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A4B" w:rsidRPr="00BC0F90" w:rsidRDefault="00BC0E14" w:rsidP="00BC0E14">
      <w:pPr>
        <w:spacing w:after="0" w:line="240" w:lineRule="auto"/>
        <w:ind w:left="-284"/>
        <w:jc w:val="center"/>
        <w:rPr>
          <w:rFonts w:ascii="Times New Roman" w:hAnsi="Times New Roman" w:cs="Times New Roman"/>
          <w:b/>
          <w:sz w:val="28"/>
          <w:szCs w:val="28"/>
        </w:rPr>
      </w:pPr>
      <w:r w:rsidRPr="00B85096">
        <w:rPr>
          <w:rFonts w:ascii="Arial" w:hAnsi="Arial" w:cs="Arial"/>
          <w:b/>
          <w:noProof/>
          <w:sz w:val="29"/>
          <w:szCs w:val="29"/>
          <w:lang w:eastAsia="ru-RU"/>
        </w:rPr>
        <mc:AlternateContent>
          <mc:Choice Requires="wps">
            <w:drawing>
              <wp:anchor distT="0" distB="0" distL="114300" distR="114300" simplePos="0" relativeHeight="251669504" behindDoc="1" locked="0" layoutInCell="1" allowOverlap="1" wp14:anchorId="56C31C21" wp14:editId="161AF402">
                <wp:simplePos x="0" y="0"/>
                <wp:positionH relativeFrom="column">
                  <wp:posOffset>-591820</wp:posOffset>
                </wp:positionH>
                <wp:positionV relativeFrom="paragraph">
                  <wp:posOffset>-438785</wp:posOffset>
                </wp:positionV>
                <wp:extent cx="6602095" cy="10081895"/>
                <wp:effectExtent l="0" t="0" r="27305" b="14605"/>
                <wp:wrapNone/>
                <wp:docPr id="18" name="Прямоугольник 18"/>
                <wp:cNvGraphicFramePr/>
                <a:graphic xmlns:a="http://schemas.openxmlformats.org/drawingml/2006/main">
                  <a:graphicData uri="http://schemas.microsoft.com/office/word/2010/wordprocessingShape">
                    <wps:wsp>
                      <wps:cNvSpPr/>
                      <wps:spPr>
                        <a:xfrm>
                          <a:off x="0" y="0"/>
                          <a:ext cx="6602095" cy="10081895"/>
                        </a:xfrm>
                        <a:prstGeom prst="rect">
                          <a:avLst/>
                        </a:prstGeom>
                        <a:no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26" style="position:absolute;margin-left:-46.6pt;margin-top:-34.55pt;width:519.85pt;height:793.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" filled="f" strokecolor="white [3212]" strokeweight="2pt"/>
            </w:pict>
          </mc:Fallback>
        </mc:AlternateContent>
      </w:r>
      <w:r w:rsidRPr="00B85096">
        <w:rPr>
          <w:rFonts w:ascii="Arial" w:hAnsi="Arial" w:cs="Arial"/>
          <w:b/>
          <w:noProof/>
          <w:sz w:val="29"/>
          <w:szCs w:val="29"/>
          <w:lang w:eastAsia="ru-RU"/>
        </w:rPr>
        <mc:AlternateContent>
          <mc:Choice Requires="wps">
            <w:drawing>
              <wp:anchor distT="0" distB="0" distL="114300" distR="114300" simplePos="0" relativeHeight="251665408" behindDoc="1" locked="0" layoutInCell="1" allowOverlap="1" wp14:anchorId="58DD19C1" wp14:editId="3531E8F7">
                <wp:simplePos x="0" y="0"/>
                <wp:positionH relativeFrom="column">
                  <wp:posOffset>-674479</wp:posOffset>
                </wp:positionH>
                <wp:positionV relativeFrom="paragraph">
                  <wp:posOffset>-504190</wp:posOffset>
                </wp:positionV>
                <wp:extent cx="6751320" cy="10221595"/>
                <wp:effectExtent l="0" t="0" r="11430" b="27305"/>
                <wp:wrapNone/>
                <wp:docPr id="14" name="Прямоугольник 14"/>
                <wp:cNvGraphicFramePr/>
                <a:graphic xmlns:a="http://schemas.openxmlformats.org/drawingml/2006/main">
                  <a:graphicData uri="http://schemas.microsoft.com/office/word/2010/wordprocessingShape">
                    <wps:wsp>
                      <wps:cNvSpPr/>
                      <wps:spPr>
                        <a:xfrm>
                          <a:off x="0" y="0"/>
                          <a:ext cx="6751320" cy="10221595"/>
                        </a:xfrm>
                        <a:prstGeom prst="rect">
                          <a:avLst/>
                        </a:prstGeom>
                        <a:gradFill>
                          <a:gsLst>
                            <a:gs pos="0">
                              <a:schemeClr val="accent6">
                                <a:lumMod val="40000"/>
                                <a:lumOff val="60000"/>
                              </a:schemeClr>
                            </a:gs>
                            <a:gs pos="16000">
                              <a:sysClr val="window" lastClr="FFFFFF"/>
                            </a:gs>
                            <a:gs pos="88000">
                              <a:sysClr val="window" lastClr="FFFFFF"/>
                            </a:gs>
                            <a:gs pos="100000">
                              <a:schemeClr val="accent6">
                                <a:lumMod val="40000"/>
                                <a:lumOff val="60000"/>
                              </a:schemeClr>
                            </a:gs>
                          </a:gsLst>
                          <a:lin ang="5400000" scaled="0"/>
                        </a:gradFill>
                        <a:ln w="25400" cap="flat" cmpd="sng" algn="ctr">
                          <a:solidFill>
                            <a:schemeClr val="accent6">
                              <a:lumMod val="75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6" style="position:absolute;margin-left:-53.1pt;margin-top:-39.7pt;width:531.6pt;height:804.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" fillcolor="#fbd4b4 [1305]" strokecolor="#e36c0a [2409]" strokeweight="2pt">
                <v:fill color2="#fbd4b4 [1305]" colors="0 #fcd5b5;10486f window;57672f window;1 #fcd5b5" focus="100%" type="gradient">
                  <o:fill v:ext="view" type="gradientUnscaled"/>
                </v:fill>
              </v:rect>
            </w:pict>
          </mc:Fallback>
        </mc:AlternateContent>
      </w:r>
    </w:p>
    <w:p w:rsidR="00BC0E14" w:rsidRPr="00B54D58" w:rsidRDefault="00BC0E14" w:rsidP="00BC0E14">
      <w:pPr>
        <w:spacing w:after="0" w:line="240" w:lineRule="auto"/>
        <w:ind w:left="-284" w:right="141"/>
        <w:jc w:val="center"/>
        <w:rPr>
          <w:rFonts w:ascii="Arial" w:hAnsi="Arial" w:cs="Arial"/>
          <w:sz w:val="29"/>
          <w:szCs w:val="29"/>
        </w:rPr>
      </w:pPr>
      <w:r w:rsidRPr="00B54D58">
        <w:rPr>
          <w:rFonts w:ascii="Arial" w:hAnsi="Arial" w:cs="Arial"/>
          <w:sz w:val="29"/>
          <w:szCs w:val="29"/>
        </w:rPr>
        <w:t>Муниципальное бюджетное учреждение культуры</w:t>
      </w:r>
    </w:p>
    <w:p w:rsidR="00BC0E14" w:rsidRPr="00B54D58" w:rsidRDefault="00BC0E14" w:rsidP="00BC0E14">
      <w:pPr>
        <w:spacing w:after="0" w:line="240" w:lineRule="auto"/>
        <w:ind w:left="-284" w:right="141"/>
        <w:jc w:val="center"/>
        <w:rPr>
          <w:rFonts w:ascii="Arial" w:hAnsi="Arial" w:cs="Arial"/>
          <w:sz w:val="29"/>
          <w:szCs w:val="29"/>
        </w:rPr>
      </w:pPr>
      <w:r w:rsidRPr="00B54D58">
        <w:rPr>
          <w:rFonts w:ascii="Arial" w:hAnsi="Arial" w:cs="Arial"/>
          <w:sz w:val="29"/>
          <w:szCs w:val="29"/>
        </w:rPr>
        <w:t>«Горнозаводская центральная межпоселенческая библиотека»</w:t>
      </w:r>
    </w:p>
    <w:p w:rsidR="00BC0E14" w:rsidRPr="008160D2" w:rsidRDefault="00BC0E14" w:rsidP="00BC0E14">
      <w:pPr>
        <w:spacing w:after="0" w:line="240" w:lineRule="auto"/>
        <w:ind w:left="-284" w:right="-63"/>
        <w:rPr>
          <w:b/>
          <w:sz w:val="36"/>
          <w:szCs w:val="32"/>
        </w:rPr>
      </w:pPr>
    </w:p>
    <w:p w:rsidR="00BC0E14" w:rsidRPr="008160D2" w:rsidRDefault="00BC0E14" w:rsidP="00BC0E14">
      <w:pPr>
        <w:spacing w:after="0" w:line="240" w:lineRule="auto"/>
        <w:ind w:left="-284" w:right="-63"/>
        <w:rPr>
          <w:sz w:val="36"/>
          <w:szCs w:val="32"/>
        </w:rPr>
      </w:pPr>
      <w:r w:rsidRPr="008160D2">
        <w:rPr>
          <w:noProof/>
          <w:sz w:val="36"/>
          <w:szCs w:val="32"/>
          <w:lang w:eastAsia="ru-RU"/>
        </w:rPr>
        <mc:AlternateContent>
          <mc:Choice Requires="wps">
            <w:drawing>
              <wp:anchor distT="0" distB="0" distL="114300" distR="114300" simplePos="0" relativeHeight="251667456" behindDoc="0" locked="0" layoutInCell="1" allowOverlap="1" wp14:anchorId="606646EC" wp14:editId="4EBBB4DC">
                <wp:simplePos x="0" y="0"/>
                <wp:positionH relativeFrom="column">
                  <wp:posOffset>3435985</wp:posOffset>
                </wp:positionH>
                <wp:positionV relativeFrom="paragraph">
                  <wp:posOffset>119380</wp:posOffset>
                </wp:positionV>
                <wp:extent cx="2400300" cy="2098675"/>
                <wp:effectExtent l="0" t="0" r="0" b="0"/>
                <wp:wrapNone/>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098675"/>
                        </a:xfrm>
                        <a:prstGeom prst="rect">
                          <a:avLst/>
                        </a:prstGeom>
                        <a:noFill/>
                        <a:ln w="9525">
                          <a:noFill/>
                          <a:miter lim="800000"/>
                          <a:headEnd/>
                          <a:tailEnd/>
                        </a:ln>
                      </wps:spPr>
                      <wps:txbx>
                        <w:txbxContent>
                          <w:p w:rsidR="00CD796A" w:rsidRPr="00DE64D8" w:rsidRDefault="00CD796A" w:rsidP="00BC0E14">
                            <w:pPr>
                              <w:spacing w:after="0" w:line="240" w:lineRule="auto"/>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CD796A" w:rsidRPr="00DE64D8" w:rsidRDefault="00CD796A" w:rsidP="00BC0E14">
                            <w:pPr>
                              <w:spacing w:after="0" w:line="240" w:lineRule="auto"/>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CD796A" w:rsidRDefault="00CD796A" w:rsidP="00BC0E14">
                            <w:pPr>
                              <w:spacing w:after="0" w:line="240" w:lineRule="auto"/>
                              <w:rPr>
                                <w:rFonts w:ascii="Arial" w:hAnsi="Arial" w:cs="Arial"/>
                                <w:sz w:val="8"/>
                                <w:szCs w:val="8"/>
                              </w:rPr>
                            </w:pPr>
                          </w:p>
                          <w:p w:rsidR="00CD796A" w:rsidRPr="00DE64D8" w:rsidRDefault="00CD796A" w:rsidP="00BC0E14">
                            <w:pPr>
                              <w:spacing w:after="0" w:line="240" w:lineRule="auto"/>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CD796A" w:rsidRDefault="00CD796A" w:rsidP="00BC0E14">
                            <w:pPr>
                              <w:spacing w:after="0" w:line="240" w:lineRule="auto"/>
                              <w:rPr>
                                <w:rFonts w:ascii="Arial" w:hAnsi="Arial" w:cs="Arial"/>
                                <w:sz w:val="8"/>
                                <w:szCs w:val="8"/>
                              </w:rPr>
                            </w:pPr>
                          </w:p>
                          <w:p w:rsidR="00CD796A" w:rsidRPr="00DE64D8" w:rsidRDefault="00CD796A" w:rsidP="00BC0E14">
                            <w:pPr>
                              <w:spacing w:after="0" w:line="240" w:lineRule="auto"/>
                              <w:rPr>
                                <w:rFonts w:ascii="Arial" w:hAnsi="Arial" w:cs="Arial"/>
                              </w:rPr>
                            </w:pPr>
                            <w:r>
                              <w:rPr>
                                <w:rFonts w:ascii="Arial" w:hAnsi="Arial" w:cs="Arial"/>
                                <w:sz w:val="28"/>
                                <w:szCs w:val="32"/>
                              </w:rPr>
                              <w:t xml:space="preserve">«____»_________2018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9" o:spid="_x0000_s1026" type="#_x0000_t202" style="position:absolute;left:0;text-align:left;margin-left:270.55pt;margin-top:9.4pt;width:189pt;height:16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" filled="f" stroked="f">
                <v:textbox>
                  <w:txbxContent>
                    <w:p w:rsidR="00CD796A" w:rsidRPr="00DE64D8" w:rsidRDefault="00CD796A" w:rsidP="00BC0E14">
                      <w:pPr>
                        <w:spacing w:after="0" w:line="240" w:lineRule="auto"/>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CD796A" w:rsidRPr="00DE64D8" w:rsidRDefault="00CD796A" w:rsidP="00BC0E14">
                      <w:pPr>
                        <w:spacing w:after="0" w:line="240" w:lineRule="auto"/>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CD796A" w:rsidRDefault="00CD796A" w:rsidP="00BC0E14">
                      <w:pPr>
                        <w:spacing w:after="0" w:line="240" w:lineRule="auto"/>
                        <w:rPr>
                          <w:rFonts w:ascii="Arial" w:hAnsi="Arial" w:cs="Arial"/>
                          <w:sz w:val="8"/>
                          <w:szCs w:val="8"/>
                        </w:rPr>
                      </w:pPr>
                    </w:p>
                    <w:p w:rsidR="00CD796A" w:rsidRPr="00DE64D8" w:rsidRDefault="00CD796A" w:rsidP="00BC0E14">
                      <w:pPr>
                        <w:spacing w:after="0" w:line="240" w:lineRule="auto"/>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CD796A" w:rsidRDefault="00CD796A" w:rsidP="00BC0E14">
                      <w:pPr>
                        <w:spacing w:after="0" w:line="240" w:lineRule="auto"/>
                        <w:rPr>
                          <w:rFonts w:ascii="Arial" w:hAnsi="Arial" w:cs="Arial"/>
                          <w:sz w:val="8"/>
                          <w:szCs w:val="8"/>
                        </w:rPr>
                      </w:pPr>
                    </w:p>
                    <w:p w:rsidR="00CD796A" w:rsidRPr="00DE64D8" w:rsidRDefault="00CD796A" w:rsidP="00BC0E14">
                      <w:pPr>
                        <w:spacing w:after="0" w:line="240" w:lineRule="auto"/>
                        <w:rPr>
                          <w:rFonts w:ascii="Arial" w:hAnsi="Arial" w:cs="Arial"/>
                        </w:rPr>
                      </w:pPr>
                      <w:r>
                        <w:rPr>
                          <w:rFonts w:ascii="Arial" w:hAnsi="Arial" w:cs="Arial"/>
                          <w:sz w:val="28"/>
                          <w:szCs w:val="32"/>
                        </w:rPr>
                        <w:t xml:space="preserve">«____»_________2018 </w:t>
                      </w:r>
                      <w:r w:rsidRPr="00DE64D8">
                        <w:rPr>
                          <w:rFonts w:ascii="Arial" w:hAnsi="Arial" w:cs="Arial"/>
                          <w:sz w:val="28"/>
                          <w:szCs w:val="32"/>
                        </w:rPr>
                        <w:t>год</w:t>
                      </w:r>
                    </w:p>
                  </w:txbxContent>
                </v:textbox>
              </v:shape>
            </w:pict>
          </mc:Fallback>
        </mc:AlternateContent>
      </w:r>
      <w:r w:rsidRPr="008160D2">
        <w:rPr>
          <w:noProof/>
          <w:sz w:val="36"/>
          <w:szCs w:val="32"/>
          <w:lang w:eastAsia="ru-RU"/>
        </w:rPr>
        <mc:AlternateContent>
          <mc:Choice Requires="wps">
            <w:drawing>
              <wp:anchor distT="0" distB="0" distL="114300" distR="114300" simplePos="0" relativeHeight="251666432" behindDoc="0" locked="0" layoutInCell="1" allowOverlap="1" wp14:anchorId="12162FB2" wp14:editId="783075FC">
                <wp:simplePos x="0" y="0"/>
                <wp:positionH relativeFrom="column">
                  <wp:posOffset>-94173</wp:posOffset>
                </wp:positionH>
                <wp:positionV relativeFrom="paragraph">
                  <wp:posOffset>111622</wp:posOffset>
                </wp:positionV>
                <wp:extent cx="3040083" cy="2623930"/>
                <wp:effectExtent l="0" t="0" r="0" b="508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083" cy="2623930"/>
                        </a:xfrm>
                        <a:prstGeom prst="rect">
                          <a:avLst/>
                        </a:prstGeom>
                        <a:noFill/>
                        <a:ln w="9525">
                          <a:noFill/>
                          <a:miter lim="800000"/>
                          <a:headEnd/>
                          <a:tailEnd/>
                        </a:ln>
                      </wps:spPr>
                      <wps:txbx>
                        <w:txbxContent>
                          <w:p w:rsidR="00CD796A" w:rsidRDefault="00CD796A" w:rsidP="00BC0E14">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CD796A" w:rsidRPr="00E674AF" w:rsidRDefault="00CD796A" w:rsidP="00BC0E14">
                            <w:pPr>
                              <w:spacing w:after="0" w:line="240" w:lineRule="auto"/>
                              <w:rPr>
                                <w:rFonts w:ascii="Arial" w:hAnsi="Arial" w:cs="Arial"/>
                                <w:sz w:val="6"/>
                                <w:szCs w:val="16"/>
                              </w:rPr>
                            </w:pPr>
                          </w:p>
                          <w:p w:rsidR="00CD796A" w:rsidRDefault="00CD796A" w:rsidP="00BC0E14">
                            <w:pPr>
                              <w:spacing w:after="0" w:line="240" w:lineRule="auto"/>
                              <w:rPr>
                                <w:rFonts w:ascii="Arial" w:hAnsi="Arial" w:cs="Arial"/>
                                <w:sz w:val="28"/>
                                <w:szCs w:val="32"/>
                              </w:rPr>
                            </w:pPr>
                            <w:r>
                              <w:rPr>
                                <w:rFonts w:ascii="Arial" w:hAnsi="Arial" w:cs="Arial"/>
                                <w:sz w:val="28"/>
                                <w:szCs w:val="32"/>
                              </w:rPr>
                              <w:t>И.о. н</w:t>
                            </w:r>
                            <w:r w:rsidRPr="00DE64D8">
                              <w:rPr>
                                <w:rFonts w:ascii="Arial" w:hAnsi="Arial" w:cs="Arial"/>
                                <w:sz w:val="28"/>
                                <w:szCs w:val="32"/>
                              </w:rPr>
                              <w:t>ачальник</w:t>
                            </w:r>
                            <w:r>
                              <w:rPr>
                                <w:rFonts w:ascii="Arial" w:hAnsi="Arial" w:cs="Arial"/>
                                <w:sz w:val="28"/>
                                <w:szCs w:val="32"/>
                              </w:rPr>
                              <w:t>а</w:t>
                            </w:r>
                            <w:r w:rsidRPr="00DE64D8">
                              <w:rPr>
                                <w:rFonts w:ascii="Arial" w:hAnsi="Arial" w:cs="Arial"/>
                                <w:sz w:val="28"/>
                                <w:szCs w:val="32"/>
                              </w:rPr>
                              <w:t xml:space="preserve"> управления</w:t>
                            </w:r>
                            <w:r>
                              <w:rPr>
                                <w:rFonts w:ascii="Arial" w:hAnsi="Arial" w:cs="Arial"/>
                                <w:sz w:val="28"/>
                                <w:szCs w:val="32"/>
                              </w:rPr>
                              <w:t xml:space="preserve"> культуры и работы с молодежью</w:t>
                            </w:r>
                          </w:p>
                          <w:p w:rsidR="00CD796A" w:rsidRDefault="00CD796A" w:rsidP="00BC0E14">
                            <w:pPr>
                              <w:spacing w:after="0" w:line="240" w:lineRule="auto"/>
                              <w:rPr>
                                <w:rFonts w:ascii="Arial" w:hAnsi="Arial" w:cs="Arial"/>
                                <w:sz w:val="28"/>
                                <w:szCs w:val="32"/>
                              </w:rPr>
                            </w:pPr>
                            <w:r>
                              <w:rPr>
                                <w:rFonts w:ascii="Arial" w:hAnsi="Arial" w:cs="Arial"/>
                                <w:sz w:val="28"/>
                                <w:szCs w:val="32"/>
                              </w:rPr>
                              <w:t xml:space="preserve">администрации Горнозаводского муниципального района </w:t>
                            </w:r>
                          </w:p>
                          <w:p w:rsidR="00CD796A" w:rsidRPr="00DE64D8" w:rsidRDefault="00CD796A" w:rsidP="00BC0E14">
                            <w:pPr>
                              <w:spacing w:after="0" w:line="240" w:lineRule="auto"/>
                              <w:rPr>
                                <w:rFonts w:ascii="Arial" w:hAnsi="Arial" w:cs="Arial"/>
                                <w:sz w:val="28"/>
                                <w:szCs w:val="32"/>
                              </w:rPr>
                            </w:pPr>
                            <w:r>
                              <w:rPr>
                                <w:rFonts w:ascii="Arial" w:hAnsi="Arial" w:cs="Arial"/>
                                <w:sz w:val="28"/>
                                <w:szCs w:val="32"/>
                              </w:rPr>
                              <w:t>Пермского края</w:t>
                            </w:r>
                          </w:p>
                          <w:p w:rsidR="00CD796A" w:rsidRPr="00B85096" w:rsidRDefault="00CD796A" w:rsidP="00BC0E14">
                            <w:pPr>
                              <w:spacing w:after="0" w:line="240" w:lineRule="auto"/>
                              <w:rPr>
                                <w:rFonts w:ascii="Arial" w:hAnsi="Arial" w:cs="Arial"/>
                                <w:color w:val="FF0000"/>
                                <w:sz w:val="8"/>
                                <w:szCs w:val="16"/>
                              </w:rPr>
                            </w:pPr>
                          </w:p>
                          <w:p w:rsidR="00CD796A" w:rsidRPr="001D70C4" w:rsidRDefault="00CD796A" w:rsidP="00BC0E14">
                            <w:pPr>
                              <w:spacing w:after="0" w:line="240" w:lineRule="auto"/>
                              <w:rPr>
                                <w:rFonts w:ascii="Arial" w:hAnsi="Arial" w:cs="Arial"/>
                                <w:color w:val="000000" w:themeColor="text1"/>
                              </w:rPr>
                            </w:pPr>
                            <w:r w:rsidRPr="001D70C4">
                              <w:rPr>
                                <w:rFonts w:ascii="Arial" w:hAnsi="Arial" w:cs="Arial"/>
                                <w:color w:val="000000" w:themeColor="text1"/>
                                <w:sz w:val="28"/>
                                <w:szCs w:val="32"/>
                              </w:rPr>
                              <w:t>_______________Е.А. Веселкова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8" o:spid="_x0000_s1027" type="#_x0000_t202" style="position:absolute;left:0;text-align:left;margin-left:-7.4pt;margin-top:8.8pt;width:239.4pt;height:20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" filled="f" stroked="f">
                <v:textbox>
                  <w:txbxContent>
                    <w:p w:rsidR="00CD796A" w:rsidRDefault="00CD796A" w:rsidP="00BC0E14">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CD796A" w:rsidRPr="00E674AF" w:rsidRDefault="00CD796A" w:rsidP="00BC0E14">
                      <w:pPr>
                        <w:spacing w:after="0" w:line="240" w:lineRule="auto"/>
                        <w:rPr>
                          <w:rFonts w:ascii="Arial" w:hAnsi="Arial" w:cs="Arial"/>
                          <w:sz w:val="6"/>
                          <w:szCs w:val="16"/>
                        </w:rPr>
                      </w:pPr>
                    </w:p>
                    <w:p w:rsidR="00CD796A" w:rsidRDefault="00CD796A" w:rsidP="00BC0E14">
                      <w:pPr>
                        <w:spacing w:after="0" w:line="240" w:lineRule="auto"/>
                        <w:rPr>
                          <w:rFonts w:ascii="Arial" w:hAnsi="Arial" w:cs="Arial"/>
                          <w:sz w:val="28"/>
                          <w:szCs w:val="32"/>
                        </w:rPr>
                      </w:pPr>
                      <w:r>
                        <w:rPr>
                          <w:rFonts w:ascii="Arial" w:hAnsi="Arial" w:cs="Arial"/>
                          <w:sz w:val="28"/>
                          <w:szCs w:val="32"/>
                        </w:rPr>
                        <w:t>И.о. н</w:t>
                      </w:r>
                      <w:r w:rsidRPr="00DE64D8">
                        <w:rPr>
                          <w:rFonts w:ascii="Arial" w:hAnsi="Arial" w:cs="Arial"/>
                          <w:sz w:val="28"/>
                          <w:szCs w:val="32"/>
                        </w:rPr>
                        <w:t>ачальник</w:t>
                      </w:r>
                      <w:r>
                        <w:rPr>
                          <w:rFonts w:ascii="Arial" w:hAnsi="Arial" w:cs="Arial"/>
                          <w:sz w:val="28"/>
                          <w:szCs w:val="32"/>
                        </w:rPr>
                        <w:t>а</w:t>
                      </w:r>
                      <w:r w:rsidRPr="00DE64D8">
                        <w:rPr>
                          <w:rFonts w:ascii="Arial" w:hAnsi="Arial" w:cs="Arial"/>
                          <w:sz w:val="28"/>
                          <w:szCs w:val="32"/>
                        </w:rPr>
                        <w:t xml:space="preserve"> управления</w:t>
                      </w:r>
                      <w:r>
                        <w:rPr>
                          <w:rFonts w:ascii="Arial" w:hAnsi="Arial" w:cs="Arial"/>
                          <w:sz w:val="28"/>
                          <w:szCs w:val="32"/>
                        </w:rPr>
                        <w:t xml:space="preserve"> культуры и работы с молодежью</w:t>
                      </w:r>
                    </w:p>
                    <w:p w:rsidR="00CD796A" w:rsidRDefault="00CD796A" w:rsidP="00BC0E14">
                      <w:pPr>
                        <w:spacing w:after="0" w:line="240" w:lineRule="auto"/>
                        <w:rPr>
                          <w:rFonts w:ascii="Arial" w:hAnsi="Arial" w:cs="Arial"/>
                          <w:sz w:val="28"/>
                          <w:szCs w:val="32"/>
                        </w:rPr>
                      </w:pPr>
                      <w:r>
                        <w:rPr>
                          <w:rFonts w:ascii="Arial" w:hAnsi="Arial" w:cs="Arial"/>
                          <w:sz w:val="28"/>
                          <w:szCs w:val="32"/>
                        </w:rPr>
                        <w:t xml:space="preserve">администрации Горнозаводского муниципального района </w:t>
                      </w:r>
                    </w:p>
                    <w:p w:rsidR="00CD796A" w:rsidRPr="00DE64D8" w:rsidRDefault="00CD796A" w:rsidP="00BC0E14">
                      <w:pPr>
                        <w:spacing w:after="0" w:line="240" w:lineRule="auto"/>
                        <w:rPr>
                          <w:rFonts w:ascii="Arial" w:hAnsi="Arial" w:cs="Arial"/>
                          <w:sz w:val="28"/>
                          <w:szCs w:val="32"/>
                        </w:rPr>
                      </w:pPr>
                      <w:r>
                        <w:rPr>
                          <w:rFonts w:ascii="Arial" w:hAnsi="Arial" w:cs="Arial"/>
                          <w:sz w:val="28"/>
                          <w:szCs w:val="32"/>
                        </w:rPr>
                        <w:t>Пермского края</w:t>
                      </w:r>
                    </w:p>
                    <w:p w:rsidR="00CD796A" w:rsidRPr="00B85096" w:rsidRDefault="00CD796A" w:rsidP="00BC0E14">
                      <w:pPr>
                        <w:spacing w:after="0" w:line="240" w:lineRule="auto"/>
                        <w:rPr>
                          <w:rFonts w:ascii="Arial" w:hAnsi="Arial" w:cs="Arial"/>
                          <w:color w:val="FF0000"/>
                          <w:sz w:val="8"/>
                          <w:szCs w:val="16"/>
                        </w:rPr>
                      </w:pPr>
                    </w:p>
                    <w:p w:rsidR="00CD796A" w:rsidRPr="001D70C4" w:rsidRDefault="00CD796A" w:rsidP="00BC0E14">
                      <w:pPr>
                        <w:spacing w:after="0" w:line="240" w:lineRule="auto"/>
                        <w:rPr>
                          <w:rFonts w:ascii="Arial" w:hAnsi="Arial" w:cs="Arial"/>
                          <w:color w:val="000000" w:themeColor="text1"/>
                        </w:rPr>
                      </w:pPr>
                      <w:r w:rsidRPr="001D70C4">
                        <w:rPr>
                          <w:rFonts w:ascii="Arial" w:hAnsi="Arial" w:cs="Arial"/>
                          <w:color w:val="000000" w:themeColor="text1"/>
                          <w:sz w:val="28"/>
                          <w:szCs w:val="32"/>
                        </w:rPr>
                        <w:t>_______________Е.А. Веселкова</w:t>
                      </w:r>
                    </w:p>
                  </w:txbxContent>
                </v:textbox>
              </v:shape>
            </w:pict>
          </mc:Fallback>
        </mc:AlternateContent>
      </w:r>
      <w:r w:rsidRPr="008160D2">
        <w:rPr>
          <w:b/>
          <w:sz w:val="36"/>
          <w:szCs w:val="32"/>
        </w:rPr>
        <w:t xml:space="preserve">                                     </w:t>
      </w:r>
    </w:p>
    <w:p w:rsidR="00BC0E14" w:rsidRPr="008160D2" w:rsidRDefault="00BC0E14" w:rsidP="00BC0E14">
      <w:pPr>
        <w:spacing w:after="0" w:line="240" w:lineRule="auto"/>
        <w:ind w:left="-284" w:right="-63"/>
        <w:rPr>
          <w:sz w:val="16"/>
          <w:szCs w:val="16"/>
        </w:rPr>
      </w:pPr>
    </w:p>
    <w:p w:rsidR="00BC0E14" w:rsidRPr="008160D2" w:rsidRDefault="00BC0E14" w:rsidP="00BC0E14">
      <w:pPr>
        <w:spacing w:after="0" w:line="240" w:lineRule="auto"/>
        <w:ind w:left="-284" w:right="-63"/>
        <w:rPr>
          <w:sz w:val="32"/>
          <w:szCs w:val="32"/>
        </w:rPr>
      </w:pPr>
      <w:r w:rsidRPr="008160D2">
        <w:rPr>
          <w:sz w:val="32"/>
          <w:szCs w:val="32"/>
        </w:rPr>
        <w:t xml:space="preserve">                                 </w:t>
      </w:r>
    </w:p>
    <w:p w:rsidR="00BC0E14" w:rsidRPr="008160D2" w:rsidRDefault="00BC0E14" w:rsidP="00BC0E14">
      <w:pPr>
        <w:spacing w:after="0" w:line="240" w:lineRule="auto"/>
        <w:ind w:left="-284" w:right="-63"/>
        <w:rPr>
          <w:sz w:val="32"/>
          <w:szCs w:val="32"/>
        </w:rPr>
      </w:pPr>
      <w:r w:rsidRPr="008160D2">
        <w:rPr>
          <w:sz w:val="32"/>
          <w:szCs w:val="32"/>
        </w:rPr>
        <w:t xml:space="preserve">                                  </w:t>
      </w:r>
    </w:p>
    <w:p w:rsidR="00BC0E14" w:rsidRPr="008160D2" w:rsidRDefault="00BC0E14" w:rsidP="00BC0E14">
      <w:pPr>
        <w:spacing w:after="0" w:line="240" w:lineRule="auto"/>
        <w:ind w:left="-284" w:right="-63"/>
        <w:rPr>
          <w:sz w:val="32"/>
          <w:szCs w:val="32"/>
        </w:rPr>
      </w:pPr>
      <w:r w:rsidRPr="008160D2">
        <w:rPr>
          <w:sz w:val="32"/>
          <w:szCs w:val="32"/>
        </w:rPr>
        <w:t xml:space="preserve">                                           </w:t>
      </w:r>
    </w:p>
    <w:p w:rsidR="00BC0E14" w:rsidRPr="008160D2" w:rsidRDefault="00BC0E14" w:rsidP="00BC0E14">
      <w:pPr>
        <w:spacing w:after="0" w:line="240" w:lineRule="auto"/>
        <w:ind w:left="-284" w:right="-63"/>
        <w:rPr>
          <w:sz w:val="32"/>
          <w:szCs w:val="32"/>
        </w:rPr>
      </w:pPr>
      <w:r w:rsidRPr="008160D2">
        <w:rPr>
          <w:sz w:val="32"/>
          <w:szCs w:val="32"/>
        </w:rPr>
        <w:t xml:space="preserve">                  </w:t>
      </w:r>
    </w:p>
    <w:p w:rsidR="00BC0E14" w:rsidRPr="008160D2" w:rsidRDefault="00BC0E14" w:rsidP="00BC0E14">
      <w:pPr>
        <w:spacing w:after="0" w:line="240" w:lineRule="auto"/>
        <w:ind w:left="-284" w:right="-63"/>
        <w:rPr>
          <w:szCs w:val="32"/>
        </w:rPr>
      </w:pPr>
      <w:r w:rsidRPr="008160D2">
        <w:rPr>
          <w:sz w:val="32"/>
          <w:szCs w:val="32"/>
        </w:rPr>
        <w:t xml:space="preserve"> </w:t>
      </w:r>
    </w:p>
    <w:p w:rsidR="00BC0E14" w:rsidRPr="008160D2" w:rsidRDefault="00BC0E14" w:rsidP="00BC0E14">
      <w:pPr>
        <w:tabs>
          <w:tab w:val="left" w:pos="2160"/>
        </w:tabs>
        <w:spacing w:after="0" w:line="240" w:lineRule="auto"/>
        <w:ind w:left="-284" w:right="-63"/>
        <w:jc w:val="center"/>
        <w:rPr>
          <w:sz w:val="20"/>
          <w:szCs w:val="20"/>
        </w:rPr>
      </w:pPr>
    </w:p>
    <w:p w:rsidR="00BC0E14" w:rsidRPr="008160D2" w:rsidRDefault="00BC0E14" w:rsidP="00BC0E14">
      <w:pPr>
        <w:tabs>
          <w:tab w:val="left" w:pos="2160"/>
        </w:tabs>
        <w:spacing w:after="0" w:line="240" w:lineRule="auto"/>
        <w:ind w:left="-284" w:right="-63"/>
        <w:jc w:val="center"/>
        <w:rPr>
          <w:sz w:val="48"/>
        </w:rPr>
      </w:pPr>
    </w:p>
    <w:p w:rsidR="00BC0E14" w:rsidRPr="00B85096" w:rsidRDefault="00BC0E14" w:rsidP="00BC0E14">
      <w:pPr>
        <w:tabs>
          <w:tab w:val="left" w:pos="2160"/>
        </w:tabs>
        <w:spacing w:after="0" w:line="240" w:lineRule="auto"/>
        <w:ind w:left="-284" w:right="-63"/>
        <w:jc w:val="center"/>
        <w:rPr>
          <w:rFonts w:ascii="Arial" w:hAnsi="Arial" w:cs="Arial"/>
          <w:b/>
          <w:sz w:val="52"/>
        </w:rPr>
      </w:pPr>
      <w:r w:rsidRPr="00B85096">
        <w:rPr>
          <w:rFonts w:ascii="Arial" w:hAnsi="Arial" w:cs="Arial"/>
          <w:b/>
          <w:sz w:val="52"/>
        </w:rPr>
        <w:t>АНАЛИЗ</w:t>
      </w:r>
    </w:p>
    <w:p w:rsidR="00BC0E14" w:rsidRPr="00B85096" w:rsidRDefault="00BC0E14" w:rsidP="00BC0E14">
      <w:pPr>
        <w:tabs>
          <w:tab w:val="left" w:pos="2160"/>
        </w:tabs>
        <w:spacing w:after="0" w:line="240" w:lineRule="auto"/>
        <w:ind w:left="-284" w:right="-63"/>
        <w:jc w:val="center"/>
        <w:rPr>
          <w:rFonts w:ascii="Arial" w:hAnsi="Arial" w:cs="Arial"/>
          <w:b/>
          <w:sz w:val="44"/>
          <w:szCs w:val="44"/>
        </w:rPr>
      </w:pPr>
      <w:r w:rsidRPr="00B85096">
        <w:rPr>
          <w:rFonts w:ascii="Arial" w:hAnsi="Arial" w:cs="Arial"/>
          <w:b/>
          <w:sz w:val="44"/>
          <w:szCs w:val="44"/>
        </w:rPr>
        <w:t xml:space="preserve">деятельности </w:t>
      </w:r>
      <w:proofErr w:type="gramStart"/>
      <w:r w:rsidRPr="00B85096">
        <w:rPr>
          <w:rFonts w:ascii="Arial" w:hAnsi="Arial" w:cs="Arial"/>
          <w:b/>
          <w:sz w:val="44"/>
          <w:szCs w:val="44"/>
        </w:rPr>
        <w:t>муниципальных</w:t>
      </w:r>
      <w:proofErr w:type="gramEnd"/>
      <w:r w:rsidRPr="00B85096">
        <w:rPr>
          <w:rFonts w:ascii="Arial" w:hAnsi="Arial" w:cs="Arial"/>
          <w:b/>
          <w:sz w:val="44"/>
          <w:szCs w:val="44"/>
        </w:rPr>
        <w:t xml:space="preserve"> </w:t>
      </w:r>
    </w:p>
    <w:p w:rsidR="00BC0E14" w:rsidRPr="00B85096" w:rsidRDefault="00BC0E14" w:rsidP="00BC0E14">
      <w:pPr>
        <w:tabs>
          <w:tab w:val="left" w:pos="2160"/>
        </w:tabs>
        <w:spacing w:after="0" w:line="240" w:lineRule="auto"/>
        <w:ind w:left="-284" w:right="-63"/>
        <w:jc w:val="center"/>
        <w:rPr>
          <w:rFonts w:ascii="Arial" w:hAnsi="Arial" w:cs="Arial"/>
          <w:b/>
          <w:sz w:val="44"/>
          <w:szCs w:val="44"/>
        </w:rPr>
      </w:pPr>
      <w:r w:rsidRPr="00B85096">
        <w:rPr>
          <w:rFonts w:ascii="Arial" w:hAnsi="Arial" w:cs="Arial"/>
          <w:b/>
          <w:sz w:val="44"/>
          <w:szCs w:val="44"/>
        </w:rPr>
        <w:t>библиотек Горнозаводского района</w:t>
      </w:r>
    </w:p>
    <w:p w:rsidR="00BC0E14" w:rsidRPr="00B85096" w:rsidRDefault="00BC0E14" w:rsidP="00BC0E14">
      <w:pPr>
        <w:tabs>
          <w:tab w:val="left" w:pos="2160"/>
        </w:tabs>
        <w:spacing w:after="0" w:line="240" w:lineRule="auto"/>
        <w:ind w:left="-284" w:right="-63"/>
        <w:jc w:val="center"/>
        <w:rPr>
          <w:rFonts w:ascii="Arial" w:hAnsi="Arial" w:cs="Arial"/>
          <w:b/>
          <w:sz w:val="28"/>
          <w:szCs w:val="44"/>
        </w:rPr>
      </w:pPr>
      <w:r>
        <w:rPr>
          <w:rFonts w:ascii="Arial" w:hAnsi="Arial" w:cs="Arial"/>
          <w:b/>
          <w:sz w:val="44"/>
          <w:szCs w:val="44"/>
        </w:rPr>
        <w:t>за 2017</w:t>
      </w:r>
      <w:r w:rsidRPr="00B85096">
        <w:rPr>
          <w:rFonts w:ascii="Arial" w:hAnsi="Arial" w:cs="Arial"/>
          <w:b/>
          <w:sz w:val="44"/>
          <w:szCs w:val="44"/>
        </w:rPr>
        <w:t xml:space="preserve"> год</w:t>
      </w:r>
    </w:p>
    <w:p w:rsidR="00BC0E14" w:rsidRPr="008160D2" w:rsidRDefault="00BC0E14" w:rsidP="00BC0E14">
      <w:pPr>
        <w:spacing w:after="0" w:line="240" w:lineRule="auto"/>
        <w:ind w:right="-63"/>
        <w:jc w:val="center"/>
        <w:rPr>
          <w:b/>
          <w:sz w:val="44"/>
          <w:szCs w:val="44"/>
        </w:rPr>
      </w:pPr>
    </w:p>
    <w:p w:rsidR="00BC0E14" w:rsidRPr="008160D2" w:rsidRDefault="001D70C4" w:rsidP="00BC0E14">
      <w:pPr>
        <w:spacing w:after="0" w:line="240" w:lineRule="auto"/>
        <w:ind w:right="-63"/>
        <w:jc w:val="center"/>
        <w:rPr>
          <w:sz w:val="16"/>
          <w:szCs w:val="16"/>
        </w:rPr>
      </w:pPr>
      <w:r>
        <w:rPr>
          <w:noProof/>
          <w:sz w:val="16"/>
          <w:szCs w:val="16"/>
          <w:lang w:eastAsia="ru-RU"/>
        </w:rPr>
        <w:drawing>
          <wp:anchor distT="0" distB="0" distL="114300" distR="114300" simplePos="0" relativeHeight="251670528" behindDoc="0" locked="0" layoutInCell="1" allowOverlap="1" wp14:anchorId="762B38D5" wp14:editId="73303FFB">
            <wp:simplePos x="0" y="0"/>
            <wp:positionH relativeFrom="column">
              <wp:posOffset>-124322</wp:posOffset>
            </wp:positionH>
            <wp:positionV relativeFrom="paragraph">
              <wp:posOffset>-2972</wp:posOffset>
            </wp:positionV>
            <wp:extent cx="2798340" cy="2154385"/>
            <wp:effectExtent l="0" t="0" r="2540" b="0"/>
            <wp:wrapNone/>
            <wp:docPr id="51" name="Рисунок 51" descr="D:\Документы\Островок культуры\Открытие Островок Культуры\IMG_7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51" descr="D:\Документы\Островок культуры\Открытие Островок Культуры\IMG_7102.JPG"/>
                    <pic:cNvPicPr>
                      <a:picLocks noChangeAspect="1"/>
                    </pic:cNvPicPr>
                  </pic:nvPicPr>
                  <pic:blipFill rotWithShape="1">
                    <a:blip r:embed="rId8" cstate="print">
                      <a:extLst>
                        <a:ext uri="{28A0092B-C50C-407E-A947-70E740481C1C}">
                          <a14:useLocalDpi xmlns:a14="http://schemas.microsoft.com/office/drawing/2010/main" val="0"/>
                        </a:ext>
                      </a:extLst>
                    </a:blip>
                    <a:srcRect l="21860" t="2150" b="19789"/>
                    <a:stretch/>
                  </pic:blipFill>
                  <pic:spPr bwMode="auto">
                    <a:xfrm>
                      <a:off x="0" y="0"/>
                      <a:ext cx="2798340" cy="2154385"/>
                    </a:xfrm>
                    <a:prstGeom prst="rect">
                      <a:avLst/>
                    </a:prstGeom>
                    <a:noFill/>
                    <a:ln>
                      <a:noFill/>
                    </a:ln>
                    <a:extLst>
                      <a:ext uri="{53640926-AAD7-44D8-BBD7-CCE9431645EC}">
                        <a14:shadowObscured xmlns:a14="http://schemas.microsoft.com/office/drawing/2010/main"/>
                      </a:ext>
                    </a:extLst>
                  </pic:spPr>
                </pic:pic>
              </a:graphicData>
            </a:graphic>
          </wp:anchor>
        </w:drawing>
      </w:r>
      <w:r>
        <w:rPr>
          <w:noProof/>
          <w:sz w:val="16"/>
          <w:szCs w:val="16"/>
          <w:lang w:eastAsia="ru-RU"/>
        </w:rPr>
        <w:drawing>
          <wp:anchor distT="0" distB="0" distL="114300" distR="114300" simplePos="0" relativeHeight="251671552" behindDoc="0" locked="0" layoutInCell="1" allowOverlap="1" wp14:anchorId="1D138316" wp14:editId="1098A30F">
            <wp:simplePos x="0" y="0"/>
            <wp:positionH relativeFrom="column">
              <wp:posOffset>2726816</wp:posOffset>
            </wp:positionH>
            <wp:positionV relativeFrom="paragraph">
              <wp:posOffset>-2972</wp:posOffset>
            </wp:positionV>
            <wp:extent cx="2872258" cy="2154385"/>
            <wp:effectExtent l="0" t="0" r="4445" b="0"/>
            <wp:wrapNone/>
            <wp:docPr id="52" name="Рисунок 52" descr="F:\Rhsv -2016 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52" descr="F:\Rhsv -2016 794.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2258" cy="2154385"/>
                    </a:xfrm>
                    <a:prstGeom prst="rect">
                      <a:avLst/>
                    </a:prstGeom>
                    <a:noFill/>
                    <a:ln>
                      <a:noFill/>
                    </a:ln>
                  </pic:spPr>
                </pic:pic>
              </a:graphicData>
            </a:graphic>
          </wp:anchor>
        </w:drawing>
      </w:r>
    </w:p>
    <w:p w:rsidR="00BC0E14" w:rsidRPr="008160D2" w:rsidRDefault="00BC0E14" w:rsidP="00BC0E14">
      <w:pPr>
        <w:spacing w:after="0" w:line="240" w:lineRule="auto"/>
        <w:ind w:right="-63"/>
        <w:jc w:val="center"/>
        <w:rPr>
          <w:sz w:val="10"/>
          <w:szCs w:val="10"/>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BC0E14" w:rsidP="00BC0E14">
      <w:pPr>
        <w:spacing w:after="0" w:line="240" w:lineRule="auto"/>
        <w:ind w:right="-63"/>
        <w:jc w:val="center"/>
        <w:rPr>
          <w:sz w:val="32"/>
          <w:szCs w:val="32"/>
        </w:rPr>
      </w:pPr>
    </w:p>
    <w:p w:rsidR="00BC0E14" w:rsidRPr="008160D2" w:rsidRDefault="001D70C4" w:rsidP="00BC0E14">
      <w:pPr>
        <w:spacing w:after="0" w:line="240" w:lineRule="auto"/>
        <w:ind w:right="-63"/>
        <w:jc w:val="center"/>
        <w:rPr>
          <w:sz w:val="32"/>
          <w:szCs w:val="32"/>
        </w:rPr>
      </w:pPr>
      <w:r>
        <w:rPr>
          <w:noProof/>
          <w:sz w:val="32"/>
          <w:szCs w:val="32"/>
          <w:lang w:eastAsia="ru-RU"/>
        </w:rPr>
        <w:drawing>
          <wp:anchor distT="0" distB="0" distL="114300" distR="114300" simplePos="0" relativeHeight="251672576" behindDoc="0" locked="0" layoutInCell="1" allowOverlap="1" wp14:anchorId="4AB4358A" wp14:editId="7E76C6B8">
            <wp:simplePos x="0" y="0"/>
            <wp:positionH relativeFrom="column">
              <wp:posOffset>-121920</wp:posOffset>
            </wp:positionH>
            <wp:positionV relativeFrom="paragraph">
              <wp:posOffset>24765</wp:posOffset>
            </wp:positionV>
            <wp:extent cx="2787015" cy="1944370"/>
            <wp:effectExtent l="0" t="0" r="0" b="0"/>
            <wp:wrapNone/>
            <wp:docPr id="53" name="Рисунок 53" descr="F:\Проводы зимы\DSC06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53" descr="F:\Проводы зимы\DSC06015.JPG"/>
                    <pic:cNvPicPr>
                      <a:picLocks noChangeAspect="1"/>
                    </pic:cNvPicPr>
                  </pic:nvPicPr>
                  <pic:blipFill rotWithShape="1">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l="2253" r="2375" b="-148"/>
                    <a:stretch/>
                  </pic:blipFill>
                  <pic:spPr bwMode="auto">
                    <a:xfrm>
                      <a:off x="0" y="0"/>
                      <a:ext cx="2787015" cy="1944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sz w:val="32"/>
          <w:szCs w:val="32"/>
          <w:lang w:eastAsia="ru-RU"/>
        </w:rPr>
        <w:drawing>
          <wp:anchor distT="0" distB="0" distL="114300" distR="114300" simplePos="0" relativeHeight="251682816" behindDoc="0" locked="0" layoutInCell="1" allowOverlap="1" wp14:anchorId="2DB28E03" wp14:editId="35FEC4A9">
            <wp:simplePos x="0" y="0"/>
            <wp:positionH relativeFrom="column">
              <wp:posOffset>2729535</wp:posOffset>
            </wp:positionH>
            <wp:positionV relativeFrom="paragraph">
              <wp:posOffset>24765</wp:posOffset>
            </wp:positionV>
            <wp:extent cx="2852928" cy="1934209"/>
            <wp:effectExtent l="0" t="0" r="5080" b="9525"/>
            <wp:wrapNone/>
            <wp:docPr id="45" name="Рисунок 45" descr="D:\ФОТО +\Библиосумерки 2017\DSC06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Библиосумерки 2017\DSC06502.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l="1763"/>
                    <a:stretch/>
                  </pic:blipFill>
                  <pic:spPr bwMode="auto">
                    <a:xfrm>
                      <a:off x="0" y="0"/>
                      <a:ext cx="2852928" cy="19342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D70C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BC0E14" w:rsidRPr="008160D2" w:rsidRDefault="00BC0E14" w:rsidP="00BC0E14">
      <w:pPr>
        <w:spacing w:after="0" w:line="240" w:lineRule="auto"/>
      </w:pPr>
    </w:p>
    <w:p w:rsidR="00BC0E14" w:rsidRPr="008160D2" w:rsidRDefault="00BC0E14" w:rsidP="00BC0E14">
      <w:pPr>
        <w:spacing w:after="0" w:line="240" w:lineRule="auto"/>
      </w:pPr>
    </w:p>
    <w:p w:rsidR="00BC0E14" w:rsidRDefault="00BC0E14" w:rsidP="00BC0E14">
      <w:pPr>
        <w:spacing w:after="0" w:line="240" w:lineRule="auto"/>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p>
    <w:p w:rsidR="00BC0E14" w:rsidRDefault="00BC0E14" w:rsidP="00BC0E14">
      <w:pPr>
        <w:spacing w:after="0" w:line="240" w:lineRule="auto"/>
        <w:ind w:left="-142" w:right="283"/>
        <w:jc w:val="center"/>
        <w:rPr>
          <w:sz w:val="28"/>
          <w:szCs w:val="28"/>
        </w:rPr>
      </w:pPr>
      <w:r w:rsidRPr="008160D2">
        <w:rPr>
          <w:noProof/>
          <w:lang w:eastAsia="ru-RU"/>
        </w:rPr>
        <mc:AlternateContent>
          <mc:Choice Requires="wps">
            <w:drawing>
              <wp:anchor distT="0" distB="0" distL="114300" distR="114300" simplePos="0" relativeHeight="251668480" behindDoc="0" locked="0" layoutInCell="1" allowOverlap="1" wp14:anchorId="09CB4A62" wp14:editId="56F153E9">
                <wp:simplePos x="0" y="0"/>
                <wp:positionH relativeFrom="column">
                  <wp:posOffset>1434465</wp:posOffset>
                </wp:positionH>
                <wp:positionV relativeFrom="paragraph">
                  <wp:posOffset>130810</wp:posOffset>
                </wp:positionV>
                <wp:extent cx="2592705" cy="40894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CD796A" w:rsidRDefault="00CD796A" w:rsidP="00BC0E14">
                            <w:pPr>
                              <w:jc w:val="center"/>
                            </w:pPr>
                            <w:r>
                              <w:rPr>
                                <w:rFonts w:ascii="Arial" w:hAnsi="Arial" w:cs="Arial"/>
                                <w:sz w:val="32"/>
                                <w:szCs w:val="32"/>
                              </w:rPr>
                              <w:t>г. Горнозаводск, 2018</w:t>
                            </w:r>
                          </w:p>
                          <w:p w:rsidR="00CD796A" w:rsidRDefault="00CD796A" w:rsidP="00BC0E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112.95pt;margin-top:10.3pt;width:204.15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" filled="f" stroked="f">
                <v:textbox>
                  <w:txbxContent>
                    <w:p w:rsidR="00CD796A" w:rsidRDefault="00CD796A" w:rsidP="00BC0E14">
                      <w:pPr>
                        <w:jc w:val="center"/>
                      </w:pPr>
                      <w:r>
                        <w:rPr>
                          <w:rFonts w:ascii="Arial" w:hAnsi="Arial" w:cs="Arial"/>
                          <w:sz w:val="32"/>
                          <w:szCs w:val="32"/>
                        </w:rPr>
                        <w:t>г. Горнозаводск, 2018</w:t>
                      </w:r>
                    </w:p>
                    <w:p w:rsidR="00CD796A" w:rsidRDefault="00CD796A" w:rsidP="00BC0E14"/>
                  </w:txbxContent>
                </v:textbox>
              </v:shape>
            </w:pict>
          </mc:Fallback>
        </mc:AlternateContent>
      </w:r>
    </w:p>
    <w:p w:rsidR="00BC0E14" w:rsidRPr="00BC0E14" w:rsidRDefault="00BC0E14" w:rsidP="00BC0E14">
      <w:pPr>
        <w:spacing w:after="0" w:line="240" w:lineRule="auto"/>
        <w:ind w:left="-142" w:right="283"/>
        <w:jc w:val="center"/>
        <w:rPr>
          <w:rFonts w:ascii="Times New Roman" w:hAnsi="Times New Roman" w:cs="Times New Roman"/>
          <w:sz w:val="28"/>
          <w:szCs w:val="28"/>
        </w:rPr>
      </w:pPr>
      <w:r w:rsidRPr="00BC0E14">
        <w:rPr>
          <w:rFonts w:ascii="Times New Roman" w:hAnsi="Times New Roman" w:cs="Times New Roman"/>
          <w:sz w:val="28"/>
          <w:szCs w:val="28"/>
        </w:rPr>
        <w:lastRenderedPageBreak/>
        <w:t>Содержание</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Основные цели, задачи и направления…………………………………………</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Контрольные показатели………………………………………………………..</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Организация библиотечного обслуживания населения………………………</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Маркетинговая деятельность…………………………………………………</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Научно-исследовательская деятельность………………………………………</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Обслуживание пользователей (содержательный аспект)……………………..</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Информационно-библиографическая деятельность………………………….</w:t>
      </w:r>
      <w:r w:rsidRPr="00BC0E14">
        <w:rPr>
          <w:rFonts w:ascii="Times New Roman" w:hAnsi="Times New Roman" w:cs="Times New Roman"/>
          <w:sz w:val="28"/>
          <w:szCs w:val="28"/>
        </w:rPr>
        <w:tab/>
      </w:r>
      <w:r w:rsidR="00AA5070">
        <w:rPr>
          <w:rFonts w:ascii="Times New Roman" w:hAnsi="Times New Roman" w:cs="Times New Roman"/>
          <w:sz w:val="28"/>
          <w:szCs w:val="28"/>
        </w:rPr>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Деятельност</w:t>
      </w:r>
      <w:r w:rsidR="00AA5070">
        <w:rPr>
          <w:rFonts w:ascii="Times New Roman" w:hAnsi="Times New Roman" w:cs="Times New Roman"/>
          <w:sz w:val="28"/>
          <w:szCs w:val="28"/>
        </w:rPr>
        <w:t>ь ЦПИ………………………………………………………………</w:t>
      </w:r>
      <w:r w:rsidR="00AA5070">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Формирование фондов………………………………………………………….</w:t>
      </w:r>
      <w:r w:rsidRPr="00BC0E14">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lang w:val="x-none" w:eastAsia="x-none"/>
        </w:rPr>
      </w:pPr>
      <w:r w:rsidRPr="00BC0E14">
        <w:rPr>
          <w:rFonts w:ascii="Times New Roman" w:hAnsi="Times New Roman" w:cs="Times New Roman"/>
          <w:sz w:val="28"/>
          <w:szCs w:val="28"/>
          <w:lang w:eastAsia="x-none"/>
        </w:rPr>
        <w:t xml:space="preserve"> </w:t>
      </w:r>
      <w:r w:rsidRPr="00BC0E14">
        <w:rPr>
          <w:rFonts w:ascii="Times New Roman" w:hAnsi="Times New Roman" w:cs="Times New Roman"/>
          <w:sz w:val="28"/>
          <w:szCs w:val="28"/>
          <w:lang w:val="x-none" w:eastAsia="x-none"/>
        </w:rPr>
        <w:t>Использование фонда через ВСО, МБА и ЭДД</w:t>
      </w:r>
      <w:r w:rsidRPr="00BC0E14">
        <w:rPr>
          <w:rFonts w:ascii="Times New Roman" w:hAnsi="Times New Roman" w:cs="Times New Roman"/>
          <w:sz w:val="28"/>
          <w:szCs w:val="28"/>
          <w:lang w:eastAsia="x-none"/>
        </w:rPr>
        <w:t>………………………………</w:t>
      </w:r>
      <w:r w:rsidRPr="00BC0E14">
        <w:rPr>
          <w:rFonts w:ascii="Times New Roman" w:hAnsi="Times New Roman" w:cs="Times New Roman"/>
          <w:sz w:val="28"/>
          <w:szCs w:val="28"/>
          <w:lang w:eastAsia="x-none"/>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 xml:space="preserve"> Управление. Работа с кадрами…………………………………………………</w:t>
      </w:r>
      <w:r w:rsidRPr="00BC0E14">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 xml:space="preserve"> Организационно-методическая деятельность………………………………...</w:t>
      </w:r>
      <w:r w:rsidRPr="00BC0E14">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 xml:space="preserve"> Информационно – коммуникационные технологии (ИКТ) в библиотеке.</w:t>
      </w:r>
    </w:p>
    <w:p w:rsidR="00BC0E14" w:rsidRPr="00BC0E14" w:rsidRDefault="00BC0E14" w:rsidP="00BC0E14">
      <w:pPr>
        <w:tabs>
          <w:tab w:val="left" w:pos="-709"/>
          <w:tab w:val="left" w:pos="9356"/>
        </w:tabs>
        <w:spacing w:after="0" w:line="240" w:lineRule="auto"/>
        <w:ind w:right="283"/>
        <w:rPr>
          <w:rFonts w:ascii="Times New Roman" w:hAnsi="Times New Roman" w:cs="Times New Roman"/>
          <w:sz w:val="28"/>
          <w:szCs w:val="28"/>
        </w:rPr>
      </w:pPr>
      <w:r w:rsidRPr="00BC0E14">
        <w:rPr>
          <w:rFonts w:ascii="Times New Roman" w:hAnsi="Times New Roman" w:cs="Times New Roman"/>
          <w:sz w:val="28"/>
          <w:szCs w:val="28"/>
        </w:rPr>
        <w:t>Автоматизация библиотечно-библиографических процессов………………</w:t>
      </w:r>
      <w:r w:rsidRPr="00BC0E14">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 xml:space="preserve"> Материально-техническая база………………………………………………</w:t>
      </w:r>
      <w:r w:rsidRPr="00BC0E14">
        <w:rPr>
          <w:rFonts w:ascii="Times New Roman" w:hAnsi="Times New Roman" w:cs="Times New Roman"/>
          <w:sz w:val="28"/>
          <w:szCs w:val="28"/>
        </w:rPr>
        <w:tab/>
        <w:t>1</w:t>
      </w:r>
    </w:p>
    <w:p w:rsidR="00BC0E14" w:rsidRPr="00BC0E14" w:rsidRDefault="00BC0E14" w:rsidP="00BC0E14">
      <w:pPr>
        <w:pStyle w:val="a3"/>
        <w:numPr>
          <w:ilvl w:val="0"/>
          <w:numId w:val="4"/>
        </w:numPr>
        <w:tabs>
          <w:tab w:val="left" w:pos="-709"/>
          <w:tab w:val="left" w:pos="9356"/>
          <w:tab w:val="left" w:pos="11057"/>
        </w:tabs>
        <w:spacing w:after="0" w:line="240" w:lineRule="auto"/>
        <w:ind w:left="0" w:right="283"/>
        <w:rPr>
          <w:rFonts w:ascii="Times New Roman" w:hAnsi="Times New Roman" w:cs="Times New Roman"/>
          <w:sz w:val="28"/>
          <w:szCs w:val="28"/>
        </w:rPr>
      </w:pPr>
      <w:r w:rsidRPr="00BC0E14">
        <w:rPr>
          <w:rFonts w:ascii="Times New Roman" w:hAnsi="Times New Roman" w:cs="Times New Roman"/>
          <w:sz w:val="28"/>
          <w:szCs w:val="28"/>
        </w:rPr>
        <w:t xml:space="preserve"> Заключение………………………………………………………………………</w:t>
      </w:r>
      <w:r w:rsidRPr="00BC0E14">
        <w:rPr>
          <w:rFonts w:ascii="Times New Roman" w:hAnsi="Times New Roman" w:cs="Times New Roman"/>
          <w:sz w:val="28"/>
          <w:szCs w:val="28"/>
        </w:rPr>
        <w:tab/>
        <w:t>1</w:t>
      </w:r>
    </w:p>
    <w:p w:rsidR="00BC0E14" w:rsidRPr="008160D2" w:rsidRDefault="00BC0E14" w:rsidP="00BC0E14">
      <w:pPr>
        <w:spacing w:after="0" w:line="240" w:lineRule="auto"/>
        <w:ind w:left="-142" w:right="283"/>
      </w:pPr>
    </w:p>
    <w:p w:rsidR="00BC0E14" w:rsidRPr="008160D2" w:rsidRDefault="00BC0E14" w:rsidP="00BC0E14">
      <w:pPr>
        <w:spacing w:after="0" w:line="240" w:lineRule="auto"/>
        <w:ind w:left="-142" w:right="283"/>
      </w:pPr>
    </w:p>
    <w:p w:rsidR="00BC0E14" w:rsidRPr="008160D2" w:rsidRDefault="00BC0E14" w:rsidP="00BC0E14">
      <w:pPr>
        <w:spacing w:after="0" w:line="240" w:lineRule="auto"/>
      </w:pPr>
    </w:p>
    <w:p w:rsidR="00BC0E14" w:rsidRDefault="00BC0E14" w:rsidP="00BC0E14">
      <w:pPr>
        <w:spacing w:after="0" w:line="240" w:lineRule="auto"/>
      </w:pPr>
    </w:p>
    <w:p w:rsidR="00BC0E14" w:rsidRDefault="00BC0E14" w:rsidP="00BC0E14">
      <w:pPr>
        <w:spacing w:after="0" w:line="240" w:lineRule="auto"/>
      </w:pPr>
    </w:p>
    <w:p w:rsidR="00BC0E14" w:rsidRDefault="00BC0E14" w:rsidP="00BC0E14">
      <w:pPr>
        <w:spacing w:after="0" w:line="240" w:lineRule="auto"/>
      </w:pPr>
    </w:p>
    <w:p w:rsidR="00BC0E14" w:rsidRDefault="00BC0E14" w:rsidP="00BC0E14">
      <w:pPr>
        <w:spacing w:after="0" w:line="240" w:lineRule="auto"/>
      </w:pPr>
    </w:p>
    <w:p w:rsidR="003E20AB" w:rsidRDefault="003E20AB"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C0E14" w:rsidRDefault="00BC0E14" w:rsidP="00BC0E14">
      <w:pPr>
        <w:pStyle w:val="a3"/>
        <w:spacing w:after="0" w:line="240" w:lineRule="auto"/>
        <w:rPr>
          <w:rFonts w:ascii="Times New Roman" w:hAnsi="Times New Roman" w:cs="Times New Roman"/>
          <w:b/>
          <w:sz w:val="28"/>
          <w:szCs w:val="28"/>
        </w:rPr>
      </w:pPr>
    </w:p>
    <w:p w:rsidR="00B54D58" w:rsidRDefault="00B54D58" w:rsidP="00BC0E14">
      <w:pPr>
        <w:pStyle w:val="a3"/>
        <w:spacing w:after="0" w:line="240" w:lineRule="auto"/>
        <w:rPr>
          <w:rFonts w:ascii="Times New Roman" w:hAnsi="Times New Roman" w:cs="Times New Roman"/>
          <w:b/>
          <w:sz w:val="28"/>
          <w:szCs w:val="28"/>
        </w:rPr>
      </w:pPr>
    </w:p>
    <w:p w:rsidR="00BC0E14" w:rsidRPr="00BC0F90" w:rsidRDefault="00BC0E14" w:rsidP="00BC0E14">
      <w:pPr>
        <w:pStyle w:val="a3"/>
        <w:spacing w:after="0" w:line="240" w:lineRule="auto"/>
        <w:rPr>
          <w:rFonts w:ascii="Times New Roman" w:hAnsi="Times New Roman" w:cs="Times New Roman"/>
          <w:b/>
          <w:sz w:val="28"/>
          <w:szCs w:val="28"/>
        </w:rPr>
      </w:pPr>
    </w:p>
    <w:p w:rsidR="00B54D58" w:rsidRDefault="000104A0" w:rsidP="00B54D58">
      <w:pPr>
        <w:pStyle w:val="a3"/>
        <w:numPr>
          <w:ilvl w:val="0"/>
          <w:numId w:val="1"/>
        </w:num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Основные цели, задачи и направления</w:t>
      </w:r>
    </w:p>
    <w:p w:rsidR="00605AF9" w:rsidRPr="00BC0F90" w:rsidRDefault="000104A0" w:rsidP="00B54D58">
      <w:pPr>
        <w:pStyle w:val="a3"/>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деятельности муниципальных библиотек района</w:t>
      </w:r>
    </w:p>
    <w:p w:rsidR="000104A0" w:rsidRPr="00BC0F90" w:rsidRDefault="000104A0" w:rsidP="00BC0E14">
      <w:pPr>
        <w:spacing w:after="0" w:line="240" w:lineRule="auto"/>
        <w:ind w:left="360"/>
        <w:jc w:val="center"/>
        <w:rPr>
          <w:rFonts w:ascii="Times New Roman" w:hAnsi="Times New Roman" w:cs="Times New Roman"/>
          <w:b/>
          <w:sz w:val="28"/>
          <w:szCs w:val="28"/>
        </w:rPr>
      </w:pP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Муниципальные библиотеки района стремятся быть не только территорией культуры, но и центром общественной жизни местного сообщества, прин</w:t>
      </w:r>
      <w:r w:rsidRPr="00BC0F90">
        <w:rPr>
          <w:rFonts w:ascii="Times New Roman" w:hAnsi="Times New Roman" w:cs="Times New Roman"/>
          <w:sz w:val="28"/>
          <w:szCs w:val="28"/>
        </w:rPr>
        <w:t>и</w:t>
      </w:r>
      <w:r w:rsidRPr="00BC0F90">
        <w:rPr>
          <w:rFonts w:ascii="Times New Roman" w:hAnsi="Times New Roman" w:cs="Times New Roman"/>
          <w:sz w:val="28"/>
          <w:szCs w:val="28"/>
        </w:rPr>
        <w:t>мают активное участие в формировании социокультурного пространства те</w:t>
      </w:r>
      <w:r w:rsidRPr="00BC0F90">
        <w:rPr>
          <w:rFonts w:ascii="Times New Roman" w:hAnsi="Times New Roman" w:cs="Times New Roman"/>
          <w:sz w:val="28"/>
          <w:szCs w:val="28"/>
        </w:rPr>
        <w:t>р</w:t>
      </w:r>
      <w:r w:rsidRPr="00BC0F90">
        <w:rPr>
          <w:rFonts w:ascii="Times New Roman" w:hAnsi="Times New Roman" w:cs="Times New Roman"/>
          <w:sz w:val="28"/>
          <w:szCs w:val="28"/>
        </w:rPr>
        <w:t>ритории.</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качестве приоритетных направлений деятельности муниципальных би</w:t>
      </w:r>
      <w:r w:rsidRPr="00BC0F90">
        <w:rPr>
          <w:rFonts w:ascii="Times New Roman" w:hAnsi="Times New Roman" w:cs="Times New Roman"/>
          <w:sz w:val="28"/>
          <w:szCs w:val="28"/>
        </w:rPr>
        <w:t>б</w:t>
      </w:r>
      <w:r w:rsidRPr="00BC0F90">
        <w:rPr>
          <w:rFonts w:ascii="Times New Roman" w:hAnsi="Times New Roman" w:cs="Times New Roman"/>
          <w:sz w:val="28"/>
          <w:szCs w:val="28"/>
        </w:rPr>
        <w:t>лиотек определились следующие:</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-Расширение круга пользователей и развитие обслуживания удаленных пол</w:t>
      </w:r>
      <w:r w:rsidRPr="00BC0F90">
        <w:rPr>
          <w:rFonts w:ascii="Times New Roman" w:hAnsi="Times New Roman" w:cs="Times New Roman"/>
          <w:sz w:val="28"/>
          <w:szCs w:val="28"/>
        </w:rPr>
        <w:t>ь</w:t>
      </w:r>
      <w:r w:rsidRPr="00BC0F90">
        <w:rPr>
          <w:rFonts w:ascii="Times New Roman" w:hAnsi="Times New Roman" w:cs="Times New Roman"/>
          <w:sz w:val="28"/>
          <w:szCs w:val="28"/>
        </w:rPr>
        <w:t>зователей на сайтах МБУК «ГЦМБ», МБУК «ГЦДБ»</w:t>
      </w:r>
      <w:r w:rsidR="003D7EBD" w:rsidRPr="00BC0F90">
        <w:rPr>
          <w:rFonts w:ascii="Times New Roman" w:hAnsi="Times New Roman" w:cs="Times New Roman"/>
          <w:sz w:val="28"/>
          <w:szCs w:val="28"/>
        </w:rPr>
        <w:t>, МБУК «Пашийская библиотека»</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-Дифференцированное обслуживание пользователей по тематическим направлениям, руководствуясь федеральными и краевыми программами, п</w:t>
      </w:r>
      <w:r w:rsidRPr="00BC0F90">
        <w:rPr>
          <w:rFonts w:ascii="Times New Roman" w:hAnsi="Times New Roman" w:cs="Times New Roman"/>
          <w:sz w:val="28"/>
          <w:szCs w:val="28"/>
        </w:rPr>
        <w:t>а</w:t>
      </w:r>
      <w:r w:rsidRPr="00BC0F90">
        <w:rPr>
          <w:rFonts w:ascii="Times New Roman" w:hAnsi="Times New Roman" w:cs="Times New Roman"/>
          <w:sz w:val="28"/>
          <w:szCs w:val="28"/>
        </w:rPr>
        <w:t>мятными датами года и общественно – политическими событиями</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-Формирование библиотечного фонда</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-Наращивание объемов электронных ресурсов библиотек</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-Проектная деятельность в целях позиционирования библиотек на </w:t>
      </w:r>
      <w:r w:rsidR="003D7EBD" w:rsidRPr="00BC0F90">
        <w:rPr>
          <w:rFonts w:ascii="Times New Roman" w:hAnsi="Times New Roman" w:cs="Times New Roman"/>
          <w:sz w:val="28"/>
          <w:szCs w:val="28"/>
        </w:rPr>
        <w:t>районном</w:t>
      </w:r>
      <w:r w:rsidRPr="00BC0F90">
        <w:rPr>
          <w:rFonts w:ascii="Times New Roman" w:hAnsi="Times New Roman" w:cs="Times New Roman"/>
          <w:sz w:val="28"/>
          <w:szCs w:val="28"/>
        </w:rPr>
        <w:t>, краевом и федеральном уровнях.</w:t>
      </w:r>
    </w:p>
    <w:p w:rsidR="000104A0" w:rsidRPr="00BC0F90" w:rsidRDefault="000104A0" w:rsidP="00BC0E14">
      <w:pPr>
        <w:spacing w:after="0" w:line="240" w:lineRule="auto"/>
        <w:jc w:val="both"/>
        <w:rPr>
          <w:rFonts w:ascii="Times New Roman" w:hAnsi="Times New Roman" w:cs="Times New Roman"/>
          <w:sz w:val="28"/>
          <w:szCs w:val="28"/>
        </w:rPr>
      </w:pP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К услугам жителей района функционируют 11 библиотек. </w:t>
      </w:r>
    </w:p>
    <w:p w:rsidR="000104A0" w:rsidRPr="00BC0F90" w:rsidRDefault="000104A0" w:rsidP="00BC0E14">
      <w:pPr>
        <w:spacing w:after="0" w:line="240" w:lineRule="auto"/>
        <w:jc w:val="both"/>
        <w:rPr>
          <w:rFonts w:ascii="Times New Roman" w:hAnsi="Times New Roman" w:cs="Times New Roman"/>
          <w:sz w:val="28"/>
          <w:szCs w:val="28"/>
        </w:rPr>
      </w:pP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Работа библиотек осуществлялась в рамках следующих программ:</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для всех</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-Правовая мастерская</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-Экология. Краеведение. Библиотека</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-Новое поколение выбирает книгу</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-На пути к успеху</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-Читаем вместе</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-Шаг за шагом</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-Читалочка – помогалочка</w:t>
      </w:r>
    </w:p>
    <w:p w:rsidR="000104A0" w:rsidRPr="00BC0F90" w:rsidRDefault="000104A0"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-Магия чтения</w:t>
      </w:r>
    </w:p>
    <w:p w:rsidR="000104A0" w:rsidRPr="00BC0F90" w:rsidRDefault="00C2471E" w:rsidP="00BC0E14">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1.2. Работа библиотек в соответствии с тематикой года. </w:t>
      </w:r>
      <w:r w:rsidR="000104A0" w:rsidRPr="00BC0F90">
        <w:rPr>
          <w:rFonts w:ascii="Times New Roman" w:hAnsi="Times New Roman" w:cs="Times New Roman"/>
          <w:b/>
          <w:sz w:val="28"/>
          <w:szCs w:val="28"/>
        </w:rPr>
        <w:t xml:space="preserve">Год </w:t>
      </w:r>
      <w:r w:rsidR="00154A1D" w:rsidRPr="00BC0F90">
        <w:rPr>
          <w:rFonts w:ascii="Times New Roman" w:hAnsi="Times New Roman" w:cs="Times New Roman"/>
          <w:b/>
          <w:sz w:val="28"/>
          <w:szCs w:val="28"/>
        </w:rPr>
        <w:t>экологии</w:t>
      </w:r>
    </w:p>
    <w:p w:rsidR="00DE4F43" w:rsidRPr="00BC0F90" w:rsidRDefault="00DE4F43"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настоящем 2017 году особо актуальна тема экологии и охраны окружа</w:t>
      </w:r>
      <w:r w:rsidRPr="00BC0F90">
        <w:rPr>
          <w:rFonts w:ascii="Times New Roman" w:hAnsi="Times New Roman" w:cs="Times New Roman"/>
          <w:sz w:val="28"/>
          <w:szCs w:val="28"/>
        </w:rPr>
        <w:t>ю</w:t>
      </w:r>
      <w:r w:rsidRPr="00BC0F90">
        <w:rPr>
          <w:rFonts w:ascii="Times New Roman" w:hAnsi="Times New Roman" w:cs="Times New Roman"/>
          <w:sz w:val="28"/>
          <w:szCs w:val="28"/>
        </w:rPr>
        <w:t xml:space="preserve">щей среды, поскольку текущий год объявлен Президентом РФ Владимиром Владимировичем Путиным Годом экологии. 2017 год насыщен интересными событиями, знаменательными и памятными датами. Например, в этом году отмечается 100 лет заповедному делу в России, а в нашем крае заповедник «Басеги» празднует 35-летие. Поэтому МБУК «Горнозаводская центральная межпоселенческая библиотека» организовала и провела районный конкурс </w:t>
      </w:r>
      <w:r w:rsidRPr="00BC0F90">
        <w:rPr>
          <w:rFonts w:ascii="Times New Roman" w:hAnsi="Times New Roman" w:cs="Times New Roman"/>
          <w:b/>
          <w:sz w:val="28"/>
          <w:szCs w:val="28"/>
        </w:rPr>
        <w:t>«Сохраним  природу – сбережем  мир»</w:t>
      </w:r>
      <w:r w:rsidRPr="00BC0F90">
        <w:rPr>
          <w:rFonts w:ascii="Times New Roman" w:hAnsi="Times New Roman" w:cs="Times New Roman"/>
          <w:sz w:val="28"/>
          <w:szCs w:val="28"/>
        </w:rPr>
        <w:t xml:space="preserve">. </w:t>
      </w:r>
    </w:p>
    <w:p w:rsidR="00DE4F43" w:rsidRPr="00BC0F90" w:rsidRDefault="00DE4F43"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Целью проведения конкурса </w:t>
      </w:r>
      <w:r w:rsidRPr="00BC0F90">
        <w:rPr>
          <w:rFonts w:ascii="Times New Roman" w:hAnsi="Times New Roman" w:cs="Times New Roman"/>
          <w:b/>
          <w:sz w:val="28"/>
          <w:szCs w:val="28"/>
        </w:rPr>
        <w:t>«Сохраним  природу – сбережем  мир»</w:t>
      </w:r>
      <w:r w:rsidRPr="00BC0F90">
        <w:rPr>
          <w:rFonts w:ascii="Times New Roman" w:hAnsi="Times New Roman" w:cs="Times New Roman"/>
          <w:sz w:val="28"/>
          <w:szCs w:val="28"/>
        </w:rPr>
        <w:t xml:space="preserve"> явл</w:t>
      </w:r>
      <w:r w:rsidRPr="00BC0F90">
        <w:rPr>
          <w:rFonts w:ascii="Times New Roman" w:hAnsi="Times New Roman" w:cs="Times New Roman"/>
          <w:sz w:val="28"/>
          <w:szCs w:val="28"/>
        </w:rPr>
        <w:t>я</w:t>
      </w:r>
      <w:r w:rsidRPr="00BC0F90">
        <w:rPr>
          <w:rFonts w:ascii="Times New Roman" w:hAnsi="Times New Roman" w:cs="Times New Roman"/>
          <w:sz w:val="28"/>
          <w:szCs w:val="28"/>
        </w:rPr>
        <w:t>лось формирование у подрастающего поколения экологической культуры, ответственного отношения к окружающей среде.</w:t>
      </w:r>
    </w:p>
    <w:p w:rsidR="00DE4F43" w:rsidRPr="00BC0F90" w:rsidRDefault="00DE4F43" w:rsidP="00BC0E14">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Всего приняли участие 110 человек в возрасте от 7 до 18 лет из г.</w:t>
      </w:r>
      <w:r w:rsidR="006A4D2B" w:rsidRPr="00BC0F90">
        <w:rPr>
          <w:rFonts w:ascii="Times New Roman" w:hAnsi="Times New Roman" w:cs="Times New Roman"/>
          <w:sz w:val="28"/>
          <w:szCs w:val="28"/>
        </w:rPr>
        <w:t xml:space="preserve"> </w:t>
      </w:r>
      <w:r w:rsidRPr="00BC0F90">
        <w:rPr>
          <w:rFonts w:ascii="Times New Roman" w:hAnsi="Times New Roman" w:cs="Times New Roman"/>
          <w:sz w:val="28"/>
          <w:szCs w:val="28"/>
        </w:rPr>
        <w:t>Горноз</w:t>
      </w:r>
      <w:r w:rsidRPr="00BC0F90">
        <w:rPr>
          <w:rFonts w:ascii="Times New Roman" w:hAnsi="Times New Roman" w:cs="Times New Roman"/>
          <w:sz w:val="28"/>
          <w:szCs w:val="28"/>
        </w:rPr>
        <w:t>а</w:t>
      </w:r>
      <w:r w:rsidRPr="00BC0F90">
        <w:rPr>
          <w:rFonts w:ascii="Times New Roman" w:hAnsi="Times New Roman" w:cs="Times New Roman"/>
          <w:sz w:val="28"/>
          <w:szCs w:val="28"/>
        </w:rPr>
        <w:t>водска, п.</w:t>
      </w:r>
      <w:r w:rsidR="006A4D2B" w:rsidRPr="00BC0F90">
        <w:rPr>
          <w:rFonts w:ascii="Times New Roman" w:hAnsi="Times New Roman" w:cs="Times New Roman"/>
          <w:sz w:val="28"/>
          <w:szCs w:val="28"/>
        </w:rPr>
        <w:t xml:space="preserve"> </w:t>
      </w:r>
      <w:r w:rsidRPr="00BC0F90">
        <w:rPr>
          <w:rFonts w:ascii="Times New Roman" w:hAnsi="Times New Roman" w:cs="Times New Roman"/>
          <w:sz w:val="28"/>
          <w:szCs w:val="28"/>
        </w:rPr>
        <w:t>Кусье</w:t>
      </w:r>
      <w:r w:rsidR="00DD1C05" w:rsidRPr="00BC0F90">
        <w:rPr>
          <w:rFonts w:ascii="Times New Roman" w:hAnsi="Times New Roman" w:cs="Times New Roman"/>
          <w:sz w:val="28"/>
          <w:szCs w:val="28"/>
        </w:rPr>
        <w:t xml:space="preserve"> </w:t>
      </w:r>
      <w:proofErr w:type="gramStart"/>
      <w:r w:rsidRPr="00BC0F90">
        <w:rPr>
          <w:rFonts w:ascii="Times New Roman" w:hAnsi="Times New Roman" w:cs="Times New Roman"/>
          <w:sz w:val="28"/>
          <w:szCs w:val="28"/>
        </w:rPr>
        <w:t>-А</w:t>
      </w:r>
      <w:proofErr w:type="gramEnd"/>
      <w:r w:rsidRPr="00BC0F90">
        <w:rPr>
          <w:rFonts w:ascii="Times New Roman" w:hAnsi="Times New Roman" w:cs="Times New Roman"/>
          <w:sz w:val="28"/>
          <w:szCs w:val="28"/>
        </w:rPr>
        <w:t>лександровский, п.</w:t>
      </w:r>
      <w:r w:rsidR="006A4D2B" w:rsidRPr="00BC0F90">
        <w:rPr>
          <w:rFonts w:ascii="Times New Roman" w:hAnsi="Times New Roman" w:cs="Times New Roman"/>
          <w:sz w:val="28"/>
          <w:szCs w:val="28"/>
        </w:rPr>
        <w:t xml:space="preserve"> </w:t>
      </w:r>
      <w:r w:rsidRPr="00BC0F90">
        <w:rPr>
          <w:rFonts w:ascii="Times New Roman" w:hAnsi="Times New Roman" w:cs="Times New Roman"/>
          <w:sz w:val="28"/>
          <w:szCs w:val="28"/>
        </w:rPr>
        <w:t xml:space="preserve">Пашия, п. Теплая Гора.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На конкурс представлено 106 работ в трех номинациях: «Заповеднику «Бас</w:t>
      </w:r>
      <w:r w:rsidRPr="00BC0F90">
        <w:rPr>
          <w:rFonts w:ascii="Times New Roman" w:hAnsi="Times New Roman" w:cs="Times New Roman"/>
          <w:sz w:val="28"/>
          <w:szCs w:val="28"/>
        </w:rPr>
        <w:t>е</w:t>
      </w:r>
      <w:r w:rsidRPr="00BC0F90">
        <w:rPr>
          <w:rFonts w:ascii="Times New Roman" w:hAnsi="Times New Roman" w:cs="Times New Roman"/>
          <w:sz w:val="28"/>
          <w:szCs w:val="28"/>
        </w:rPr>
        <w:t>ги» - 35 лет», «Как человек охраняет природу», «Новая жизнь планеты Зе</w:t>
      </w:r>
      <w:r w:rsidRPr="00BC0F90">
        <w:rPr>
          <w:rFonts w:ascii="Times New Roman" w:hAnsi="Times New Roman" w:cs="Times New Roman"/>
          <w:sz w:val="28"/>
          <w:szCs w:val="28"/>
        </w:rPr>
        <w:t>м</w:t>
      </w:r>
      <w:r w:rsidRPr="00BC0F90">
        <w:rPr>
          <w:rFonts w:ascii="Times New Roman" w:hAnsi="Times New Roman" w:cs="Times New Roman"/>
          <w:sz w:val="28"/>
          <w:szCs w:val="28"/>
        </w:rPr>
        <w:t xml:space="preserve">ля».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номинации «Заповеднику «Басеги» - 35 лет» конкурсантам необходимо было выполнить открытку в любой понравившейся технике. Поэтому на в</w:t>
      </w:r>
      <w:r w:rsidRPr="00BC0F90">
        <w:rPr>
          <w:rFonts w:ascii="Times New Roman" w:hAnsi="Times New Roman" w:cs="Times New Roman"/>
          <w:sz w:val="28"/>
          <w:szCs w:val="28"/>
        </w:rPr>
        <w:t>ы</w:t>
      </w:r>
      <w:r w:rsidRPr="00BC0F90">
        <w:rPr>
          <w:rFonts w:ascii="Times New Roman" w:hAnsi="Times New Roman" w:cs="Times New Roman"/>
          <w:sz w:val="28"/>
          <w:szCs w:val="28"/>
        </w:rPr>
        <w:t>ставке открыток, размещенной в читальном зале библиотеки можно увидеть открытки, нарисованные красками и карандашом, оформленные бисером, с</w:t>
      </w:r>
      <w:r w:rsidRPr="00BC0F90">
        <w:rPr>
          <w:rFonts w:ascii="Times New Roman" w:hAnsi="Times New Roman" w:cs="Times New Roman"/>
          <w:sz w:val="28"/>
          <w:szCs w:val="28"/>
        </w:rPr>
        <w:t>е</w:t>
      </w:r>
      <w:r w:rsidRPr="00BC0F90">
        <w:rPr>
          <w:rFonts w:ascii="Times New Roman" w:hAnsi="Times New Roman" w:cs="Times New Roman"/>
          <w:sz w:val="28"/>
          <w:szCs w:val="28"/>
        </w:rPr>
        <w:t>мечками, цветами, изготовленными из бумаги и тесьмы и многие другие и</w:t>
      </w:r>
      <w:r w:rsidRPr="00BC0F90">
        <w:rPr>
          <w:rFonts w:ascii="Times New Roman" w:hAnsi="Times New Roman" w:cs="Times New Roman"/>
          <w:sz w:val="28"/>
          <w:szCs w:val="28"/>
        </w:rPr>
        <w:t>н</w:t>
      </w:r>
      <w:r w:rsidRPr="00BC0F90">
        <w:rPr>
          <w:rFonts w:ascii="Times New Roman" w:hAnsi="Times New Roman" w:cs="Times New Roman"/>
          <w:sz w:val="28"/>
          <w:szCs w:val="28"/>
        </w:rPr>
        <w:t xml:space="preserve">тересные работы.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Данная номинация стала наиболее многочисленной с точки зрения конку</w:t>
      </w:r>
      <w:r w:rsidRPr="00BC0F90">
        <w:rPr>
          <w:rFonts w:ascii="Times New Roman" w:hAnsi="Times New Roman" w:cs="Times New Roman"/>
          <w:sz w:val="28"/>
          <w:szCs w:val="28"/>
        </w:rPr>
        <w:t>р</w:t>
      </w:r>
      <w:r w:rsidRPr="00BC0F90">
        <w:rPr>
          <w:rFonts w:ascii="Times New Roman" w:hAnsi="Times New Roman" w:cs="Times New Roman"/>
          <w:sz w:val="28"/>
          <w:szCs w:val="28"/>
        </w:rPr>
        <w:t>сантов, принявших участие в ней – 70 человек.</w:t>
      </w:r>
    </w:p>
    <w:p w:rsidR="00DE4F43" w:rsidRPr="00BC0F90" w:rsidRDefault="00DE4F43" w:rsidP="00BC0F90">
      <w:pPr>
        <w:spacing w:after="0" w:line="240" w:lineRule="auto"/>
        <w:rPr>
          <w:rFonts w:ascii="Times New Roman" w:hAnsi="Times New Roman" w:cs="Times New Roman"/>
          <w:b/>
          <w:sz w:val="28"/>
          <w:szCs w:val="28"/>
        </w:rPr>
      </w:pP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Таким образом, членами жюри решено было присудить дипломы победит</w:t>
      </w:r>
      <w:r w:rsidRPr="00BC0F90">
        <w:rPr>
          <w:rFonts w:ascii="Times New Roman" w:hAnsi="Times New Roman" w:cs="Times New Roman"/>
          <w:sz w:val="28"/>
          <w:szCs w:val="28"/>
        </w:rPr>
        <w:t>е</w:t>
      </w:r>
      <w:r w:rsidRPr="00BC0F90">
        <w:rPr>
          <w:rFonts w:ascii="Times New Roman" w:hAnsi="Times New Roman" w:cs="Times New Roman"/>
          <w:sz w:val="28"/>
          <w:szCs w:val="28"/>
        </w:rPr>
        <w:t>лей и наградить сувениром победителей в номинации «Заповеднику «Басеги» - 35 лет» следующих конкурсантов:</w:t>
      </w: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7-10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Охроменко Юлия (1 «В»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Григорьева Татьяна (4 «А»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 xml:space="preserve">орнозаводск)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Морозова Ульяна (2 «Б»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11-14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Павлюкевич Марина (8 «Б» МАОУ «СОШ» п. Теплая Г</w:t>
      </w:r>
      <w:r w:rsidRPr="00BC0F90">
        <w:rPr>
          <w:rFonts w:ascii="Times New Roman" w:hAnsi="Times New Roman" w:cs="Times New Roman"/>
          <w:sz w:val="28"/>
          <w:szCs w:val="28"/>
        </w:rPr>
        <w:t>о</w:t>
      </w:r>
      <w:r w:rsidRPr="00BC0F90">
        <w:rPr>
          <w:rFonts w:ascii="Times New Roman" w:hAnsi="Times New Roman" w:cs="Times New Roman"/>
          <w:sz w:val="28"/>
          <w:szCs w:val="28"/>
        </w:rPr>
        <w:t>ра)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Диплом 2 степени: Потапова Алина (8 «Б» МАОУ «СОШ» п. Пашия)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Усольцева Ксения (5 «А» МАОУ «СОШ» п. Теплая Гора)</w:t>
      </w:r>
    </w:p>
    <w:p w:rsidR="00DE4F43" w:rsidRPr="00BC0F90" w:rsidRDefault="00DE4F43" w:rsidP="00BC0F90">
      <w:pPr>
        <w:spacing w:after="0" w:line="240" w:lineRule="auto"/>
        <w:jc w:val="center"/>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15-18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Диплом 1 степени: </w:t>
      </w:r>
      <w:proofErr w:type="gramStart"/>
      <w:r w:rsidRPr="00BC0F90">
        <w:rPr>
          <w:rFonts w:ascii="Times New Roman" w:hAnsi="Times New Roman" w:cs="Times New Roman"/>
          <w:sz w:val="28"/>
          <w:szCs w:val="28"/>
        </w:rPr>
        <w:t>Запевалов Алексей (7 кл.</w:t>
      </w:r>
      <w:proofErr w:type="gramEnd"/>
      <w:r w:rsidRPr="00BC0F90">
        <w:rPr>
          <w:rFonts w:ascii="Times New Roman" w:hAnsi="Times New Roman" w:cs="Times New Roman"/>
          <w:sz w:val="28"/>
          <w:szCs w:val="28"/>
        </w:rPr>
        <w:t xml:space="preserve"> </w:t>
      </w:r>
      <w:proofErr w:type="gramStart"/>
      <w:r w:rsidRPr="00BC0F90">
        <w:rPr>
          <w:rFonts w:ascii="Times New Roman" w:hAnsi="Times New Roman" w:cs="Times New Roman"/>
          <w:sz w:val="28"/>
          <w:szCs w:val="28"/>
        </w:rPr>
        <w:t>МАОУ «СОШ» п. Пашия)</w:t>
      </w:r>
      <w:proofErr w:type="gramEnd"/>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Горетова Валентина (11 «А» МАОУ «СОШ №3»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 xml:space="preserve">орнозаводск)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Новикова Анастасия (11 «А» МАОУ «СОШ №3»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номинации «Как человек охраняет природу» конкурсантам необходимо было создать электронные презентации, в которых следовало отразить сл</w:t>
      </w:r>
      <w:r w:rsidRPr="00BC0F90">
        <w:rPr>
          <w:rFonts w:ascii="Times New Roman" w:hAnsi="Times New Roman" w:cs="Times New Roman"/>
          <w:sz w:val="28"/>
          <w:szCs w:val="28"/>
        </w:rPr>
        <w:t>е</w:t>
      </w:r>
      <w:r w:rsidRPr="00BC0F90">
        <w:rPr>
          <w:rFonts w:ascii="Times New Roman" w:hAnsi="Times New Roman" w:cs="Times New Roman"/>
          <w:sz w:val="28"/>
          <w:szCs w:val="28"/>
        </w:rPr>
        <w:t>дующее: что делает человек для того, чтобы сохранить природу, какие ос</w:t>
      </w:r>
      <w:r w:rsidRPr="00BC0F90">
        <w:rPr>
          <w:rFonts w:ascii="Times New Roman" w:hAnsi="Times New Roman" w:cs="Times New Roman"/>
          <w:sz w:val="28"/>
          <w:szCs w:val="28"/>
        </w:rPr>
        <w:t>у</w:t>
      </w:r>
      <w:r w:rsidRPr="00BC0F90">
        <w:rPr>
          <w:rFonts w:ascii="Times New Roman" w:hAnsi="Times New Roman" w:cs="Times New Roman"/>
          <w:sz w:val="28"/>
          <w:szCs w:val="28"/>
        </w:rPr>
        <w:t>ществляются природоохранные мероприятия (создание сохраняемых пр</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родных территорий, природоохранные проекты, программы, акции и тому </w:t>
      </w:r>
      <w:r w:rsidRPr="00BC0F90">
        <w:rPr>
          <w:rFonts w:ascii="Times New Roman" w:hAnsi="Times New Roman" w:cs="Times New Roman"/>
          <w:sz w:val="28"/>
          <w:szCs w:val="28"/>
        </w:rPr>
        <w:lastRenderedPageBreak/>
        <w:t xml:space="preserve">подобное). Оценивалась информативность, художественное и стилевое оформление презентаций.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В данной номинации выполнена 21 работа.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Так, по итогам голосования членами жюри было решено присудить дипломы победителей и наградить сувениром победителей в номинации «Как человек охраняет природу» следующих конкурсантов:</w:t>
      </w: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7-10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Диплом 1 степени: </w:t>
      </w:r>
      <w:proofErr w:type="gramStart"/>
      <w:r w:rsidRPr="00BC0F90">
        <w:rPr>
          <w:rFonts w:ascii="Times New Roman" w:hAnsi="Times New Roman" w:cs="Times New Roman"/>
          <w:sz w:val="28"/>
          <w:szCs w:val="28"/>
        </w:rPr>
        <w:t>Курочкин Никита (4 кл.</w:t>
      </w:r>
      <w:proofErr w:type="gramEnd"/>
      <w:r w:rsidRPr="00BC0F90">
        <w:rPr>
          <w:rFonts w:ascii="Times New Roman" w:hAnsi="Times New Roman" w:cs="Times New Roman"/>
          <w:sz w:val="28"/>
          <w:szCs w:val="28"/>
        </w:rPr>
        <w:t xml:space="preserve"> </w:t>
      </w:r>
      <w:proofErr w:type="gramStart"/>
      <w:r w:rsidRPr="00BC0F90">
        <w:rPr>
          <w:rFonts w:ascii="Times New Roman" w:hAnsi="Times New Roman" w:cs="Times New Roman"/>
          <w:sz w:val="28"/>
          <w:szCs w:val="28"/>
        </w:rPr>
        <w:t>МАОУ «СОШ» п. Кусье-Александровский)</w:t>
      </w:r>
      <w:proofErr w:type="gramEnd"/>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Диплом 2 степени: Мордвинова Амалия (1 «Б» МАОУ «СОШ» п. Пашия)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Морозов Андрей (3 «Б»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11-14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Чакилева Диана (7 «А» МАОУ «СОШ» п. Пашия)</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Зотова Виктория (8 «Б» МАОУ «СОШ» п. Пашия)</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Мордвинова Вероника (5 «Б» МАОУ «СОШ» п. Пашия)</w:t>
      </w: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15-18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Диплом 1 степени: </w:t>
      </w:r>
      <w:proofErr w:type="gramStart"/>
      <w:r w:rsidRPr="00BC0F90">
        <w:rPr>
          <w:rFonts w:ascii="Times New Roman" w:hAnsi="Times New Roman" w:cs="Times New Roman"/>
          <w:sz w:val="28"/>
          <w:szCs w:val="28"/>
        </w:rPr>
        <w:t>Лебедева Ксения (11 кл.</w:t>
      </w:r>
      <w:proofErr w:type="gramEnd"/>
      <w:r w:rsidRPr="00BC0F90">
        <w:rPr>
          <w:rFonts w:ascii="Times New Roman" w:hAnsi="Times New Roman" w:cs="Times New Roman"/>
          <w:sz w:val="28"/>
          <w:szCs w:val="28"/>
        </w:rPr>
        <w:t xml:space="preserve"> </w:t>
      </w:r>
      <w:proofErr w:type="gramStart"/>
      <w:r w:rsidRPr="00BC0F90">
        <w:rPr>
          <w:rFonts w:ascii="Times New Roman" w:hAnsi="Times New Roman" w:cs="Times New Roman"/>
          <w:sz w:val="28"/>
          <w:szCs w:val="28"/>
        </w:rPr>
        <w:t>МАОУ «СОШ» п. Пашия)</w:t>
      </w:r>
      <w:proofErr w:type="gramEnd"/>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Мухамедзянов Алексей (11 «А» МАОУ «СОШ №3»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Сушко Алексей (11 «А» МАОУ «СОШ №3»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 xml:space="preserve">орнозаводск)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Махнутина Екатерина (11 «А» МАОУ «СОШ №3»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номинации «Новая жизнь планеты Земля» нашим конкурсантам необход</w:t>
      </w:r>
      <w:r w:rsidRPr="00BC0F90">
        <w:rPr>
          <w:rFonts w:ascii="Times New Roman" w:hAnsi="Times New Roman" w:cs="Times New Roman"/>
          <w:sz w:val="28"/>
          <w:szCs w:val="28"/>
        </w:rPr>
        <w:t>и</w:t>
      </w:r>
      <w:r w:rsidRPr="00BC0F90">
        <w:rPr>
          <w:rFonts w:ascii="Times New Roman" w:hAnsi="Times New Roman" w:cs="Times New Roman"/>
          <w:sz w:val="28"/>
          <w:szCs w:val="28"/>
        </w:rPr>
        <w:t>мо было проявить свой литературный талант, помечтать, вообразить и изл</w:t>
      </w:r>
      <w:r w:rsidRPr="00BC0F90">
        <w:rPr>
          <w:rFonts w:ascii="Times New Roman" w:hAnsi="Times New Roman" w:cs="Times New Roman"/>
          <w:sz w:val="28"/>
          <w:szCs w:val="28"/>
        </w:rPr>
        <w:t>о</w:t>
      </w:r>
      <w:r w:rsidRPr="00BC0F90">
        <w:rPr>
          <w:rFonts w:ascii="Times New Roman" w:hAnsi="Times New Roman" w:cs="Times New Roman"/>
          <w:sz w:val="28"/>
          <w:szCs w:val="28"/>
        </w:rPr>
        <w:t>жить в сказочной форме новую, красивую жизнь планеты Земля. То есть представить нашу планету без мусора, экологических проблем, обитающих на ней здоровых животных и цветущих растений. Все проанализировав, сд</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лать для себя определенный вывод.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данной номинации выполнено 19 работ.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И членами жюри решено присудить дипломы победителей и наградить сув</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ниром победителей в номинации «Новая жизнь планеты Земля» </w:t>
      </w:r>
    </w:p>
    <w:p w:rsidR="00B54D58" w:rsidRDefault="00B54D58" w:rsidP="00BC0F90">
      <w:pPr>
        <w:spacing w:after="0" w:line="240" w:lineRule="auto"/>
        <w:jc w:val="center"/>
        <w:rPr>
          <w:rFonts w:ascii="Times New Roman" w:hAnsi="Times New Roman" w:cs="Times New Roman"/>
          <w:b/>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7-10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Калимулина Анна (1 «А»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Сысолина Татьяна (1 «А»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 xml:space="preserve">орнозаводск)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Стерляжникова Дарья (2 «Б»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 xml:space="preserve">11-14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Просвирнёва Виктория (8 «Б» МАОУ «СОШ» п. Пашия)</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2 степени: Пирус Артем (8 «Б»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 xml:space="preserve">орнозаводск)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3 степени: Чеснокова Екатерина (8 «А» МАОУ «СОШ» п. Пашия)</w:t>
      </w:r>
    </w:p>
    <w:p w:rsidR="00DE4F43" w:rsidRPr="00BC0F90" w:rsidRDefault="00DE4F43" w:rsidP="00BC0F90">
      <w:pPr>
        <w:spacing w:after="0" w:line="240" w:lineRule="auto"/>
        <w:jc w:val="center"/>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15-18 лет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Диплом 1 степени: Рюмина Евгения (8 «Б» МАОУ «СОШ №1» г</w:t>
      </w:r>
      <w:proofErr w:type="gramStart"/>
      <w:r w:rsidRPr="00BC0F90">
        <w:rPr>
          <w:rFonts w:ascii="Times New Roman" w:hAnsi="Times New Roman" w:cs="Times New Roman"/>
          <w:sz w:val="28"/>
          <w:szCs w:val="28"/>
        </w:rPr>
        <w:t>.Г</w:t>
      </w:r>
      <w:proofErr w:type="gramEnd"/>
      <w:r w:rsidRPr="00BC0F90">
        <w:rPr>
          <w:rFonts w:ascii="Times New Roman" w:hAnsi="Times New Roman" w:cs="Times New Roman"/>
          <w:sz w:val="28"/>
          <w:szCs w:val="28"/>
        </w:rPr>
        <w:t>орнозаводск)</w:t>
      </w: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both"/>
        <w:rPr>
          <w:rFonts w:ascii="Times New Roman" w:hAnsi="Times New Roman" w:cs="Times New Roman"/>
          <w:sz w:val="28"/>
          <w:szCs w:val="28"/>
        </w:rPr>
      </w:pP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Положение </w:t>
      </w:r>
    </w:p>
    <w:p w:rsidR="00DE4F43" w:rsidRPr="00BC0F90" w:rsidRDefault="00DE4F43" w:rsidP="00BC0F90">
      <w:pPr>
        <w:spacing w:after="0" w:line="240" w:lineRule="auto"/>
        <w:jc w:val="center"/>
        <w:rPr>
          <w:rFonts w:ascii="Times New Roman" w:hAnsi="Times New Roman" w:cs="Times New Roman"/>
          <w:sz w:val="28"/>
          <w:szCs w:val="28"/>
        </w:rPr>
      </w:pPr>
      <w:r w:rsidRPr="00BC0F90">
        <w:rPr>
          <w:rFonts w:ascii="Times New Roman" w:hAnsi="Times New Roman" w:cs="Times New Roman"/>
          <w:sz w:val="28"/>
          <w:szCs w:val="28"/>
        </w:rPr>
        <w:t>о проведении районного литературно-художественного конкурса, посвяще</w:t>
      </w:r>
      <w:r w:rsidRPr="00BC0F90">
        <w:rPr>
          <w:rFonts w:ascii="Times New Roman" w:hAnsi="Times New Roman" w:cs="Times New Roman"/>
          <w:sz w:val="28"/>
          <w:szCs w:val="28"/>
        </w:rPr>
        <w:t>н</w:t>
      </w:r>
      <w:r w:rsidRPr="00BC0F90">
        <w:rPr>
          <w:rFonts w:ascii="Times New Roman" w:hAnsi="Times New Roman" w:cs="Times New Roman"/>
          <w:sz w:val="28"/>
          <w:szCs w:val="28"/>
        </w:rPr>
        <w:t>ного Году особо охраняемых природных территорий</w:t>
      </w:r>
    </w:p>
    <w:p w:rsidR="00DE4F43" w:rsidRPr="00BC0F90" w:rsidRDefault="00DE4F43"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«Сохраним природу – сбережём мир!»</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1.Общее положение.</w:t>
      </w:r>
    </w:p>
    <w:p w:rsidR="00DE4F43" w:rsidRPr="00BC0F90" w:rsidRDefault="00DE4F43" w:rsidP="00BC0F90">
      <w:pPr>
        <w:spacing w:after="0" w:line="240" w:lineRule="auto"/>
        <w:ind w:firstLine="708"/>
        <w:jc w:val="both"/>
        <w:rPr>
          <w:rFonts w:ascii="Times New Roman" w:hAnsi="Times New Roman" w:cs="Times New Roman"/>
          <w:sz w:val="28"/>
          <w:szCs w:val="28"/>
        </w:rPr>
      </w:pPr>
      <w:r w:rsidRPr="00BC0F90">
        <w:rPr>
          <w:rFonts w:ascii="Times New Roman" w:hAnsi="Times New Roman" w:cs="Times New Roman"/>
          <w:sz w:val="28"/>
          <w:szCs w:val="28"/>
        </w:rPr>
        <w:t>Тема экологии и охраны окружающей среды, в том числе охрана пр</w:t>
      </w:r>
      <w:r w:rsidRPr="00BC0F90">
        <w:rPr>
          <w:rFonts w:ascii="Times New Roman" w:hAnsi="Times New Roman" w:cs="Times New Roman"/>
          <w:sz w:val="28"/>
          <w:szCs w:val="28"/>
        </w:rPr>
        <w:t>и</w:t>
      </w:r>
      <w:r w:rsidRPr="00BC0F90">
        <w:rPr>
          <w:rFonts w:ascii="Times New Roman" w:hAnsi="Times New Roman" w:cs="Times New Roman"/>
          <w:sz w:val="28"/>
          <w:szCs w:val="28"/>
        </w:rPr>
        <w:t>родных территорий, всегда была и остается актуальной в настоящее время. 2017 год ознаменован многими интересными событиями. Во-первых, 2017 год  в России официально объявлен Годом экологии. Во-вторых, в этом году отмечается 100 лет заповедной системе России. А также в 2017 году отмечает свое 35-летие заповедник «Басеги», который расположен на территории Го</w:t>
      </w:r>
      <w:r w:rsidRPr="00BC0F90">
        <w:rPr>
          <w:rFonts w:ascii="Times New Roman" w:hAnsi="Times New Roman" w:cs="Times New Roman"/>
          <w:sz w:val="28"/>
          <w:szCs w:val="28"/>
        </w:rPr>
        <w:t>р</w:t>
      </w:r>
      <w:r w:rsidRPr="00BC0F90">
        <w:rPr>
          <w:rFonts w:ascii="Times New Roman" w:hAnsi="Times New Roman" w:cs="Times New Roman"/>
          <w:sz w:val="28"/>
          <w:szCs w:val="28"/>
        </w:rPr>
        <w:t xml:space="preserve">нозаводского и Гремячинского районов. </w:t>
      </w:r>
    </w:p>
    <w:p w:rsidR="00DE4F43" w:rsidRPr="00BC0F90" w:rsidRDefault="00DE4F43" w:rsidP="00BC0F90">
      <w:pPr>
        <w:spacing w:after="0" w:line="240" w:lineRule="auto"/>
        <w:ind w:firstLine="708"/>
        <w:jc w:val="both"/>
        <w:rPr>
          <w:rFonts w:ascii="Times New Roman" w:hAnsi="Times New Roman" w:cs="Times New Roman"/>
          <w:sz w:val="28"/>
          <w:szCs w:val="28"/>
        </w:rPr>
      </w:pPr>
      <w:r w:rsidRPr="00BC0F90">
        <w:rPr>
          <w:rFonts w:ascii="Times New Roman" w:hAnsi="Times New Roman" w:cs="Times New Roman"/>
          <w:sz w:val="28"/>
          <w:szCs w:val="28"/>
        </w:rPr>
        <w:t>Экологическое воспитание, как основа воспитания подрастающего п</w:t>
      </w:r>
      <w:r w:rsidRPr="00BC0F90">
        <w:rPr>
          <w:rFonts w:ascii="Times New Roman" w:hAnsi="Times New Roman" w:cs="Times New Roman"/>
          <w:sz w:val="28"/>
          <w:szCs w:val="28"/>
        </w:rPr>
        <w:t>о</w:t>
      </w:r>
      <w:r w:rsidRPr="00BC0F90">
        <w:rPr>
          <w:rFonts w:ascii="Times New Roman" w:hAnsi="Times New Roman" w:cs="Times New Roman"/>
          <w:sz w:val="28"/>
          <w:szCs w:val="28"/>
        </w:rPr>
        <w:t>коления, лежит в основе проведения конкурса. Очень важно привить нашим детям и молодежи знания о природных территориях, флоре и фауне, экол</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гических проблемах, чтобы воспитать в них любовь к окружающей природе и бережном отношении к ней. </w:t>
      </w:r>
    </w:p>
    <w:p w:rsidR="00DE4F43" w:rsidRDefault="00DE4F43" w:rsidP="00BC0F90">
      <w:pPr>
        <w:spacing w:after="0" w:line="240" w:lineRule="auto"/>
        <w:ind w:firstLine="708"/>
        <w:jc w:val="both"/>
        <w:rPr>
          <w:rFonts w:ascii="Times New Roman" w:hAnsi="Times New Roman" w:cs="Times New Roman"/>
          <w:sz w:val="28"/>
          <w:szCs w:val="28"/>
        </w:rPr>
      </w:pPr>
      <w:r w:rsidRPr="00BC0F90">
        <w:rPr>
          <w:rFonts w:ascii="Times New Roman" w:hAnsi="Times New Roman" w:cs="Times New Roman"/>
          <w:sz w:val="28"/>
          <w:szCs w:val="28"/>
        </w:rPr>
        <w:t>Предлагаем Вам принять участие в районном литературно-художественном конкурсе, посвященном  экологии и особо охраняемым пр</w:t>
      </w:r>
      <w:r w:rsidRPr="00BC0F90">
        <w:rPr>
          <w:rFonts w:ascii="Times New Roman" w:hAnsi="Times New Roman" w:cs="Times New Roman"/>
          <w:sz w:val="28"/>
          <w:szCs w:val="28"/>
        </w:rPr>
        <w:t>и</w:t>
      </w:r>
      <w:r w:rsidRPr="00BC0F90">
        <w:rPr>
          <w:rFonts w:ascii="Times New Roman" w:hAnsi="Times New Roman" w:cs="Times New Roman"/>
          <w:sz w:val="28"/>
          <w:szCs w:val="28"/>
        </w:rPr>
        <w:t>родным территориям Горнозаводского района.</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2.Цели и задачи конкурса.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Цель:</w:t>
      </w:r>
      <w:r w:rsidRPr="00BC0F90">
        <w:rPr>
          <w:rFonts w:ascii="Arial" w:hAnsi="Arial" w:cs="Arial"/>
          <w:color w:val="000000"/>
          <w:sz w:val="28"/>
          <w:szCs w:val="28"/>
        </w:rPr>
        <w:t xml:space="preserve"> </w:t>
      </w:r>
      <w:r w:rsidRPr="00BC0F90">
        <w:rPr>
          <w:rFonts w:ascii="Times New Roman" w:hAnsi="Times New Roman" w:cs="Times New Roman"/>
          <w:color w:val="000000"/>
          <w:sz w:val="28"/>
          <w:szCs w:val="28"/>
        </w:rPr>
        <w:t>формирование у подрастающего поколения экологической культуры, ответственного отношения к окружающей среде.</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Задачи:</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-популяризация знаний о природных территориях Горнозаводского района;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-воспитание бережного отношения к миру заповедной природы;</w:t>
      </w:r>
    </w:p>
    <w:p w:rsidR="00DE4F43"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-развитие у подрастающего поколения литературного и художественного творчества. </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3.Организаторы конкурса</w:t>
      </w:r>
    </w:p>
    <w:p w:rsidR="00DE4F43" w:rsidRDefault="00DE4F43" w:rsidP="00BC0F90">
      <w:pPr>
        <w:spacing w:after="0" w:line="240" w:lineRule="auto"/>
        <w:jc w:val="both"/>
        <w:rPr>
          <w:rFonts w:ascii="Times New Roman" w:hAnsi="Times New Roman" w:cs="Times New Roman"/>
          <w:sz w:val="28"/>
          <w:szCs w:val="28"/>
          <w:u w:val="single"/>
        </w:rPr>
      </w:pPr>
      <w:r w:rsidRPr="00BC0F90">
        <w:rPr>
          <w:rFonts w:ascii="Times New Roman" w:hAnsi="Times New Roman" w:cs="Times New Roman"/>
          <w:sz w:val="28"/>
          <w:szCs w:val="28"/>
          <w:u w:val="single"/>
        </w:rPr>
        <w:t>МБУК «Горнозаводская центральная межпоселенческая библиотека»</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4.Участники конкурса.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4.1.К участию в конкурсе приглашаются ученики школ города Горнозаводска и Горнозаводского муниципального района, учащиеся Детской школы иску</w:t>
      </w:r>
      <w:r w:rsidRPr="00BC0F90">
        <w:rPr>
          <w:rFonts w:ascii="Times New Roman" w:hAnsi="Times New Roman" w:cs="Times New Roman"/>
          <w:sz w:val="28"/>
          <w:szCs w:val="28"/>
        </w:rPr>
        <w:t>с</w:t>
      </w:r>
      <w:r w:rsidRPr="00BC0F90">
        <w:rPr>
          <w:rFonts w:ascii="Times New Roman" w:hAnsi="Times New Roman" w:cs="Times New Roman"/>
          <w:sz w:val="28"/>
          <w:szCs w:val="28"/>
        </w:rPr>
        <w:lastRenderedPageBreak/>
        <w:t xml:space="preserve">ств, </w:t>
      </w:r>
      <w:r w:rsidR="00CD796A">
        <w:rPr>
          <w:rFonts w:ascii="Times New Roman" w:hAnsi="Times New Roman" w:cs="Times New Roman"/>
          <w:sz w:val="28"/>
          <w:szCs w:val="28"/>
        </w:rPr>
        <w:t>МАУДО «Дом творчества»</w:t>
      </w:r>
      <w:r w:rsidRPr="00BC0F90">
        <w:rPr>
          <w:rFonts w:ascii="Times New Roman" w:hAnsi="Times New Roman" w:cs="Times New Roman"/>
          <w:sz w:val="28"/>
          <w:szCs w:val="28"/>
        </w:rPr>
        <w:t>, студенты ГБОУ СПО «Горнозаводский п</w:t>
      </w:r>
      <w:r w:rsidRPr="00BC0F90">
        <w:rPr>
          <w:rFonts w:ascii="Times New Roman" w:hAnsi="Times New Roman" w:cs="Times New Roman"/>
          <w:sz w:val="28"/>
          <w:szCs w:val="28"/>
        </w:rPr>
        <w:t>о</w:t>
      </w:r>
      <w:r w:rsidRPr="00BC0F90">
        <w:rPr>
          <w:rFonts w:ascii="Times New Roman" w:hAnsi="Times New Roman" w:cs="Times New Roman"/>
          <w:sz w:val="28"/>
          <w:szCs w:val="28"/>
        </w:rPr>
        <w:t>литехнический техникум».</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4.2.Участники подразделяются на три возрастные категории:</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7-10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11-14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15-18 лет</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5.Условия и порядок проведения конкурса.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5.1</w:t>
      </w:r>
      <w:r w:rsidRPr="00BC0F90">
        <w:rPr>
          <w:rFonts w:ascii="Times New Roman" w:hAnsi="Times New Roman" w:cs="Times New Roman"/>
          <w:b/>
          <w:sz w:val="28"/>
          <w:szCs w:val="28"/>
          <w:u w:val="single"/>
        </w:rPr>
        <w:t>.</w:t>
      </w:r>
      <w:r w:rsidRPr="00BC0F90">
        <w:rPr>
          <w:rFonts w:ascii="Times New Roman" w:hAnsi="Times New Roman" w:cs="Times New Roman"/>
          <w:b/>
          <w:sz w:val="28"/>
          <w:szCs w:val="28"/>
        </w:rPr>
        <w:t xml:space="preserve">С 1 по 24 марта оргкомитет принимает заявки на участие в конкурсе и конкурсные работы </w:t>
      </w:r>
      <w:r w:rsidRPr="00BC0F90">
        <w:rPr>
          <w:rFonts w:ascii="Times New Roman" w:hAnsi="Times New Roman" w:cs="Times New Roman"/>
          <w:sz w:val="28"/>
          <w:szCs w:val="28"/>
        </w:rPr>
        <w:t>(заявки принимаются только вместе с конкурсными работами).</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5.2.На каждую конкурсную работу составляется заявка.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5.3. Номинации конкурса: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i/>
          <w:sz w:val="28"/>
          <w:szCs w:val="28"/>
        </w:rPr>
        <w:t>Номинация открытка «Заповеднику «Басеги» - 35 лет».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bCs/>
          <w:sz w:val="28"/>
          <w:szCs w:val="28"/>
        </w:rPr>
        <w:t>Требования к открытке:</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Открытка выполнена в стандартном формате (сложенный пополам лист фо</w:t>
      </w:r>
      <w:r w:rsidRPr="00BC0F90">
        <w:rPr>
          <w:rFonts w:ascii="Times New Roman" w:hAnsi="Times New Roman" w:cs="Times New Roman"/>
          <w:sz w:val="28"/>
          <w:szCs w:val="28"/>
        </w:rPr>
        <w:t>р</w:t>
      </w:r>
      <w:r w:rsidRPr="00BC0F90">
        <w:rPr>
          <w:rFonts w:ascii="Times New Roman" w:hAnsi="Times New Roman" w:cs="Times New Roman"/>
          <w:sz w:val="28"/>
          <w:szCs w:val="28"/>
        </w:rPr>
        <w:t>мата А-4), в любой технике (флористика, ИЗО, бисероплетение, коллаж, ф</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тографии и т.п.). Принимается только одна работа от каждого участника.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Художественная часть оформляется на первой странице, текстовая часть – на третьей странице - может быть выполнена как в прозе, так и в стихах и соо</w:t>
      </w:r>
      <w:r w:rsidRPr="00BC0F90">
        <w:rPr>
          <w:rFonts w:ascii="Times New Roman" w:hAnsi="Times New Roman" w:cs="Times New Roman"/>
          <w:sz w:val="28"/>
          <w:szCs w:val="28"/>
        </w:rPr>
        <w:t>т</w:t>
      </w:r>
      <w:r w:rsidRPr="00BC0F90">
        <w:rPr>
          <w:rFonts w:ascii="Times New Roman" w:hAnsi="Times New Roman" w:cs="Times New Roman"/>
          <w:sz w:val="28"/>
          <w:szCs w:val="28"/>
        </w:rPr>
        <w:t>ветствовать общему дизайну открытки и теме конкурса. На четвертой стр</w:t>
      </w:r>
      <w:r w:rsidRPr="00BC0F90">
        <w:rPr>
          <w:rFonts w:ascii="Times New Roman" w:hAnsi="Times New Roman" w:cs="Times New Roman"/>
          <w:sz w:val="28"/>
          <w:szCs w:val="28"/>
        </w:rPr>
        <w:t>а</w:t>
      </w:r>
      <w:r w:rsidRPr="00BC0F90">
        <w:rPr>
          <w:rFonts w:ascii="Times New Roman" w:hAnsi="Times New Roman" w:cs="Times New Roman"/>
          <w:sz w:val="28"/>
          <w:szCs w:val="28"/>
        </w:rPr>
        <w:t>нице приводятся выходные данные участника конкурса (фамилия, имя, класс, школа). Данные указать в формате 10х5см в нижней части четвертой стран</w:t>
      </w:r>
      <w:r w:rsidRPr="00BC0F90">
        <w:rPr>
          <w:rFonts w:ascii="Times New Roman" w:hAnsi="Times New Roman" w:cs="Times New Roman"/>
          <w:sz w:val="28"/>
          <w:szCs w:val="28"/>
        </w:rPr>
        <w:t>и</w:t>
      </w:r>
      <w:r w:rsidRPr="00BC0F90">
        <w:rPr>
          <w:rFonts w:ascii="Times New Roman" w:hAnsi="Times New Roman" w:cs="Times New Roman"/>
          <w:sz w:val="28"/>
          <w:szCs w:val="28"/>
        </w:rPr>
        <w:t>цы посередине.</w:t>
      </w:r>
    </w:p>
    <w:p w:rsidR="00DE4F43" w:rsidRPr="00BC0F90" w:rsidRDefault="00DE4F43" w:rsidP="00BC0F90">
      <w:pPr>
        <w:spacing w:after="0" w:line="240" w:lineRule="auto"/>
        <w:jc w:val="both"/>
        <w:rPr>
          <w:rFonts w:ascii="Times New Roman" w:hAnsi="Times New Roman" w:cs="Times New Roman"/>
          <w:bCs/>
          <w:i/>
          <w:sz w:val="28"/>
          <w:szCs w:val="28"/>
        </w:rPr>
      </w:pPr>
      <w:r w:rsidRPr="00BC0F90">
        <w:rPr>
          <w:rFonts w:ascii="Times New Roman" w:hAnsi="Times New Roman" w:cs="Times New Roman"/>
          <w:bCs/>
          <w:i/>
          <w:sz w:val="28"/>
          <w:szCs w:val="28"/>
        </w:rPr>
        <w:t>- Номинация презентация «Как человек охраняет природу»</w:t>
      </w:r>
    </w:p>
    <w:p w:rsidR="00DE4F43" w:rsidRPr="00BC0F90" w:rsidRDefault="00DE4F43"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Требования к презентации:</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данной номинации необходимо создать электронную презентацию. В пр</w:t>
      </w:r>
      <w:r w:rsidRPr="00BC0F90">
        <w:rPr>
          <w:rFonts w:ascii="Times New Roman" w:hAnsi="Times New Roman" w:cs="Times New Roman"/>
          <w:sz w:val="28"/>
          <w:szCs w:val="28"/>
        </w:rPr>
        <w:t>е</w:t>
      </w:r>
      <w:r w:rsidRPr="00BC0F90">
        <w:rPr>
          <w:rFonts w:ascii="Times New Roman" w:hAnsi="Times New Roman" w:cs="Times New Roman"/>
          <w:sz w:val="28"/>
          <w:szCs w:val="28"/>
        </w:rPr>
        <w:t>зентации следует отразить следующее: что делает человек для того, чтобы сохранить природу, какие осуществляются природоохранные мероприятия (создание охраняемых природных территорий, природоохранные проекты, программы, акции и тому подобное).</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Оценивается информативность, художественное и стилевое оформление.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Презентация может содержать не более 10 слайдов.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Первый слайд – титульный лист. Здесь отмечается следующая информация: посередине - номинация, название работы; в нижнем правом углу сведения об авторе – фамилия и имя, класс, наименование учреждения. </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Работа должна быть сделана только одним автором, а не коллективом.  </w:t>
      </w:r>
    </w:p>
    <w:p w:rsidR="00DE4F43" w:rsidRPr="00BC0F90" w:rsidRDefault="00DE4F43" w:rsidP="00BC0F90">
      <w:pPr>
        <w:spacing w:after="0" w:line="240" w:lineRule="auto"/>
        <w:jc w:val="both"/>
        <w:rPr>
          <w:rFonts w:ascii="Times New Roman" w:hAnsi="Times New Roman" w:cs="Times New Roman"/>
          <w:bCs/>
          <w:i/>
          <w:sz w:val="28"/>
          <w:szCs w:val="28"/>
        </w:rPr>
      </w:pPr>
      <w:r w:rsidRPr="00BC0F90">
        <w:rPr>
          <w:rFonts w:ascii="Times New Roman" w:hAnsi="Times New Roman" w:cs="Times New Roman"/>
          <w:bCs/>
          <w:i/>
          <w:sz w:val="28"/>
          <w:szCs w:val="28"/>
        </w:rPr>
        <w:t>- Номинация сказка «Новая жизнь планеты Земля»</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bCs/>
          <w:sz w:val="28"/>
          <w:szCs w:val="28"/>
        </w:rPr>
        <w:t>Требования к сказке:</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работе данной номинации следует изложить в сказочной форме новую, красивую жизнь планеты Земля, то есть, как мы можем представить нашу планету без мусора, экологических проблем; обитающих на ней здоровых животных и растущих растений.</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Текст должен соответствовать заявленной тематике конкурса.</w:t>
      </w:r>
    </w:p>
    <w:p w:rsidR="00DE4F43" w:rsidRPr="00BC0F90" w:rsidRDefault="00DE4F43" w:rsidP="00BC0F90">
      <w:pPr>
        <w:spacing w:after="0" w:line="240" w:lineRule="auto"/>
        <w:jc w:val="both"/>
        <w:rPr>
          <w:rFonts w:ascii="Times New Roman" w:hAnsi="Times New Roman" w:cs="Times New Roman"/>
          <w:sz w:val="28"/>
          <w:szCs w:val="28"/>
          <w:lang w:val="en-US"/>
        </w:rPr>
      </w:pPr>
      <w:r w:rsidRPr="00BC0F90">
        <w:rPr>
          <w:rFonts w:ascii="Times New Roman" w:hAnsi="Times New Roman" w:cs="Times New Roman"/>
          <w:sz w:val="28"/>
          <w:szCs w:val="28"/>
        </w:rPr>
        <w:lastRenderedPageBreak/>
        <w:t>Объем сказки не более 2 страниц печатного текста. Формат</w:t>
      </w:r>
      <w:r w:rsidRPr="00BC0F90">
        <w:rPr>
          <w:rFonts w:ascii="Times New Roman" w:hAnsi="Times New Roman" w:cs="Times New Roman"/>
          <w:sz w:val="28"/>
          <w:szCs w:val="28"/>
          <w:lang w:val="en-US"/>
        </w:rPr>
        <w:t xml:space="preserve"> </w:t>
      </w:r>
      <w:r w:rsidRPr="00BC0F90">
        <w:rPr>
          <w:rFonts w:ascii="Times New Roman" w:hAnsi="Times New Roman" w:cs="Times New Roman"/>
          <w:sz w:val="28"/>
          <w:szCs w:val="28"/>
        </w:rPr>
        <w:t>А</w:t>
      </w:r>
      <w:r w:rsidRPr="00BC0F90">
        <w:rPr>
          <w:rFonts w:ascii="Times New Roman" w:hAnsi="Times New Roman" w:cs="Times New Roman"/>
          <w:sz w:val="28"/>
          <w:szCs w:val="28"/>
          <w:lang w:val="en-US"/>
        </w:rPr>
        <w:t xml:space="preserve">-4, </w:t>
      </w:r>
      <w:r w:rsidRPr="00BC0F90">
        <w:rPr>
          <w:rFonts w:ascii="Times New Roman" w:hAnsi="Times New Roman" w:cs="Times New Roman"/>
          <w:sz w:val="28"/>
          <w:szCs w:val="28"/>
        </w:rPr>
        <w:t>шрифт</w:t>
      </w:r>
      <w:r w:rsidRPr="00BC0F90">
        <w:rPr>
          <w:rFonts w:ascii="Times New Roman" w:hAnsi="Times New Roman" w:cs="Times New Roman"/>
          <w:sz w:val="28"/>
          <w:szCs w:val="28"/>
          <w:lang w:val="en-US"/>
        </w:rPr>
        <w:t xml:space="preserve"> Times New Roman – 14 </w:t>
      </w:r>
      <w:r w:rsidRPr="00BC0F90">
        <w:rPr>
          <w:rFonts w:ascii="Times New Roman" w:hAnsi="Times New Roman" w:cs="Times New Roman"/>
          <w:sz w:val="28"/>
          <w:szCs w:val="28"/>
        </w:rPr>
        <w:t>пт</w:t>
      </w:r>
      <w:r w:rsidRPr="00BC0F90">
        <w:rPr>
          <w:rFonts w:ascii="Times New Roman" w:hAnsi="Times New Roman" w:cs="Times New Roman"/>
          <w:sz w:val="28"/>
          <w:szCs w:val="28"/>
          <w:lang w:val="en-US"/>
        </w:rPr>
        <w:t>.</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Вверху посередине указывается фамилия и имя автора, ниже - название раб</w:t>
      </w:r>
      <w:r w:rsidRPr="00BC0F90">
        <w:rPr>
          <w:rFonts w:ascii="Times New Roman" w:hAnsi="Times New Roman" w:cs="Times New Roman"/>
          <w:sz w:val="28"/>
          <w:szCs w:val="28"/>
        </w:rPr>
        <w:t>о</w:t>
      </w:r>
      <w:r w:rsidRPr="00BC0F90">
        <w:rPr>
          <w:rFonts w:ascii="Times New Roman" w:hAnsi="Times New Roman" w:cs="Times New Roman"/>
          <w:sz w:val="28"/>
          <w:szCs w:val="28"/>
        </w:rPr>
        <w:t>ты.</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5.4.</w:t>
      </w:r>
      <w:r w:rsidRPr="00BC0F90">
        <w:rPr>
          <w:rFonts w:ascii="Times New Roman" w:hAnsi="Times New Roman" w:cs="Times New Roman"/>
          <w:iCs/>
          <w:sz w:val="28"/>
          <w:szCs w:val="28"/>
        </w:rPr>
        <w:t xml:space="preserve"> Критерии оценок конкурсных работ:</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соответствие работы теме конкурса;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степень самостоятельности и творческого личностного подхода автора;</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правильность и четкость оформления работы.</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5.5.Конкурсные работы предоставляются в Эколого-краеведческий центр МБУК «Горнозаводская центральная межпоселенческая библиотека» по а</w:t>
      </w:r>
      <w:r w:rsidRPr="00BC0F90">
        <w:rPr>
          <w:rFonts w:ascii="Times New Roman" w:hAnsi="Times New Roman" w:cs="Times New Roman"/>
          <w:sz w:val="28"/>
          <w:szCs w:val="28"/>
        </w:rPr>
        <w:t>д</w:t>
      </w:r>
      <w:r w:rsidRPr="00BC0F90">
        <w:rPr>
          <w:rFonts w:ascii="Times New Roman" w:hAnsi="Times New Roman" w:cs="Times New Roman"/>
          <w:sz w:val="28"/>
          <w:szCs w:val="28"/>
        </w:rPr>
        <w:t>ресу: Ул</w:t>
      </w:r>
      <w:proofErr w:type="gramStart"/>
      <w:r w:rsidRPr="00BC0F90">
        <w:rPr>
          <w:rFonts w:ascii="Times New Roman" w:hAnsi="Times New Roman" w:cs="Times New Roman"/>
          <w:sz w:val="28"/>
          <w:szCs w:val="28"/>
        </w:rPr>
        <w:t>.С</w:t>
      </w:r>
      <w:proofErr w:type="gramEnd"/>
      <w:r w:rsidRPr="00BC0F90">
        <w:rPr>
          <w:rFonts w:ascii="Times New Roman" w:hAnsi="Times New Roman" w:cs="Times New Roman"/>
          <w:sz w:val="28"/>
          <w:szCs w:val="28"/>
        </w:rPr>
        <w:t xml:space="preserve">вердлова, 59. Телефон для справок: 4-25-69; по электронной почте: </w:t>
      </w:r>
      <w:hyperlink r:id="rId14" w:history="1">
        <w:r w:rsidRPr="00BC0F90">
          <w:rPr>
            <w:rStyle w:val="a4"/>
            <w:rFonts w:ascii="Times New Roman" w:hAnsi="Times New Roman" w:cs="Times New Roman"/>
            <w:sz w:val="28"/>
            <w:szCs w:val="28"/>
            <w:lang w:val="en-US"/>
          </w:rPr>
          <w:t>gorn</w:t>
        </w:r>
        <w:r w:rsidRPr="00BC0F90">
          <w:rPr>
            <w:rStyle w:val="a4"/>
            <w:rFonts w:ascii="Times New Roman" w:hAnsi="Times New Roman" w:cs="Times New Roman"/>
            <w:sz w:val="28"/>
            <w:szCs w:val="28"/>
          </w:rPr>
          <w:t>_</w:t>
        </w:r>
        <w:r w:rsidRPr="00BC0F90">
          <w:rPr>
            <w:rStyle w:val="a4"/>
            <w:rFonts w:ascii="Times New Roman" w:hAnsi="Times New Roman" w:cs="Times New Roman"/>
            <w:sz w:val="28"/>
            <w:szCs w:val="28"/>
            <w:lang w:val="en-US"/>
          </w:rPr>
          <w:t>lib</w:t>
        </w:r>
        <w:r w:rsidRPr="00BC0F90">
          <w:rPr>
            <w:rStyle w:val="a4"/>
            <w:rFonts w:ascii="Times New Roman" w:hAnsi="Times New Roman" w:cs="Times New Roman"/>
            <w:sz w:val="28"/>
            <w:szCs w:val="28"/>
          </w:rPr>
          <w:t>@</w:t>
        </w:r>
        <w:r w:rsidRPr="00BC0F90">
          <w:rPr>
            <w:rStyle w:val="a4"/>
            <w:rFonts w:ascii="Times New Roman" w:hAnsi="Times New Roman" w:cs="Times New Roman"/>
            <w:sz w:val="28"/>
            <w:szCs w:val="28"/>
            <w:lang w:val="en-US"/>
          </w:rPr>
          <w:t>mail</w:t>
        </w:r>
        <w:r w:rsidRPr="00BC0F90">
          <w:rPr>
            <w:rStyle w:val="a4"/>
            <w:rFonts w:ascii="Times New Roman" w:hAnsi="Times New Roman" w:cs="Times New Roman"/>
            <w:sz w:val="28"/>
            <w:szCs w:val="28"/>
          </w:rPr>
          <w:t>.</w:t>
        </w:r>
        <w:r w:rsidRPr="00BC0F90">
          <w:rPr>
            <w:rStyle w:val="a4"/>
            <w:rFonts w:ascii="Times New Roman" w:hAnsi="Times New Roman" w:cs="Times New Roman"/>
            <w:sz w:val="28"/>
            <w:szCs w:val="28"/>
            <w:lang w:val="en-US"/>
          </w:rPr>
          <w:t>ru</w:t>
        </w:r>
      </w:hyperlink>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sz w:val="28"/>
          <w:szCs w:val="28"/>
        </w:rPr>
        <w:t>6. Подведение итогов и награждение.</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6.1.Творческие работы оценивает жюри в составе: директора МБУК «ГЦМБ» Н.Н. Русских, зам. директора Е.В. Мезенцевой, зав. эколого-краеведческого центра Л.Н. Лашкевич, зав. отдела обслуживания Л.Г. Лукиной, зав. читал</w:t>
      </w:r>
      <w:r w:rsidRPr="00BC0F90">
        <w:rPr>
          <w:rFonts w:ascii="Times New Roman" w:hAnsi="Times New Roman" w:cs="Times New Roman"/>
          <w:sz w:val="28"/>
          <w:szCs w:val="28"/>
        </w:rPr>
        <w:t>ь</w:t>
      </w:r>
      <w:r w:rsidRPr="00BC0F90">
        <w:rPr>
          <w:rFonts w:ascii="Times New Roman" w:hAnsi="Times New Roman" w:cs="Times New Roman"/>
          <w:sz w:val="28"/>
          <w:szCs w:val="28"/>
        </w:rPr>
        <w:t>ным залом Е.Н. Журовой.</w:t>
      </w:r>
    </w:p>
    <w:p w:rsidR="00DE4F43"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6.2.Победители конкурса награждаются дипломами 1-3 степени в каждой возрастной группе и призами.</w:t>
      </w:r>
    </w:p>
    <w:p w:rsidR="00D13776" w:rsidRPr="00BC0F90" w:rsidRDefault="00DE4F43"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6.3. Остальные участники конкурса получают сертификаты.</w:t>
      </w:r>
    </w:p>
    <w:p w:rsidR="00C2471E" w:rsidRPr="00BC0F90" w:rsidRDefault="00C2471E" w:rsidP="00BC0F90">
      <w:pPr>
        <w:spacing w:after="0" w:line="240" w:lineRule="auto"/>
        <w:jc w:val="both"/>
        <w:rPr>
          <w:rFonts w:ascii="Times New Roman" w:hAnsi="Times New Roman" w:cs="Times New Roman"/>
          <w:sz w:val="28"/>
          <w:szCs w:val="28"/>
        </w:rPr>
      </w:pPr>
    </w:p>
    <w:p w:rsidR="00280B2F" w:rsidRPr="00BC0F90" w:rsidRDefault="00280B2F"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Нетрадиционные, ранее неиспользованные формы мероприятий, орие</w:t>
      </w:r>
      <w:r w:rsidRPr="00BC0F90">
        <w:rPr>
          <w:rFonts w:ascii="Times New Roman" w:hAnsi="Times New Roman" w:cs="Times New Roman"/>
          <w:b/>
          <w:sz w:val="28"/>
          <w:szCs w:val="28"/>
        </w:rPr>
        <w:t>н</w:t>
      </w:r>
      <w:r w:rsidRPr="00BC0F90">
        <w:rPr>
          <w:rFonts w:ascii="Times New Roman" w:hAnsi="Times New Roman" w:cs="Times New Roman"/>
          <w:b/>
          <w:sz w:val="28"/>
          <w:szCs w:val="28"/>
        </w:rPr>
        <w:t>тированные на широкую публику</w:t>
      </w:r>
    </w:p>
    <w:p w:rsidR="009F71F3" w:rsidRPr="00BC0F90" w:rsidRDefault="00B621D4" w:rsidP="00BC0F90">
      <w:pPr>
        <w:pStyle w:val="uk-margin"/>
        <w:shd w:val="clear" w:color="auto" w:fill="FFFFFF"/>
        <w:spacing w:before="0" w:beforeAutospacing="0" w:after="0" w:afterAutospacing="0"/>
        <w:jc w:val="both"/>
        <w:rPr>
          <w:color w:val="444444"/>
          <w:sz w:val="28"/>
          <w:szCs w:val="28"/>
        </w:rPr>
      </w:pPr>
      <w:r w:rsidRPr="00BC0F90">
        <w:rPr>
          <w:color w:val="444444"/>
          <w:sz w:val="28"/>
          <w:szCs w:val="28"/>
        </w:rPr>
        <w:t xml:space="preserve">    </w:t>
      </w:r>
      <w:r w:rsidR="00280B2F" w:rsidRPr="00BC0F90">
        <w:rPr>
          <w:color w:val="444444"/>
          <w:sz w:val="28"/>
          <w:szCs w:val="28"/>
        </w:rPr>
        <w:t xml:space="preserve">Время требует перемен! Нетрадиционные формы библиотечной </w:t>
      </w:r>
      <w:r w:rsidRPr="00BC0F90">
        <w:rPr>
          <w:color w:val="444444"/>
          <w:sz w:val="28"/>
          <w:szCs w:val="28"/>
        </w:rPr>
        <w:t>работы появляются у и наших  библиотек.</w:t>
      </w:r>
      <w:r w:rsidR="00280B2F" w:rsidRPr="00BC0F90">
        <w:rPr>
          <w:color w:val="444444"/>
          <w:sz w:val="28"/>
          <w:szCs w:val="28"/>
        </w:rPr>
        <w:t xml:space="preserve"> Библиотека может </w:t>
      </w:r>
      <w:r w:rsidRPr="00BC0F90">
        <w:rPr>
          <w:color w:val="444444"/>
          <w:sz w:val="28"/>
          <w:szCs w:val="28"/>
        </w:rPr>
        <w:t>о</w:t>
      </w:r>
      <w:r w:rsidR="00280B2F" w:rsidRPr="00BC0F90">
        <w:rPr>
          <w:color w:val="444444"/>
          <w:sz w:val="28"/>
          <w:szCs w:val="28"/>
        </w:rPr>
        <w:t>ставаться интересной и полезной, вый</w:t>
      </w:r>
      <w:r w:rsidRPr="00BC0F90">
        <w:rPr>
          <w:color w:val="444444"/>
          <w:sz w:val="28"/>
          <w:szCs w:val="28"/>
        </w:rPr>
        <w:t>дя</w:t>
      </w:r>
      <w:r w:rsidR="00280B2F" w:rsidRPr="00BC0F90">
        <w:rPr>
          <w:color w:val="444444"/>
          <w:sz w:val="28"/>
          <w:szCs w:val="28"/>
        </w:rPr>
        <w:t xml:space="preserve"> из стен библиотеки на улицы</w:t>
      </w:r>
      <w:r w:rsidRPr="00BC0F90">
        <w:rPr>
          <w:color w:val="444444"/>
          <w:sz w:val="28"/>
          <w:szCs w:val="28"/>
        </w:rPr>
        <w:t>.</w:t>
      </w:r>
      <w:r w:rsidR="00280B2F" w:rsidRPr="00BC0F90">
        <w:rPr>
          <w:color w:val="444444"/>
          <w:sz w:val="28"/>
          <w:szCs w:val="28"/>
        </w:rPr>
        <w:t> Главная задача таких мер</w:t>
      </w:r>
      <w:r w:rsidR="00280B2F" w:rsidRPr="00BC0F90">
        <w:rPr>
          <w:color w:val="444444"/>
          <w:sz w:val="28"/>
          <w:szCs w:val="28"/>
        </w:rPr>
        <w:t>о</w:t>
      </w:r>
      <w:r w:rsidR="00280B2F" w:rsidRPr="00BC0F90">
        <w:rPr>
          <w:color w:val="444444"/>
          <w:sz w:val="28"/>
          <w:szCs w:val="28"/>
        </w:rPr>
        <w:t xml:space="preserve">приятий </w:t>
      </w:r>
      <w:r w:rsidRPr="00BC0F90">
        <w:rPr>
          <w:color w:val="444444"/>
          <w:sz w:val="28"/>
          <w:szCs w:val="28"/>
        </w:rPr>
        <w:t>- п</w:t>
      </w:r>
      <w:r w:rsidR="00280B2F" w:rsidRPr="00BC0F90">
        <w:rPr>
          <w:color w:val="444444"/>
          <w:sz w:val="28"/>
          <w:szCs w:val="28"/>
        </w:rPr>
        <w:t>ривлечь внимание как можно большего числа населения, вызвать эмоциональную реакцию, желание взять книгу в руки и посетить библиотеку</w:t>
      </w:r>
      <w:r w:rsidRPr="00BC0F90">
        <w:rPr>
          <w:color w:val="444444"/>
          <w:sz w:val="28"/>
          <w:szCs w:val="28"/>
        </w:rPr>
        <w:t>.</w:t>
      </w:r>
    </w:p>
    <w:p w:rsidR="009F71F3" w:rsidRPr="00BC0F90" w:rsidRDefault="00280B2F" w:rsidP="00BC0F90">
      <w:pPr>
        <w:pStyle w:val="uk-margin"/>
        <w:shd w:val="clear" w:color="auto" w:fill="FFFFFF"/>
        <w:spacing w:before="0" w:beforeAutospacing="0" w:after="0" w:afterAutospacing="0"/>
        <w:jc w:val="both"/>
        <w:rPr>
          <w:color w:val="333333"/>
          <w:sz w:val="28"/>
          <w:szCs w:val="28"/>
          <w:shd w:val="clear" w:color="auto" w:fill="FFFFFF"/>
        </w:rPr>
      </w:pPr>
      <w:r w:rsidRPr="00BC0F90">
        <w:rPr>
          <w:color w:val="444444"/>
          <w:sz w:val="28"/>
          <w:szCs w:val="28"/>
        </w:rPr>
        <w:t> </w:t>
      </w:r>
      <w:r w:rsidR="00B621D4" w:rsidRPr="00BC0F90">
        <w:rPr>
          <w:color w:val="444444"/>
          <w:sz w:val="28"/>
          <w:szCs w:val="28"/>
        </w:rPr>
        <w:t>МБУК «ГЦМБ» и МБУ</w:t>
      </w:r>
      <w:r w:rsidR="00CD796A">
        <w:rPr>
          <w:color w:val="444444"/>
          <w:sz w:val="28"/>
          <w:szCs w:val="28"/>
        </w:rPr>
        <w:t>К</w:t>
      </w:r>
      <w:r w:rsidR="00B621D4" w:rsidRPr="00BC0F90">
        <w:rPr>
          <w:color w:val="444444"/>
          <w:sz w:val="28"/>
          <w:szCs w:val="28"/>
        </w:rPr>
        <w:t xml:space="preserve"> «ГЦДБ» приняли участие в таких городских мер</w:t>
      </w:r>
      <w:r w:rsidR="00B621D4" w:rsidRPr="00BC0F90">
        <w:rPr>
          <w:color w:val="444444"/>
          <w:sz w:val="28"/>
          <w:szCs w:val="28"/>
        </w:rPr>
        <w:t>о</w:t>
      </w:r>
      <w:r w:rsidR="00B621D4" w:rsidRPr="00BC0F90">
        <w:rPr>
          <w:color w:val="444444"/>
          <w:sz w:val="28"/>
          <w:szCs w:val="28"/>
        </w:rPr>
        <w:t>приятиях</w:t>
      </w:r>
      <w:proofErr w:type="gramStart"/>
      <w:r w:rsidR="00B621D4" w:rsidRPr="00BC0F90">
        <w:rPr>
          <w:color w:val="444444"/>
          <w:sz w:val="28"/>
          <w:szCs w:val="28"/>
        </w:rPr>
        <w:t xml:space="preserve"> :</w:t>
      </w:r>
      <w:proofErr w:type="gramEnd"/>
      <w:r w:rsidR="00B621D4" w:rsidRPr="00BC0F90">
        <w:rPr>
          <w:color w:val="444444"/>
          <w:sz w:val="28"/>
          <w:szCs w:val="28"/>
        </w:rPr>
        <w:t xml:space="preserve"> «22 июня – День памяти и скорби», «Масленичные гуляния», </w:t>
      </w:r>
      <w:r w:rsidR="009F71F3" w:rsidRPr="00BC0F90">
        <w:rPr>
          <w:color w:val="444444"/>
          <w:sz w:val="28"/>
          <w:szCs w:val="28"/>
        </w:rPr>
        <w:t xml:space="preserve"> «День семьи, любви и верности». </w:t>
      </w:r>
      <w:r w:rsidR="009F71F3" w:rsidRPr="00BC0F90">
        <w:rPr>
          <w:color w:val="333333"/>
          <w:sz w:val="28"/>
          <w:szCs w:val="28"/>
          <w:shd w:val="clear" w:color="auto" w:fill="FFFFFF"/>
        </w:rPr>
        <w:t>8 июля 2017 года на площади перед Домом культуры имени Л.И. Бэра прошел городской праздник </w:t>
      </w:r>
      <w:r w:rsidR="009F71F3" w:rsidRPr="00BC0F90">
        <w:rPr>
          <w:rStyle w:val="a6"/>
          <w:color w:val="333333"/>
          <w:sz w:val="28"/>
          <w:szCs w:val="28"/>
          <w:shd w:val="clear" w:color="auto" w:fill="FFFFFF"/>
        </w:rPr>
        <w:t>«День семьи, любви и верности».</w:t>
      </w:r>
      <w:r w:rsidR="009F71F3" w:rsidRPr="00BC0F90">
        <w:rPr>
          <w:color w:val="333333"/>
          <w:sz w:val="28"/>
          <w:szCs w:val="28"/>
          <w:shd w:val="clear" w:color="auto" w:fill="FFFFFF"/>
        </w:rPr>
        <w:t> МБУК «Горнозаводская центральная межпоселенческая би</w:t>
      </w:r>
      <w:r w:rsidR="009F71F3" w:rsidRPr="00BC0F90">
        <w:rPr>
          <w:color w:val="333333"/>
          <w:sz w:val="28"/>
          <w:szCs w:val="28"/>
          <w:shd w:val="clear" w:color="auto" w:fill="FFFFFF"/>
        </w:rPr>
        <w:t>б</w:t>
      </w:r>
      <w:r w:rsidR="009F71F3" w:rsidRPr="00BC0F90">
        <w:rPr>
          <w:color w:val="333333"/>
          <w:sz w:val="28"/>
          <w:szCs w:val="28"/>
          <w:shd w:val="clear" w:color="auto" w:fill="FFFFFF"/>
        </w:rPr>
        <w:t>лиотека»  внесла разнообразие в культурную программу праздника. Го</w:t>
      </w:r>
      <w:r w:rsidR="009F71F3" w:rsidRPr="00BC0F90">
        <w:rPr>
          <w:color w:val="333333"/>
          <w:sz w:val="28"/>
          <w:szCs w:val="28"/>
          <w:shd w:val="clear" w:color="auto" w:fill="FFFFFF"/>
        </w:rPr>
        <w:t>с</w:t>
      </w:r>
      <w:r w:rsidR="009F71F3" w:rsidRPr="00BC0F90">
        <w:rPr>
          <w:color w:val="333333"/>
          <w:sz w:val="28"/>
          <w:szCs w:val="28"/>
          <w:shd w:val="clear" w:color="auto" w:fill="FFFFFF"/>
        </w:rPr>
        <w:t>тям  было предложено принять участие в следующих конкурсах: Поэтическая скамейка: «Семья – это МЫ», « Самая меткая семья»</w:t>
      </w:r>
      <w:proofErr w:type="gramStart"/>
      <w:r w:rsidR="009F71F3" w:rsidRPr="00BC0F90">
        <w:rPr>
          <w:color w:val="333333"/>
          <w:sz w:val="28"/>
          <w:szCs w:val="28"/>
          <w:shd w:val="clear" w:color="auto" w:fill="FFFFFF"/>
        </w:rPr>
        <w:t xml:space="preserve"> :</w:t>
      </w:r>
      <w:proofErr w:type="gramEnd"/>
      <w:r w:rsidR="009F71F3" w:rsidRPr="00BC0F90">
        <w:rPr>
          <w:color w:val="333333"/>
          <w:sz w:val="28"/>
          <w:szCs w:val="28"/>
          <w:shd w:val="clear" w:color="auto" w:fill="FFFFFF"/>
        </w:rPr>
        <w:t xml:space="preserve"> Спортивный конкурс, «Раз ромашка, два ромашка: Собираем пазл «РОМАШКА»,  «Любимые ска</w:t>
      </w:r>
      <w:r w:rsidR="009F71F3" w:rsidRPr="00BC0F90">
        <w:rPr>
          <w:color w:val="333333"/>
          <w:sz w:val="28"/>
          <w:szCs w:val="28"/>
          <w:shd w:val="clear" w:color="auto" w:fill="FFFFFF"/>
        </w:rPr>
        <w:t>з</w:t>
      </w:r>
      <w:r w:rsidR="009F71F3" w:rsidRPr="00BC0F90">
        <w:rPr>
          <w:color w:val="333333"/>
          <w:sz w:val="28"/>
          <w:szCs w:val="28"/>
          <w:shd w:val="clear" w:color="auto" w:fill="FFFFFF"/>
        </w:rPr>
        <w:t>ки моей семьи»: Угадай-ка,  «Паровозик из Ромашкова» и другие любимые мультфильмы: Угадай-ка, «Что такое СЕМЬЯ»:  Пословицы, поговорки.</w:t>
      </w:r>
    </w:p>
    <w:p w:rsidR="009F71F3" w:rsidRPr="00BC0F90" w:rsidRDefault="009F71F3" w:rsidP="00BC0F90">
      <w:pPr>
        <w:pStyle w:val="uk-margin"/>
        <w:shd w:val="clear" w:color="auto" w:fill="FFFFFF"/>
        <w:spacing w:before="0" w:beforeAutospacing="0" w:after="0" w:afterAutospacing="0"/>
        <w:jc w:val="both"/>
        <w:rPr>
          <w:color w:val="444444"/>
          <w:sz w:val="28"/>
          <w:szCs w:val="28"/>
        </w:rPr>
      </w:pPr>
      <w:r w:rsidRPr="00BC0F90">
        <w:rPr>
          <w:color w:val="444444"/>
          <w:sz w:val="28"/>
          <w:szCs w:val="28"/>
        </w:rPr>
        <w:t xml:space="preserve"> </w:t>
      </w:r>
      <w:r w:rsidR="00B621D4" w:rsidRPr="00BC0F90">
        <w:rPr>
          <w:color w:val="444444"/>
          <w:sz w:val="28"/>
          <w:szCs w:val="28"/>
        </w:rPr>
        <w:t>«День физкультурника»</w:t>
      </w:r>
      <w:r w:rsidRPr="00BC0F90">
        <w:rPr>
          <w:color w:val="444444"/>
          <w:sz w:val="28"/>
          <w:szCs w:val="28"/>
        </w:rPr>
        <w:t xml:space="preserve"> </w:t>
      </w:r>
      <w:r w:rsidRPr="00BC0F90">
        <w:rPr>
          <w:rStyle w:val="a6"/>
          <w:color w:val="333333"/>
          <w:sz w:val="28"/>
          <w:szCs w:val="28"/>
          <w:shd w:val="clear" w:color="auto" w:fill="FFFFFF"/>
        </w:rPr>
        <w:t>20 августа</w:t>
      </w:r>
      <w:r w:rsidRPr="00BC0F90">
        <w:rPr>
          <w:color w:val="333333"/>
          <w:sz w:val="28"/>
          <w:szCs w:val="28"/>
          <w:shd w:val="clear" w:color="auto" w:fill="FFFFFF"/>
        </w:rPr>
        <w:t>  на стадионе МАОУ «СОШ №3» г. Го</w:t>
      </w:r>
      <w:r w:rsidRPr="00BC0F90">
        <w:rPr>
          <w:color w:val="333333"/>
          <w:sz w:val="28"/>
          <w:szCs w:val="28"/>
          <w:shd w:val="clear" w:color="auto" w:fill="FFFFFF"/>
        </w:rPr>
        <w:t>р</w:t>
      </w:r>
      <w:r w:rsidRPr="00BC0F90">
        <w:rPr>
          <w:color w:val="333333"/>
          <w:sz w:val="28"/>
          <w:szCs w:val="28"/>
          <w:shd w:val="clear" w:color="auto" w:fill="FFFFFF"/>
        </w:rPr>
        <w:t>нозаводска  состоялся </w:t>
      </w:r>
      <w:r w:rsidRPr="00BC0F90">
        <w:rPr>
          <w:rStyle w:val="a6"/>
          <w:color w:val="333333"/>
          <w:sz w:val="28"/>
          <w:szCs w:val="28"/>
          <w:shd w:val="clear" w:color="auto" w:fill="FFFFFF"/>
        </w:rPr>
        <w:t>День физкультурника</w:t>
      </w:r>
      <w:r w:rsidRPr="00BC0F90">
        <w:rPr>
          <w:color w:val="333333"/>
          <w:sz w:val="28"/>
          <w:szCs w:val="28"/>
          <w:shd w:val="clear" w:color="auto" w:fill="FFFFFF"/>
        </w:rPr>
        <w:t xml:space="preserve">. В этот день прошли:  единая физкультурная зарядка, веселые старты среди детских команд ДОУ, мини – футбол среди детей 6-7 лет, открытый турнир по стритболу среди детских команд, фестиваль «ГТО», турнир по мини–футболу среди команд 2005-2006 </w:t>
      </w:r>
      <w:r w:rsidRPr="00BC0F90">
        <w:rPr>
          <w:color w:val="333333"/>
          <w:sz w:val="28"/>
          <w:szCs w:val="28"/>
          <w:shd w:val="clear" w:color="auto" w:fill="FFFFFF"/>
        </w:rPr>
        <w:lastRenderedPageBreak/>
        <w:t>г.р., мини–футбол среди мужских любительских команд. Специалисты МБУК «ГЦДБ» предложили болельщикам и гостям  мастер–класс «БУК–ЛЕТО–СПОРТ» (прикладное творчество). Специалисты МБУК «ГЦМБ»  провели конкурсы на спортивную тему: «Спортивная  мозаика», собери п</w:t>
      </w:r>
      <w:r w:rsidRPr="00BC0F90">
        <w:rPr>
          <w:color w:val="333333"/>
          <w:sz w:val="28"/>
          <w:szCs w:val="28"/>
          <w:shd w:val="clear" w:color="auto" w:fill="FFFFFF"/>
        </w:rPr>
        <w:t>о</w:t>
      </w:r>
      <w:r w:rsidRPr="00BC0F90">
        <w:rPr>
          <w:color w:val="333333"/>
          <w:sz w:val="28"/>
          <w:szCs w:val="28"/>
          <w:shd w:val="clear" w:color="auto" w:fill="FFFFFF"/>
        </w:rPr>
        <w:t>словицу, «Спорт – вопрос</w:t>
      </w:r>
      <w:r w:rsidRPr="00BC0F90">
        <w:rPr>
          <w:rFonts w:ascii="Tahoma" w:hAnsi="Tahoma" w:cs="Tahoma"/>
          <w:color w:val="333333"/>
          <w:sz w:val="28"/>
          <w:szCs w:val="28"/>
          <w:shd w:val="clear" w:color="auto" w:fill="FFFFFF"/>
        </w:rPr>
        <w:t xml:space="preserve"> </w:t>
      </w:r>
      <w:r w:rsidRPr="00BC0F90">
        <w:rPr>
          <w:color w:val="333333"/>
          <w:sz w:val="28"/>
          <w:szCs w:val="28"/>
          <w:shd w:val="clear" w:color="auto" w:fill="FFFFFF"/>
        </w:rPr>
        <w:t>«Спорт – ответ».</w:t>
      </w:r>
      <w:r w:rsidR="00B621D4" w:rsidRPr="00BC0F90">
        <w:rPr>
          <w:color w:val="444444"/>
          <w:sz w:val="28"/>
          <w:szCs w:val="28"/>
        </w:rPr>
        <w:t xml:space="preserve"> </w:t>
      </w:r>
      <w:r w:rsidRPr="00BC0F90">
        <w:rPr>
          <w:color w:val="444444"/>
          <w:sz w:val="28"/>
          <w:szCs w:val="28"/>
        </w:rPr>
        <w:t xml:space="preserve">      </w:t>
      </w:r>
      <w:r w:rsidR="00B621D4" w:rsidRPr="00BC0F90">
        <w:rPr>
          <w:color w:val="444444"/>
          <w:sz w:val="28"/>
          <w:szCs w:val="28"/>
        </w:rPr>
        <w:t>Фестиваль «Свет сердца», приуроченный к международному дню инвалида, Фестиваль «Старшее пок</w:t>
      </w:r>
      <w:r w:rsidR="00B621D4" w:rsidRPr="00BC0F90">
        <w:rPr>
          <w:color w:val="444444"/>
          <w:sz w:val="28"/>
          <w:szCs w:val="28"/>
        </w:rPr>
        <w:t>о</w:t>
      </w:r>
      <w:r w:rsidR="00B621D4" w:rsidRPr="00BC0F90">
        <w:rPr>
          <w:color w:val="444444"/>
          <w:sz w:val="28"/>
          <w:szCs w:val="28"/>
        </w:rPr>
        <w:t xml:space="preserve">ление», фестиваль «Поют дети союза», </w:t>
      </w:r>
      <w:r w:rsidR="00B14BBC" w:rsidRPr="00BC0F90">
        <w:rPr>
          <w:color w:val="444444"/>
          <w:sz w:val="28"/>
          <w:szCs w:val="28"/>
        </w:rPr>
        <w:t>музыкальный ф</w:t>
      </w:r>
      <w:r w:rsidR="00B621D4" w:rsidRPr="00BC0F90">
        <w:rPr>
          <w:color w:val="444444"/>
          <w:sz w:val="28"/>
          <w:szCs w:val="28"/>
        </w:rPr>
        <w:t>естиваль  Д. Кабале</w:t>
      </w:r>
      <w:r w:rsidR="00B621D4" w:rsidRPr="00BC0F90">
        <w:rPr>
          <w:color w:val="444444"/>
          <w:sz w:val="28"/>
          <w:szCs w:val="28"/>
        </w:rPr>
        <w:t>в</w:t>
      </w:r>
      <w:r w:rsidR="00B621D4" w:rsidRPr="00BC0F90">
        <w:rPr>
          <w:color w:val="444444"/>
          <w:sz w:val="28"/>
          <w:szCs w:val="28"/>
        </w:rPr>
        <w:t xml:space="preserve">ского, «Символ </w:t>
      </w:r>
      <w:r w:rsidR="00B14BBC" w:rsidRPr="00BC0F90">
        <w:rPr>
          <w:color w:val="444444"/>
          <w:sz w:val="28"/>
          <w:szCs w:val="28"/>
        </w:rPr>
        <w:t xml:space="preserve">нового </w:t>
      </w:r>
      <w:r w:rsidR="00B621D4" w:rsidRPr="00BC0F90">
        <w:rPr>
          <w:color w:val="444444"/>
          <w:sz w:val="28"/>
          <w:szCs w:val="28"/>
        </w:rPr>
        <w:t>года</w:t>
      </w:r>
      <w:proofErr w:type="gramStart"/>
      <w:r w:rsidR="00B621D4" w:rsidRPr="00BC0F90">
        <w:rPr>
          <w:color w:val="444444"/>
          <w:sz w:val="28"/>
          <w:szCs w:val="28"/>
        </w:rPr>
        <w:t xml:space="preserve"> :</w:t>
      </w:r>
      <w:proofErr w:type="gramEnd"/>
      <w:r w:rsidRPr="00BC0F90">
        <w:rPr>
          <w:color w:val="444444"/>
          <w:sz w:val="28"/>
          <w:szCs w:val="28"/>
        </w:rPr>
        <w:t xml:space="preserve"> </w:t>
      </w:r>
      <w:r w:rsidR="00B621D4" w:rsidRPr="00BC0F90">
        <w:rPr>
          <w:color w:val="444444"/>
          <w:sz w:val="28"/>
          <w:szCs w:val="28"/>
        </w:rPr>
        <w:t>Открытие новогодней</w:t>
      </w:r>
      <w:r w:rsidR="00B14BBC" w:rsidRPr="00BC0F90">
        <w:rPr>
          <w:color w:val="444444"/>
          <w:sz w:val="28"/>
          <w:szCs w:val="28"/>
        </w:rPr>
        <w:t xml:space="preserve"> городской</w:t>
      </w:r>
      <w:r w:rsidR="00B621D4" w:rsidRPr="00BC0F90">
        <w:rPr>
          <w:color w:val="444444"/>
          <w:sz w:val="28"/>
          <w:szCs w:val="28"/>
        </w:rPr>
        <w:t xml:space="preserve"> ёлки».</w:t>
      </w:r>
      <w:r w:rsidRPr="00BC0F90">
        <w:rPr>
          <w:color w:val="444444"/>
          <w:sz w:val="28"/>
          <w:szCs w:val="28"/>
        </w:rPr>
        <w:t xml:space="preserve"> </w:t>
      </w:r>
    </w:p>
    <w:p w:rsidR="00C2471E" w:rsidRPr="00BC0F90" w:rsidRDefault="009F71F3" w:rsidP="00BC0F90">
      <w:pPr>
        <w:pStyle w:val="uk-margin"/>
        <w:shd w:val="clear" w:color="auto" w:fill="FFFFFF"/>
        <w:spacing w:before="0" w:beforeAutospacing="0" w:after="0" w:afterAutospacing="0"/>
        <w:jc w:val="both"/>
        <w:rPr>
          <w:sz w:val="28"/>
          <w:szCs w:val="28"/>
        </w:rPr>
      </w:pPr>
      <w:r w:rsidRPr="00BC0F90">
        <w:rPr>
          <w:b/>
          <w:color w:val="444444"/>
          <w:sz w:val="28"/>
          <w:szCs w:val="28"/>
        </w:rPr>
        <w:t>«Ночь искусств»</w:t>
      </w:r>
      <w:r w:rsidRPr="00BC0F90">
        <w:rPr>
          <w:color w:val="444444"/>
          <w:sz w:val="28"/>
          <w:szCs w:val="28"/>
        </w:rPr>
        <w:t xml:space="preserve"> -</w:t>
      </w:r>
      <w:r w:rsidRPr="00BC0F90">
        <w:rPr>
          <w:color w:val="333333"/>
          <w:sz w:val="28"/>
          <w:szCs w:val="28"/>
          <w:shd w:val="clear" w:color="auto" w:fill="FFFFFF"/>
        </w:rPr>
        <w:t xml:space="preserve"> 4 ноября (а также в ночь с 4 на 5 ноября) 2017 года в стране прошла Всероссийская акция «Ночь искусств» под девизом «Иску</w:t>
      </w:r>
      <w:r w:rsidRPr="00BC0F90">
        <w:rPr>
          <w:color w:val="333333"/>
          <w:sz w:val="28"/>
          <w:szCs w:val="28"/>
          <w:shd w:val="clear" w:color="auto" w:fill="FFFFFF"/>
        </w:rPr>
        <w:t>с</w:t>
      </w:r>
      <w:r w:rsidRPr="00BC0F90">
        <w:rPr>
          <w:color w:val="333333"/>
          <w:sz w:val="28"/>
          <w:szCs w:val="28"/>
          <w:shd w:val="clear" w:color="auto" w:fill="FFFFFF"/>
        </w:rPr>
        <w:t>ство объединяет».  4 ноября наша межпоселенческая библиотека тоже прин</w:t>
      </w:r>
      <w:r w:rsidRPr="00BC0F90">
        <w:rPr>
          <w:color w:val="333333"/>
          <w:sz w:val="28"/>
          <w:szCs w:val="28"/>
          <w:shd w:val="clear" w:color="auto" w:fill="FFFFFF"/>
        </w:rPr>
        <w:t>я</w:t>
      </w:r>
      <w:r w:rsidRPr="00BC0F90">
        <w:rPr>
          <w:color w:val="333333"/>
          <w:sz w:val="28"/>
          <w:szCs w:val="28"/>
          <w:shd w:val="clear" w:color="auto" w:fill="FFFFFF"/>
        </w:rPr>
        <w:t xml:space="preserve">ла участие в акции. С 17:00 до 20:00 в библиотеке работали семь площадок: игротека «Дружные и спортивные», «Загадочная Россия»: загадки разных народов, пословицы о единстве и дружбе народов, мастер – класс «Народная игрушка», Сам себе дизайнер», «Русские народные игры и забавы» «Заплету </w:t>
      </w:r>
      <w:proofErr w:type="gramStart"/>
      <w:r w:rsidRPr="00BC0F90">
        <w:rPr>
          <w:color w:val="333333"/>
          <w:sz w:val="28"/>
          <w:szCs w:val="28"/>
          <w:shd w:val="clear" w:color="auto" w:fill="FFFFFF"/>
        </w:rPr>
        <w:t>я русу</w:t>
      </w:r>
      <w:proofErr w:type="gramEnd"/>
      <w:r w:rsidRPr="00BC0F90">
        <w:rPr>
          <w:color w:val="333333"/>
          <w:sz w:val="28"/>
          <w:szCs w:val="28"/>
          <w:shd w:val="clear" w:color="auto" w:fill="FFFFFF"/>
        </w:rPr>
        <w:t xml:space="preserve"> косу».  Всего в акции приняли участие 90 человек. Активные участн</w:t>
      </w:r>
      <w:r w:rsidRPr="00BC0F90">
        <w:rPr>
          <w:color w:val="333333"/>
          <w:sz w:val="28"/>
          <w:szCs w:val="28"/>
          <w:shd w:val="clear" w:color="auto" w:fill="FFFFFF"/>
        </w:rPr>
        <w:t>и</w:t>
      </w:r>
      <w:r w:rsidRPr="00BC0F90">
        <w:rPr>
          <w:color w:val="333333"/>
          <w:sz w:val="28"/>
          <w:szCs w:val="28"/>
          <w:shd w:val="clear" w:color="auto" w:fill="FFFFFF"/>
        </w:rPr>
        <w:t>ки акции  получили призы, все - прекрасное настроение. В течение всего м</w:t>
      </w:r>
      <w:r w:rsidRPr="00BC0F90">
        <w:rPr>
          <w:color w:val="333333"/>
          <w:sz w:val="28"/>
          <w:szCs w:val="28"/>
          <w:shd w:val="clear" w:color="auto" w:fill="FFFFFF"/>
        </w:rPr>
        <w:t>е</w:t>
      </w:r>
      <w:r w:rsidRPr="00BC0F90">
        <w:rPr>
          <w:color w:val="333333"/>
          <w:sz w:val="28"/>
          <w:szCs w:val="28"/>
          <w:shd w:val="clear" w:color="auto" w:fill="FFFFFF"/>
        </w:rPr>
        <w:t>роприятия желающие могли ознакомиться с коллекцией кукол в национал</w:t>
      </w:r>
      <w:r w:rsidRPr="00BC0F90">
        <w:rPr>
          <w:color w:val="333333"/>
          <w:sz w:val="28"/>
          <w:szCs w:val="28"/>
          <w:shd w:val="clear" w:color="auto" w:fill="FFFFFF"/>
        </w:rPr>
        <w:t>ь</w:t>
      </w:r>
      <w:r w:rsidRPr="00BC0F90">
        <w:rPr>
          <w:color w:val="333333"/>
          <w:sz w:val="28"/>
          <w:szCs w:val="28"/>
          <w:shd w:val="clear" w:color="auto" w:fill="FFFFFF"/>
        </w:rPr>
        <w:t>ных костюмах народов, проживающих на территории Горнозаводского рай</w:t>
      </w:r>
      <w:r w:rsidRPr="00BC0F90">
        <w:rPr>
          <w:color w:val="333333"/>
          <w:sz w:val="28"/>
          <w:szCs w:val="28"/>
          <w:shd w:val="clear" w:color="auto" w:fill="FFFFFF"/>
        </w:rPr>
        <w:t>о</w:t>
      </w:r>
      <w:r w:rsidRPr="00BC0F90">
        <w:rPr>
          <w:color w:val="333333"/>
          <w:sz w:val="28"/>
          <w:szCs w:val="28"/>
          <w:shd w:val="clear" w:color="auto" w:fill="FFFFFF"/>
        </w:rPr>
        <w:t>на.</w:t>
      </w:r>
    </w:p>
    <w:p w:rsidR="00B54D58" w:rsidRDefault="00B54D58" w:rsidP="00BC0F90">
      <w:pPr>
        <w:spacing w:after="0" w:line="240" w:lineRule="auto"/>
        <w:jc w:val="both"/>
        <w:rPr>
          <w:rFonts w:ascii="Times New Roman" w:hAnsi="Times New Roman" w:cs="Times New Roman"/>
          <w:b/>
          <w:sz w:val="28"/>
          <w:szCs w:val="28"/>
        </w:rPr>
      </w:pPr>
    </w:p>
    <w:p w:rsidR="00F76B7A" w:rsidRDefault="00C2471E"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Взаимодействие с учреждениями культуры, образования, </w:t>
      </w:r>
    </w:p>
    <w:p w:rsidR="00C2471E" w:rsidRPr="00BC0F90" w:rsidRDefault="00C2471E"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СМИ территории</w:t>
      </w:r>
    </w:p>
    <w:p w:rsidR="00C2471E" w:rsidRPr="00BC0F90" w:rsidRDefault="00C2471E" w:rsidP="00BC0F90">
      <w:pPr>
        <w:spacing w:after="0" w:line="240" w:lineRule="auto"/>
        <w:jc w:val="both"/>
        <w:rPr>
          <w:rFonts w:ascii="Times New Roman" w:hAnsi="Times New Roman" w:cs="Times New Roman"/>
          <w:sz w:val="28"/>
          <w:szCs w:val="28"/>
        </w:rPr>
      </w:pPr>
    </w:p>
    <w:p w:rsidR="00B14BBC" w:rsidRPr="00BC0F90" w:rsidRDefault="00C2471E" w:rsidP="00BC0F90">
      <w:pPr>
        <w:spacing w:after="0" w:line="240" w:lineRule="auto"/>
        <w:jc w:val="both"/>
        <w:rPr>
          <w:rFonts w:ascii="Times New Roman" w:hAnsi="Times New Roman" w:cs="Times New Roman"/>
          <w:sz w:val="28"/>
          <w:szCs w:val="28"/>
        </w:rPr>
      </w:pPr>
      <w:proofErr w:type="gramStart"/>
      <w:r w:rsidRPr="00BC0F90">
        <w:rPr>
          <w:rFonts w:ascii="Times New Roman" w:hAnsi="Times New Roman" w:cs="Times New Roman"/>
          <w:sz w:val="28"/>
          <w:szCs w:val="28"/>
        </w:rPr>
        <w:t xml:space="preserve">Муниципальные библиотеки района работают в тесном сотрудничестве с МБУК «Дом культуры имени Л.И.Бэра», МБУК «Кусье - Александровский Дом досуга», </w:t>
      </w:r>
      <w:r w:rsidR="00280B2F" w:rsidRPr="00BC0F90">
        <w:rPr>
          <w:rFonts w:ascii="Times New Roman" w:hAnsi="Times New Roman" w:cs="Times New Roman"/>
          <w:sz w:val="28"/>
          <w:szCs w:val="28"/>
        </w:rPr>
        <w:t xml:space="preserve">МБУК «Пашийский </w:t>
      </w:r>
      <w:r w:rsidR="00B14BBC" w:rsidRPr="00BC0F90">
        <w:rPr>
          <w:rFonts w:ascii="Times New Roman" w:hAnsi="Times New Roman" w:cs="Times New Roman"/>
          <w:sz w:val="28"/>
          <w:szCs w:val="28"/>
        </w:rPr>
        <w:t>Д</w:t>
      </w:r>
      <w:r w:rsidR="00280B2F" w:rsidRPr="00BC0F90">
        <w:rPr>
          <w:rFonts w:ascii="Times New Roman" w:hAnsi="Times New Roman" w:cs="Times New Roman"/>
          <w:sz w:val="28"/>
          <w:szCs w:val="28"/>
        </w:rPr>
        <w:t xml:space="preserve">ом культуры», </w:t>
      </w:r>
      <w:r w:rsidR="00B14BBC" w:rsidRPr="00BC0F90">
        <w:rPr>
          <w:rFonts w:ascii="Times New Roman" w:hAnsi="Times New Roman" w:cs="Times New Roman"/>
          <w:sz w:val="28"/>
          <w:szCs w:val="28"/>
        </w:rPr>
        <w:t xml:space="preserve"> МБУК «Теплогорский Дом культуры», </w:t>
      </w:r>
      <w:r w:rsidR="00280B2F" w:rsidRPr="00BC0F90">
        <w:rPr>
          <w:rFonts w:ascii="Times New Roman" w:hAnsi="Times New Roman" w:cs="Times New Roman"/>
          <w:sz w:val="28"/>
          <w:szCs w:val="28"/>
        </w:rPr>
        <w:t xml:space="preserve">МБУК «Сарановский </w:t>
      </w:r>
      <w:r w:rsidR="00B14BBC" w:rsidRPr="00BC0F90">
        <w:rPr>
          <w:rFonts w:ascii="Times New Roman" w:hAnsi="Times New Roman" w:cs="Times New Roman"/>
          <w:sz w:val="28"/>
          <w:szCs w:val="28"/>
        </w:rPr>
        <w:t>Д</w:t>
      </w:r>
      <w:r w:rsidR="00280B2F" w:rsidRPr="00BC0F90">
        <w:rPr>
          <w:rFonts w:ascii="Times New Roman" w:hAnsi="Times New Roman" w:cs="Times New Roman"/>
          <w:sz w:val="28"/>
          <w:szCs w:val="28"/>
        </w:rPr>
        <w:t>ом досуга»,</w:t>
      </w:r>
      <w:r w:rsidR="00B14BBC" w:rsidRPr="00BC0F90">
        <w:rPr>
          <w:rFonts w:ascii="Times New Roman" w:hAnsi="Times New Roman" w:cs="Times New Roman"/>
          <w:sz w:val="28"/>
          <w:szCs w:val="28"/>
        </w:rPr>
        <w:t xml:space="preserve"> МБУК «Клуб медведки</w:t>
      </w:r>
      <w:r w:rsidR="00B14BBC" w:rsidRPr="00BC0F90">
        <w:rPr>
          <w:rFonts w:ascii="Times New Roman" w:hAnsi="Times New Roman" w:cs="Times New Roman"/>
          <w:sz w:val="28"/>
          <w:szCs w:val="28"/>
        </w:rPr>
        <w:t>н</w:t>
      </w:r>
      <w:r w:rsidR="00B14BBC" w:rsidRPr="00BC0F90">
        <w:rPr>
          <w:rFonts w:ascii="Times New Roman" w:hAnsi="Times New Roman" w:cs="Times New Roman"/>
          <w:sz w:val="28"/>
          <w:szCs w:val="28"/>
        </w:rPr>
        <w:t xml:space="preserve">ского сельского поселения», </w:t>
      </w:r>
      <w:r w:rsidR="00280B2F" w:rsidRPr="00BC0F90">
        <w:rPr>
          <w:rFonts w:ascii="Times New Roman" w:hAnsi="Times New Roman" w:cs="Times New Roman"/>
          <w:sz w:val="28"/>
          <w:szCs w:val="28"/>
        </w:rPr>
        <w:t xml:space="preserve"> МБУК «Горнозаводский краеведческий музей имени М.П.Старостина», МБУДО «Детская школа искусств г.</w:t>
      </w:r>
      <w:r w:rsidR="00B14BBC" w:rsidRPr="00BC0F90">
        <w:rPr>
          <w:rFonts w:ascii="Times New Roman" w:hAnsi="Times New Roman" w:cs="Times New Roman"/>
          <w:sz w:val="28"/>
          <w:szCs w:val="28"/>
        </w:rPr>
        <w:t xml:space="preserve"> </w:t>
      </w:r>
      <w:r w:rsidR="00280B2F" w:rsidRPr="00BC0F90">
        <w:rPr>
          <w:rFonts w:ascii="Times New Roman" w:hAnsi="Times New Roman" w:cs="Times New Roman"/>
          <w:sz w:val="28"/>
          <w:szCs w:val="28"/>
        </w:rPr>
        <w:t>Горнозаво</w:t>
      </w:r>
      <w:r w:rsidR="00280B2F" w:rsidRPr="00BC0F90">
        <w:rPr>
          <w:rFonts w:ascii="Times New Roman" w:hAnsi="Times New Roman" w:cs="Times New Roman"/>
          <w:sz w:val="28"/>
          <w:szCs w:val="28"/>
        </w:rPr>
        <w:t>д</w:t>
      </w:r>
      <w:r w:rsidR="00280B2F" w:rsidRPr="00BC0F90">
        <w:rPr>
          <w:rFonts w:ascii="Times New Roman" w:hAnsi="Times New Roman" w:cs="Times New Roman"/>
          <w:sz w:val="28"/>
          <w:szCs w:val="28"/>
        </w:rPr>
        <w:t>ска»,</w:t>
      </w:r>
      <w:r w:rsidR="00B14BBC" w:rsidRPr="00BC0F90">
        <w:rPr>
          <w:rFonts w:ascii="Times New Roman" w:hAnsi="Times New Roman" w:cs="Times New Roman"/>
          <w:sz w:val="28"/>
          <w:szCs w:val="28"/>
        </w:rPr>
        <w:t xml:space="preserve"> Горнозаводским Домом творчества, </w:t>
      </w:r>
      <w:r w:rsidR="0063509C" w:rsidRPr="00BC0F90">
        <w:rPr>
          <w:rFonts w:ascii="Times New Roman" w:hAnsi="Times New Roman" w:cs="Times New Roman"/>
          <w:sz w:val="28"/>
          <w:szCs w:val="28"/>
        </w:rPr>
        <w:t>ГБПОУ «Горнозаводский полите</w:t>
      </w:r>
      <w:r w:rsidR="0063509C" w:rsidRPr="00BC0F90">
        <w:rPr>
          <w:rFonts w:ascii="Times New Roman" w:hAnsi="Times New Roman" w:cs="Times New Roman"/>
          <w:sz w:val="28"/>
          <w:szCs w:val="28"/>
        </w:rPr>
        <w:t>х</w:t>
      </w:r>
      <w:r w:rsidR="0063509C" w:rsidRPr="00BC0F90">
        <w:rPr>
          <w:rFonts w:ascii="Times New Roman" w:hAnsi="Times New Roman" w:cs="Times New Roman"/>
          <w:sz w:val="28"/>
          <w:szCs w:val="28"/>
        </w:rPr>
        <w:t>нический техникум», МАУДО «Бассейн</w:t>
      </w:r>
      <w:proofErr w:type="gramEnd"/>
      <w:r w:rsidR="0063509C" w:rsidRPr="00BC0F90">
        <w:rPr>
          <w:rFonts w:ascii="Times New Roman" w:hAnsi="Times New Roman" w:cs="Times New Roman"/>
          <w:sz w:val="28"/>
          <w:szCs w:val="28"/>
        </w:rPr>
        <w:t xml:space="preserve"> «Юность».</w:t>
      </w:r>
    </w:p>
    <w:p w:rsidR="00C2471E" w:rsidRPr="00BC0F90" w:rsidRDefault="00280B2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с общеобразовательными школами г.</w:t>
      </w:r>
      <w:r w:rsidR="0063509C" w:rsidRPr="00BC0F90">
        <w:rPr>
          <w:rFonts w:ascii="Times New Roman" w:hAnsi="Times New Roman" w:cs="Times New Roman"/>
          <w:sz w:val="28"/>
          <w:szCs w:val="28"/>
        </w:rPr>
        <w:t xml:space="preserve"> </w:t>
      </w:r>
      <w:r w:rsidRPr="00BC0F90">
        <w:rPr>
          <w:rFonts w:ascii="Times New Roman" w:hAnsi="Times New Roman" w:cs="Times New Roman"/>
          <w:sz w:val="28"/>
          <w:szCs w:val="28"/>
        </w:rPr>
        <w:t>Горнозаводска и района</w:t>
      </w:r>
      <w:proofErr w:type="gramStart"/>
      <w:r w:rsidRPr="00BC0F90">
        <w:rPr>
          <w:rFonts w:ascii="Times New Roman" w:hAnsi="Times New Roman" w:cs="Times New Roman"/>
          <w:sz w:val="28"/>
          <w:szCs w:val="28"/>
        </w:rPr>
        <w:t xml:space="preserve"> ,</w:t>
      </w:r>
      <w:proofErr w:type="gramEnd"/>
      <w:r w:rsidRPr="00BC0F90">
        <w:rPr>
          <w:rFonts w:ascii="Times New Roman" w:hAnsi="Times New Roman" w:cs="Times New Roman"/>
          <w:sz w:val="28"/>
          <w:szCs w:val="28"/>
        </w:rPr>
        <w:t xml:space="preserve"> детскими с</w:t>
      </w:r>
      <w:r w:rsidRPr="00BC0F90">
        <w:rPr>
          <w:rFonts w:ascii="Times New Roman" w:hAnsi="Times New Roman" w:cs="Times New Roman"/>
          <w:sz w:val="28"/>
          <w:szCs w:val="28"/>
        </w:rPr>
        <w:t>а</w:t>
      </w:r>
      <w:r w:rsidRPr="00BC0F90">
        <w:rPr>
          <w:rFonts w:ascii="Times New Roman" w:hAnsi="Times New Roman" w:cs="Times New Roman"/>
          <w:sz w:val="28"/>
          <w:szCs w:val="28"/>
        </w:rPr>
        <w:t>дами, районной газетой «Новости», газетой пашийского сельского поселения  «Пашия – светлая река»</w:t>
      </w:r>
      <w:r w:rsidR="00152448" w:rsidRPr="00BC0F90">
        <w:rPr>
          <w:rFonts w:ascii="Times New Roman" w:hAnsi="Times New Roman" w:cs="Times New Roman"/>
          <w:sz w:val="28"/>
          <w:szCs w:val="28"/>
        </w:rPr>
        <w:t>, журналом «Пермский период».</w:t>
      </w:r>
    </w:p>
    <w:p w:rsidR="004E04C1" w:rsidRPr="00BC0F90" w:rsidRDefault="004E04C1" w:rsidP="00BC0F90">
      <w:pPr>
        <w:spacing w:after="0" w:line="240" w:lineRule="auto"/>
        <w:jc w:val="both"/>
        <w:rPr>
          <w:rFonts w:ascii="Times New Roman" w:hAnsi="Times New Roman" w:cs="Times New Roman"/>
          <w:sz w:val="28"/>
          <w:szCs w:val="28"/>
        </w:rPr>
      </w:pPr>
    </w:p>
    <w:p w:rsidR="00F60177" w:rsidRDefault="00F60177" w:rsidP="00BC0F90">
      <w:pPr>
        <w:spacing w:after="0" w:line="240" w:lineRule="auto"/>
        <w:jc w:val="center"/>
        <w:rPr>
          <w:rFonts w:ascii="Times New Roman" w:hAnsi="Times New Roman" w:cs="Times New Roman"/>
          <w:b/>
          <w:sz w:val="28"/>
          <w:szCs w:val="28"/>
        </w:rPr>
      </w:pPr>
    </w:p>
    <w:p w:rsidR="00F60177" w:rsidRDefault="00F60177" w:rsidP="00BC0F90">
      <w:pPr>
        <w:spacing w:after="0" w:line="240" w:lineRule="auto"/>
        <w:jc w:val="center"/>
        <w:rPr>
          <w:rFonts w:ascii="Times New Roman" w:hAnsi="Times New Roman" w:cs="Times New Roman"/>
          <w:b/>
          <w:sz w:val="28"/>
          <w:szCs w:val="28"/>
        </w:rPr>
      </w:pPr>
    </w:p>
    <w:p w:rsidR="00F60177" w:rsidRDefault="00F60177" w:rsidP="00BC0F90">
      <w:pPr>
        <w:spacing w:after="0" w:line="240" w:lineRule="auto"/>
        <w:jc w:val="center"/>
        <w:rPr>
          <w:rFonts w:ascii="Times New Roman" w:hAnsi="Times New Roman" w:cs="Times New Roman"/>
          <w:b/>
          <w:sz w:val="28"/>
          <w:szCs w:val="28"/>
        </w:rPr>
      </w:pPr>
    </w:p>
    <w:p w:rsidR="00F60177" w:rsidRDefault="00F60177" w:rsidP="00BC0F90">
      <w:pPr>
        <w:spacing w:after="0" w:line="240" w:lineRule="auto"/>
        <w:jc w:val="center"/>
        <w:rPr>
          <w:rFonts w:ascii="Times New Roman" w:hAnsi="Times New Roman" w:cs="Times New Roman"/>
          <w:b/>
          <w:sz w:val="28"/>
          <w:szCs w:val="28"/>
        </w:rPr>
      </w:pPr>
    </w:p>
    <w:p w:rsidR="00B54D58" w:rsidRDefault="00B54D58" w:rsidP="00BC0F9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br w:type="page"/>
      </w:r>
    </w:p>
    <w:p w:rsidR="00256517" w:rsidRPr="00BC0F90" w:rsidRDefault="00256517"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2.Контрольные показатели</w:t>
      </w:r>
    </w:p>
    <w:p w:rsidR="00256517" w:rsidRPr="00BC0F90" w:rsidRDefault="00256517" w:rsidP="00BC0F90">
      <w:pPr>
        <w:spacing w:after="0" w:line="240" w:lineRule="auto"/>
        <w:ind w:left="360"/>
        <w:jc w:val="both"/>
        <w:rPr>
          <w:rFonts w:ascii="Times New Roman" w:hAnsi="Times New Roman" w:cs="Times New Roman"/>
          <w:b/>
          <w:sz w:val="28"/>
          <w:szCs w:val="28"/>
        </w:rPr>
      </w:pPr>
    </w:p>
    <w:p w:rsidR="002822B3" w:rsidRPr="00F60177" w:rsidRDefault="009F0335" w:rsidP="00F60177">
      <w:pPr>
        <w:spacing w:after="0" w:line="240" w:lineRule="auto"/>
        <w:ind w:left="360"/>
        <w:jc w:val="right"/>
        <w:rPr>
          <w:rFonts w:ascii="Times New Roman" w:hAnsi="Times New Roman" w:cs="Times New Roman"/>
          <w:sz w:val="28"/>
          <w:szCs w:val="28"/>
        </w:rPr>
      </w:pPr>
      <w:r w:rsidRPr="00F60177">
        <w:rPr>
          <w:rFonts w:ascii="Times New Roman" w:hAnsi="Times New Roman" w:cs="Times New Roman"/>
          <w:sz w:val="28"/>
          <w:szCs w:val="28"/>
        </w:rPr>
        <w:t>Т</w:t>
      </w:r>
      <w:r w:rsidR="002822B3" w:rsidRPr="00F60177">
        <w:rPr>
          <w:rFonts w:ascii="Times New Roman" w:hAnsi="Times New Roman" w:cs="Times New Roman"/>
          <w:sz w:val="28"/>
          <w:szCs w:val="28"/>
        </w:rPr>
        <w:t>аблица №1</w:t>
      </w:r>
    </w:p>
    <w:p w:rsidR="002822B3" w:rsidRPr="00F60177" w:rsidRDefault="002822B3" w:rsidP="00F60177">
      <w:pPr>
        <w:spacing w:after="0" w:line="240" w:lineRule="auto"/>
        <w:ind w:left="360"/>
        <w:jc w:val="center"/>
        <w:rPr>
          <w:rFonts w:ascii="Times New Roman" w:hAnsi="Times New Roman" w:cs="Times New Roman"/>
          <w:sz w:val="28"/>
          <w:szCs w:val="28"/>
        </w:rPr>
      </w:pPr>
      <w:r w:rsidRPr="00F60177">
        <w:rPr>
          <w:rFonts w:ascii="Times New Roman" w:hAnsi="Times New Roman" w:cs="Times New Roman"/>
          <w:sz w:val="28"/>
          <w:szCs w:val="28"/>
        </w:rPr>
        <w:t>Распределение контрольных показателей библиотеки</w:t>
      </w:r>
    </w:p>
    <w:p w:rsidR="00F60177" w:rsidRPr="00F60177" w:rsidRDefault="00F60177" w:rsidP="00F60177">
      <w:pPr>
        <w:suppressAutoHyphens/>
        <w:spacing w:after="0" w:line="240" w:lineRule="auto"/>
        <w:rPr>
          <w:rFonts w:ascii="Times New Roman" w:hAnsi="Times New Roman" w:cs="Times New Roman"/>
          <w:b/>
          <w:sz w:val="28"/>
          <w:szCs w:val="28"/>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F60177" w:rsidRPr="00F60177" w:rsidTr="00F60177">
        <w:tc>
          <w:tcPr>
            <w:tcW w:w="468"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 xml:space="preserve">№ </w:t>
            </w:r>
            <w:proofErr w:type="gramStart"/>
            <w:r w:rsidRPr="00F60177">
              <w:rPr>
                <w:rFonts w:ascii="Times New Roman" w:hAnsi="Times New Roman" w:cs="Times New Roman"/>
                <w:sz w:val="28"/>
                <w:szCs w:val="28"/>
              </w:rPr>
              <w:t>п</w:t>
            </w:r>
            <w:proofErr w:type="gramEnd"/>
            <w:r w:rsidRPr="00F60177">
              <w:rPr>
                <w:rFonts w:ascii="Times New Roman" w:hAnsi="Times New Roman" w:cs="Times New Roman"/>
                <w:sz w:val="28"/>
                <w:szCs w:val="28"/>
              </w:rPr>
              <w:t>/п</w:t>
            </w:r>
          </w:p>
        </w:tc>
        <w:tc>
          <w:tcPr>
            <w:tcW w:w="2340"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Показатели</w:t>
            </w:r>
          </w:p>
        </w:tc>
        <w:tc>
          <w:tcPr>
            <w:tcW w:w="2160"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 xml:space="preserve">Выполнено в </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2016 г.</w:t>
            </w:r>
          </w:p>
        </w:tc>
        <w:tc>
          <w:tcPr>
            <w:tcW w:w="2160"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План на 2017 г.</w:t>
            </w:r>
          </w:p>
        </w:tc>
        <w:tc>
          <w:tcPr>
            <w:tcW w:w="2679"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 xml:space="preserve">Выполнено в </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2017 г.</w:t>
            </w:r>
          </w:p>
        </w:tc>
      </w:tr>
      <w:tr w:rsidR="00F60177" w:rsidRPr="00F60177" w:rsidTr="00F60177">
        <w:tc>
          <w:tcPr>
            <w:tcW w:w="468"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34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 дети</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 дети</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 дети</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w:t>
            </w:r>
          </w:p>
        </w:tc>
        <w:tc>
          <w:tcPr>
            <w:tcW w:w="23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1</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Пользователи (чел.)</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15456</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6616</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15459</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6624</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15558</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6722</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2</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Посещения (кол-во)</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237404</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132309</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237404</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132312</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242063</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136824</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3</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Обращения на сайты</w:t>
            </w:r>
          </w:p>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Библиотек (кол-во)</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29472</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176</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29473</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177</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35884</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312</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4</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Документовыдача</w:t>
            </w: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669741</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336226</w:t>
            </w:r>
          </w:p>
        </w:tc>
        <w:tc>
          <w:tcPr>
            <w:tcW w:w="1080" w:type="dxa"/>
            <w:shd w:val="clear" w:color="auto" w:fill="auto"/>
          </w:tcPr>
          <w:p w:rsidR="00F60177" w:rsidRPr="00F60177" w:rsidRDefault="00F60177" w:rsidP="00F60177">
            <w:pPr>
              <w:spacing w:after="0" w:line="240" w:lineRule="auto"/>
              <w:rPr>
                <w:rFonts w:ascii="Times New Roman" w:hAnsi="Times New Roman" w:cs="Times New Roman"/>
                <w:sz w:val="28"/>
                <w:szCs w:val="28"/>
              </w:rPr>
            </w:pPr>
            <w:r w:rsidRPr="00F60177">
              <w:rPr>
                <w:rFonts w:ascii="Times New Roman" w:hAnsi="Times New Roman" w:cs="Times New Roman"/>
                <w:sz w:val="28"/>
                <w:szCs w:val="28"/>
              </w:rPr>
              <w:t>669743</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336223</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670926</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337411</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4</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Ср. читаемость</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43,3</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50,8</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43,3</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50,8</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43,3</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50,2</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5</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Ср. посещения</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15,4</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19,9</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15,4</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19,9</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15,5</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20,4</w:t>
            </w:r>
          </w:p>
        </w:tc>
      </w:tr>
      <w:tr w:rsidR="00F60177" w:rsidRPr="00F60177" w:rsidTr="00F60177">
        <w:tc>
          <w:tcPr>
            <w:tcW w:w="468"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6</w:t>
            </w:r>
          </w:p>
        </w:tc>
        <w:tc>
          <w:tcPr>
            <w:tcW w:w="234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Ср. обращаемость</w:t>
            </w:r>
          </w:p>
          <w:p w:rsidR="00F60177" w:rsidRPr="00F60177" w:rsidRDefault="00F60177" w:rsidP="00F60177">
            <w:pPr>
              <w:suppressAutoHyphens/>
              <w:spacing w:after="0" w:line="240" w:lineRule="auto"/>
              <w:rPr>
                <w:rFonts w:ascii="Times New Roman" w:hAnsi="Times New Roman" w:cs="Times New Roman"/>
                <w:sz w:val="28"/>
                <w:szCs w:val="28"/>
              </w:rPr>
            </w:pP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7,5</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7,5</w:t>
            </w:r>
          </w:p>
        </w:tc>
        <w:tc>
          <w:tcPr>
            <w:tcW w:w="108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w:t>
            </w:r>
          </w:p>
        </w:tc>
        <w:tc>
          <w:tcPr>
            <w:tcW w:w="149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7,5</w:t>
            </w:r>
          </w:p>
        </w:tc>
        <w:tc>
          <w:tcPr>
            <w:tcW w:w="118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w:t>
            </w:r>
          </w:p>
        </w:tc>
      </w:tr>
    </w:tbl>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pacing w:after="0" w:line="240" w:lineRule="auto"/>
        <w:ind w:firstLine="720"/>
        <w:jc w:val="both"/>
        <w:rPr>
          <w:rFonts w:ascii="Times New Roman" w:hAnsi="Times New Roman" w:cs="Times New Roman"/>
          <w:sz w:val="28"/>
          <w:szCs w:val="28"/>
        </w:rPr>
      </w:pPr>
    </w:p>
    <w:p w:rsidR="00F60177" w:rsidRPr="00F60177" w:rsidRDefault="00F60177" w:rsidP="00F60177">
      <w:pPr>
        <w:spacing w:after="0" w:line="240" w:lineRule="auto"/>
        <w:ind w:firstLine="720"/>
        <w:jc w:val="both"/>
        <w:rPr>
          <w:rFonts w:ascii="Times New Roman" w:hAnsi="Times New Roman" w:cs="Times New Roman"/>
          <w:sz w:val="28"/>
          <w:szCs w:val="28"/>
        </w:rPr>
      </w:pPr>
    </w:p>
    <w:p w:rsidR="00F60177" w:rsidRPr="00F60177" w:rsidRDefault="00F60177" w:rsidP="00F60177">
      <w:pPr>
        <w:suppressAutoHyphens/>
        <w:spacing w:after="0" w:line="240" w:lineRule="auto"/>
        <w:jc w:val="center"/>
        <w:rPr>
          <w:rFonts w:ascii="Times New Roman" w:hAnsi="Times New Roman" w:cs="Times New Roman"/>
          <w:sz w:val="28"/>
          <w:szCs w:val="28"/>
        </w:rPr>
      </w:pPr>
    </w:p>
    <w:p w:rsidR="00F60177" w:rsidRPr="00F60177" w:rsidRDefault="00F60177" w:rsidP="00F60177">
      <w:pPr>
        <w:suppressAutoHyphens/>
        <w:spacing w:after="0" w:line="240" w:lineRule="auto"/>
        <w:jc w:val="center"/>
        <w:rPr>
          <w:rFonts w:ascii="Times New Roman" w:hAnsi="Times New Roman" w:cs="Times New Roman"/>
          <w:sz w:val="28"/>
          <w:szCs w:val="28"/>
        </w:rPr>
      </w:pPr>
    </w:p>
    <w:p w:rsidR="00F60177" w:rsidRPr="00F60177" w:rsidRDefault="00F60177" w:rsidP="00F60177">
      <w:pPr>
        <w:suppressAutoHyphens/>
        <w:spacing w:after="0" w:line="240" w:lineRule="auto"/>
        <w:jc w:val="center"/>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rPr>
          <w:rFonts w:ascii="Times New Roman" w:hAnsi="Times New Roman" w:cs="Times New Roman"/>
          <w:b/>
          <w:sz w:val="28"/>
          <w:szCs w:val="28"/>
        </w:rPr>
      </w:pPr>
    </w:p>
    <w:p w:rsidR="00F60177" w:rsidRPr="00F60177" w:rsidRDefault="00F60177" w:rsidP="00F60177">
      <w:pPr>
        <w:suppressAutoHyphens/>
        <w:spacing w:after="0" w:line="240" w:lineRule="auto"/>
        <w:ind w:left="-900"/>
        <w:jc w:val="center"/>
        <w:rPr>
          <w:rFonts w:ascii="Times New Roman" w:hAnsi="Times New Roman" w:cs="Times New Roman"/>
          <w:b/>
          <w:sz w:val="28"/>
          <w:szCs w:val="28"/>
        </w:rPr>
      </w:pPr>
      <w:r w:rsidRPr="00F60177">
        <w:rPr>
          <w:rFonts w:ascii="Times New Roman" w:hAnsi="Times New Roman" w:cs="Times New Roman"/>
          <w:b/>
          <w:sz w:val="28"/>
          <w:szCs w:val="28"/>
        </w:rPr>
        <w:lastRenderedPageBreak/>
        <w:t>Пользователи</w:t>
      </w:r>
    </w:p>
    <w:p w:rsidR="00F60177" w:rsidRPr="00F60177" w:rsidRDefault="00F60177" w:rsidP="00F60177">
      <w:pPr>
        <w:suppressAutoHyphens/>
        <w:spacing w:after="0" w:line="240" w:lineRule="auto"/>
        <w:ind w:left="-900"/>
        <w:jc w:val="center"/>
        <w:rPr>
          <w:rFonts w:ascii="Times New Roman" w:hAnsi="Times New Roman" w:cs="Times New Roman"/>
          <w:b/>
          <w:sz w:val="28"/>
          <w:szCs w:val="28"/>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F60177" w:rsidRPr="00F60177" w:rsidTr="00F60177">
        <w:trPr>
          <w:trHeight w:val="900"/>
        </w:trPr>
        <w:tc>
          <w:tcPr>
            <w:tcW w:w="750"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 xml:space="preserve">                 №</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w:t>
            </w:r>
            <w:proofErr w:type="gramStart"/>
            <w:r w:rsidRPr="00F60177">
              <w:rPr>
                <w:rFonts w:ascii="Times New Roman" w:hAnsi="Times New Roman" w:cs="Times New Roman"/>
                <w:sz w:val="28"/>
                <w:szCs w:val="28"/>
              </w:rPr>
              <w:t>п</w:t>
            </w:r>
            <w:proofErr w:type="gramEnd"/>
          </w:p>
        </w:tc>
        <w:tc>
          <w:tcPr>
            <w:tcW w:w="2289"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Библиотека</w:t>
            </w:r>
          </w:p>
        </w:tc>
        <w:tc>
          <w:tcPr>
            <w:tcW w:w="2085"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Выполнено</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2016 г.</w:t>
            </w:r>
          </w:p>
        </w:tc>
        <w:tc>
          <w:tcPr>
            <w:tcW w:w="2281"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План</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на 2017г.</w:t>
            </w:r>
          </w:p>
        </w:tc>
        <w:tc>
          <w:tcPr>
            <w:tcW w:w="2315"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Выполнено</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2017 г.</w:t>
            </w:r>
          </w:p>
        </w:tc>
      </w:tr>
      <w:tr w:rsidR="00F60177" w:rsidRPr="00F60177" w:rsidTr="00F60177">
        <w:trPr>
          <w:trHeight w:val="198"/>
        </w:trPr>
        <w:tc>
          <w:tcPr>
            <w:tcW w:w="75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r>
      <w:tr w:rsidR="00F60177" w:rsidRPr="00F60177" w:rsidTr="00F60177">
        <w:trPr>
          <w:trHeight w:val="302"/>
        </w:trPr>
        <w:tc>
          <w:tcPr>
            <w:tcW w:w="75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w:t>
            </w:r>
          </w:p>
        </w:tc>
        <w:tc>
          <w:tcPr>
            <w:tcW w:w="2289"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w:t>
            </w:r>
          </w:p>
        </w:tc>
      </w:tr>
      <w:tr w:rsidR="00F60177" w:rsidRPr="00F60177" w:rsidTr="00F60177">
        <w:trPr>
          <w:trHeight w:val="435"/>
        </w:trPr>
        <w:tc>
          <w:tcPr>
            <w:tcW w:w="750"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«ГЦМБ»</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5794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1184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5794</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1185</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5849</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1233</w:t>
            </w:r>
          </w:p>
        </w:tc>
      </w:tr>
      <w:tr w:rsidR="00F60177" w:rsidRPr="00F60177" w:rsidTr="00F60177">
        <w:trPr>
          <w:trHeight w:val="248"/>
        </w:trPr>
        <w:tc>
          <w:tcPr>
            <w:tcW w:w="75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Филиал Теплая Гора</w:t>
            </w:r>
          </w:p>
          <w:p w:rsidR="00F60177" w:rsidRPr="00F60177" w:rsidRDefault="00F60177" w:rsidP="00F60177">
            <w:pPr>
              <w:suppressAutoHyphens/>
              <w:spacing w:after="0" w:line="240" w:lineRule="auto"/>
              <w:jc w:val="both"/>
              <w:rPr>
                <w:rFonts w:ascii="Times New Roman" w:hAnsi="Times New Roman" w:cs="Times New Roman"/>
                <w:sz w:val="28"/>
                <w:szCs w:val="28"/>
              </w:rPr>
            </w:pP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799</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442</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799</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450</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831</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494</w:t>
            </w:r>
          </w:p>
        </w:tc>
      </w:tr>
      <w:tr w:rsidR="00F60177" w:rsidRPr="00F60177" w:rsidTr="00F60177">
        <w:trPr>
          <w:trHeight w:val="424"/>
        </w:trPr>
        <w:tc>
          <w:tcPr>
            <w:tcW w:w="75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w:t>
            </w:r>
          </w:p>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 xml:space="preserve">  МБУК «ЦГДБ»</w:t>
            </w:r>
          </w:p>
          <w:p w:rsidR="00F60177" w:rsidRPr="00F60177" w:rsidRDefault="00F60177" w:rsidP="00F60177">
            <w:pPr>
              <w:suppressAutoHyphens/>
              <w:spacing w:after="0" w:line="240" w:lineRule="auto"/>
              <w:jc w:val="both"/>
              <w:rPr>
                <w:rFonts w:ascii="Times New Roman" w:hAnsi="Times New Roman" w:cs="Times New Roman"/>
                <w:sz w:val="28"/>
                <w:szCs w:val="28"/>
              </w:rPr>
            </w:pP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5014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3743</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5017</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3743</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5017</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3749</w:t>
            </w:r>
          </w:p>
        </w:tc>
      </w:tr>
      <w:tr w:rsidR="00F60177" w:rsidRPr="00F60177" w:rsidTr="00F60177">
        <w:trPr>
          <w:trHeight w:val="435"/>
        </w:trPr>
        <w:tc>
          <w:tcPr>
            <w:tcW w:w="750"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«Пашийская библиотека»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1118</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1118</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1120</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r>
      <w:tr w:rsidR="00F60177" w:rsidRPr="00F60177" w:rsidTr="00F60177">
        <w:trPr>
          <w:trHeight w:val="541"/>
        </w:trPr>
        <w:tc>
          <w:tcPr>
            <w:tcW w:w="75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-Пашийская Детская библиотека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709</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551</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709</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550</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714</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588</w:t>
            </w:r>
          </w:p>
        </w:tc>
      </w:tr>
      <w:tr w:rsidR="00F60177" w:rsidRPr="00F60177" w:rsidTr="00F60177">
        <w:trPr>
          <w:trHeight w:val="518"/>
        </w:trPr>
        <w:tc>
          <w:tcPr>
            <w:tcW w:w="75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-Вильвенская  библиотека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192</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47</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192</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47</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196</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36</w:t>
            </w:r>
          </w:p>
        </w:tc>
      </w:tr>
      <w:tr w:rsidR="00F60177" w:rsidRPr="00F60177" w:rsidTr="00F60177">
        <w:trPr>
          <w:trHeight w:val="700"/>
        </w:trPr>
        <w:tc>
          <w:tcPr>
            <w:tcW w:w="75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«Кусье – Александровская библиотека»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1082</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435</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1082</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435</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1083</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404</w:t>
            </w:r>
          </w:p>
        </w:tc>
      </w:tr>
      <w:tr w:rsidR="00F60177" w:rsidRPr="00F60177" w:rsidTr="00F60177">
        <w:trPr>
          <w:trHeight w:val="631"/>
        </w:trPr>
        <w:tc>
          <w:tcPr>
            <w:tcW w:w="75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«Теплогорская библиотека»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208</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72</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208</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72</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208</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72</w:t>
            </w:r>
          </w:p>
        </w:tc>
      </w:tr>
      <w:tr w:rsidR="00F60177" w:rsidRPr="00F60177" w:rsidTr="00F60177">
        <w:trPr>
          <w:trHeight w:val="812"/>
        </w:trPr>
        <w:tc>
          <w:tcPr>
            <w:tcW w:w="750"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«Библиотека Медведкинского поселения»</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310</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68</w:t>
            </w:r>
          </w:p>
        </w:tc>
        <w:tc>
          <w:tcPr>
            <w:tcW w:w="1140" w:type="dxa"/>
            <w:shd w:val="clear" w:color="auto" w:fill="auto"/>
          </w:tcPr>
          <w:p w:rsidR="00F60177" w:rsidRPr="00F60177" w:rsidRDefault="00F60177" w:rsidP="00F60177">
            <w:pPr>
              <w:spacing w:after="0" w:line="240" w:lineRule="auto"/>
              <w:rPr>
                <w:rFonts w:ascii="Times New Roman" w:hAnsi="Times New Roman" w:cs="Times New Roman"/>
                <w:sz w:val="28"/>
                <w:szCs w:val="28"/>
              </w:rPr>
            </w:pPr>
            <w:r w:rsidRPr="00F60177">
              <w:rPr>
                <w:rFonts w:ascii="Times New Roman" w:hAnsi="Times New Roman" w:cs="Times New Roman"/>
                <w:sz w:val="28"/>
                <w:szCs w:val="28"/>
              </w:rPr>
              <w:t xml:space="preserve">     310</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68</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310</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72</w:t>
            </w:r>
          </w:p>
        </w:tc>
      </w:tr>
      <w:tr w:rsidR="00F60177" w:rsidRPr="00F60177" w:rsidTr="00F60177">
        <w:trPr>
          <w:trHeight w:val="566"/>
        </w:trPr>
        <w:tc>
          <w:tcPr>
            <w:tcW w:w="750"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 филиал № 2 (Ср. Усьва)</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230</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230</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230</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74</w:t>
            </w:r>
          </w:p>
        </w:tc>
      </w:tr>
      <w:tr w:rsidR="00F60177" w:rsidRPr="00F60177" w:rsidTr="00F60177">
        <w:trPr>
          <w:trHeight w:val="425"/>
        </w:trPr>
        <w:tc>
          <w:tcPr>
            <w:tcW w:w="750"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 xml:space="preserve"> </w:t>
            </w:r>
          </w:p>
        </w:tc>
        <w:tc>
          <w:tcPr>
            <w:tcW w:w="2289"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b/>
                <w:sz w:val="28"/>
                <w:szCs w:val="28"/>
              </w:rPr>
            </w:pPr>
            <w:r w:rsidRPr="00F60177">
              <w:rPr>
                <w:rFonts w:ascii="Times New Roman" w:hAnsi="Times New Roman" w:cs="Times New Roman"/>
                <w:b/>
                <w:sz w:val="28"/>
                <w:szCs w:val="28"/>
              </w:rPr>
              <w:t>Итого</w:t>
            </w:r>
          </w:p>
        </w:tc>
        <w:tc>
          <w:tcPr>
            <w:tcW w:w="94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15456</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6616</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15459</w:t>
            </w:r>
          </w:p>
        </w:tc>
        <w:tc>
          <w:tcPr>
            <w:tcW w:w="1141"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6624</w:t>
            </w:r>
          </w:p>
        </w:tc>
        <w:tc>
          <w:tcPr>
            <w:tcW w:w="1140"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15558</w:t>
            </w:r>
          </w:p>
        </w:tc>
        <w:tc>
          <w:tcPr>
            <w:tcW w:w="1175"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6722</w:t>
            </w:r>
          </w:p>
        </w:tc>
      </w:tr>
    </w:tbl>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ind w:left="-900"/>
        <w:jc w:val="center"/>
        <w:rPr>
          <w:rFonts w:ascii="Times New Roman" w:hAnsi="Times New Roman" w:cs="Times New Roman"/>
          <w:b/>
          <w:sz w:val="28"/>
          <w:szCs w:val="28"/>
        </w:rPr>
      </w:pPr>
      <w:r w:rsidRPr="00F60177">
        <w:rPr>
          <w:rFonts w:ascii="Times New Roman" w:hAnsi="Times New Roman" w:cs="Times New Roman"/>
          <w:b/>
          <w:sz w:val="28"/>
          <w:szCs w:val="28"/>
        </w:rPr>
        <w:t>Посещения</w:t>
      </w:r>
    </w:p>
    <w:p w:rsidR="00F60177" w:rsidRPr="00F60177" w:rsidRDefault="00F60177" w:rsidP="00F60177">
      <w:pPr>
        <w:suppressAutoHyphens/>
        <w:spacing w:after="0" w:line="240" w:lineRule="auto"/>
        <w:ind w:left="-900"/>
        <w:jc w:val="center"/>
        <w:rPr>
          <w:rFonts w:ascii="Times New Roman" w:hAnsi="Times New Roman" w:cs="Times New Roman"/>
          <w:b/>
          <w:sz w:val="28"/>
          <w:szCs w:val="28"/>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F60177" w:rsidRPr="002770EB" w:rsidTr="00F60177">
        <w:trPr>
          <w:trHeight w:val="900"/>
          <w:jc w:val="center"/>
        </w:trPr>
        <w:tc>
          <w:tcPr>
            <w:tcW w:w="750" w:type="dxa"/>
            <w:vMerge w:val="restart"/>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 xml:space="preserve">                 №</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п\</w:t>
            </w:r>
            <w:proofErr w:type="gramStart"/>
            <w:r w:rsidRPr="002770EB">
              <w:rPr>
                <w:rFonts w:ascii="Times New Roman" w:hAnsi="Times New Roman" w:cs="Times New Roman"/>
                <w:sz w:val="24"/>
                <w:szCs w:val="28"/>
              </w:rPr>
              <w:t>п</w:t>
            </w:r>
            <w:proofErr w:type="gramEnd"/>
          </w:p>
        </w:tc>
        <w:tc>
          <w:tcPr>
            <w:tcW w:w="2289" w:type="dxa"/>
            <w:vMerge w:val="restart"/>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Библиотека</w:t>
            </w:r>
          </w:p>
        </w:tc>
        <w:tc>
          <w:tcPr>
            <w:tcW w:w="2085" w:type="dxa"/>
            <w:gridSpan w:val="2"/>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Выполнено</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 2016 г.</w:t>
            </w:r>
          </w:p>
        </w:tc>
        <w:tc>
          <w:tcPr>
            <w:tcW w:w="2281" w:type="dxa"/>
            <w:gridSpan w:val="2"/>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План</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на 2017 г.</w:t>
            </w:r>
          </w:p>
        </w:tc>
        <w:tc>
          <w:tcPr>
            <w:tcW w:w="2315" w:type="dxa"/>
            <w:gridSpan w:val="2"/>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Выполнено</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 2017 г.</w:t>
            </w:r>
          </w:p>
        </w:tc>
      </w:tr>
      <w:tr w:rsidR="00F60177" w:rsidRPr="002770EB" w:rsidTr="00F60177">
        <w:trPr>
          <w:trHeight w:val="198"/>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Всего</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 т.ч.</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дети</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Всего</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 т.ч.</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дети</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Всего</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в т.ч.</w:t>
            </w:r>
          </w:p>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дети</w:t>
            </w:r>
          </w:p>
        </w:tc>
      </w:tr>
      <w:tr w:rsidR="00F60177" w:rsidRPr="002770EB" w:rsidTr="00F60177">
        <w:trPr>
          <w:trHeight w:val="302"/>
          <w:jc w:val="center"/>
        </w:trPr>
        <w:tc>
          <w:tcPr>
            <w:tcW w:w="75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w:t>
            </w:r>
          </w:p>
        </w:tc>
        <w:tc>
          <w:tcPr>
            <w:tcW w:w="2289"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4</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6</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8</w:t>
            </w:r>
          </w:p>
        </w:tc>
      </w:tr>
      <w:tr w:rsidR="00F60177" w:rsidRPr="002770EB" w:rsidTr="00F60177">
        <w:trPr>
          <w:trHeight w:val="435"/>
          <w:jc w:val="center"/>
        </w:trPr>
        <w:tc>
          <w:tcPr>
            <w:tcW w:w="750" w:type="dxa"/>
            <w:vMerge w:val="restart"/>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МБУК «ГЦМБ»</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52063</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7362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52063</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7362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52184</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8022</w:t>
            </w:r>
          </w:p>
        </w:tc>
      </w:tr>
      <w:tr w:rsidR="00F60177" w:rsidRPr="002770EB" w:rsidTr="00F60177">
        <w:trPr>
          <w:trHeight w:val="248"/>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Филиал Теплая Гора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12195</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2753</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12195</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2753</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12471</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3406</w:t>
            </w:r>
          </w:p>
        </w:tc>
      </w:tr>
      <w:tr w:rsidR="00F60177" w:rsidRPr="002770EB" w:rsidTr="00F60177">
        <w:trPr>
          <w:trHeight w:val="232"/>
          <w:jc w:val="center"/>
        </w:trPr>
        <w:tc>
          <w:tcPr>
            <w:tcW w:w="75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 xml:space="preserve">  МБУК «ЦГДБ»</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116116</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99262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116116</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99262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120239</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101846</w:t>
            </w:r>
          </w:p>
        </w:tc>
      </w:tr>
      <w:tr w:rsidR="00F60177" w:rsidRPr="002770EB" w:rsidTr="00F60177">
        <w:trPr>
          <w:trHeight w:val="485"/>
          <w:jc w:val="center"/>
        </w:trPr>
        <w:tc>
          <w:tcPr>
            <w:tcW w:w="750" w:type="dxa"/>
            <w:vMerge w:val="restart"/>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МБУК «Пашийская библиотека»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14751</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14751</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14767</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w:t>
            </w:r>
          </w:p>
        </w:tc>
      </w:tr>
      <w:tr w:rsidR="00F60177" w:rsidRPr="002770EB" w:rsidTr="00F60177">
        <w:trPr>
          <w:trHeight w:val="435"/>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-Пашийская Детская библиотека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8166</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7838</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8166</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7838</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8171</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7861</w:t>
            </w:r>
          </w:p>
        </w:tc>
      </w:tr>
      <w:tr w:rsidR="00F60177" w:rsidRPr="002770EB" w:rsidTr="00F60177">
        <w:trPr>
          <w:trHeight w:val="541"/>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-Вильвенская  библиотека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3119</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1472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3120</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1475</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3123</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1340</w:t>
            </w:r>
          </w:p>
        </w:tc>
      </w:tr>
      <w:tr w:rsidR="00F60177" w:rsidRPr="002770EB" w:rsidTr="00F60177">
        <w:trPr>
          <w:trHeight w:val="518"/>
          <w:jc w:val="center"/>
        </w:trPr>
        <w:tc>
          <w:tcPr>
            <w:tcW w:w="75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4</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МБУК «Кусье – Александровская библиотека»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18021</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7749</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18020</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7749</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18023</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7749</w:t>
            </w:r>
          </w:p>
        </w:tc>
      </w:tr>
      <w:tr w:rsidR="00F60177" w:rsidRPr="002770EB" w:rsidTr="00F60177">
        <w:trPr>
          <w:trHeight w:val="700"/>
          <w:jc w:val="center"/>
        </w:trPr>
        <w:tc>
          <w:tcPr>
            <w:tcW w:w="75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МБУК «Теплогорская библиотека»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2187</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1001</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2187</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1001</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2214</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1124</w:t>
            </w:r>
          </w:p>
        </w:tc>
      </w:tr>
      <w:tr w:rsidR="00F60177" w:rsidRPr="002770EB" w:rsidTr="00F60177">
        <w:trPr>
          <w:trHeight w:val="631"/>
          <w:jc w:val="center"/>
        </w:trPr>
        <w:tc>
          <w:tcPr>
            <w:tcW w:w="750" w:type="dxa"/>
            <w:vMerge w:val="restart"/>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6</w:t>
            </w: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МБУК «Библиотека Медведкинского поселения»</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4817</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2314</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4817</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2314</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4884</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2318</w:t>
            </w:r>
          </w:p>
        </w:tc>
      </w:tr>
      <w:tr w:rsidR="00F60177" w:rsidRPr="002770EB" w:rsidTr="00F60177">
        <w:trPr>
          <w:trHeight w:val="566"/>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sz w:val="24"/>
                <w:szCs w:val="28"/>
              </w:rPr>
              <w:t>- филиал № 2 (Ср. Усьва)</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5969</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2558</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5969</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2558</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5987</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r w:rsidRPr="002770EB">
              <w:rPr>
                <w:rFonts w:ascii="Times New Roman" w:hAnsi="Times New Roman" w:cs="Times New Roman"/>
                <w:sz w:val="24"/>
                <w:szCs w:val="28"/>
              </w:rPr>
              <w:t>3158</w:t>
            </w:r>
          </w:p>
        </w:tc>
      </w:tr>
      <w:tr w:rsidR="00F60177" w:rsidRPr="002770EB" w:rsidTr="00F60177">
        <w:trPr>
          <w:trHeight w:val="438"/>
          <w:jc w:val="center"/>
        </w:trPr>
        <w:tc>
          <w:tcPr>
            <w:tcW w:w="750" w:type="dxa"/>
            <w:vMerge/>
            <w:shd w:val="clear" w:color="auto" w:fill="auto"/>
          </w:tcPr>
          <w:p w:rsidR="00F60177" w:rsidRPr="002770EB" w:rsidRDefault="00F60177" w:rsidP="00F60177">
            <w:pPr>
              <w:suppressAutoHyphens/>
              <w:spacing w:after="0" w:line="240" w:lineRule="auto"/>
              <w:jc w:val="center"/>
              <w:rPr>
                <w:rFonts w:ascii="Times New Roman" w:hAnsi="Times New Roman" w:cs="Times New Roman"/>
                <w:sz w:val="24"/>
                <w:szCs w:val="28"/>
              </w:rPr>
            </w:pPr>
          </w:p>
        </w:tc>
        <w:tc>
          <w:tcPr>
            <w:tcW w:w="2289" w:type="dxa"/>
            <w:shd w:val="clear" w:color="auto" w:fill="auto"/>
          </w:tcPr>
          <w:p w:rsidR="00F60177" w:rsidRPr="002770EB" w:rsidRDefault="00F60177" w:rsidP="00F60177">
            <w:pPr>
              <w:suppressAutoHyphens/>
              <w:spacing w:after="0" w:line="240" w:lineRule="auto"/>
              <w:jc w:val="both"/>
              <w:rPr>
                <w:rFonts w:ascii="Times New Roman" w:hAnsi="Times New Roman" w:cs="Times New Roman"/>
                <w:sz w:val="24"/>
                <w:szCs w:val="28"/>
              </w:rPr>
            </w:pPr>
            <w:r w:rsidRPr="002770EB">
              <w:rPr>
                <w:rFonts w:ascii="Times New Roman" w:hAnsi="Times New Roman" w:cs="Times New Roman"/>
                <w:b/>
                <w:sz w:val="24"/>
                <w:szCs w:val="28"/>
              </w:rPr>
              <w:t>Итого</w:t>
            </w:r>
          </w:p>
        </w:tc>
        <w:tc>
          <w:tcPr>
            <w:tcW w:w="94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237404</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132309</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237404</w:t>
            </w:r>
          </w:p>
        </w:tc>
        <w:tc>
          <w:tcPr>
            <w:tcW w:w="1141"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132312</w:t>
            </w:r>
          </w:p>
        </w:tc>
        <w:tc>
          <w:tcPr>
            <w:tcW w:w="1140"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242063</w:t>
            </w:r>
          </w:p>
        </w:tc>
        <w:tc>
          <w:tcPr>
            <w:tcW w:w="1175" w:type="dxa"/>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r w:rsidRPr="002770EB">
              <w:rPr>
                <w:rFonts w:ascii="Times New Roman" w:hAnsi="Times New Roman" w:cs="Times New Roman"/>
                <w:b/>
                <w:sz w:val="24"/>
                <w:szCs w:val="28"/>
              </w:rPr>
              <w:t>136824</w:t>
            </w:r>
          </w:p>
        </w:tc>
      </w:tr>
      <w:tr w:rsidR="00F60177" w:rsidRPr="002770EB" w:rsidTr="00F60177">
        <w:trPr>
          <w:trHeight w:val="109"/>
          <w:jc w:val="center"/>
        </w:trPr>
        <w:tc>
          <w:tcPr>
            <w:tcW w:w="750" w:type="dxa"/>
            <w:tcBorders>
              <w:left w:val="nil"/>
              <w:bottom w:val="nil"/>
              <w:right w:val="nil"/>
            </w:tcBorders>
            <w:shd w:val="clear" w:color="auto" w:fill="auto"/>
          </w:tcPr>
          <w:p w:rsidR="00F60177" w:rsidRPr="002770EB" w:rsidRDefault="00F60177" w:rsidP="00F60177">
            <w:pPr>
              <w:suppressAutoHyphens/>
              <w:spacing w:after="0" w:line="240" w:lineRule="auto"/>
              <w:rPr>
                <w:rFonts w:ascii="Times New Roman" w:hAnsi="Times New Roman" w:cs="Times New Roman"/>
                <w:sz w:val="24"/>
                <w:szCs w:val="28"/>
              </w:rPr>
            </w:pPr>
          </w:p>
        </w:tc>
        <w:tc>
          <w:tcPr>
            <w:tcW w:w="8970" w:type="dxa"/>
            <w:gridSpan w:val="7"/>
            <w:tcBorders>
              <w:left w:val="nil"/>
              <w:bottom w:val="nil"/>
              <w:right w:val="nil"/>
            </w:tcBorders>
            <w:shd w:val="clear" w:color="auto" w:fill="auto"/>
          </w:tcPr>
          <w:p w:rsidR="00F60177" w:rsidRPr="002770EB" w:rsidRDefault="00F60177" w:rsidP="00F60177">
            <w:pPr>
              <w:suppressAutoHyphens/>
              <w:spacing w:after="0" w:line="240" w:lineRule="auto"/>
              <w:jc w:val="center"/>
              <w:rPr>
                <w:rFonts w:ascii="Times New Roman" w:hAnsi="Times New Roman" w:cs="Times New Roman"/>
                <w:b/>
                <w:sz w:val="24"/>
                <w:szCs w:val="28"/>
              </w:rPr>
            </w:pPr>
          </w:p>
        </w:tc>
      </w:tr>
    </w:tbl>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Default="00F60177"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Default="002770EB" w:rsidP="00F60177">
      <w:pPr>
        <w:suppressAutoHyphens/>
        <w:spacing w:after="0" w:line="240" w:lineRule="auto"/>
        <w:rPr>
          <w:rFonts w:ascii="Times New Roman" w:hAnsi="Times New Roman" w:cs="Times New Roman"/>
          <w:sz w:val="28"/>
          <w:szCs w:val="28"/>
        </w:rPr>
      </w:pPr>
    </w:p>
    <w:p w:rsidR="002770EB" w:rsidRPr="00F60177" w:rsidRDefault="002770EB"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rPr>
          <w:rFonts w:ascii="Times New Roman" w:hAnsi="Times New Roman" w:cs="Times New Roman"/>
          <w:sz w:val="28"/>
          <w:szCs w:val="28"/>
        </w:rPr>
      </w:pPr>
    </w:p>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lastRenderedPageBreak/>
        <w:t>Документовыдача</w:t>
      </w:r>
    </w:p>
    <w:p w:rsidR="00F60177" w:rsidRPr="00F60177" w:rsidRDefault="00F60177" w:rsidP="00F60177">
      <w:pPr>
        <w:suppressAutoHyphens/>
        <w:spacing w:after="0" w:line="240" w:lineRule="auto"/>
        <w:rPr>
          <w:rFonts w:ascii="Times New Roman" w:hAnsi="Times New Roman" w:cs="Times New Roman"/>
          <w:sz w:val="28"/>
          <w:szCs w:val="28"/>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1893"/>
        <w:gridCol w:w="1346"/>
        <w:gridCol w:w="1134"/>
        <w:gridCol w:w="40"/>
        <w:gridCol w:w="1236"/>
        <w:gridCol w:w="1417"/>
        <w:gridCol w:w="1134"/>
        <w:gridCol w:w="1317"/>
        <w:gridCol w:w="20"/>
      </w:tblGrid>
      <w:tr w:rsidR="00F60177" w:rsidRPr="00F60177" w:rsidTr="00F60177">
        <w:trPr>
          <w:trHeight w:val="955"/>
          <w:jc w:val="center"/>
        </w:trPr>
        <w:tc>
          <w:tcPr>
            <w:tcW w:w="792" w:type="dxa"/>
            <w:vMerge w:val="restart"/>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w:t>
            </w:r>
            <w:proofErr w:type="gramStart"/>
            <w:r w:rsidRPr="00F60177">
              <w:rPr>
                <w:rFonts w:ascii="Times New Roman" w:hAnsi="Times New Roman" w:cs="Times New Roman"/>
                <w:sz w:val="28"/>
                <w:szCs w:val="28"/>
              </w:rPr>
              <w:t>п</w:t>
            </w:r>
            <w:proofErr w:type="gramEnd"/>
          </w:p>
        </w:tc>
        <w:tc>
          <w:tcPr>
            <w:tcW w:w="1893"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Библиотека</w:t>
            </w:r>
          </w:p>
        </w:tc>
        <w:tc>
          <w:tcPr>
            <w:tcW w:w="2520" w:type="dxa"/>
            <w:gridSpan w:val="3"/>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Выполнено</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2016г.</w:t>
            </w:r>
          </w:p>
        </w:tc>
        <w:tc>
          <w:tcPr>
            <w:tcW w:w="2653"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План</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на 2017 г.</w:t>
            </w:r>
          </w:p>
        </w:tc>
        <w:tc>
          <w:tcPr>
            <w:tcW w:w="2471" w:type="dxa"/>
            <w:gridSpan w:val="3"/>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Выполнено</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2017 г.</w:t>
            </w:r>
          </w:p>
        </w:tc>
      </w:tr>
      <w:tr w:rsidR="00F60177" w:rsidRPr="00F60177" w:rsidTr="00F60177">
        <w:trPr>
          <w:gridAfter w:val="1"/>
          <w:wAfter w:w="20" w:type="dxa"/>
          <w:trHeight w:val="212"/>
          <w:jc w:val="center"/>
        </w:trPr>
        <w:tc>
          <w:tcPr>
            <w:tcW w:w="792"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893"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Всего</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в т.ч.</w:t>
            </w:r>
          </w:p>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дети</w:t>
            </w:r>
          </w:p>
        </w:tc>
      </w:tr>
      <w:tr w:rsidR="00F60177" w:rsidRPr="00F60177" w:rsidTr="00F60177">
        <w:trPr>
          <w:gridAfter w:val="1"/>
          <w:wAfter w:w="20" w:type="dxa"/>
          <w:trHeight w:val="325"/>
          <w:jc w:val="center"/>
        </w:trPr>
        <w:tc>
          <w:tcPr>
            <w:tcW w:w="792"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w:t>
            </w:r>
          </w:p>
        </w:tc>
        <w:tc>
          <w:tcPr>
            <w:tcW w:w="1893"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7</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9</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10</w:t>
            </w:r>
          </w:p>
        </w:tc>
      </w:tr>
      <w:tr w:rsidR="00F60177" w:rsidRPr="00F60177" w:rsidTr="00F60177">
        <w:trPr>
          <w:gridAfter w:val="1"/>
          <w:wAfter w:w="20" w:type="dxa"/>
          <w:trHeight w:val="382"/>
          <w:jc w:val="center"/>
        </w:trPr>
        <w:tc>
          <w:tcPr>
            <w:tcW w:w="792"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«ГЦМБ»</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184958</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14711</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184960</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14711</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185091</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16062</w:t>
            </w:r>
          </w:p>
        </w:tc>
      </w:tr>
      <w:tr w:rsidR="00F60177" w:rsidRPr="00F60177" w:rsidTr="00F60177">
        <w:trPr>
          <w:gridAfter w:val="1"/>
          <w:wAfter w:w="20" w:type="dxa"/>
          <w:trHeight w:val="308"/>
          <w:jc w:val="center"/>
        </w:trPr>
        <w:tc>
          <w:tcPr>
            <w:tcW w:w="792"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Филиал Теплая Гора</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40770</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5363</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40770</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5363</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40975</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5365</w:t>
            </w:r>
          </w:p>
        </w:tc>
      </w:tr>
      <w:tr w:rsidR="00F60177" w:rsidRPr="00F60177" w:rsidTr="00F60177">
        <w:trPr>
          <w:gridAfter w:val="1"/>
          <w:wAfter w:w="20" w:type="dxa"/>
          <w:trHeight w:val="271"/>
          <w:jc w:val="center"/>
        </w:trPr>
        <w:tc>
          <w:tcPr>
            <w:tcW w:w="792"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 xml:space="preserve">  МБУК «ЦГДБ»</w:t>
            </w:r>
          </w:p>
          <w:p w:rsidR="00F60177" w:rsidRPr="00F60177" w:rsidRDefault="00F60177" w:rsidP="00F60177">
            <w:pPr>
              <w:suppressAutoHyphens/>
              <w:spacing w:after="0" w:line="240" w:lineRule="auto"/>
              <w:jc w:val="both"/>
              <w:rPr>
                <w:rFonts w:ascii="Times New Roman" w:hAnsi="Times New Roman" w:cs="Times New Roman"/>
                <w:sz w:val="28"/>
                <w:szCs w:val="28"/>
              </w:rPr>
            </w:pP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288745</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252919</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288745</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252919</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289399</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253242</w:t>
            </w:r>
          </w:p>
        </w:tc>
      </w:tr>
      <w:tr w:rsidR="00F60177" w:rsidRPr="00F60177" w:rsidTr="00F60177">
        <w:trPr>
          <w:gridAfter w:val="1"/>
          <w:wAfter w:w="20" w:type="dxa"/>
          <w:trHeight w:val="459"/>
          <w:jc w:val="center"/>
        </w:trPr>
        <w:tc>
          <w:tcPr>
            <w:tcW w:w="792"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Пашийская библиотека»</w:t>
            </w:r>
          </w:p>
          <w:p w:rsidR="00F60177" w:rsidRPr="00F60177" w:rsidRDefault="00F60177" w:rsidP="00F60177">
            <w:pPr>
              <w:suppressAutoHyphens/>
              <w:spacing w:after="0" w:line="240" w:lineRule="auto"/>
              <w:jc w:val="both"/>
              <w:rPr>
                <w:rFonts w:ascii="Times New Roman" w:hAnsi="Times New Roman" w:cs="Times New Roman"/>
                <w:sz w:val="28"/>
                <w:szCs w:val="28"/>
              </w:rPr>
            </w:pP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41202</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41202</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41253</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w:t>
            </w:r>
          </w:p>
        </w:tc>
      </w:tr>
      <w:tr w:rsidR="00F60177" w:rsidRPr="00F60177" w:rsidTr="00F60177">
        <w:trPr>
          <w:gridAfter w:val="1"/>
          <w:wAfter w:w="20" w:type="dxa"/>
          <w:trHeight w:val="584"/>
          <w:jc w:val="center"/>
        </w:trPr>
        <w:tc>
          <w:tcPr>
            <w:tcW w:w="792"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-Пашийская Детская библиотека</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28494</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27168</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28494</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27168</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28504</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27199</w:t>
            </w:r>
          </w:p>
        </w:tc>
      </w:tr>
      <w:tr w:rsidR="00F60177" w:rsidRPr="00F60177" w:rsidTr="00F60177">
        <w:trPr>
          <w:gridAfter w:val="1"/>
          <w:wAfter w:w="20" w:type="dxa"/>
          <w:trHeight w:val="558"/>
          <w:jc w:val="center"/>
        </w:trPr>
        <w:tc>
          <w:tcPr>
            <w:tcW w:w="792"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-Вильвенская  библиотека</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15077</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5215</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15077</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5215</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15081</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4479</w:t>
            </w:r>
          </w:p>
        </w:tc>
      </w:tr>
      <w:tr w:rsidR="00F60177" w:rsidRPr="00F60177" w:rsidTr="00F60177">
        <w:trPr>
          <w:gridAfter w:val="1"/>
          <w:wAfter w:w="20" w:type="dxa"/>
          <w:trHeight w:val="754"/>
          <w:jc w:val="center"/>
        </w:trPr>
        <w:tc>
          <w:tcPr>
            <w:tcW w:w="792"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«Кусье – Александровская библиотека»</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45148</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20403</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45148</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20403</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45152</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20404</w:t>
            </w:r>
          </w:p>
        </w:tc>
      </w:tr>
      <w:tr w:rsidR="00F60177" w:rsidRPr="00F60177" w:rsidTr="00F60177">
        <w:trPr>
          <w:gridAfter w:val="1"/>
          <w:wAfter w:w="20" w:type="dxa"/>
          <w:trHeight w:val="681"/>
          <w:jc w:val="center"/>
        </w:trPr>
        <w:tc>
          <w:tcPr>
            <w:tcW w:w="792"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5</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«Теплогорская библиотека»</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8836</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3871</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8836</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3871</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8836</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3871</w:t>
            </w:r>
          </w:p>
        </w:tc>
      </w:tr>
      <w:tr w:rsidR="00F60177" w:rsidRPr="00F60177" w:rsidTr="00F60177">
        <w:trPr>
          <w:gridAfter w:val="1"/>
          <w:wAfter w:w="20" w:type="dxa"/>
          <w:trHeight w:val="875"/>
          <w:jc w:val="center"/>
        </w:trPr>
        <w:tc>
          <w:tcPr>
            <w:tcW w:w="792" w:type="dxa"/>
            <w:vMerge w:val="restart"/>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6</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МБУК Библиотека Медведкинского поселения»</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8118</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3065</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8118</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3065</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8159</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3070</w:t>
            </w:r>
          </w:p>
        </w:tc>
      </w:tr>
      <w:tr w:rsidR="00F60177" w:rsidRPr="00F60177" w:rsidTr="00F60177">
        <w:trPr>
          <w:gridAfter w:val="1"/>
          <w:wAfter w:w="20" w:type="dxa"/>
          <w:trHeight w:val="471"/>
          <w:jc w:val="center"/>
        </w:trPr>
        <w:tc>
          <w:tcPr>
            <w:tcW w:w="792" w:type="dxa"/>
            <w:vMerge/>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sz w:val="28"/>
                <w:szCs w:val="28"/>
              </w:rPr>
            </w:pPr>
            <w:r w:rsidRPr="00F60177">
              <w:rPr>
                <w:rFonts w:ascii="Times New Roman" w:hAnsi="Times New Roman" w:cs="Times New Roman"/>
                <w:sz w:val="28"/>
                <w:szCs w:val="28"/>
              </w:rPr>
              <w:t>- филиал № 2 (Ср. Усьва)</w:t>
            </w:r>
          </w:p>
          <w:p w:rsidR="00F60177" w:rsidRPr="00F60177" w:rsidRDefault="00F60177" w:rsidP="00F60177">
            <w:pPr>
              <w:suppressAutoHyphens/>
              <w:spacing w:after="0" w:line="240" w:lineRule="auto"/>
              <w:jc w:val="both"/>
              <w:rPr>
                <w:rFonts w:ascii="Times New Roman" w:hAnsi="Times New Roman" w:cs="Times New Roman"/>
                <w:sz w:val="28"/>
                <w:szCs w:val="28"/>
              </w:rPr>
            </w:pP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8393</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3508</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8393</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3508</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8476</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sz w:val="28"/>
                <w:szCs w:val="28"/>
              </w:rPr>
            </w:pPr>
            <w:r w:rsidRPr="00F60177">
              <w:rPr>
                <w:rFonts w:ascii="Times New Roman" w:hAnsi="Times New Roman" w:cs="Times New Roman"/>
                <w:sz w:val="28"/>
                <w:szCs w:val="28"/>
              </w:rPr>
              <w:t>3719</w:t>
            </w:r>
          </w:p>
        </w:tc>
      </w:tr>
      <w:tr w:rsidR="00F60177" w:rsidRPr="00F60177" w:rsidTr="00F60177">
        <w:trPr>
          <w:gridAfter w:val="1"/>
          <w:wAfter w:w="20" w:type="dxa"/>
          <w:trHeight w:val="542"/>
          <w:jc w:val="center"/>
        </w:trPr>
        <w:tc>
          <w:tcPr>
            <w:tcW w:w="792" w:type="dxa"/>
            <w:shd w:val="clear" w:color="auto" w:fill="auto"/>
          </w:tcPr>
          <w:p w:rsidR="00F60177" w:rsidRPr="00F60177" w:rsidRDefault="00F60177" w:rsidP="00F60177">
            <w:pPr>
              <w:suppressAutoHyphens/>
              <w:spacing w:after="0" w:line="240" w:lineRule="auto"/>
              <w:rPr>
                <w:rFonts w:ascii="Times New Roman" w:hAnsi="Times New Roman" w:cs="Times New Roman"/>
                <w:sz w:val="28"/>
                <w:szCs w:val="28"/>
              </w:rPr>
            </w:pPr>
            <w:r w:rsidRPr="00F60177">
              <w:rPr>
                <w:rFonts w:ascii="Times New Roman" w:hAnsi="Times New Roman" w:cs="Times New Roman"/>
                <w:sz w:val="28"/>
                <w:szCs w:val="28"/>
              </w:rPr>
              <w:t xml:space="preserve"> </w:t>
            </w:r>
          </w:p>
        </w:tc>
        <w:tc>
          <w:tcPr>
            <w:tcW w:w="1893" w:type="dxa"/>
            <w:shd w:val="clear" w:color="auto" w:fill="auto"/>
          </w:tcPr>
          <w:p w:rsidR="00F60177" w:rsidRPr="00F60177" w:rsidRDefault="00F60177" w:rsidP="00F60177">
            <w:pPr>
              <w:suppressAutoHyphens/>
              <w:spacing w:after="0" w:line="240" w:lineRule="auto"/>
              <w:jc w:val="both"/>
              <w:rPr>
                <w:rFonts w:ascii="Times New Roman" w:hAnsi="Times New Roman" w:cs="Times New Roman"/>
                <w:b/>
                <w:sz w:val="28"/>
                <w:szCs w:val="28"/>
              </w:rPr>
            </w:pPr>
            <w:r w:rsidRPr="00F60177">
              <w:rPr>
                <w:rFonts w:ascii="Times New Roman" w:hAnsi="Times New Roman" w:cs="Times New Roman"/>
                <w:b/>
                <w:sz w:val="28"/>
                <w:szCs w:val="28"/>
              </w:rPr>
              <w:t>Итого</w:t>
            </w:r>
          </w:p>
        </w:tc>
        <w:tc>
          <w:tcPr>
            <w:tcW w:w="1346"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669741</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336226</w:t>
            </w:r>
          </w:p>
        </w:tc>
        <w:tc>
          <w:tcPr>
            <w:tcW w:w="1276" w:type="dxa"/>
            <w:gridSpan w:val="2"/>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669743</w:t>
            </w:r>
          </w:p>
        </w:tc>
        <w:tc>
          <w:tcPr>
            <w:tcW w:w="14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336223</w:t>
            </w:r>
          </w:p>
        </w:tc>
        <w:tc>
          <w:tcPr>
            <w:tcW w:w="1134"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670926</w:t>
            </w:r>
          </w:p>
        </w:tc>
        <w:tc>
          <w:tcPr>
            <w:tcW w:w="1317" w:type="dxa"/>
            <w:shd w:val="clear" w:color="auto" w:fill="auto"/>
          </w:tcPr>
          <w:p w:rsidR="00F60177" w:rsidRPr="00F60177" w:rsidRDefault="00F60177" w:rsidP="00F60177">
            <w:pPr>
              <w:suppressAutoHyphens/>
              <w:spacing w:after="0" w:line="240" w:lineRule="auto"/>
              <w:jc w:val="center"/>
              <w:rPr>
                <w:rFonts w:ascii="Times New Roman" w:hAnsi="Times New Roman" w:cs="Times New Roman"/>
                <w:b/>
                <w:sz w:val="28"/>
                <w:szCs w:val="28"/>
              </w:rPr>
            </w:pPr>
            <w:r w:rsidRPr="00F60177">
              <w:rPr>
                <w:rFonts w:ascii="Times New Roman" w:hAnsi="Times New Roman" w:cs="Times New Roman"/>
                <w:b/>
                <w:sz w:val="28"/>
                <w:szCs w:val="28"/>
              </w:rPr>
              <w:t>337411</w:t>
            </w:r>
          </w:p>
        </w:tc>
      </w:tr>
    </w:tbl>
    <w:p w:rsidR="002770EB" w:rsidRDefault="002770EB" w:rsidP="00B54D58">
      <w:pPr>
        <w:pStyle w:val="a3"/>
        <w:numPr>
          <w:ilvl w:val="0"/>
          <w:numId w:val="1"/>
        </w:numPr>
        <w:spacing w:after="0" w:line="240" w:lineRule="auto"/>
        <w:jc w:val="center"/>
        <w:rPr>
          <w:rFonts w:ascii="Times New Roman" w:hAnsi="Times New Roman" w:cs="Times New Roman"/>
          <w:b/>
          <w:sz w:val="28"/>
          <w:szCs w:val="28"/>
        </w:rPr>
      </w:pPr>
    </w:p>
    <w:p w:rsidR="002822B3" w:rsidRPr="00B54D58" w:rsidRDefault="002822B3" w:rsidP="00B54D58">
      <w:pPr>
        <w:pStyle w:val="a3"/>
        <w:numPr>
          <w:ilvl w:val="0"/>
          <w:numId w:val="1"/>
        </w:numPr>
        <w:spacing w:after="0" w:line="240" w:lineRule="auto"/>
        <w:jc w:val="center"/>
        <w:rPr>
          <w:rFonts w:ascii="Times New Roman" w:hAnsi="Times New Roman" w:cs="Times New Roman"/>
          <w:b/>
          <w:sz w:val="28"/>
          <w:szCs w:val="28"/>
        </w:rPr>
      </w:pPr>
      <w:r w:rsidRPr="00B54D58">
        <w:rPr>
          <w:rFonts w:ascii="Times New Roman" w:hAnsi="Times New Roman" w:cs="Times New Roman"/>
          <w:b/>
          <w:sz w:val="28"/>
          <w:szCs w:val="28"/>
        </w:rPr>
        <w:lastRenderedPageBreak/>
        <w:t>Организация библиотечного обслуживания населения</w:t>
      </w:r>
    </w:p>
    <w:p w:rsidR="00F60177" w:rsidRDefault="00F60177" w:rsidP="00BC0F90">
      <w:pPr>
        <w:spacing w:after="0" w:line="240" w:lineRule="auto"/>
        <w:ind w:left="360"/>
        <w:rPr>
          <w:rFonts w:ascii="Times New Roman" w:hAnsi="Times New Roman" w:cs="Times New Roman"/>
          <w:b/>
          <w:sz w:val="28"/>
          <w:szCs w:val="28"/>
        </w:rPr>
      </w:pPr>
    </w:p>
    <w:p w:rsidR="00450D17" w:rsidRPr="00BC0F90" w:rsidRDefault="00450D17" w:rsidP="00BC0F90">
      <w:pPr>
        <w:spacing w:after="0" w:line="240" w:lineRule="auto"/>
        <w:ind w:left="360"/>
        <w:rPr>
          <w:rFonts w:ascii="Times New Roman" w:hAnsi="Times New Roman" w:cs="Times New Roman"/>
          <w:b/>
          <w:sz w:val="28"/>
          <w:szCs w:val="28"/>
        </w:rPr>
      </w:pPr>
      <w:r w:rsidRPr="00BC0F90">
        <w:rPr>
          <w:rFonts w:ascii="Times New Roman" w:hAnsi="Times New Roman" w:cs="Times New Roman"/>
          <w:b/>
          <w:sz w:val="28"/>
          <w:szCs w:val="28"/>
        </w:rPr>
        <w:t xml:space="preserve">3.1. </w:t>
      </w:r>
      <w:r w:rsidR="00823142" w:rsidRPr="00BC0F90">
        <w:rPr>
          <w:rFonts w:ascii="Times New Roman" w:hAnsi="Times New Roman" w:cs="Times New Roman"/>
          <w:b/>
          <w:sz w:val="28"/>
          <w:szCs w:val="28"/>
        </w:rPr>
        <w:t xml:space="preserve"> Характеристика с</w:t>
      </w:r>
      <w:r w:rsidRPr="00BC0F90">
        <w:rPr>
          <w:rFonts w:ascii="Times New Roman" w:hAnsi="Times New Roman" w:cs="Times New Roman"/>
          <w:b/>
          <w:sz w:val="28"/>
          <w:szCs w:val="28"/>
        </w:rPr>
        <w:t>ет</w:t>
      </w:r>
      <w:r w:rsidR="00823142" w:rsidRPr="00BC0F90">
        <w:rPr>
          <w:rFonts w:ascii="Times New Roman" w:hAnsi="Times New Roman" w:cs="Times New Roman"/>
          <w:b/>
          <w:sz w:val="28"/>
          <w:szCs w:val="28"/>
        </w:rPr>
        <w:t>и</w:t>
      </w:r>
      <w:r w:rsidRPr="00BC0F90">
        <w:rPr>
          <w:rFonts w:ascii="Times New Roman" w:hAnsi="Times New Roman" w:cs="Times New Roman"/>
          <w:b/>
          <w:sz w:val="28"/>
          <w:szCs w:val="28"/>
        </w:rPr>
        <w:t xml:space="preserve"> муниципальных библиотек</w:t>
      </w:r>
      <w:r w:rsidR="00823142" w:rsidRPr="00BC0F90">
        <w:rPr>
          <w:rFonts w:ascii="Times New Roman" w:hAnsi="Times New Roman" w:cs="Times New Roman"/>
          <w:b/>
          <w:sz w:val="28"/>
          <w:szCs w:val="28"/>
        </w:rPr>
        <w:t>.</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соответствии с Законом №131-ФЗ «Об общих принципах организации местного самоуправления в Российской Федерации» на территории Горноз</w:t>
      </w:r>
      <w:r w:rsidRPr="00BC0F90">
        <w:rPr>
          <w:rFonts w:ascii="Times New Roman" w:hAnsi="Times New Roman" w:cs="Times New Roman"/>
          <w:sz w:val="28"/>
          <w:szCs w:val="28"/>
        </w:rPr>
        <w:t>а</w:t>
      </w:r>
      <w:r w:rsidRPr="00BC0F90">
        <w:rPr>
          <w:rFonts w:ascii="Times New Roman" w:hAnsi="Times New Roman" w:cs="Times New Roman"/>
          <w:sz w:val="28"/>
          <w:szCs w:val="28"/>
        </w:rPr>
        <w:t>водского муниципального района библиотечное обслуживание населения осуществляют 11 библиотек. Одна библиотека входит в состав МБУК «Сар</w:t>
      </w:r>
      <w:r w:rsidRPr="00BC0F90">
        <w:rPr>
          <w:rFonts w:ascii="Times New Roman" w:hAnsi="Times New Roman" w:cs="Times New Roman"/>
          <w:sz w:val="28"/>
          <w:szCs w:val="28"/>
        </w:rPr>
        <w:t>а</w:t>
      </w:r>
      <w:r w:rsidRPr="00BC0F90">
        <w:rPr>
          <w:rFonts w:ascii="Times New Roman" w:hAnsi="Times New Roman" w:cs="Times New Roman"/>
          <w:sz w:val="28"/>
          <w:szCs w:val="28"/>
        </w:rPr>
        <w:t>новский Дом досуга», две библиотеки, которые входили в состав МБУК «Б</w:t>
      </w:r>
      <w:r w:rsidRPr="00BC0F90">
        <w:rPr>
          <w:rFonts w:ascii="Times New Roman" w:hAnsi="Times New Roman" w:cs="Times New Roman"/>
          <w:sz w:val="28"/>
          <w:szCs w:val="28"/>
        </w:rPr>
        <w:t>и</w:t>
      </w:r>
      <w:r w:rsidRPr="00BC0F90">
        <w:rPr>
          <w:rFonts w:ascii="Times New Roman" w:hAnsi="Times New Roman" w:cs="Times New Roman"/>
          <w:sz w:val="28"/>
          <w:szCs w:val="28"/>
        </w:rPr>
        <w:t>серский клуб»  находятся в стадии  реорганизации (книжные фонды находя</w:t>
      </w:r>
      <w:r w:rsidRPr="00BC0F90">
        <w:rPr>
          <w:rFonts w:ascii="Times New Roman" w:hAnsi="Times New Roman" w:cs="Times New Roman"/>
          <w:sz w:val="28"/>
          <w:szCs w:val="28"/>
        </w:rPr>
        <w:t>т</w:t>
      </w:r>
      <w:r w:rsidRPr="00BC0F90">
        <w:rPr>
          <w:rFonts w:ascii="Times New Roman" w:hAnsi="Times New Roman" w:cs="Times New Roman"/>
          <w:sz w:val="28"/>
          <w:szCs w:val="28"/>
        </w:rPr>
        <w:t>ся в</w:t>
      </w:r>
      <w:r w:rsidR="004E04C1" w:rsidRPr="00BC0F90">
        <w:rPr>
          <w:rFonts w:ascii="Times New Roman" w:hAnsi="Times New Roman" w:cs="Times New Roman"/>
          <w:sz w:val="28"/>
          <w:szCs w:val="28"/>
        </w:rPr>
        <w:t xml:space="preserve"> ведении</w:t>
      </w:r>
      <w:r w:rsidRPr="00BC0F90">
        <w:rPr>
          <w:rFonts w:ascii="Times New Roman" w:hAnsi="Times New Roman" w:cs="Times New Roman"/>
          <w:sz w:val="28"/>
          <w:szCs w:val="28"/>
        </w:rPr>
        <w:t xml:space="preserve"> адми</w:t>
      </w:r>
      <w:r w:rsidR="004E04C1" w:rsidRPr="00BC0F90">
        <w:rPr>
          <w:rFonts w:ascii="Times New Roman" w:hAnsi="Times New Roman" w:cs="Times New Roman"/>
          <w:sz w:val="28"/>
          <w:szCs w:val="28"/>
        </w:rPr>
        <w:t>н</w:t>
      </w:r>
      <w:r w:rsidRPr="00BC0F90">
        <w:rPr>
          <w:rFonts w:ascii="Times New Roman" w:hAnsi="Times New Roman" w:cs="Times New Roman"/>
          <w:sz w:val="28"/>
          <w:szCs w:val="28"/>
        </w:rPr>
        <w:t>истрации Бисерского сельского поселения).</w:t>
      </w:r>
      <w:r w:rsidR="00EC6D53" w:rsidRPr="00BC0F90">
        <w:rPr>
          <w:rFonts w:ascii="Times New Roman" w:hAnsi="Times New Roman" w:cs="Times New Roman"/>
          <w:sz w:val="28"/>
          <w:szCs w:val="28"/>
        </w:rPr>
        <w:t xml:space="preserve"> За три года изменения не произошли.</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Муниципальные библиотеки:</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«Горнозаводская центральная межпоселенческая библиотека» (в</w:t>
      </w:r>
      <w:r w:rsidRPr="00BC0F90">
        <w:rPr>
          <w:rFonts w:ascii="Times New Roman" w:hAnsi="Times New Roman" w:cs="Times New Roman"/>
          <w:sz w:val="28"/>
          <w:szCs w:val="28"/>
        </w:rPr>
        <w:t>ы</w:t>
      </w:r>
      <w:r w:rsidRPr="00BC0F90">
        <w:rPr>
          <w:rFonts w:ascii="Times New Roman" w:hAnsi="Times New Roman" w:cs="Times New Roman"/>
          <w:sz w:val="28"/>
          <w:szCs w:val="28"/>
        </w:rPr>
        <w:t xml:space="preserve">полняет функции центральной районной библиотеки) </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Директор Русских Наталья Николаевна, заместитель директора Мезенцева Елена Владимировна, «Библиотекарь года -2013»</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 филиал №1 «Теплогорская библиотека» (заведующий Гасюль Валентина Александровна) с 01.03.2012 г.</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МБУК «Горнозаводская центральная детская библиотека» (Горнозаводское городское поселение»). Директор Колодникова Елена Николаевна, депутат  Городской Думы </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«Кусье – Александровская библиотека» (Кусье - Александровское сельское поселение). Директор Машкина Софья Георгиевна</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«Пашийская библиотека» (Пашийское сельское поселение). Директор Чувызгалова Валентина Павловна, победитель краевого конкурса «Библиот</w:t>
      </w:r>
      <w:r w:rsidRPr="00BC0F90">
        <w:rPr>
          <w:rFonts w:ascii="Times New Roman" w:hAnsi="Times New Roman" w:cs="Times New Roman"/>
          <w:sz w:val="28"/>
          <w:szCs w:val="28"/>
        </w:rPr>
        <w:t>е</w:t>
      </w:r>
      <w:r w:rsidRPr="00BC0F90">
        <w:rPr>
          <w:rFonts w:ascii="Times New Roman" w:hAnsi="Times New Roman" w:cs="Times New Roman"/>
          <w:sz w:val="28"/>
          <w:szCs w:val="28"/>
        </w:rPr>
        <w:t>карь года – 2011», победитель краевого конкурса «Библиотека года -2012», победитель краевого конкурса «Лучшая сельская библиотека -2013», побед</w:t>
      </w:r>
      <w:r w:rsidRPr="00BC0F90">
        <w:rPr>
          <w:rFonts w:ascii="Times New Roman" w:hAnsi="Times New Roman" w:cs="Times New Roman"/>
          <w:sz w:val="28"/>
          <w:szCs w:val="28"/>
        </w:rPr>
        <w:t>и</w:t>
      </w:r>
      <w:r w:rsidRPr="00BC0F90">
        <w:rPr>
          <w:rFonts w:ascii="Times New Roman" w:hAnsi="Times New Roman" w:cs="Times New Roman"/>
          <w:sz w:val="28"/>
          <w:szCs w:val="28"/>
        </w:rPr>
        <w:t>тель конкурса лучших муниципальных учреждений культуры и их  работн</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ков, находящихся на территории сельских поселений в </w:t>
      </w:r>
      <w:smartTag w:uri="urn:schemas-microsoft-com:office:smarttags" w:element="metricconverter">
        <w:smartTagPr>
          <w:attr w:name="ProductID" w:val="2014 г"/>
        </w:smartTagPr>
        <w:r w:rsidRPr="00BC0F90">
          <w:rPr>
            <w:rFonts w:ascii="Times New Roman" w:hAnsi="Times New Roman" w:cs="Times New Roman"/>
            <w:sz w:val="28"/>
            <w:szCs w:val="28"/>
          </w:rPr>
          <w:t>2014 г</w:t>
        </w:r>
      </w:smartTag>
      <w:r w:rsidRPr="00BC0F90">
        <w:rPr>
          <w:rFonts w:ascii="Times New Roman" w:hAnsi="Times New Roman" w:cs="Times New Roman"/>
          <w:sz w:val="28"/>
          <w:szCs w:val="28"/>
        </w:rPr>
        <w:t>.</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 филиал «Пашийская детская библиотека» М</w:t>
      </w:r>
      <w:r w:rsidR="00CD796A">
        <w:rPr>
          <w:rFonts w:ascii="Times New Roman" w:hAnsi="Times New Roman" w:cs="Times New Roman"/>
          <w:sz w:val="28"/>
          <w:szCs w:val="28"/>
        </w:rPr>
        <w:t>Б</w:t>
      </w:r>
      <w:r w:rsidRPr="00BC0F90">
        <w:rPr>
          <w:rFonts w:ascii="Times New Roman" w:hAnsi="Times New Roman" w:cs="Times New Roman"/>
          <w:sz w:val="28"/>
          <w:szCs w:val="28"/>
        </w:rPr>
        <w:t>УК «Пашийская библиотека». Заведующий Рудакова Ольга Михайловна</w:t>
      </w:r>
    </w:p>
    <w:p w:rsidR="002134DC"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 филиал «Вильвенская библиотека» М</w:t>
      </w:r>
      <w:r w:rsidR="00CD796A">
        <w:rPr>
          <w:rFonts w:ascii="Times New Roman" w:hAnsi="Times New Roman" w:cs="Times New Roman"/>
          <w:sz w:val="28"/>
          <w:szCs w:val="28"/>
        </w:rPr>
        <w:t>Б</w:t>
      </w:r>
      <w:r w:rsidRPr="00BC0F90">
        <w:rPr>
          <w:rFonts w:ascii="Times New Roman" w:hAnsi="Times New Roman" w:cs="Times New Roman"/>
          <w:sz w:val="28"/>
          <w:szCs w:val="28"/>
        </w:rPr>
        <w:t>УК «Пашийская би</w:t>
      </w:r>
      <w:r w:rsidRPr="00BC0F90">
        <w:rPr>
          <w:rFonts w:ascii="Times New Roman" w:hAnsi="Times New Roman" w:cs="Times New Roman"/>
          <w:sz w:val="28"/>
          <w:szCs w:val="28"/>
        </w:rPr>
        <w:t>б</w:t>
      </w:r>
      <w:r w:rsidRPr="00BC0F90">
        <w:rPr>
          <w:rFonts w:ascii="Times New Roman" w:hAnsi="Times New Roman" w:cs="Times New Roman"/>
          <w:sz w:val="28"/>
          <w:szCs w:val="28"/>
        </w:rPr>
        <w:t xml:space="preserve">лиотека» </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«Библиотека Медведкинского сельского поселения» (Медведкинское сельское поселение). Директор Салимгареева Ольга Анатольевна</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 филиал №2 (п.Средняя Усьва) МБУК «Библиотека Медве</w:t>
      </w:r>
      <w:r w:rsidRPr="00BC0F90">
        <w:rPr>
          <w:rFonts w:ascii="Times New Roman" w:hAnsi="Times New Roman" w:cs="Times New Roman"/>
          <w:sz w:val="28"/>
          <w:szCs w:val="28"/>
        </w:rPr>
        <w:t>д</w:t>
      </w:r>
      <w:r w:rsidRPr="00BC0F90">
        <w:rPr>
          <w:rFonts w:ascii="Times New Roman" w:hAnsi="Times New Roman" w:cs="Times New Roman"/>
          <w:sz w:val="28"/>
          <w:szCs w:val="28"/>
        </w:rPr>
        <w:t>кинского сельского поселения». Заведующий Гуляева Анна Александровна</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«Теплогорская библиотека» (Теплогорское сельское поселение. п.Промысла). Директор  Кузнецова Надежда Валерьевна</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МБУК «Сарановский Дом досуга» (Сарановского сельского п</w:t>
      </w:r>
      <w:r w:rsidRPr="00BC0F90">
        <w:rPr>
          <w:rFonts w:ascii="Times New Roman" w:hAnsi="Times New Roman" w:cs="Times New Roman"/>
          <w:sz w:val="28"/>
          <w:szCs w:val="28"/>
        </w:rPr>
        <w:t>о</w:t>
      </w:r>
      <w:r w:rsidRPr="00BC0F90">
        <w:rPr>
          <w:rFonts w:ascii="Times New Roman" w:hAnsi="Times New Roman" w:cs="Times New Roman"/>
          <w:sz w:val="28"/>
          <w:szCs w:val="28"/>
        </w:rPr>
        <w:t>селения</w:t>
      </w:r>
      <w:r w:rsidR="008D6EEC" w:rsidRPr="00BC0F90">
        <w:rPr>
          <w:rFonts w:ascii="Times New Roman" w:hAnsi="Times New Roman" w:cs="Times New Roman"/>
          <w:sz w:val="28"/>
          <w:szCs w:val="28"/>
        </w:rPr>
        <w:t>.</w:t>
      </w:r>
    </w:p>
    <w:p w:rsidR="00450D17" w:rsidRPr="00BC0F90" w:rsidRDefault="00450D17"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3.2. Реализация  «Плана библиотечного обслуживания». Внестационарные формы обслуживания, состав их пользователей. Использование автотран</w:t>
      </w:r>
      <w:r w:rsidRPr="00BC0F90">
        <w:rPr>
          <w:rFonts w:ascii="Times New Roman" w:hAnsi="Times New Roman" w:cs="Times New Roman"/>
          <w:sz w:val="28"/>
          <w:szCs w:val="28"/>
        </w:rPr>
        <w:t>с</w:t>
      </w:r>
      <w:r w:rsidRPr="00BC0F90">
        <w:rPr>
          <w:rFonts w:ascii="Times New Roman" w:hAnsi="Times New Roman" w:cs="Times New Roman"/>
          <w:sz w:val="28"/>
          <w:szCs w:val="28"/>
        </w:rPr>
        <w:t xml:space="preserve">порта. </w:t>
      </w:r>
    </w:p>
    <w:p w:rsidR="001A2D27" w:rsidRPr="00BC0F90" w:rsidRDefault="00FE71CD"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В отчетном году реализацию «Плана библиотечного обслуживания» ос</w:t>
      </w:r>
      <w:r w:rsidRPr="00BC0F90">
        <w:rPr>
          <w:rFonts w:ascii="Times New Roman" w:hAnsi="Times New Roman" w:cs="Times New Roman"/>
          <w:sz w:val="28"/>
          <w:szCs w:val="28"/>
        </w:rPr>
        <w:t>у</w:t>
      </w:r>
      <w:r w:rsidRPr="00BC0F90">
        <w:rPr>
          <w:rFonts w:ascii="Times New Roman" w:hAnsi="Times New Roman" w:cs="Times New Roman"/>
          <w:sz w:val="28"/>
          <w:szCs w:val="28"/>
        </w:rPr>
        <w:t>ществляли 1</w:t>
      </w:r>
      <w:r w:rsidR="00867A84" w:rsidRPr="00BC0F90">
        <w:rPr>
          <w:rFonts w:ascii="Times New Roman" w:hAnsi="Times New Roman" w:cs="Times New Roman"/>
          <w:sz w:val="28"/>
          <w:szCs w:val="28"/>
        </w:rPr>
        <w:t>0</w:t>
      </w:r>
      <w:r w:rsidRPr="00BC0F90">
        <w:rPr>
          <w:rFonts w:ascii="Times New Roman" w:hAnsi="Times New Roman" w:cs="Times New Roman"/>
          <w:sz w:val="28"/>
          <w:szCs w:val="28"/>
        </w:rPr>
        <w:t xml:space="preserve"> библиотек</w:t>
      </w:r>
      <w:r w:rsidR="00867A84" w:rsidRPr="00BC0F90">
        <w:rPr>
          <w:rFonts w:ascii="Times New Roman" w:hAnsi="Times New Roman" w:cs="Times New Roman"/>
          <w:sz w:val="28"/>
          <w:szCs w:val="28"/>
        </w:rPr>
        <w:t>, одна библиотека, входящая всостав МБУК «Сар</w:t>
      </w:r>
      <w:r w:rsidR="00867A84" w:rsidRPr="00BC0F90">
        <w:rPr>
          <w:rFonts w:ascii="Times New Roman" w:hAnsi="Times New Roman" w:cs="Times New Roman"/>
          <w:sz w:val="28"/>
          <w:szCs w:val="28"/>
        </w:rPr>
        <w:t>а</w:t>
      </w:r>
      <w:r w:rsidR="00867A84" w:rsidRPr="00BC0F90">
        <w:rPr>
          <w:rFonts w:ascii="Times New Roman" w:hAnsi="Times New Roman" w:cs="Times New Roman"/>
          <w:sz w:val="28"/>
          <w:szCs w:val="28"/>
        </w:rPr>
        <w:t xml:space="preserve">новский Дом досуга».  </w:t>
      </w:r>
      <w:r w:rsidRPr="00BC0F90">
        <w:rPr>
          <w:rFonts w:ascii="Times New Roman" w:hAnsi="Times New Roman" w:cs="Times New Roman"/>
          <w:sz w:val="28"/>
          <w:szCs w:val="28"/>
        </w:rPr>
        <w:t xml:space="preserve"> </w:t>
      </w:r>
      <w:r w:rsidR="00451E31" w:rsidRPr="00BC0F90">
        <w:rPr>
          <w:rFonts w:ascii="Times New Roman" w:hAnsi="Times New Roman" w:cs="Times New Roman"/>
          <w:sz w:val="28"/>
          <w:szCs w:val="28"/>
        </w:rPr>
        <w:t>В</w:t>
      </w:r>
      <w:r w:rsidR="00397040" w:rsidRPr="00BC0F90">
        <w:rPr>
          <w:rFonts w:ascii="Times New Roman" w:hAnsi="Times New Roman" w:cs="Times New Roman"/>
          <w:sz w:val="28"/>
          <w:szCs w:val="28"/>
        </w:rPr>
        <w:t>нестационарная форма обслуживания</w:t>
      </w:r>
      <w:r w:rsidR="00867A84" w:rsidRPr="00BC0F90">
        <w:rPr>
          <w:rFonts w:ascii="Times New Roman" w:hAnsi="Times New Roman" w:cs="Times New Roman"/>
          <w:sz w:val="28"/>
          <w:szCs w:val="28"/>
        </w:rPr>
        <w:t xml:space="preserve"> населения </w:t>
      </w:r>
      <w:r w:rsidR="00397040" w:rsidRPr="00BC0F90">
        <w:rPr>
          <w:rFonts w:ascii="Times New Roman" w:hAnsi="Times New Roman" w:cs="Times New Roman"/>
          <w:sz w:val="28"/>
          <w:szCs w:val="28"/>
        </w:rPr>
        <w:t xml:space="preserve"> не развита в районе. </w:t>
      </w:r>
      <w:r w:rsidR="002D086E" w:rsidRPr="00BC0F90">
        <w:rPr>
          <w:rFonts w:ascii="Times New Roman" w:hAnsi="Times New Roman" w:cs="Times New Roman"/>
          <w:sz w:val="28"/>
          <w:szCs w:val="28"/>
        </w:rPr>
        <w:t xml:space="preserve">Из </w:t>
      </w:r>
      <w:r w:rsidR="00397040" w:rsidRPr="00BC0F90">
        <w:rPr>
          <w:rFonts w:ascii="Times New Roman" w:hAnsi="Times New Roman" w:cs="Times New Roman"/>
          <w:sz w:val="28"/>
          <w:szCs w:val="28"/>
        </w:rPr>
        <w:t xml:space="preserve"> </w:t>
      </w:r>
      <w:r w:rsidR="002D086E" w:rsidRPr="00BC0F90">
        <w:rPr>
          <w:rFonts w:ascii="Times New Roman" w:hAnsi="Times New Roman" w:cs="Times New Roman"/>
          <w:sz w:val="28"/>
          <w:szCs w:val="28"/>
        </w:rPr>
        <w:t>11 библиотек  толь</w:t>
      </w:r>
      <w:r w:rsidRPr="00BC0F90">
        <w:rPr>
          <w:rFonts w:ascii="Times New Roman" w:hAnsi="Times New Roman" w:cs="Times New Roman"/>
          <w:sz w:val="28"/>
          <w:szCs w:val="28"/>
        </w:rPr>
        <w:t>ко</w:t>
      </w:r>
      <w:r w:rsidR="002D086E" w:rsidRPr="00BC0F90">
        <w:rPr>
          <w:rFonts w:ascii="Times New Roman" w:hAnsi="Times New Roman" w:cs="Times New Roman"/>
          <w:sz w:val="28"/>
          <w:szCs w:val="28"/>
        </w:rPr>
        <w:t xml:space="preserve"> </w:t>
      </w:r>
      <w:r w:rsidRPr="00BC0F90">
        <w:rPr>
          <w:rFonts w:ascii="Times New Roman" w:hAnsi="Times New Roman" w:cs="Times New Roman"/>
          <w:sz w:val="28"/>
          <w:szCs w:val="28"/>
        </w:rPr>
        <w:t xml:space="preserve">четыре </w:t>
      </w:r>
      <w:r w:rsidR="002D086E" w:rsidRPr="00BC0F90">
        <w:rPr>
          <w:rFonts w:ascii="Times New Roman" w:hAnsi="Times New Roman" w:cs="Times New Roman"/>
          <w:sz w:val="28"/>
          <w:szCs w:val="28"/>
        </w:rPr>
        <w:t xml:space="preserve"> библиотеки имеют пун</w:t>
      </w:r>
      <w:r w:rsidR="002D086E" w:rsidRPr="00BC0F90">
        <w:rPr>
          <w:rFonts w:ascii="Times New Roman" w:hAnsi="Times New Roman" w:cs="Times New Roman"/>
          <w:sz w:val="28"/>
          <w:szCs w:val="28"/>
        </w:rPr>
        <w:t>к</w:t>
      </w:r>
      <w:r w:rsidR="002D086E" w:rsidRPr="00BC0F90">
        <w:rPr>
          <w:rFonts w:ascii="Times New Roman" w:hAnsi="Times New Roman" w:cs="Times New Roman"/>
          <w:sz w:val="28"/>
          <w:szCs w:val="28"/>
        </w:rPr>
        <w:t>ты выдачи литературы:</w:t>
      </w:r>
      <w:r w:rsidR="00867A84" w:rsidRPr="00BC0F90">
        <w:rPr>
          <w:rFonts w:ascii="Times New Roman" w:hAnsi="Times New Roman" w:cs="Times New Roman"/>
          <w:sz w:val="28"/>
          <w:szCs w:val="28"/>
        </w:rPr>
        <w:t xml:space="preserve"> в </w:t>
      </w:r>
      <w:r w:rsidR="002D086E" w:rsidRPr="00BC0F90">
        <w:rPr>
          <w:rFonts w:ascii="Times New Roman" w:hAnsi="Times New Roman" w:cs="Times New Roman"/>
          <w:sz w:val="28"/>
          <w:szCs w:val="28"/>
        </w:rPr>
        <w:t xml:space="preserve"> поселок</w:t>
      </w:r>
      <w:r w:rsidR="00867A84" w:rsidRPr="00BC0F90">
        <w:rPr>
          <w:rFonts w:ascii="Times New Roman" w:hAnsi="Times New Roman" w:cs="Times New Roman"/>
          <w:sz w:val="28"/>
          <w:szCs w:val="28"/>
        </w:rPr>
        <w:t>е</w:t>
      </w:r>
      <w:r w:rsidR="002D086E" w:rsidRPr="00BC0F90">
        <w:rPr>
          <w:rFonts w:ascii="Times New Roman" w:hAnsi="Times New Roman" w:cs="Times New Roman"/>
          <w:sz w:val="28"/>
          <w:szCs w:val="28"/>
        </w:rPr>
        <w:t xml:space="preserve"> Усть –</w:t>
      </w:r>
      <w:r w:rsidRPr="00BC0F90">
        <w:rPr>
          <w:rFonts w:ascii="Times New Roman" w:hAnsi="Times New Roman" w:cs="Times New Roman"/>
          <w:sz w:val="28"/>
          <w:szCs w:val="28"/>
        </w:rPr>
        <w:t xml:space="preserve"> </w:t>
      </w:r>
      <w:r w:rsidR="002D086E" w:rsidRPr="00BC0F90">
        <w:rPr>
          <w:rFonts w:ascii="Times New Roman" w:hAnsi="Times New Roman" w:cs="Times New Roman"/>
          <w:sz w:val="28"/>
          <w:szCs w:val="28"/>
        </w:rPr>
        <w:t>Тырым от МБУК «ГЦМБ»</w:t>
      </w:r>
      <w:r w:rsidR="00867A84" w:rsidRPr="00BC0F90">
        <w:rPr>
          <w:rFonts w:ascii="Times New Roman" w:hAnsi="Times New Roman" w:cs="Times New Roman"/>
          <w:sz w:val="28"/>
          <w:szCs w:val="28"/>
        </w:rPr>
        <w:t xml:space="preserve"> обсл</w:t>
      </w:r>
      <w:r w:rsidR="00867A84" w:rsidRPr="00BC0F90">
        <w:rPr>
          <w:rFonts w:ascii="Times New Roman" w:hAnsi="Times New Roman" w:cs="Times New Roman"/>
          <w:sz w:val="28"/>
          <w:szCs w:val="28"/>
        </w:rPr>
        <w:t>у</w:t>
      </w:r>
      <w:r w:rsidR="00867A84" w:rsidRPr="00BC0F90">
        <w:rPr>
          <w:rFonts w:ascii="Times New Roman" w:hAnsi="Times New Roman" w:cs="Times New Roman"/>
          <w:sz w:val="28"/>
          <w:szCs w:val="28"/>
        </w:rPr>
        <w:t>живание ведет Шайдуллина И.П. на дому в качестве волонтера</w:t>
      </w:r>
      <w:r w:rsidR="002D086E" w:rsidRPr="00BC0F90">
        <w:rPr>
          <w:rFonts w:ascii="Times New Roman" w:hAnsi="Times New Roman" w:cs="Times New Roman"/>
          <w:sz w:val="28"/>
          <w:szCs w:val="28"/>
        </w:rPr>
        <w:t>,</w:t>
      </w:r>
      <w:r w:rsidR="00867A84" w:rsidRPr="00BC0F90">
        <w:rPr>
          <w:rFonts w:ascii="Times New Roman" w:hAnsi="Times New Roman" w:cs="Times New Roman"/>
          <w:sz w:val="28"/>
          <w:szCs w:val="28"/>
        </w:rPr>
        <w:t xml:space="preserve"> в</w:t>
      </w:r>
      <w:r w:rsidR="002D086E" w:rsidRPr="00BC0F90">
        <w:rPr>
          <w:rFonts w:ascii="Times New Roman" w:hAnsi="Times New Roman" w:cs="Times New Roman"/>
          <w:sz w:val="28"/>
          <w:szCs w:val="28"/>
        </w:rPr>
        <w:t xml:space="preserve"> поселк</w:t>
      </w:r>
      <w:r w:rsidR="00867A84" w:rsidRPr="00BC0F90">
        <w:rPr>
          <w:rFonts w:ascii="Times New Roman" w:hAnsi="Times New Roman" w:cs="Times New Roman"/>
          <w:sz w:val="28"/>
          <w:szCs w:val="28"/>
        </w:rPr>
        <w:t>е</w:t>
      </w:r>
      <w:r w:rsidR="002D086E" w:rsidRPr="00BC0F90">
        <w:rPr>
          <w:rFonts w:ascii="Times New Roman" w:hAnsi="Times New Roman" w:cs="Times New Roman"/>
          <w:sz w:val="28"/>
          <w:szCs w:val="28"/>
        </w:rPr>
        <w:t xml:space="preserve"> Нововильвенский от МБУК «Библиотека медведкинского сельского посел</w:t>
      </w:r>
      <w:r w:rsidR="002D086E" w:rsidRPr="00BC0F90">
        <w:rPr>
          <w:rFonts w:ascii="Times New Roman" w:hAnsi="Times New Roman" w:cs="Times New Roman"/>
          <w:sz w:val="28"/>
          <w:szCs w:val="28"/>
        </w:rPr>
        <w:t>е</w:t>
      </w:r>
      <w:r w:rsidR="002D086E" w:rsidRPr="00BC0F90">
        <w:rPr>
          <w:rFonts w:ascii="Times New Roman" w:hAnsi="Times New Roman" w:cs="Times New Roman"/>
          <w:sz w:val="28"/>
          <w:szCs w:val="28"/>
        </w:rPr>
        <w:t>ния»</w:t>
      </w:r>
      <w:r w:rsidR="00867A84" w:rsidRPr="00BC0F90">
        <w:rPr>
          <w:rFonts w:ascii="Times New Roman" w:hAnsi="Times New Roman" w:cs="Times New Roman"/>
          <w:sz w:val="28"/>
          <w:szCs w:val="28"/>
        </w:rPr>
        <w:t xml:space="preserve"> </w:t>
      </w:r>
      <w:r w:rsidR="002D086E" w:rsidRPr="00BC0F90">
        <w:rPr>
          <w:rFonts w:ascii="Times New Roman" w:hAnsi="Times New Roman" w:cs="Times New Roman"/>
          <w:sz w:val="28"/>
          <w:szCs w:val="28"/>
        </w:rPr>
        <w:t xml:space="preserve">, </w:t>
      </w:r>
      <w:r w:rsidR="00FE2745" w:rsidRPr="00BC0F90">
        <w:rPr>
          <w:rFonts w:ascii="Times New Roman" w:hAnsi="Times New Roman" w:cs="Times New Roman"/>
          <w:sz w:val="28"/>
          <w:szCs w:val="28"/>
        </w:rPr>
        <w:t>3</w:t>
      </w:r>
      <w:r w:rsidRPr="00BC0F90">
        <w:rPr>
          <w:rFonts w:ascii="Times New Roman" w:hAnsi="Times New Roman" w:cs="Times New Roman"/>
          <w:sz w:val="28"/>
          <w:szCs w:val="28"/>
        </w:rPr>
        <w:t xml:space="preserve"> пункта  у МБУК «Пашийская библиотека»). Своего автотранспорта </w:t>
      </w:r>
      <w:r w:rsidR="00397040" w:rsidRPr="00BC0F90">
        <w:rPr>
          <w:rFonts w:ascii="Times New Roman" w:hAnsi="Times New Roman" w:cs="Times New Roman"/>
          <w:sz w:val="28"/>
          <w:szCs w:val="28"/>
        </w:rPr>
        <w:t xml:space="preserve">нет </w:t>
      </w:r>
      <w:r w:rsidRPr="00BC0F90">
        <w:rPr>
          <w:rFonts w:ascii="Times New Roman" w:hAnsi="Times New Roman" w:cs="Times New Roman"/>
          <w:sz w:val="28"/>
          <w:szCs w:val="28"/>
        </w:rPr>
        <w:t>ни у одной библиотеки. В течение года пользовались автотранспортом администрации Горнозаводского муниципального района, Теплогорского сельского поселения, ИП</w:t>
      </w:r>
      <w:r w:rsidR="00397040" w:rsidRPr="00BC0F90">
        <w:rPr>
          <w:rFonts w:ascii="Times New Roman" w:hAnsi="Times New Roman" w:cs="Times New Roman"/>
          <w:sz w:val="28"/>
          <w:szCs w:val="28"/>
        </w:rPr>
        <w:t xml:space="preserve"> Маас Д.П. </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3.3. Доступность  библиотечных услуг: нормативная и фактическая обесп</w:t>
      </w:r>
      <w:r w:rsidRPr="00BC0F90">
        <w:rPr>
          <w:rFonts w:ascii="Times New Roman" w:hAnsi="Times New Roman" w:cs="Times New Roman"/>
          <w:sz w:val="28"/>
          <w:szCs w:val="28"/>
        </w:rPr>
        <w:t>е</w:t>
      </w:r>
      <w:r w:rsidRPr="00BC0F90">
        <w:rPr>
          <w:rFonts w:ascii="Times New Roman" w:hAnsi="Times New Roman" w:cs="Times New Roman"/>
          <w:sz w:val="28"/>
          <w:szCs w:val="28"/>
        </w:rPr>
        <w:t>ченность библиотеками, число населенных пунктов и жителей, не имеющих возможности доступа к библиотечным услугам, число библиотек, работа</w:t>
      </w:r>
      <w:r w:rsidRPr="00BC0F90">
        <w:rPr>
          <w:rFonts w:ascii="Times New Roman" w:hAnsi="Times New Roman" w:cs="Times New Roman"/>
          <w:sz w:val="28"/>
          <w:szCs w:val="28"/>
        </w:rPr>
        <w:t>ю</w:t>
      </w:r>
      <w:r w:rsidRPr="00BC0F90">
        <w:rPr>
          <w:rFonts w:ascii="Times New Roman" w:hAnsi="Times New Roman" w:cs="Times New Roman"/>
          <w:sz w:val="28"/>
          <w:szCs w:val="28"/>
        </w:rPr>
        <w:t>щих по сокращенному графику. Среднее число жителей на одну библиотеку.</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Население Горнозаводского муниципального района составляет 2</w:t>
      </w:r>
      <w:r w:rsidR="00650295" w:rsidRPr="00BC0F90">
        <w:rPr>
          <w:rFonts w:ascii="Times New Roman" w:hAnsi="Times New Roman" w:cs="Times New Roman"/>
          <w:sz w:val="28"/>
          <w:szCs w:val="28"/>
        </w:rPr>
        <w:t>3</w:t>
      </w:r>
      <w:r w:rsidRPr="00BC0F90">
        <w:rPr>
          <w:rFonts w:ascii="Times New Roman" w:hAnsi="Times New Roman" w:cs="Times New Roman"/>
          <w:sz w:val="28"/>
          <w:szCs w:val="28"/>
        </w:rPr>
        <w:t> </w:t>
      </w:r>
      <w:r w:rsidR="00650295" w:rsidRPr="00BC0F90">
        <w:rPr>
          <w:rFonts w:ascii="Times New Roman" w:hAnsi="Times New Roman" w:cs="Times New Roman"/>
          <w:sz w:val="28"/>
          <w:szCs w:val="28"/>
        </w:rPr>
        <w:t>98</w:t>
      </w:r>
      <w:r w:rsidRPr="00BC0F90">
        <w:rPr>
          <w:rFonts w:ascii="Times New Roman" w:hAnsi="Times New Roman" w:cs="Times New Roman"/>
          <w:sz w:val="28"/>
          <w:szCs w:val="28"/>
        </w:rPr>
        <w:t>4 чел</w:t>
      </w:r>
      <w:r w:rsidRPr="00BC0F90">
        <w:rPr>
          <w:rFonts w:ascii="Times New Roman" w:hAnsi="Times New Roman" w:cs="Times New Roman"/>
          <w:sz w:val="28"/>
          <w:szCs w:val="28"/>
        </w:rPr>
        <w:t>о</w:t>
      </w:r>
      <w:r w:rsidRPr="00BC0F90">
        <w:rPr>
          <w:rFonts w:ascii="Times New Roman" w:hAnsi="Times New Roman" w:cs="Times New Roman"/>
          <w:sz w:val="28"/>
          <w:szCs w:val="28"/>
        </w:rPr>
        <w:t>век . Всего 19 населенных пунктов: г. Горнозаводск (11</w:t>
      </w:r>
      <w:r w:rsidR="00650295" w:rsidRPr="00BC0F90">
        <w:rPr>
          <w:rFonts w:ascii="Times New Roman" w:hAnsi="Times New Roman" w:cs="Times New Roman"/>
          <w:sz w:val="28"/>
          <w:szCs w:val="28"/>
        </w:rPr>
        <w:t>477</w:t>
      </w:r>
      <w:r w:rsidRPr="00BC0F90">
        <w:rPr>
          <w:rFonts w:ascii="Times New Roman" w:hAnsi="Times New Roman" w:cs="Times New Roman"/>
          <w:sz w:val="28"/>
          <w:szCs w:val="28"/>
        </w:rPr>
        <w:t>), г.</w:t>
      </w:r>
      <w:r w:rsidR="00154A1D" w:rsidRPr="00BC0F90">
        <w:rPr>
          <w:rFonts w:ascii="Times New Roman" w:hAnsi="Times New Roman" w:cs="Times New Roman"/>
          <w:sz w:val="28"/>
          <w:szCs w:val="28"/>
        </w:rPr>
        <w:t xml:space="preserve"> </w:t>
      </w:r>
      <w:r w:rsidRPr="00BC0F90">
        <w:rPr>
          <w:rFonts w:ascii="Times New Roman" w:hAnsi="Times New Roman" w:cs="Times New Roman"/>
          <w:sz w:val="28"/>
          <w:szCs w:val="28"/>
        </w:rPr>
        <w:t>Пашия (</w:t>
      </w:r>
      <w:r w:rsidR="00650295" w:rsidRPr="00BC0F90">
        <w:rPr>
          <w:rFonts w:ascii="Times New Roman" w:hAnsi="Times New Roman" w:cs="Times New Roman"/>
          <w:sz w:val="28"/>
          <w:szCs w:val="28"/>
        </w:rPr>
        <w:t>3606</w:t>
      </w:r>
      <w:r w:rsidRPr="00BC0F90">
        <w:rPr>
          <w:rFonts w:ascii="Times New Roman" w:hAnsi="Times New Roman" w:cs="Times New Roman"/>
          <w:sz w:val="28"/>
          <w:szCs w:val="28"/>
        </w:rPr>
        <w:t>), п.Тепла Гора (</w:t>
      </w:r>
      <w:r w:rsidR="00650295" w:rsidRPr="00BC0F90">
        <w:rPr>
          <w:rFonts w:ascii="Times New Roman" w:hAnsi="Times New Roman" w:cs="Times New Roman"/>
          <w:sz w:val="28"/>
          <w:szCs w:val="28"/>
        </w:rPr>
        <w:t>2884</w:t>
      </w:r>
      <w:r w:rsidRPr="00BC0F90">
        <w:rPr>
          <w:rFonts w:ascii="Times New Roman" w:hAnsi="Times New Roman" w:cs="Times New Roman"/>
          <w:sz w:val="28"/>
          <w:szCs w:val="28"/>
        </w:rPr>
        <w:t>), п.Кусье –Александровский (</w:t>
      </w:r>
      <w:r w:rsidR="00650295" w:rsidRPr="00BC0F90">
        <w:rPr>
          <w:rFonts w:ascii="Times New Roman" w:hAnsi="Times New Roman" w:cs="Times New Roman"/>
          <w:sz w:val="28"/>
          <w:szCs w:val="28"/>
        </w:rPr>
        <w:t>1947</w:t>
      </w:r>
      <w:r w:rsidRPr="00BC0F90">
        <w:rPr>
          <w:rFonts w:ascii="Times New Roman" w:hAnsi="Times New Roman" w:cs="Times New Roman"/>
          <w:sz w:val="28"/>
          <w:szCs w:val="28"/>
        </w:rPr>
        <w:t>), п.Сараны (</w:t>
      </w:r>
      <w:r w:rsidR="00650295" w:rsidRPr="00BC0F90">
        <w:rPr>
          <w:rFonts w:ascii="Times New Roman" w:hAnsi="Times New Roman" w:cs="Times New Roman"/>
          <w:sz w:val="28"/>
          <w:szCs w:val="28"/>
        </w:rPr>
        <w:t>1000</w:t>
      </w:r>
      <w:r w:rsidRPr="00BC0F90">
        <w:rPr>
          <w:rFonts w:ascii="Times New Roman" w:hAnsi="Times New Roman" w:cs="Times New Roman"/>
          <w:sz w:val="28"/>
          <w:szCs w:val="28"/>
        </w:rPr>
        <w:t>), п. станция Бисер (</w:t>
      </w:r>
      <w:r w:rsidR="00650295" w:rsidRPr="00BC0F90">
        <w:rPr>
          <w:rFonts w:ascii="Times New Roman" w:hAnsi="Times New Roman" w:cs="Times New Roman"/>
          <w:sz w:val="28"/>
          <w:szCs w:val="28"/>
        </w:rPr>
        <w:t>664</w:t>
      </w:r>
      <w:r w:rsidRPr="00BC0F90">
        <w:rPr>
          <w:rFonts w:ascii="Times New Roman" w:hAnsi="Times New Roman" w:cs="Times New Roman"/>
          <w:sz w:val="28"/>
          <w:szCs w:val="28"/>
        </w:rPr>
        <w:t>), п.Бисер (</w:t>
      </w:r>
      <w:r w:rsidR="00650295" w:rsidRPr="00BC0F90">
        <w:rPr>
          <w:rFonts w:ascii="Times New Roman" w:hAnsi="Times New Roman" w:cs="Times New Roman"/>
          <w:sz w:val="28"/>
          <w:szCs w:val="28"/>
        </w:rPr>
        <w:t>422</w:t>
      </w:r>
      <w:r w:rsidRPr="00BC0F90">
        <w:rPr>
          <w:rFonts w:ascii="Times New Roman" w:hAnsi="Times New Roman" w:cs="Times New Roman"/>
          <w:sz w:val="28"/>
          <w:szCs w:val="28"/>
        </w:rPr>
        <w:t>), п.Средняя Усьва (</w:t>
      </w:r>
      <w:r w:rsidR="00650295" w:rsidRPr="00BC0F90">
        <w:rPr>
          <w:rFonts w:ascii="Times New Roman" w:hAnsi="Times New Roman" w:cs="Times New Roman"/>
          <w:sz w:val="28"/>
          <w:szCs w:val="28"/>
        </w:rPr>
        <w:t>435</w:t>
      </w:r>
      <w:r w:rsidRPr="00BC0F90">
        <w:rPr>
          <w:rFonts w:ascii="Times New Roman" w:hAnsi="Times New Roman" w:cs="Times New Roman"/>
          <w:sz w:val="28"/>
          <w:szCs w:val="28"/>
        </w:rPr>
        <w:t>), п.Промысла (</w:t>
      </w:r>
      <w:r w:rsidR="00650295" w:rsidRPr="00BC0F90">
        <w:rPr>
          <w:rFonts w:ascii="Times New Roman" w:hAnsi="Times New Roman" w:cs="Times New Roman"/>
          <w:sz w:val="28"/>
          <w:szCs w:val="28"/>
        </w:rPr>
        <w:t>419</w:t>
      </w:r>
      <w:r w:rsidRPr="00BC0F90">
        <w:rPr>
          <w:rFonts w:ascii="Times New Roman" w:hAnsi="Times New Roman" w:cs="Times New Roman"/>
          <w:sz w:val="28"/>
          <w:szCs w:val="28"/>
        </w:rPr>
        <w:t>), п.Вильва (</w:t>
      </w:r>
      <w:r w:rsidR="00650295" w:rsidRPr="00BC0F90">
        <w:rPr>
          <w:rFonts w:ascii="Times New Roman" w:hAnsi="Times New Roman" w:cs="Times New Roman"/>
          <w:sz w:val="28"/>
          <w:szCs w:val="28"/>
        </w:rPr>
        <w:t>250</w:t>
      </w:r>
      <w:r w:rsidRPr="00BC0F90">
        <w:rPr>
          <w:rFonts w:ascii="Times New Roman" w:hAnsi="Times New Roman" w:cs="Times New Roman"/>
          <w:sz w:val="28"/>
          <w:szCs w:val="28"/>
        </w:rPr>
        <w:t>), п.Медведка (</w:t>
      </w:r>
      <w:r w:rsidR="00650295" w:rsidRPr="00BC0F90">
        <w:rPr>
          <w:rFonts w:ascii="Times New Roman" w:hAnsi="Times New Roman" w:cs="Times New Roman"/>
          <w:sz w:val="28"/>
          <w:szCs w:val="28"/>
        </w:rPr>
        <w:t>292</w:t>
      </w:r>
      <w:r w:rsidRPr="00BC0F90">
        <w:rPr>
          <w:rFonts w:ascii="Times New Roman" w:hAnsi="Times New Roman" w:cs="Times New Roman"/>
          <w:sz w:val="28"/>
          <w:szCs w:val="28"/>
        </w:rPr>
        <w:t>), п.Койва (302), п.Вижай (207), п.Нововильвенский (</w:t>
      </w:r>
      <w:r w:rsidR="00650295" w:rsidRPr="00BC0F90">
        <w:rPr>
          <w:rFonts w:ascii="Times New Roman" w:hAnsi="Times New Roman" w:cs="Times New Roman"/>
          <w:sz w:val="28"/>
          <w:szCs w:val="28"/>
        </w:rPr>
        <w:t>69</w:t>
      </w:r>
      <w:r w:rsidRPr="00BC0F90">
        <w:rPr>
          <w:rFonts w:ascii="Times New Roman" w:hAnsi="Times New Roman" w:cs="Times New Roman"/>
          <w:sz w:val="28"/>
          <w:szCs w:val="28"/>
        </w:rPr>
        <w:t>), п. Усть –Тырым (61), п.ст.Европейская (25), п. Усть –Койва (18), п.Усть –Тискос (13), ст.Лаки (</w:t>
      </w:r>
      <w:r w:rsidR="00E63EE6" w:rsidRPr="00BC0F90">
        <w:rPr>
          <w:rFonts w:ascii="Times New Roman" w:hAnsi="Times New Roman" w:cs="Times New Roman"/>
          <w:sz w:val="28"/>
          <w:szCs w:val="28"/>
        </w:rPr>
        <w:t>4</w:t>
      </w:r>
      <w:r w:rsidRPr="00BC0F90">
        <w:rPr>
          <w:rFonts w:ascii="Times New Roman" w:hAnsi="Times New Roman" w:cs="Times New Roman"/>
          <w:sz w:val="28"/>
          <w:szCs w:val="28"/>
        </w:rPr>
        <w:t>).</w:t>
      </w:r>
    </w:p>
    <w:p w:rsidR="00450D17" w:rsidRPr="00BC0F90" w:rsidRDefault="00450D1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В районе функционируют 11 библиотек </w:t>
      </w:r>
      <w:r w:rsidR="00E63EE6" w:rsidRPr="00BC0F90">
        <w:rPr>
          <w:rFonts w:ascii="Times New Roman" w:hAnsi="Times New Roman" w:cs="Times New Roman"/>
          <w:sz w:val="28"/>
          <w:szCs w:val="28"/>
        </w:rPr>
        <w:t xml:space="preserve">, </w:t>
      </w:r>
      <w:r w:rsidRPr="00BC0F90">
        <w:rPr>
          <w:rFonts w:ascii="Times New Roman" w:hAnsi="Times New Roman" w:cs="Times New Roman"/>
          <w:sz w:val="28"/>
          <w:szCs w:val="28"/>
        </w:rPr>
        <w:t xml:space="preserve"> </w:t>
      </w:r>
      <w:r w:rsidR="00E63EE6" w:rsidRPr="00BC0F90">
        <w:rPr>
          <w:rFonts w:ascii="Times New Roman" w:hAnsi="Times New Roman" w:cs="Times New Roman"/>
          <w:sz w:val="28"/>
          <w:szCs w:val="28"/>
        </w:rPr>
        <w:t xml:space="preserve">населению Бисерского сельского поселения библиотечная услуга предоставляется  </w:t>
      </w:r>
      <w:r w:rsidRPr="00BC0F90">
        <w:rPr>
          <w:rFonts w:ascii="Times New Roman" w:hAnsi="Times New Roman" w:cs="Times New Roman"/>
          <w:sz w:val="28"/>
          <w:szCs w:val="28"/>
        </w:rPr>
        <w:t>при администрации Бисе</w:t>
      </w:r>
      <w:r w:rsidRPr="00BC0F90">
        <w:rPr>
          <w:rFonts w:ascii="Times New Roman" w:hAnsi="Times New Roman" w:cs="Times New Roman"/>
          <w:sz w:val="28"/>
          <w:szCs w:val="28"/>
        </w:rPr>
        <w:t>р</w:t>
      </w:r>
      <w:r w:rsidRPr="00BC0F90">
        <w:rPr>
          <w:rFonts w:ascii="Times New Roman" w:hAnsi="Times New Roman" w:cs="Times New Roman"/>
          <w:sz w:val="28"/>
          <w:szCs w:val="28"/>
        </w:rPr>
        <w:t>ского сельского поселения. Нет библиотечных  пунктов выдачи в поселках Койва (18 км до районного центра), в п. Вижай (36км до районного центра). Оба поселка расположены на железнодорожных  станциях, относятся к Го</w:t>
      </w:r>
      <w:r w:rsidRPr="00BC0F90">
        <w:rPr>
          <w:rFonts w:ascii="Times New Roman" w:hAnsi="Times New Roman" w:cs="Times New Roman"/>
          <w:sz w:val="28"/>
          <w:szCs w:val="28"/>
        </w:rPr>
        <w:t>р</w:t>
      </w:r>
      <w:r w:rsidRPr="00BC0F90">
        <w:rPr>
          <w:rFonts w:ascii="Times New Roman" w:hAnsi="Times New Roman" w:cs="Times New Roman"/>
          <w:sz w:val="28"/>
          <w:szCs w:val="28"/>
        </w:rPr>
        <w:t>нозаводскому городскому поселению. В посёлке Вижай работает волонтер Шак Нина Ивановна «</w:t>
      </w:r>
      <w:r w:rsidR="00E82D7F" w:rsidRPr="00BC0F90">
        <w:rPr>
          <w:rFonts w:ascii="Times New Roman" w:hAnsi="Times New Roman" w:cs="Times New Roman"/>
          <w:sz w:val="28"/>
          <w:szCs w:val="28"/>
        </w:rPr>
        <w:t>Б</w:t>
      </w:r>
      <w:r w:rsidRPr="00BC0F90">
        <w:rPr>
          <w:rFonts w:ascii="Times New Roman" w:hAnsi="Times New Roman" w:cs="Times New Roman"/>
          <w:sz w:val="28"/>
          <w:szCs w:val="28"/>
        </w:rPr>
        <w:t>иблиотека на дому».</w:t>
      </w:r>
      <w:r w:rsidR="006E61B2" w:rsidRPr="00BC0F90">
        <w:rPr>
          <w:rFonts w:ascii="Times New Roman" w:hAnsi="Times New Roman" w:cs="Times New Roman"/>
          <w:sz w:val="28"/>
          <w:szCs w:val="28"/>
        </w:rPr>
        <w:t xml:space="preserve"> За последние три года измен</w:t>
      </w:r>
      <w:r w:rsidR="006E61B2" w:rsidRPr="00BC0F90">
        <w:rPr>
          <w:rFonts w:ascii="Times New Roman" w:hAnsi="Times New Roman" w:cs="Times New Roman"/>
          <w:sz w:val="28"/>
          <w:szCs w:val="28"/>
        </w:rPr>
        <w:t>е</w:t>
      </w:r>
      <w:r w:rsidR="006E61B2" w:rsidRPr="00BC0F90">
        <w:rPr>
          <w:rFonts w:ascii="Times New Roman" w:hAnsi="Times New Roman" w:cs="Times New Roman"/>
          <w:sz w:val="28"/>
          <w:szCs w:val="28"/>
        </w:rPr>
        <w:t>ний не произошло. Среднее количество жителей на 1 библиотеку составляет 2180 человек.</w:t>
      </w:r>
    </w:p>
    <w:p w:rsidR="00E63EE6" w:rsidRPr="00BC0F90" w:rsidRDefault="00E63EE6"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3.4.1. Детская библиотека как специализированное учреждение, лоббиру</w:t>
      </w:r>
      <w:r w:rsidRPr="00BC0F90">
        <w:rPr>
          <w:rFonts w:ascii="Times New Roman" w:hAnsi="Times New Roman" w:cs="Times New Roman"/>
          <w:sz w:val="28"/>
          <w:szCs w:val="28"/>
        </w:rPr>
        <w:t>ю</w:t>
      </w:r>
      <w:r w:rsidRPr="00BC0F90">
        <w:rPr>
          <w:rFonts w:ascii="Times New Roman" w:hAnsi="Times New Roman" w:cs="Times New Roman"/>
          <w:sz w:val="28"/>
          <w:szCs w:val="28"/>
        </w:rPr>
        <w:t>щее интересы детского чтения.</w:t>
      </w:r>
    </w:p>
    <w:p w:rsidR="00E63EE6" w:rsidRPr="00BC0F90" w:rsidRDefault="00E63EE6"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районе функционируют две детские библиотеки: МБУК «Горнозаводская центральная детская библиотека», МБУК «Пашийская библиотека».</w:t>
      </w:r>
    </w:p>
    <w:p w:rsidR="00E63EE6" w:rsidRPr="00BC0F90" w:rsidRDefault="00E63EE6"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(См. Отчет за 201</w:t>
      </w:r>
      <w:r w:rsidR="00154A1D" w:rsidRPr="00BC0F90">
        <w:rPr>
          <w:rFonts w:ascii="Times New Roman" w:hAnsi="Times New Roman" w:cs="Times New Roman"/>
          <w:sz w:val="28"/>
          <w:szCs w:val="28"/>
        </w:rPr>
        <w:t>7</w:t>
      </w:r>
      <w:r w:rsidRPr="00BC0F90">
        <w:rPr>
          <w:rFonts w:ascii="Times New Roman" w:hAnsi="Times New Roman" w:cs="Times New Roman"/>
          <w:sz w:val="28"/>
          <w:szCs w:val="28"/>
        </w:rPr>
        <w:t xml:space="preserve"> г. МБУК «Горнозаводская центральная детская библиот</w:t>
      </w:r>
      <w:r w:rsidRPr="00BC0F90">
        <w:rPr>
          <w:rFonts w:ascii="Times New Roman" w:hAnsi="Times New Roman" w:cs="Times New Roman"/>
          <w:sz w:val="28"/>
          <w:szCs w:val="28"/>
        </w:rPr>
        <w:t>е</w:t>
      </w:r>
      <w:r w:rsidRPr="00BC0F90">
        <w:rPr>
          <w:rFonts w:ascii="Times New Roman" w:hAnsi="Times New Roman" w:cs="Times New Roman"/>
          <w:sz w:val="28"/>
          <w:szCs w:val="28"/>
        </w:rPr>
        <w:t>ка»).</w:t>
      </w:r>
    </w:p>
    <w:p w:rsidR="00E63EE6" w:rsidRPr="00BC0F90" w:rsidRDefault="00E63EE6"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3.5.2. Книжный фонд, состояние, качество подписки, обновление (См.</w:t>
      </w:r>
      <w:r w:rsidR="00510454" w:rsidRPr="00BC0F90">
        <w:rPr>
          <w:rFonts w:ascii="Times New Roman" w:hAnsi="Times New Roman" w:cs="Times New Roman"/>
          <w:sz w:val="28"/>
          <w:szCs w:val="28"/>
        </w:rPr>
        <w:t xml:space="preserve"> </w:t>
      </w:r>
      <w:r w:rsidRPr="00BC0F90">
        <w:rPr>
          <w:rFonts w:ascii="Times New Roman" w:hAnsi="Times New Roman" w:cs="Times New Roman"/>
          <w:sz w:val="28"/>
          <w:szCs w:val="28"/>
        </w:rPr>
        <w:t>Раздел №9 «Формирование фондов»</w:t>
      </w:r>
    </w:p>
    <w:p w:rsidR="002134DC" w:rsidRPr="00BC0F90" w:rsidRDefault="002134DC" w:rsidP="00BC0F90">
      <w:pPr>
        <w:spacing w:after="0" w:line="240" w:lineRule="auto"/>
        <w:jc w:val="both"/>
        <w:rPr>
          <w:rFonts w:ascii="Times New Roman" w:hAnsi="Times New Roman" w:cs="Times New Roman"/>
          <w:sz w:val="28"/>
          <w:szCs w:val="28"/>
        </w:rPr>
      </w:pPr>
    </w:p>
    <w:p w:rsidR="00B54D58" w:rsidRDefault="00B54D58" w:rsidP="00BC0F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4D5F5D" w:rsidRPr="00BC0F90" w:rsidRDefault="00E63EE6"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lastRenderedPageBreak/>
        <w:t>3.5.</w:t>
      </w:r>
      <w:r w:rsidR="00774659" w:rsidRPr="00BC0F90">
        <w:rPr>
          <w:rFonts w:ascii="Times New Roman" w:hAnsi="Times New Roman" w:cs="Times New Roman"/>
          <w:b/>
          <w:sz w:val="28"/>
          <w:szCs w:val="28"/>
        </w:rPr>
        <w:t>4</w:t>
      </w:r>
      <w:r w:rsidRPr="00BC0F90">
        <w:rPr>
          <w:rFonts w:ascii="Times New Roman" w:hAnsi="Times New Roman" w:cs="Times New Roman"/>
          <w:b/>
          <w:sz w:val="28"/>
          <w:szCs w:val="28"/>
        </w:rPr>
        <w:t>. Содержание  деятельности. Имиджевые, общественно –</w:t>
      </w:r>
      <w:r w:rsidR="004F3A5F" w:rsidRPr="00BC0F90">
        <w:rPr>
          <w:rFonts w:ascii="Times New Roman" w:hAnsi="Times New Roman" w:cs="Times New Roman"/>
          <w:b/>
          <w:sz w:val="28"/>
          <w:szCs w:val="28"/>
        </w:rPr>
        <w:t xml:space="preserve"> </w:t>
      </w:r>
      <w:r w:rsidRPr="00BC0F90">
        <w:rPr>
          <w:rFonts w:ascii="Times New Roman" w:hAnsi="Times New Roman" w:cs="Times New Roman"/>
          <w:b/>
          <w:sz w:val="28"/>
          <w:szCs w:val="28"/>
        </w:rPr>
        <w:t>значимые мероприятия</w:t>
      </w:r>
      <w:r w:rsidR="004F3A5F" w:rsidRPr="00BC0F90">
        <w:rPr>
          <w:rFonts w:ascii="Times New Roman" w:hAnsi="Times New Roman" w:cs="Times New Roman"/>
          <w:b/>
          <w:sz w:val="28"/>
          <w:szCs w:val="28"/>
        </w:rPr>
        <w:t>. Инновационные формы, проекты, работа клубов.</w:t>
      </w:r>
    </w:p>
    <w:p w:rsidR="00020291" w:rsidRPr="00BC0F90" w:rsidRDefault="00020291"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Имидж</w:t>
      </w:r>
      <w:r w:rsidR="006A4D2B" w:rsidRPr="00BC0F90">
        <w:rPr>
          <w:rFonts w:ascii="Times New Roman" w:hAnsi="Times New Roman" w:cs="Times New Roman"/>
          <w:b/>
          <w:sz w:val="28"/>
          <w:szCs w:val="28"/>
        </w:rPr>
        <w:t>е</w:t>
      </w:r>
      <w:r w:rsidRPr="00BC0F90">
        <w:rPr>
          <w:rFonts w:ascii="Times New Roman" w:hAnsi="Times New Roman" w:cs="Times New Roman"/>
          <w:b/>
          <w:sz w:val="28"/>
          <w:szCs w:val="28"/>
        </w:rPr>
        <w:t>вые мероприятия</w:t>
      </w:r>
    </w:p>
    <w:p w:rsidR="00D01EC1" w:rsidRPr="00BC0F90" w:rsidRDefault="00D01EC1" w:rsidP="00BC0F90">
      <w:pPr>
        <w:spacing w:after="0" w:line="240" w:lineRule="auto"/>
        <w:jc w:val="center"/>
        <w:rPr>
          <w:rFonts w:ascii="Times New Roman" w:hAnsi="Times New Roman" w:cs="Times New Roman"/>
          <w:b/>
          <w:sz w:val="28"/>
          <w:szCs w:val="28"/>
        </w:rPr>
      </w:pPr>
    </w:p>
    <w:p w:rsidR="00D01EC1" w:rsidRPr="00BC0F90" w:rsidRDefault="00D01EC1" w:rsidP="00BC0F90">
      <w:pPr>
        <w:spacing w:after="0" w:line="240" w:lineRule="auto"/>
        <w:jc w:val="center"/>
        <w:rPr>
          <w:rFonts w:ascii="Times New Roman" w:hAnsi="Times New Roman" w:cs="Times New Roman"/>
          <w:b/>
          <w:i/>
          <w:sz w:val="28"/>
          <w:szCs w:val="28"/>
        </w:rPr>
      </w:pPr>
      <w:r w:rsidRPr="00BC0F90">
        <w:rPr>
          <w:rFonts w:ascii="Times New Roman" w:hAnsi="Times New Roman" w:cs="Times New Roman"/>
          <w:b/>
          <w:i/>
          <w:sz w:val="28"/>
          <w:szCs w:val="28"/>
        </w:rPr>
        <w:t>«Островок культуры» (Инициативное бюджетирование)</w:t>
      </w:r>
    </w:p>
    <w:p w:rsidR="00695482" w:rsidRPr="00BC0F90" w:rsidRDefault="00695482" w:rsidP="00BC0F90">
      <w:pPr>
        <w:spacing w:after="0" w:line="240" w:lineRule="auto"/>
        <w:jc w:val="center"/>
        <w:rPr>
          <w:rFonts w:ascii="Times New Roman" w:hAnsi="Times New Roman" w:cs="Times New Roman"/>
          <w:b/>
          <w:sz w:val="28"/>
          <w:szCs w:val="28"/>
        </w:rPr>
      </w:pPr>
    </w:p>
    <w:p w:rsidR="00695482" w:rsidRDefault="000F0B97" w:rsidP="00BC0F90">
      <w:pPr>
        <w:spacing w:after="0" w:line="240" w:lineRule="auto"/>
        <w:jc w:val="both"/>
        <w:rPr>
          <w:rFonts w:ascii="Times New Roman" w:eastAsia="Times New Roman" w:hAnsi="Times New Roman" w:cs="Times New Roman"/>
          <w:color w:val="000000"/>
          <w:sz w:val="28"/>
          <w:szCs w:val="28"/>
          <w:lang w:eastAsia="ru-RU"/>
        </w:rPr>
      </w:pPr>
      <w:r w:rsidRPr="00BC0F90">
        <w:rPr>
          <w:rFonts w:ascii="Times New Roman" w:hAnsi="Times New Roman" w:cs="Times New Roman"/>
          <w:sz w:val="28"/>
          <w:szCs w:val="28"/>
        </w:rPr>
        <w:t xml:space="preserve">       </w:t>
      </w:r>
      <w:r w:rsidR="00695482" w:rsidRPr="00BC0F90">
        <w:rPr>
          <w:rFonts w:ascii="Times New Roman" w:hAnsi="Times New Roman" w:cs="Times New Roman"/>
          <w:sz w:val="28"/>
          <w:szCs w:val="28"/>
        </w:rPr>
        <w:t xml:space="preserve">Библиотеки района принимают участие в </w:t>
      </w:r>
      <w:r w:rsidRPr="00BC0F90">
        <w:rPr>
          <w:rFonts w:ascii="Times New Roman" w:hAnsi="Times New Roman" w:cs="Times New Roman"/>
          <w:sz w:val="28"/>
          <w:szCs w:val="28"/>
        </w:rPr>
        <w:t xml:space="preserve"> общественно – значимых </w:t>
      </w:r>
      <w:r w:rsidR="00695482" w:rsidRPr="00BC0F90">
        <w:rPr>
          <w:rFonts w:ascii="Times New Roman" w:hAnsi="Times New Roman" w:cs="Times New Roman"/>
          <w:sz w:val="28"/>
          <w:szCs w:val="28"/>
        </w:rPr>
        <w:t>м</w:t>
      </w:r>
      <w:r w:rsidR="00695482" w:rsidRPr="00BC0F90">
        <w:rPr>
          <w:rFonts w:ascii="Times New Roman" w:hAnsi="Times New Roman" w:cs="Times New Roman"/>
          <w:sz w:val="28"/>
          <w:szCs w:val="28"/>
        </w:rPr>
        <w:t>е</w:t>
      </w:r>
      <w:r w:rsidR="00695482" w:rsidRPr="00BC0F90">
        <w:rPr>
          <w:rFonts w:ascii="Times New Roman" w:hAnsi="Times New Roman" w:cs="Times New Roman"/>
          <w:sz w:val="28"/>
          <w:szCs w:val="28"/>
        </w:rPr>
        <w:t>роприятиях</w:t>
      </w:r>
      <w:r w:rsidRPr="00BC0F90">
        <w:rPr>
          <w:rFonts w:ascii="Times New Roman" w:hAnsi="Times New Roman" w:cs="Times New Roman"/>
          <w:sz w:val="28"/>
          <w:szCs w:val="28"/>
        </w:rPr>
        <w:t xml:space="preserve">  на районном  и краевом уровнях.</w:t>
      </w:r>
      <w:r w:rsidR="00695482" w:rsidRPr="00BC0F90">
        <w:rPr>
          <w:rFonts w:ascii="Times New Roman" w:hAnsi="Times New Roman" w:cs="Times New Roman"/>
          <w:sz w:val="28"/>
          <w:szCs w:val="28"/>
        </w:rPr>
        <w:t xml:space="preserve"> Одним из </w:t>
      </w:r>
      <w:r w:rsidR="00A70C59" w:rsidRPr="00BC0F90">
        <w:rPr>
          <w:rFonts w:ascii="Times New Roman" w:hAnsi="Times New Roman" w:cs="Times New Roman"/>
          <w:sz w:val="28"/>
          <w:szCs w:val="28"/>
        </w:rPr>
        <w:t xml:space="preserve">главных </w:t>
      </w:r>
      <w:r w:rsidR="00695482" w:rsidRPr="00BC0F90">
        <w:rPr>
          <w:rFonts w:ascii="Times New Roman" w:hAnsi="Times New Roman" w:cs="Times New Roman"/>
          <w:sz w:val="28"/>
          <w:szCs w:val="28"/>
        </w:rPr>
        <w:t xml:space="preserve"> краевых проектов стал проект инициативное бюджетирование.</w:t>
      </w:r>
      <w:r w:rsidR="00A70C59" w:rsidRPr="00BC0F90">
        <w:rPr>
          <w:rFonts w:ascii="Times New Roman" w:hAnsi="Times New Roman" w:cs="Times New Roman"/>
          <w:sz w:val="28"/>
          <w:szCs w:val="28"/>
        </w:rPr>
        <w:t xml:space="preserve"> Участие в конкурсе могла принять любая территория Пермского края. </w:t>
      </w:r>
      <w:r w:rsidR="00A70C59" w:rsidRPr="00BC0F90">
        <w:rPr>
          <w:rFonts w:ascii="Times New Roman" w:hAnsi="Times New Roman" w:cs="Times New Roman"/>
          <w:color w:val="000000"/>
          <w:sz w:val="28"/>
          <w:szCs w:val="28"/>
          <w:shd w:val="clear" w:color="auto" w:fill="F5F7F9"/>
        </w:rPr>
        <w:t>Суть проекта инициати</w:t>
      </w:r>
      <w:r w:rsidR="00A70C59" w:rsidRPr="00BC0F90">
        <w:rPr>
          <w:rFonts w:ascii="Times New Roman" w:hAnsi="Times New Roman" w:cs="Times New Roman"/>
          <w:color w:val="000000"/>
          <w:sz w:val="28"/>
          <w:szCs w:val="28"/>
          <w:shd w:val="clear" w:color="auto" w:fill="F5F7F9"/>
        </w:rPr>
        <w:t>в</w:t>
      </w:r>
      <w:r w:rsidR="00A70C59" w:rsidRPr="00BC0F90">
        <w:rPr>
          <w:rFonts w:ascii="Times New Roman" w:hAnsi="Times New Roman" w:cs="Times New Roman"/>
          <w:color w:val="000000"/>
          <w:sz w:val="28"/>
          <w:szCs w:val="28"/>
          <w:shd w:val="clear" w:color="auto" w:fill="F5F7F9"/>
        </w:rPr>
        <w:t>ного бюджетирования в следующем: жители территорий принимают прямое, непосредственное участие в определении приоритетных проблем местного значения.</w:t>
      </w:r>
      <w:r w:rsidR="00045FCC" w:rsidRPr="00BC0F90">
        <w:rPr>
          <w:rFonts w:ascii="Times New Roman" w:hAnsi="Times New Roman" w:cs="Times New Roman"/>
          <w:color w:val="000000"/>
          <w:sz w:val="28"/>
          <w:szCs w:val="28"/>
          <w:shd w:val="clear" w:color="auto" w:fill="F5F7F9"/>
        </w:rPr>
        <w:t xml:space="preserve"> Проект «Островок культуры», инициатором которого выступила  Мезенцева Елена Владимировна, заместитель директора МБУК «ГЦМБ»,</w:t>
      </w:r>
      <w:r w:rsidR="00A70C59" w:rsidRPr="00BC0F90">
        <w:rPr>
          <w:rFonts w:ascii="Times New Roman" w:hAnsi="Times New Roman" w:cs="Times New Roman"/>
          <w:noProof/>
          <w:color w:val="333333"/>
          <w:sz w:val="28"/>
          <w:szCs w:val="28"/>
        </w:rPr>
        <w:t xml:space="preserve"> был поддержаен населением города</w:t>
      </w:r>
      <w:r w:rsidR="00045FCC" w:rsidRPr="00BC0F90">
        <w:rPr>
          <w:rFonts w:ascii="Times New Roman" w:hAnsi="Times New Roman" w:cs="Times New Roman"/>
          <w:noProof/>
          <w:color w:val="333333"/>
          <w:sz w:val="28"/>
          <w:szCs w:val="28"/>
        </w:rPr>
        <w:t>.</w:t>
      </w:r>
      <w:r w:rsidR="00D01EC1" w:rsidRPr="00BC0F90">
        <w:rPr>
          <w:rFonts w:ascii="Tahoma" w:eastAsia="Times New Roman" w:hAnsi="Tahoma" w:cs="Tahoma"/>
          <w:color w:val="333333"/>
          <w:sz w:val="28"/>
          <w:szCs w:val="28"/>
          <w:lang w:eastAsia="ru-RU"/>
        </w:rPr>
        <w:t xml:space="preserve"> </w:t>
      </w:r>
      <w:r w:rsidR="00A70C59" w:rsidRPr="00BC0F90">
        <w:rPr>
          <w:rFonts w:ascii="Times New Roman" w:eastAsia="Times New Roman" w:hAnsi="Times New Roman" w:cs="Times New Roman"/>
          <w:color w:val="333333"/>
          <w:sz w:val="28"/>
          <w:szCs w:val="28"/>
          <w:lang w:eastAsia="ru-RU"/>
        </w:rPr>
        <w:t>В результате</w:t>
      </w:r>
      <w:r w:rsidR="00A70C59" w:rsidRPr="00BC0F90">
        <w:rPr>
          <w:rFonts w:ascii="Tahoma" w:eastAsia="Times New Roman" w:hAnsi="Tahoma" w:cs="Tahoma"/>
          <w:color w:val="333333"/>
          <w:sz w:val="28"/>
          <w:szCs w:val="28"/>
          <w:lang w:eastAsia="ru-RU"/>
        </w:rPr>
        <w:t xml:space="preserve"> </w:t>
      </w:r>
      <w:r w:rsidRPr="00BC0F90">
        <w:rPr>
          <w:rFonts w:ascii="Times New Roman" w:hAnsi="Times New Roman" w:cs="Times New Roman"/>
          <w:color w:val="000000"/>
          <w:sz w:val="28"/>
          <w:szCs w:val="28"/>
          <w:shd w:val="clear" w:color="auto" w:fill="F5F7F9"/>
        </w:rPr>
        <w:t xml:space="preserve">  реализации проекта о</w:t>
      </w:r>
      <w:r w:rsidRPr="00BC0F90">
        <w:rPr>
          <w:rFonts w:ascii="Times New Roman" w:hAnsi="Times New Roman" w:cs="Times New Roman"/>
          <w:color w:val="000000"/>
          <w:sz w:val="28"/>
          <w:szCs w:val="28"/>
          <w:shd w:val="clear" w:color="auto" w:fill="F5F7F9"/>
        </w:rPr>
        <w:t>т</w:t>
      </w:r>
      <w:r w:rsidRPr="00BC0F90">
        <w:rPr>
          <w:rFonts w:ascii="Times New Roman" w:hAnsi="Times New Roman" w:cs="Times New Roman"/>
          <w:color w:val="000000"/>
          <w:sz w:val="28"/>
          <w:szCs w:val="28"/>
          <w:shd w:val="clear" w:color="auto" w:fill="F5F7F9"/>
        </w:rPr>
        <w:t>ремонтирована лестница</w:t>
      </w:r>
      <w:r w:rsidR="00A70C59" w:rsidRPr="00BC0F90">
        <w:rPr>
          <w:rFonts w:ascii="Times New Roman" w:hAnsi="Times New Roman" w:cs="Times New Roman"/>
          <w:color w:val="000000"/>
          <w:sz w:val="28"/>
          <w:szCs w:val="28"/>
          <w:shd w:val="clear" w:color="auto" w:fill="F5F7F9"/>
        </w:rPr>
        <w:t>, ведущая в здание</w:t>
      </w:r>
      <w:r w:rsidR="00045FCC" w:rsidRPr="00BC0F90">
        <w:rPr>
          <w:rFonts w:ascii="Times New Roman" w:hAnsi="Times New Roman" w:cs="Times New Roman"/>
          <w:color w:val="000000"/>
          <w:sz w:val="28"/>
          <w:szCs w:val="28"/>
          <w:shd w:val="clear" w:color="auto" w:fill="F5F7F9"/>
        </w:rPr>
        <w:t xml:space="preserve"> МБУК «Горнозаводская це</w:t>
      </w:r>
      <w:r w:rsidR="00045FCC" w:rsidRPr="00BC0F90">
        <w:rPr>
          <w:rFonts w:ascii="Times New Roman" w:hAnsi="Times New Roman" w:cs="Times New Roman"/>
          <w:color w:val="000000"/>
          <w:sz w:val="28"/>
          <w:szCs w:val="28"/>
          <w:shd w:val="clear" w:color="auto" w:fill="F5F7F9"/>
        </w:rPr>
        <w:t>н</w:t>
      </w:r>
      <w:r w:rsidR="00045FCC" w:rsidRPr="00BC0F90">
        <w:rPr>
          <w:rFonts w:ascii="Times New Roman" w:hAnsi="Times New Roman" w:cs="Times New Roman"/>
          <w:color w:val="000000"/>
          <w:sz w:val="28"/>
          <w:szCs w:val="28"/>
          <w:shd w:val="clear" w:color="auto" w:fill="F5F7F9"/>
        </w:rPr>
        <w:t>тральная межпоселенческая библиотека» и МБУК «Горнозаводский краеве</w:t>
      </w:r>
      <w:r w:rsidR="00045FCC" w:rsidRPr="00BC0F90">
        <w:rPr>
          <w:rFonts w:ascii="Times New Roman" w:hAnsi="Times New Roman" w:cs="Times New Roman"/>
          <w:color w:val="000000"/>
          <w:sz w:val="28"/>
          <w:szCs w:val="28"/>
          <w:shd w:val="clear" w:color="auto" w:fill="F5F7F9"/>
        </w:rPr>
        <w:t>д</w:t>
      </w:r>
      <w:r w:rsidR="00045FCC" w:rsidRPr="00BC0F90">
        <w:rPr>
          <w:rFonts w:ascii="Times New Roman" w:hAnsi="Times New Roman" w:cs="Times New Roman"/>
          <w:color w:val="000000"/>
          <w:sz w:val="28"/>
          <w:szCs w:val="28"/>
          <w:shd w:val="clear" w:color="auto" w:fill="F5F7F9"/>
        </w:rPr>
        <w:t>ческий музей им. М. П. Старостина»</w:t>
      </w:r>
      <w:r w:rsidR="00A70C59" w:rsidRPr="00BC0F90">
        <w:rPr>
          <w:rFonts w:ascii="Times New Roman" w:hAnsi="Times New Roman" w:cs="Times New Roman"/>
          <w:color w:val="000000"/>
          <w:sz w:val="28"/>
          <w:szCs w:val="28"/>
          <w:shd w:val="clear" w:color="auto" w:fill="F5F7F9"/>
        </w:rPr>
        <w:t>,</w:t>
      </w:r>
      <w:r w:rsidR="00695482" w:rsidRPr="00BC0F90">
        <w:rPr>
          <w:rFonts w:ascii="Times New Roman" w:eastAsia="Times New Roman" w:hAnsi="Times New Roman" w:cs="Times New Roman"/>
          <w:color w:val="000000"/>
          <w:sz w:val="28"/>
          <w:szCs w:val="28"/>
          <w:lang w:eastAsia="ru-RU"/>
        </w:rPr>
        <w:t xml:space="preserve">  тротуар,  установлена лестница к </w:t>
      </w:r>
      <w:r w:rsidRPr="00BC0F90">
        <w:rPr>
          <w:rFonts w:ascii="Times New Roman" w:eastAsia="Times New Roman" w:hAnsi="Times New Roman" w:cs="Times New Roman"/>
          <w:color w:val="000000"/>
          <w:sz w:val="28"/>
          <w:szCs w:val="28"/>
          <w:lang w:eastAsia="ru-RU"/>
        </w:rPr>
        <w:t>«М</w:t>
      </w:r>
      <w:r w:rsidR="00695482" w:rsidRPr="00BC0F90">
        <w:rPr>
          <w:rFonts w:ascii="Times New Roman" w:eastAsia="Times New Roman" w:hAnsi="Times New Roman" w:cs="Times New Roman"/>
          <w:color w:val="000000"/>
          <w:sz w:val="28"/>
          <w:szCs w:val="28"/>
          <w:lang w:eastAsia="ru-RU"/>
        </w:rPr>
        <w:t>о</w:t>
      </w:r>
      <w:r w:rsidR="00695482" w:rsidRPr="00BC0F90">
        <w:rPr>
          <w:rFonts w:ascii="Times New Roman" w:eastAsia="Times New Roman" w:hAnsi="Times New Roman" w:cs="Times New Roman"/>
          <w:color w:val="000000"/>
          <w:sz w:val="28"/>
          <w:szCs w:val="28"/>
          <w:lang w:eastAsia="ru-RU"/>
        </w:rPr>
        <w:t>лодежному дворику</w:t>
      </w:r>
      <w:r w:rsidRPr="00BC0F90">
        <w:rPr>
          <w:rFonts w:ascii="Times New Roman" w:eastAsia="Times New Roman" w:hAnsi="Times New Roman" w:cs="Times New Roman"/>
          <w:color w:val="000000"/>
          <w:sz w:val="28"/>
          <w:szCs w:val="28"/>
          <w:lang w:eastAsia="ru-RU"/>
        </w:rPr>
        <w:t>».</w:t>
      </w:r>
      <w:r w:rsidR="00695482" w:rsidRPr="00BC0F90">
        <w:rPr>
          <w:rFonts w:ascii="Arial" w:eastAsia="Times New Roman" w:hAnsi="Arial" w:cs="Arial"/>
          <w:color w:val="000000"/>
          <w:sz w:val="28"/>
          <w:szCs w:val="28"/>
          <w:lang w:eastAsia="ru-RU"/>
        </w:rPr>
        <w:t> </w:t>
      </w:r>
      <w:r w:rsidR="008C0A44" w:rsidRPr="00BC0F90">
        <w:rPr>
          <w:rFonts w:ascii="Times New Roman" w:eastAsia="Times New Roman" w:hAnsi="Times New Roman" w:cs="Times New Roman"/>
          <w:color w:val="000000"/>
          <w:sz w:val="28"/>
          <w:szCs w:val="28"/>
          <w:lang w:eastAsia="ru-RU"/>
        </w:rPr>
        <w:t>Контроль по</w:t>
      </w:r>
      <w:r w:rsidR="008C0A44" w:rsidRPr="00BC0F90">
        <w:rPr>
          <w:rFonts w:ascii="Arial" w:eastAsia="Times New Roman" w:hAnsi="Arial" w:cs="Arial"/>
          <w:color w:val="000000"/>
          <w:sz w:val="28"/>
          <w:szCs w:val="28"/>
          <w:lang w:eastAsia="ru-RU"/>
        </w:rPr>
        <w:t xml:space="preserve"> р</w:t>
      </w:r>
      <w:r w:rsidR="00E11372" w:rsidRPr="00BC0F90">
        <w:rPr>
          <w:rFonts w:ascii="Times New Roman" w:eastAsia="Times New Roman" w:hAnsi="Times New Roman" w:cs="Times New Roman"/>
          <w:color w:val="000000"/>
          <w:sz w:val="28"/>
          <w:szCs w:val="28"/>
          <w:lang w:eastAsia="ru-RU"/>
        </w:rPr>
        <w:t>еализаци</w:t>
      </w:r>
      <w:r w:rsidR="008C0A44" w:rsidRPr="00BC0F90">
        <w:rPr>
          <w:rFonts w:ascii="Times New Roman" w:eastAsia="Times New Roman" w:hAnsi="Times New Roman" w:cs="Times New Roman"/>
          <w:color w:val="000000"/>
          <w:sz w:val="28"/>
          <w:szCs w:val="28"/>
          <w:lang w:eastAsia="ru-RU"/>
        </w:rPr>
        <w:t>и</w:t>
      </w:r>
      <w:r w:rsidR="00E11372" w:rsidRPr="00BC0F90">
        <w:rPr>
          <w:rFonts w:ascii="Times New Roman" w:eastAsia="Times New Roman" w:hAnsi="Times New Roman" w:cs="Times New Roman"/>
          <w:color w:val="000000"/>
          <w:sz w:val="28"/>
          <w:szCs w:val="28"/>
          <w:lang w:eastAsia="ru-RU"/>
        </w:rPr>
        <w:t xml:space="preserve">  проекта</w:t>
      </w:r>
      <w:r w:rsidR="00E11372" w:rsidRPr="00BC0F90">
        <w:rPr>
          <w:rFonts w:ascii="Arial" w:eastAsia="Times New Roman" w:hAnsi="Arial" w:cs="Arial"/>
          <w:color w:val="000000"/>
          <w:sz w:val="28"/>
          <w:szCs w:val="28"/>
          <w:lang w:eastAsia="ru-RU"/>
        </w:rPr>
        <w:t xml:space="preserve"> </w:t>
      </w:r>
      <w:r w:rsidR="00695482" w:rsidRPr="00BC0F90">
        <w:rPr>
          <w:rFonts w:ascii="Arial" w:eastAsia="Times New Roman" w:hAnsi="Arial" w:cs="Arial"/>
          <w:color w:val="000000"/>
          <w:sz w:val="28"/>
          <w:szCs w:val="28"/>
          <w:lang w:eastAsia="ru-RU"/>
        </w:rPr>
        <w:t>  </w:t>
      </w:r>
      <w:r w:rsidR="00045FCC" w:rsidRPr="00BC0F90">
        <w:rPr>
          <w:rFonts w:ascii="Times New Roman" w:eastAsia="Times New Roman" w:hAnsi="Times New Roman" w:cs="Times New Roman"/>
          <w:color w:val="000000"/>
          <w:sz w:val="28"/>
          <w:szCs w:val="28"/>
          <w:lang w:eastAsia="ru-RU"/>
        </w:rPr>
        <w:t>осуществляла</w:t>
      </w:r>
      <w:r w:rsidR="00E11372" w:rsidRPr="00BC0F90">
        <w:rPr>
          <w:rFonts w:ascii="Times New Roman" w:eastAsia="Times New Roman" w:hAnsi="Times New Roman" w:cs="Times New Roman"/>
          <w:color w:val="000000"/>
          <w:sz w:val="28"/>
          <w:szCs w:val="28"/>
          <w:lang w:eastAsia="ru-RU"/>
        </w:rPr>
        <w:t xml:space="preserve"> а</w:t>
      </w:r>
      <w:r w:rsidR="00E11372" w:rsidRPr="00BC0F90">
        <w:rPr>
          <w:rFonts w:ascii="Times New Roman" w:eastAsia="Times New Roman" w:hAnsi="Times New Roman" w:cs="Times New Roman"/>
          <w:color w:val="000000"/>
          <w:sz w:val="28"/>
          <w:szCs w:val="28"/>
          <w:lang w:eastAsia="ru-RU"/>
        </w:rPr>
        <w:t>д</w:t>
      </w:r>
      <w:r w:rsidR="00E11372" w:rsidRPr="00BC0F90">
        <w:rPr>
          <w:rFonts w:ascii="Times New Roman" w:eastAsia="Times New Roman" w:hAnsi="Times New Roman" w:cs="Times New Roman"/>
          <w:color w:val="000000"/>
          <w:sz w:val="28"/>
          <w:szCs w:val="28"/>
          <w:lang w:eastAsia="ru-RU"/>
        </w:rPr>
        <w:t>министрация Горнозаводского муниципального района</w:t>
      </w:r>
      <w:r w:rsidR="00045FCC" w:rsidRPr="00BC0F90">
        <w:rPr>
          <w:rFonts w:ascii="Times New Roman" w:eastAsia="Times New Roman" w:hAnsi="Times New Roman" w:cs="Times New Roman"/>
          <w:color w:val="000000"/>
          <w:sz w:val="28"/>
          <w:szCs w:val="28"/>
          <w:lang w:eastAsia="ru-RU"/>
        </w:rPr>
        <w:t>.</w:t>
      </w:r>
    </w:p>
    <w:p w:rsidR="00B54D58" w:rsidRPr="00BC0F90" w:rsidRDefault="00B54D58" w:rsidP="00BC0F90">
      <w:pPr>
        <w:spacing w:after="0" w:line="240" w:lineRule="auto"/>
        <w:jc w:val="both"/>
        <w:rPr>
          <w:rFonts w:ascii="Times New Roman" w:eastAsia="Times New Roman" w:hAnsi="Times New Roman" w:cs="Times New Roman"/>
          <w:color w:val="333333"/>
          <w:sz w:val="28"/>
          <w:szCs w:val="28"/>
          <w:lang w:eastAsia="ru-RU"/>
        </w:rPr>
      </w:pPr>
    </w:p>
    <w:p w:rsidR="00E50F41" w:rsidRPr="00BC0F90" w:rsidRDefault="00E50F41" w:rsidP="00F76B7A">
      <w:pPr>
        <w:spacing w:after="0" w:line="240" w:lineRule="auto"/>
        <w:jc w:val="center"/>
        <w:rPr>
          <w:rFonts w:ascii="Arial" w:eastAsia="Times New Roman" w:hAnsi="Arial" w:cs="Arial"/>
          <w:color w:val="000000"/>
          <w:sz w:val="28"/>
          <w:szCs w:val="28"/>
          <w:lang w:eastAsia="ru-RU"/>
        </w:rPr>
      </w:pPr>
      <w:r w:rsidRPr="00BC0F90">
        <w:rPr>
          <w:rFonts w:ascii="Arial" w:eastAsia="Times New Roman" w:hAnsi="Arial" w:cs="Arial"/>
          <w:b/>
          <w:bCs/>
          <w:noProof/>
          <w:color w:val="0093DD"/>
          <w:sz w:val="28"/>
          <w:szCs w:val="28"/>
          <w:lang w:eastAsia="ru-RU"/>
        </w:rPr>
        <w:drawing>
          <wp:inline distT="0" distB="0" distL="0" distR="0" wp14:anchorId="24F109EB" wp14:editId="4E164DF8">
            <wp:extent cx="3657600" cy="2381250"/>
            <wp:effectExtent l="0" t="0" r="0" b="0"/>
            <wp:docPr id="12" name="Рисунок 12" descr="http://www.gornozavodskii.ru/files2/images/2017/Muzeyi/QABiKOqPDDo.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ornozavodskii.ru/files2/images/2017/Muzeyi/QABiKOqPDDo.jpg">
                      <a:hlinkClick r:id="rId15"/>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3194"/>
                    <a:stretch/>
                  </pic:blipFill>
                  <pic:spPr bwMode="auto">
                    <a:xfrm>
                      <a:off x="0" y="0"/>
                      <a:ext cx="3656677" cy="2380649"/>
                    </a:xfrm>
                    <a:prstGeom prst="rect">
                      <a:avLst/>
                    </a:prstGeom>
                    <a:noFill/>
                    <a:ln>
                      <a:noFill/>
                    </a:ln>
                    <a:extLst>
                      <a:ext uri="{53640926-AAD7-44D8-BBD7-CCE9431645EC}">
                        <a14:shadowObscured xmlns:a14="http://schemas.microsoft.com/office/drawing/2010/main"/>
                      </a:ext>
                    </a:extLst>
                  </pic:spPr>
                </pic:pic>
              </a:graphicData>
            </a:graphic>
          </wp:inline>
        </w:drawing>
      </w:r>
    </w:p>
    <w:p w:rsidR="00695482" w:rsidRPr="00BC0F90" w:rsidRDefault="00695482" w:rsidP="00F76B7A">
      <w:pPr>
        <w:spacing w:after="0" w:line="240" w:lineRule="auto"/>
        <w:jc w:val="center"/>
        <w:rPr>
          <w:rFonts w:ascii="Times New Roman" w:eastAsia="Times New Roman" w:hAnsi="Times New Roman" w:cs="Times New Roman"/>
          <w:i/>
          <w:color w:val="000000"/>
          <w:sz w:val="28"/>
          <w:szCs w:val="28"/>
          <w:lang w:eastAsia="ru-RU"/>
        </w:rPr>
      </w:pPr>
      <w:r w:rsidRPr="00BC0F90">
        <w:rPr>
          <w:rFonts w:ascii="Times New Roman" w:eastAsia="Times New Roman" w:hAnsi="Times New Roman" w:cs="Times New Roman"/>
          <w:i/>
          <w:color w:val="000000"/>
          <w:sz w:val="28"/>
          <w:szCs w:val="28"/>
          <w:lang w:eastAsia="ru-RU"/>
        </w:rPr>
        <w:t>Так выглядела лестница до ремонта</w:t>
      </w:r>
    </w:p>
    <w:p w:rsidR="00E50F41" w:rsidRPr="00BC0F90" w:rsidRDefault="00E50F41" w:rsidP="00BC0F90">
      <w:pPr>
        <w:spacing w:after="0" w:line="240" w:lineRule="auto"/>
        <w:rPr>
          <w:rFonts w:ascii="Tahoma" w:hAnsi="Tahoma" w:cs="Tahoma"/>
          <w:noProof/>
          <w:color w:val="333333"/>
          <w:sz w:val="28"/>
          <w:szCs w:val="28"/>
        </w:rPr>
      </w:pPr>
    </w:p>
    <w:p w:rsidR="00020291" w:rsidRPr="00BC0F90" w:rsidRDefault="00020291" w:rsidP="00F76B7A">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48B9F584" wp14:editId="210C9B4D">
            <wp:extent cx="3657600" cy="1728216"/>
            <wp:effectExtent l="0" t="0" r="0" b="5715"/>
            <wp:docPr id="6" name="Рисунок 6" descr="http://gorn-lib.biblioteka-perm.ru/upload/versions/37655/41625/ostrovok_kultu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41625/ostrovok_kultury.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9784" cy="1729248"/>
                    </a:xfrm>
                    <a:prstGeom prst="rect">
                      <a:avLst/>
                    </a:prstGeom>
                    <a:noFill/>
                    <a:ln>
                      <a:noFill/>
                    </a:ln>
                  </pic:spPr>
                </pic:pic>
              </a:graphicData>
            </a:graphic>
          </wp:inline>
        </w:drawing>
      </w:r>
    </w:p>
    <w:p w:rsidR="00020291" w:rsidRPr="00BC0F90" w:rsidRDefault="00020291" w:rsidP="00F76B7A">
      <w:pPr>
        <w:shd w:val="clear" w:color="auto" w:fill="FFFFFF"/>
        <w:spacing w:after="0" w:line="240" w:lineRule="auto"/>
        <w:jc w:val="center"/>
        <w:rPr>
          <w:rFonts w:ascii="Times New Roman" w:eastAsia="Times New Roman" w:hAnsi="Times New Roman" w:cs="Times New Roman"/>
          <w:i/>
          <w:color w:val="333333"/>
          <w:sz w:val="28"/>
          <w:szCs w:val="28"/>
          <w:lang w:eastAsia="ru-RU"/>
        </w:rPr>
      </w:pPr>
      <w:r w:rsidRPr="00BC0F90">
        <w:rPr>
          <w:rFonts w:ascii="Times New Roman" w:eastAsia="Times New Roman" w:hAnsi="Times New Roman" w:cs="Times New Roman"/>
          <w:i/>
          <w:color w:val="333333"/>
          <w:sz w:val="28"/>
          <w:szCs w:val="28"/>
          <w:lang w:eastAsia="ru-RU"/>
        </w:rPr>
        <w:t>Проект</w:t>
      </w:r>
    </w:p>
    <w:p w:rsidR="00020291" w:rsidRPr="00BC0F90" w:rsidRDefault="00020291" w:rsidP="00F76B7A">
      <w:pPr>
        <w:shd w:val="clear" w:color="auto" w:fill="FFFFFF"/>
        <w:spacing w:after="0" w:line="240" w:lineRule="auto"/>
        <w:jc w:val="center"/>
        <w:rPr>
          <w:rFonts w:ascii="Tahoma" w:eastAsia="Times New Roman" w:hAnsi="Tahoma" w:cs="Tahoma"/>
          <w:color w:val="333333"/>
          <w:sz w:val="28"/>
          <w:szCs w:val="28"/>
          <w:lang w:eastAsia="ru-RU"/>
        </w:rPr>
      </w:pPr>
      <w:r w:rsidRPr="00BC0F90">
        <w:rPr>
          <w:noProof/>
          <w:sz w:val="28"/>
          <w:szCs w:val="28"/>
          <w:lang w:eastAsia="ru-RU"/>
        </w:rPr>
        <w:lastRenderedPageBreak/>
        <w:drawing>
          <wp:inline distT="0" distB="0" distL="0" distR="0" wp14:anchorId="7BAEA459" wp14:editId="75E3E031">
            <wp:extent cx="3657600" cy="2432304"/>
            <wp:effectExtent l="0" t="0" r="0" b="6350"/>
            <wp:docPr id="7" name="Рисунок 7" descr="http://gorn-lib.biblioteka-perm.ru/upload/versions/37655/38346/DSC07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46/DSC0750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9784" cy="2433757"/>
                    </a:xfrm>
                    <a:prstGeom prst="rect">
                      <a:avLst/>
                    </a:prstGeom>
                    <a:noFill/>
                    <a:ln>
                      <a:noFill/>
                    </a:ln>
                  </pic:spPr>
                </pic:pic>
              </a:graphicData>
            </a:graphic>
          </wp:inline>
        </w:drawing>
      </w:r>
    </w:p>
    <w:p w:rsidR="00BE54DA" w:rsidRPr="00F76B7A" w:rsidRDefault="00BE54DA" w:rsidP="00F76B7A">
      <w:pPr>
        <w:shd w:val="clear" w:color="auto" w:fill="FFFFFF"/>
        <w:spacing w:after="0" w:line="240" w:lineRule="auto"/>
        <w:jc w:val="center"/>
        <w:rPr>
          <w:rFonts w:ascii="Times New Roman" w:eastAsia="Times New Roman" w:hAnsi="Times New Roman" w:cs="Times New Roman"/>
          <w:i/>
          <w:color w:val="333333"/>
          <w:szCs w:val="16"/>
          <w:lang w:eastAsia="ru-RU"/>
        </w:rPr>
      </w:pPr>
      <w:r w:rsidRPr="00F76B7A">
        <w:rPr>
          <w:rFonts w:ascii="Times New Roman" w:eastAsia="Times New Roman" w:hAnsi="Times New Roman" w:cs="Times New Roman"/>
          <w:i/>
          <w:color w:val="333333"/>
          <w:sz w:val="28"/>
          <w:szCs w:val="16"/>
          <w:lang w:eastAsia="ru-RU"/>
        </w:rPr>
        <w:t>Исполнение проекта</w:t>
      </w:r>
    </w:p>
    <w:p w:rsidR="00020291" w:rsidRPr="00BC0F90" w:rsidRDefault="00020291" w:rsidP="00BC0F90">
      <w:pPr>
        <w:shd w:val="clear" w:color="auto" w:fill="FFFFFF"/>
        <w:spacing w:after="0" w:line="240" w:lineRule="auto"/>
        <w:jc w:val="both"/>
        <w:rPr>
          <w:rFonts w:ascii="Times New Roman" w:hAnsi="Times New Roman" w:cs="Times New Roman"/>
          <w:color w:val="333333"/>
          <w:sz w:val="28"/>
          <w:szCs w:val="28"/>
          <w:shd w:val="clear" w:color="auto" w:fill="FFFFFF"/>
        </w:rPr>
      </w:pPr>
      <w:r w:rsidRPr="00CD796A">
        <w:rPr>
          <w:rFonts w:ascii="Impact" w:hAnsi="Impact" w:cs="Times New Roman"/>
          <w:color w:val="000000"/>
          <w:sz w:val="16"/>
          <w:szCs w:val="16"/>
        </w:rPr>
        <w:br/>
      </w:r>
      <w:r w:rsidRPr="00BC0F90">
        <w:rPr>
          <w:rStyle w:val="a6"/>
          <w:rFonts w:ascii="Times New Roman" w:hAnsi="Times New Roman" w:cs="Times New Roman"/>
          <w:color w:val="333333"/>
          <w:sz w:val="28"/>
          <w:szCs w:val="28"/>
          <w:shd w:val="clear" w:color="auto" w:fill="FFFFFF"/>
        </w:rPr>
        <w:t xml:space="preserve">      12 октября 2017</w:t>
      </w:r>
      <w:r w:rsidRPr="00BC0F90">
        <w:rPr>
          <w:rFonts w:ascii="Times New Roman" w:hAnsi="Times New Roman" w:cs="Times New Roman"/>
          <w:color w:val="333333"/>
          <w:sz w:val="28"/>
          <w:szCs w:val="28"/>
          <w:shd w:val="clear" w:color="auto" w:fill="FFFFFF"/>
        </w:rPr>
        <w:t> года состоялось торжественное открытие </w:t>
      </w:r>
      <w:r w:rsidRPr="00BC0F90">
        <w:rPr>
          <w:rStyle w:val="a6"/>
          <w:rFonts w:ascii="Times New Roman" w:hAnsi="Times New Roman" w:cs="Times New Roman"/>
          <w:color w:val="333333"/>
          <w:sz w:val="28"/>
          <w:szCs w:val="28"/>
          <w:shd w:val="clear" w:color="auto" w:fill="FFFFFF"/>
        </w:rPr>
        <w:t>проекта ин</w:t>
      </w:r>
      <w:r w:rsidRPr="00BC0F90">
        <w:rPr>
          <w:rStyle w:val="a6"/>
          <w:rFonts w:ascii="Times New Roman" w:hAnsi="Times New Roman" w:cs="Times New Roman"/>
          <w:color w:val="333333"/>
          <w:sz w:val="28"/>
          <w:szCs w:val="28"/>
          <w:shd w:val="clear" w:color="auto" w:fill="FFFFFF"/>
        </w:rPr>
        <w:t>и</w:t>
      </w:r>
      <w:r w:rsidRPr="00BC0F90">
        <w:rPr>
          <w:rStyle w:val="a6"/>
          <w:rFonts w:ascii="Times New Roman" w:hAnsi="Times New Roman" w:cs="Times New Roman"/>
          <w:color w:val="333333"/>
          <w:sz w:val="28"/>
          <w:szCs w:val="28"/>
          <w:shd w:val="clear" w:color="auto" w:fill="FFFFFF"/>
        </w:rPr>
        <w:t>циативного бюджетирования «Островок культуры».</w:t>
      </w:r>
      <w:r w:rsidRPr="00BC0F90">
        <w:rPr>
          <w:rFonts w:ascii="Times New Roman" w:hAnsi="Times New Roman" w:cs="Times New Roman"/>
          <w:color w:val="333333"/>
          <w:sz w:val="28"/>
          <w:szCs w:val="28"/>
          <w:shd w:val="clear" w:color="auto" w:fill="FFFFFF"/>
        </w:rPr>
        <w:t> Мероприятие пр</w:t>
      </w:r>
      <w:r w:rsidRPr="00BC0F90">
        <w:rPr>
          <w:rFonts w:ascii="Times New Roman" w:hAnsi="Times New Roman" w:cs="Times New Roman"/>
          <w:color w:val="333333"/>
          <w:sz w:val="28"/>
          <w:szCs w:val="28"/>
          <w:shd w:val="clear" w:color="auto" w:fill="FFFFFF"/>
        </w:rPr>
        <w:t>о</w:t>
      </w:r>
      <w:r w:rsidRPr="00BC0F90">
        <w:rPr>
          <w:rFonts w:ascii="Times New Roman" w:hAnsi="Times New Roman" w:cs="Times New Roman"/>
          <w:color w:val="333333"/>
          <w:sz w:val="28"/>
          <w:szCs w:val="28"/>
          <w:shd w:val="clear" w:color="auto" w:fill="FFFFFF"/>
        </w:rPr>
        <w:t>шло на «Молодежном дворике». «Дворик» празднично украшен, оформлена выставка о ходе реализации проекта «Островок культуры». С приветстве</w:t>
      </w:r>
      <w:r w:rsidRPr="00BC0F90">
        <w:rPr>
          <w:rFonts w:ascii="Times New Roman" w:hAnsi="Times New Roman" w:cs="Times New Roman"/>
          <w:color w:val="333333"/>
          <w:sz w:val="28"/>
          <w:szCs w:val="28"/>
          <w:shd w:val="clear" w:color="auto" w:fill="FFFFFF"/>
        </w:rPr>
        <w:t>н</w:t>
      </w:r>
      <w:r w:rsidRPr="00BC0F90">
        <w:rPr>
          <w:rFonts w:ascii="Times New Roman" w:hAnsi="Times New Roman" w:cs="Times New Roman"/>
          <w:color w:val="333333"/>
          <w:sz w:val="28"/>
          <w:szCs w:val="28"/>
          <w:shd w:val="clear" w:color="auto" w:fill="FFFFFF"/>
        </w:rPr>
        <w:t>ными словами выступили: глава Горнозаводского городского поселения С</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мёнова Галина Станиславовна, главный специалист отдела экономики и пл</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нирования аппарата администрации Горнозаводского муниципального рай</w:t>
      </w:r>
      <w:r w:rsidRPr="00BC0F90">
        <w:rPr>
          <w:rFonts w:ascii="Times New Roman" w:hAnsi="Times New Roman" w:cs="Times New Roman"/>
          <w:color w:val="333333"/>
          <w:sz w:val="28"/>
          <w:szCs w:val="28"/>
          <w:shd w:val="clear" w:color="auto" w:fill="FFFFFF"/>
        </w:rPr>
        <w:t>о</w:t>
      </w:r>
      <w:r w:rsidRPr="00BC0F90">
        <w:rPr>
          <w:rFonts w:ascii="Times New Roman" w:hAnsi="Times New Roman" w:cs="Times New Roman"/>
          <w:color w:val="333333"/>
          <w:sz w:val="28"/>
          <w:szCs w:val="28"/>
          <w:shd w:val="clear" w:color="auto" w:fill="FFFFFF"/>
        </w:rPr>
        <w:t>на Федоткина Ксения Николаевна, инициатор проекта «Островок культуры» Мезенцева Елена Владимировна. Почетное право перерезать ленточку было предоставлено Мезенцевой Елене Владимировне и Горбунковой Елене Ге</w:t>
      </w:r>
      <w:r w:rsidRPr="00BC0F90">
        <w:rPr>
          <w:rFonts w:ascii="Times New Roman" w:hAnsi="Times New Roman" w:cs="Times New Roman"/>
          <w:color w:val="333333"/>
          <w:sz w:val="28"/>
          <w:szCs w:val="28"/>
          <w:shd w:val="clear" w:color="auto" w:fill="FFFFFF"/>
        </w:rPr>
        <w:t>н</w:t>
      </w:r>
      <w:r w:rsidRPr="00BC0F90">
        <w:rPr>
          <w:rFonts w:ascii="Times New Roman" w:hAnsi="Times New Roman" w:cs="Times New Roman"/>
          <w:color w:val="333333"/>
          <w:sz w:val="28"/>
          <w:szCs w:val="28"/>
          <w:shd w:val="clear" w:color="auto" w:fill="FFFFFF"/>
        </w:rPr>
        <w:t>надьевне. Елена Владимировна Мезенцева поблагодарила жителей города и района, предпринимателей за оказанную финансовую помощь. Проект по</w:t>
      </w:r>
      <w:r w:rsidRPr="00BC0F90">
        <w:rPr>
          <w:rFonts w:ascii="Times New Roman" w:hAnsi="Times New Roman" w:cs="Times New Roman"/>
          <w:color w:val="333333"/>
          <w:sz w:val="28"/>
          <w:szCs w:val="28"/>
          <w:shd w:val="clear" w:color="auto" w:fill="FFFFFF"/>
        </w:rPr>
        <w:t>д</w:t>
      </w:r>
      <w:r w:rsidRPr="00BC0F90">
        <w:rPr>
          <w:rFonts w:ascii="Times New Roman" w:hAnsi="Times New Roman" w:cs="Times New Roman"/>
          <w:color w:val="333333"/>
          <w:sz w:val="28"/>
          <w:szCs w:val="28"/>
          <w:shd w:val="clear" w:color="auto" w:fill="FFFFFF"/>
        </w:rPr>
        <w:t>держали 1280 человек. Благодарности были вручены: ИП Мелкумян С.Г., ИП Даллакян Г.Г., ИП Даллакян В.Г., ИП Оганян В.Х., ИП Василенко П.А., ИП Баяндиной Г.Г., ИП Лутохиной Н.О., ИП Матинян С.С., ИП Казыханой Е.А.,ИП Литягиной Е.В.,ИП Стретович Н.Б., ИП Маас Д.П., директору ООО «Специализированная организация «Контрактный управляющий» Черныш</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вой О.В. С приветственным словом также выступили работники МБУК «Горнозаводская центральная межпоселенческая библиотека» и МБУК «Кр</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еведческий музей им. М. П. Старостина»: Русских Наталья Николаевна, д</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ректор библиотеки, Мезенцева Елена Владимировна, заместитель директора библиотеки, Казарян Елия Сергеевна, заведующий ИПЦ, заведующий сект</w:t>
      </w:r>
      <w:r w:rsidRPr="00BC0F90">
        <w:rPr>
          <w:rFonts w:ascii="Times New Roman" w:hAnsi="Times New Roman" w:cs="Times New Roman"/>
          <w:color w:val="333333"/>
          <w:sz w:val="28"/>
          <w:szCs w:val="28"/>
          <w:shd w:val="clear" w:color="auto" w:fill="FFFFFF"/>
        </w:rPr>
        <w:t>о</w:t>
      </w:r>
      <w:r w:rsidRPr="00BC0F90">
        <w:rPr>
          <w:rFonts w:ascii="Times New Roman" w:hAnsi="Times New Roman" w:cs="Times New Roman"/>
          <w:color w:val="333333"/>
          <w:sz w:val="28"/>
          <w:szCs w:val="28"/>
          <w:shd w:val="clear" w:color="auto" w:fill="FFFFFF"/>
        </w:rPr>
        <w:t>ром МБУК «Краеведческий музей им. М. П. Старостина» Старкова Наталья Владимировна. Мероприятие собрало много друзей библиотеки и музея, праздничную атмосферу создали замечательные ведущие Мальцева Марина Владимировна и Абрашова Вера Михайловна. Музыкальный подарок под</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рила Эльвира Каримовна Шафиева, в её исполнении прозвучали песни «До</w:t>
      </w:r>
      <w:r w:rsidRPr="00BC0F90">
        <w:rPr>
          <w:rFonts w:ascii="Times New Roman" w:hAnsi="Times New Roman" w:cs="Times New Roman"/>
          <w:color w:val="333333"/>
          <w:sz w:val="28"/>
          <w:szCs w:val="28"/>
          <w:shd w:val="clear" w:color="auto" w:fill="FFFFFF"/>
        </w:rPr>
        <w:t>б</w:t>
      </w:r>
      <w:r w:rsidRPr="00BC0F90">
        <w:rPr>
          <w:rFonts w:ascii="Times New Roman" w:hAnsi="Times New Roman" w:cs="Times New Roman"/>
          <w:color w:val="333333"/>
          <w:sz w:val="28"/>
          <w:szCs w:val="28"/>
          <w:shd w:val="clear" w:color="auto" w:fill="FFFFFF"/>
        </w:rPr>
        <w:t xml:space="preserve">рый день», «Россия матушка!». </w:t>
      </w:r>
    </w:p>
    <w:p w:rsidR="00B54D58" w:rsidRDefault="009C6C21"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 </w:t>
      </w:r>
    </w:p>
    <w:p w:rsidR="00B54D58" w:rsidRDefault="00B54D58" w:rsidP="00BC0F90">
      <w:pPr>
        <w:spacing w:after="0" w:line="240" w:lineRule="auto"/>
        <w:jc w:val="center"/>
        <w:rPr>
          <w:rFonts w:ascii="Times New Roman" w:hAnsi="Times New Roman" w:cs="Times New Roman"/>
          <w:b/>
          <w:sz w:val="28"/>
          <w:szCs w:val="28"/>
        </w:rPr>
      </w:pPr>
    </w:p>
    <w:p w:rsidR="00F76B7A" w:rsidRDefault="00F76B7A" w:rsidP="00BC0F90">
      <w:pPr>
        <w:spacing w:after="0" w:line="240" w:lineRule="auto"/>
        <w:jc w:val="center"/>
        <w:rPr>
          <w:rFonts w:ascii="Times New Roman" w:hAnsi="Times New Roman" w:cs="Times New Roman"/>
          <w:b/>
          <w:sz w:val="28"/>
          <w:szCs w:val="28"/>
        </w:rPr>
      </w:pPr>
    </w:p>
    <w:p w:rsidR="00EF50AF" w:rsidRPr="00BC0F90" w:rsidRDefault="009C6C21" w:rsidP="00BC0F90">
      <w:pPr>
        <w:spacing w:after="0" w:line="240" w:lineRule="auto"/>
        <w:jc w:val="center"/>
        <w:rPr>
          <w:color w:val="000000"/>
          <w:sz w:val="28"/>
          <w:szCs w:val="28"/>
        </w:rPr>
      </w:pPr>
      <w:r w:rsidRPr="00BC0F90">
        <w:rPr>
          <w:rFonts w:ascii="Times New Roman" w:hAnsi="Times New Roman" w:cs="Times New Roman"/>
          <w:b/>
          <w:sz w:val="28"/>
          <w:szCs w:val="28"/>
        </w:rPr>
        <w:lastRenderedPageBreak/>
        <w:t xml:space="preserve"> </w:t>
      </w:r>
      <w:r w:rsidR="004F3A5F" w:rsidRPr="00BC0F90">
        <w:rPr>
          <w:rFonts w:ascii="Times New Roman" w:hAnsi="Times New Roman" w:cs="Times New Roman"/>
          <w:b/>
          <w:sz w:val="28"/>
          <w:szCs w:val="28"/>
        </w:rPr>
        <w:t>Работа клубов, любительских объединений.</w:t>
      </w:r>
    </w:p>
    <w:p w:rsidR="003824FD" w:rsidRPr="00BC0F90" w:rsidRDefault="009C6C21" w:rsidP="00BC0F90">
      <w:pPr>
        <w:pStyle w:val="a7"/>
        <w:shd w:val="clear" w:color="auto" w:fill="FFFFFF"/>
        <w:spacing w:before="0" w:beforeAutospacing="0" w:after="0" w:afterAutospacing="0"/>
        <w:jc w:val="both"/>
        <w:textAlignment w:val="baseline"/>
        <w:rPr>
          <w:sz w:val="28"/>
          <w:szCs w:val="28"/>
        </w:rPr>
      </w:pPr>
      <w:r w:rsidRPr="00BC0F90">
        <w:rPr>
          <w:sz w:val="28"/>
          <w:szCs w:val="28"/>
        </w:rPr>
        <w:t xml:space="preserve"> Библиотеки в силу своих особенностей - открытости, доступности и бе</w:t>
      </w:r>
      <w:r w:rsidRPr="00BC0F90">
        <w:rPr>
          <w:sz w:val="28"/>
          <w:szCs w:val="28"/>
        </w:rPr>
        <w:t>с</w:t>
      </w:r>
      <w:r w:rsidRPr="00BC0F90">
        <w:rPr>
          <w:sz w:val="28"/>
          <w:szCs w:val="28"/>
        </w:rPr>
        <w:t>платности - взяли на себя функции организации досуга населения, открывая свои помещения различным клубам и объединениям по интересам. Творч</w:t>
      </w:r>
      <w:r w:rsidRPr="00BC0F90">
        <w:rPr>
          <w:sz w:val="28"/>
          <w:szCs w:val="28"/>
        </w:rPr>
        <w:t>е</w:t>
      </w:r>
      <w:r w:rsidRPr="00BC0F90">
        <w:rPr>
          <w:sz w:val="28"/>
          <w:szCs w:val="28"/>
        </w:rPr>
        <w:t>ские любительские объединения читателей вошли в практику библиотечной работы. Их популярность и жизнеспособность определяются ни какой-то особой темой или сверхзадачей, а главным образом царящей в них атмосф</w:t>
      </w:r>
      <w:r w:rsidRPr="00BC0F90">
        <w:rPr>
          <w:sz w:val="28"/>
          <w:szCs w:val="28"/>
        </w:rPr>
        <w:t>е</w:t>
      </w:r>
      <w:r w:rsidRPr="00BC0F90">
        <w:rPr>
          <w:sz w:val="28"/>
          <w:szCs w:val="28"/>
        </w:rPr>
        <w:t xml:space="preserve">рой. Свободное, непринужденное общение оказывается очень полезным для людей. Они, получая информацию о новых книгах, журналах, обмениваются опытом, помогают советом другим, находят единомышленников и друзей. </w:t>
      </w:r>
    </w:p>
    <w:p w:rsidR="003824FD" w:rsidRPr="00BC0F90" w:rsidRDefault="003824FD" w:rsidP="00BC0F90">
      <w:pPr>
        <w:pStyle w:val="a7"/>
        <w:shd w:val="clear" w:color="auto" w:fill="FFFFFF"/>
        <w:spacing w:before="0" w:beforeAutospacing="0" w:after="0" w:afterAutospacing="0"/>
        <w:jc w:val="both"/>
        <w:textAlignment w:val="baseline"/>
        <w:rPr>
          <w:sz w:val="28"/>
          <w:szCs w:val="28"/>
        </w:rPr>
      </w:pPr>
      <w:r w:rsidRPr="00BC0F90">
        <w:rPr>
          <w:sz w:val="28"/>
          <w:szCs w:val="28"/>
        </w:rPr>
        <w:t xml:space="preserve">Хотя и форма очень интересна, не во всех библиотеках работают клубы по интересам. </w:t>
      </w:r>
      <w:r w:rsidR="00A90A29" w:rsidRPr="00BC0F90">
        <w:rPr>
          <w:sz w:val="28"/>
          <w:szCs w:val="28"/>
        </w:rPr>
        <w:t>В</w:t>
      </w:r>
      <w:r w:rsidRPr="00BC0F90">
        <w:rPr>
          <w:sz w:val="28"/>
          <w:szCs w:val="28"/>
        </w:rPr>
        <w:t xml:space="preserve"> МБУК «ГЦМБ» - любительское объединение «Маргаритка» (1991 г.), «Стильный огородник» (2017 г.),</w:t>
      </w:r>
      <w:r w:rsidR="00EB15D3" w:rsidRPr="00BC0F90">
        <w:rPr>
          <w:sz w:val="28"/>
          <w:szCs w:val="28"/>
        </w:rPr>
        <w:t xml:space="preserve"> клуб любителей чтения «Лира» (2017 г.)</w:t>
      </w:r>
      <w:r w:rsidR="00A90A29" w:rsidRPr="00BC0F90">
        <w:rPr>
          <w:sz w:val="28"/>
          <w:szCs w:val="28"/>
        </w:rPr>
        <w:t xml:space="preserve">, </w:t>
      </w:r>
      <w:r w:rsidRPr="00BC0F90">
        <w:rPr>
          <w:sz w:val="28"/>
          <w:szCs w:val="28"/>
        </w:rPr>
        <w:t xml:space="preserve"> </w:t>
      </w:r>
      <w:r w:rsidR="00955CFB" w:rsidRPr="00BC0F90">
        <w:rPr>
          <w:sz w:val="28"/>
          <w:szCs w:val="28"/>
        </w:rPr>
        <w:t>в библиотеке – филиале №1 п. Теплая Гора</w:t>
      </w:r>
      <w:r w:rsidRPr="00BC0F90">
        <w:rPr>
          <w:sz w:val="28"/>
          <w:szCs w:val="28"/>
        </w:rPr>
        <w:t xml:space="preserve"> </w:t>
      </w:r>
      <w:r w:rsidR="00955CFB" w:rsidRPr="00BC0F90">
        <w:rPr>
          <w:sz w:val="28"/>
          <w:szCs w:val="28"/>
        </w:rPr>
        <w:t>«Эрудит – клуб», О</w:t>
      </w:r>
      <w:r w:rsidR="00955CFB" w:rsidRPr="00BC0F90">
        <w:rPr>
          <w:sz w:val="28"/>
          <w:szCs w:val="28"/>
        </w:rPr>
        <w:t>б</w:t>
      </w:r>
      <w:r w:rsidR="00955CFB" w:rsidRPr="00BC0F90">
        <w:rPr>
          <w:sz w:val="28"/>
          <w:szCs w:val="28"/>
        </w:rPr>
        <w:t>щество хронических дачников «Растительная жизнь», в МБУК «Пашийская библиотека» клуб</w:t>
      </w:r>
      <w:r w:rsidR="00EB15D3" w:rsidRPr="00BC0F90">
        <w:rPr>
          <w:sz w:val="28"/>
          <w:szCs w:val="28"/>
        </w:rPr>
        <w:t xml:space="preserve"> -</w:t>
      </w:r>
      <w:r w:rsidR="00955CFB" w:rsidRPr="00BC0F90">
        <w:rPr>
          <w:sz w:val="28"/>
          <w:szCs w:val="28"/>
        </w:rPr>
        <w:t xml:space="preserve"> «Земляки» (1997 г.)</w:t>
      </w:r>
      <w:r w:rsidRPr="00BC0F90">
        <w:rPr>
          <w:sz w:val="28"/>
          <w:szCs w:val="28"/>
        </w:rPr>
        <w:t xml:space="preserve"> </w:t>
      </w:r>
      <w:r w:rsidR="00A90A29" w:rsidRPr="00BC0F90">
        <w:rPr>
          <w:sz w:val="28"/>
          <w:szCs w:val="28"/>
        </w:rPr>
        <w:t xml:space="preserve">В течение года в  клубе «Земляки» прошли мероприятия:  «Муза серебряного века», посвященный творчеству М. Цветаевой, «наше здоровье – в наших руках», «Помню – забыть не могу» и др. </w:t>
      </w:r>
    </w:p>
    <w:p w:rsidR="003824FD" w:rsidRDefault="003824FD" w:rsidP="00BC0F90">
      <w:pPr>
        <w:pStyle w:val="a7"/>
        <w:shd w:val="clear" w:color="auto" w:fill="FFFFFF"/>
        <w:spacing w:before="0" w:beforeAutospacing="0" w:after="0" w:afterAutospacing="0"/>
        <w:jc w:val="both"/>
        <w:textAlignment w:val="baseline"/>
        <w:rPr>
          <w:sz w:val="28"/>
          <w:szCs w:val="28"/>
        </w:rPr>
      </w:pPr>
      <w:r w:rsidRPr="00BC0F90">
        <w:rPr>
          <w:sz w:val="28"/>
          <w:szCs w:val="28"/>
        </w:rPr>
        <w:t>«Стильный огородник»</w:t>
      </w:r>
      <w:r w:rsidR="00EB15D3" w:rsidRPr="00BC0F90">
        <w:rPr>
          <w:sz w:val="28"/>
          <w:szCs w:val="28"/>
        </w:rPr>
        <w:t xml:space="preserve"> </w:t>
      </w:r>
      <w:r w:rsidR="00955CFB" w:rsidRPr="00BC0F90">
        <w:rPr>
          <w:sz w:val="28"/>
          <w:szCs w:val="28"/>
        </w:rPr>
        <w:t xml:space="preserve">( руководитель Казарян </w:t>
      </w:r>
      <w:r w:rsidR="00EB15D3" w:rsidRPr="00BC0F90">
        <w:rPr>
          <w:sz w:val="28"/>
          <w:szCs w:val="28"/>
        </w:rPr>
        <w:t xml:space="preserve"> </w:t>
      </w:r>
      <w:r w:rsidR="00955CFB" w:rsidRPr="00BC0F90">
        <w:rPr>
          <w:sz w:val="28"/>
          <w:szCs w:val="28"/>
        </w:rPr>
        <w:t>Елия Сергеевна, зав.</w:t>
      </w:r>
      <w:r w:rsidR="00EB15D3" w:rsidRPr="00BC0F90">
        <w:rPr>
          <w:sz w:val="28"/>
          <w:szCs w:val="28"/>
        </w:rPr>
        <w:t xml:space="preserve"> </w:t>
      </w:r>
      <w:r w:rsidR="00955CFB" w:rsidRPr="00BC0F90">
        <w:rPr>
          <w:sz w:val="28"/>
          <w:szCs w:val="28"/>
        </w:rPr>
        <w:t xml:space="preserve">ИПЦ) </w:t>
      </w:r>
      <w:r w:rsidR="00E82D7F" w:rsidRPr="00BC0F90">
        <w:rPr>
          <w:sz w:val="28"/>
          <w:szCs w:val="28"/>
        </w:rPr>
        <w:t xml:space="preserve"> в отчетном году </w:t>
      </w:r>
      <w:r w:rsidRPr="00BC0F90">
        <w:rPr>
          <w:sz w:val="28"/>
          <w:szCs w:val="28"/>
        </w:rPr>
        <w:t xml:space="preserve"> работал очень активно</w:t>
      </w:r>
      <w:r w:rsidR="00D01EC1" w:rsidRPr="00BC0F90">
        <w:rPr>
          <w:sz w:val="28"/>
          <w:szCs w:val="28"/>
        </w:rPr>
        <w:t xml:space="preserve"> о чем говорят афиши –</w:t>
      </w:r>
      <w:r w:rsidR="00A90A29" w:rsidRPr="00BC0F90">
        <w:rPr>
          <w:sz w:val="28"/>
          <w:szCs w:val="28"/>
        </w:rPr>
        <w:t xml:space="preserve"> </w:t>
      </w:r>
      <w:r w:rsidR="00D01EC1" w:rsidRPr="00BC0F90">
        <w:rPr>
          <w:sz w:val="28"/>
          <w:szCs w:val="28"/>
        </w:rPr>
        <w:t>приглашения</w:t>
      </w:r>
      <w:r w:rsidR="00E82D7F" w:rsidRPr="00BC0F90">
        <w:rPr>
          <w:sz w:val="28"/>
          <w:szCs w:val="28"/>
        </w:rPr>
        <w:t>, фотографии с мероприятий, отзывы членов клуба</w:t>
      </w:r>
      <w:r w:rsidR="00A90A29" w:rsidRPr="00BC0F90">
        <w:rPr>
          <w:sz w:val="28"/>
          <w:szCs w:val="28"/>
        </w:rPr>
        <w:t>. Вот названия заседаний:</w:t>
      </w:r>
      <w:r w:rsidR="00EB15D3" w:rsidRPr="00BC0F90">
        <w:rPr>
          <w:sz w:val="28"/>
          <w:szCs w:val="28"/>
        </w:rPr>
        <w:t xml:space="preserve"> «Огурец – молодец», «Радуга цветов», «Красавица петуния», «Капуста – б</w:t>
      </w:r>
      <w:r w:rsidR="00EB15D3" w:rsidRPr="00BC0F90">
        <w:rPr>
          <w:sz w:val="28"/>
          <w:szCs w:val="28"/>
        </w:rPr>
        <w:t>а</w:t>
      </w:r>
      <w:r w:rsidR="00EB15D3" w:rsidRPr="00BC0F90">
        <w:rPr>
          <w:sz w:val="28"/>
          <w:szCs w:val="28"/>
        </w:rPr>
        <w:t>рыня огорода», «Красота своими руками», «Стильный огород»,</w:t>
      </w:r>
      <w:r w:rsidR="0063509C" w:rsidRPr="00BC0F90">
        <w:rPr>
          <w:sz w:val="28"/>
          <w:szCs w:val="28"/>
        </w:rPr>
        <w:t xml:space="preserve"> «</w:t>
      </w:r>
      <w:r w:rsidR="00EB15D3" w:rsidRPr="00BC0F90">
        <w:rPr>
          <w:sz w:val="28"/>
          <w:szCs w:val="28"/>
        </w:rPr>
        <w:t xml:space="preserve">Осенний огород. Готовим грядки к зиме» и др.   </w:t>
      </w:r>
    </w:p>
    <w:p w:rsidR="00B54D58" w:rsidRPr="00BC0F90" w:rsidRDefault="00B54D58" w:rsidP="00BC0F90">
      <w:pPr>
        <w:pStyle w:val="a7"/>
        <w:shd w:val="clear" w:color="auto" w:fill="FFFFFF"/>
        <w:spacing w:before="0" w:beforeAutospacing="0" w:after="0" w:afterAutospacing="0"/>
        <w:jc w:val="both"/>
        <w:textAlignment w:val="baseline"/>
        <w:rPr>
          <w:sz w:val="28"/>
          <w:szCs w:val="28"/>
        </w:rPr>
      </w:pPr>
    </w:p>
    <w:p w:rsidR="007E6B42" w:rsidRPr="00BC0F90" w:rsidRDefault="00B54D58" w:rsidP="00BC0F90">
      <w:pPr>
        <w:pStyle w:val="a7"/>
        <w:shd w:val="clear" w:color="auto" w:fill="FFFFFF"/>
        <w:spacing w:before="0" w:beforeAutospacing="0" w:after="0" w:afterAutospacing="0"/>
        <w:jc w:val="both"/>
        <w:textAlignment w:val="baseline"/>
        <w:rPr>
          <w:sz w:val="28"/>
          <w:szCs w:val="28"/>
        </w:rPr>
      </w:pPr>
      <w:r>
        <w:rPr>
          <w:rFonts w:ascii="Tahoma" w:hAnsi="Tahoma" w:cs="Tahoma"/>
          <w:noProof/>
          <w:color w:val="333333"/>
          <w:sz w:val="28"/>
          <w:szCs w:val="28"/>
        </w:rPr>
        <mc:AlternateContent>
          <mc:Choice Requires="wpg">
            <w:drawing>
              <wp:anchor distT="0" distB="0" distL="114300" distR="114300" simplePos="0" relativeHeight="251658240" behindDoc="0" locked="0" layoutInCell="1" allowOverlap="1" wp14:anchorId="01430A0B" wp14:editId="03E4FE66">
                <wp:simplePos x="0" y="0"/>
                <wp:positionH relativeFrom="column">
                  <wp:posOffset>2863215</wp:posOffset>
                </wp:positionH>
                <wp:positionV relativeFrom="paragraph">
                  <wp:posOffset>22225</wp:posOffset>
                </wp:positionV>
                <wp:extent cx="2476500" cy="3790950"/>
                <wp:effectExtent l="0" t="0" r="0" b="0"/>
                <wp:wrapNone/>
                <wp:docPr id="39" name="Группа 39"/>
                <wp:cNvGraphicFramePr/>
                <a:graphic xmlns:a="http://schemas.openxmlformats.org/drawingml/2006/main">
                  <a:graphicData uri="http://schemas.microsoft.com/office/word/2010/wordprocessingGroup">
                    <wpg:wgp>
                      <wpg:cNvGrpSpPr/>
                      <wpg:grpSpPr>
                        <a:xfrm>
                          <a:off x="0" y="0"/>
                          <a:ext cx="2476500" cy="3790950"/>
                          <a:chOff x="0" y="0"/>
                          <a:chExt cx="2782956" cy="4261899"/>
                        </a:xfrm>
                      </wpg:grpSpPr>
                      <pic:pic xmlns:pic="http://schemas.openxmlformats.org/drawingml/2006/picture">
                        <pic:nvPicPr>
                          <pic:cNvPr id="17" name="Рисунок 17" descr="http://gorn-lib.biblioteka-perm.ru/upload/versions/37655/41078/Kapusta.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2956" cy="1963972"/>
                          </a:xfrm>
                          <a:prstGeom prst="rect">
                            <a:avLst/>
                          </a:prstGeom>
                          <a:noFill/>
                          <a:ln>
                            <a:noFill/>
                          </a:ln>
                        </pic:spPr>
                      </pic:pic>
                      <pic:pic xmlns:pic="http://schemas.openxmlformats.org/drawingml/2006/picture">
                        <pic:nvPicPr>
                          <pic:cNvPr id="15" name="Рисунок 15" descr="http://gorn-lib.biblioteka-perm.ru/upload/versions/37655/41078/16_marta.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2170706"/>
                            <a:ext cx="2782956" cy="2091193"/>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Группа 39" o:spid="_x0000_s1026" style="position:absolute;margin-left:225.45pt;margin-top:1.75pt;width:195pt;height:298.5pt;z-index:251658240;mso-width-relative:margin;mso-height-relative:margin" coordsize="27829,426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7" o:spid="_x0000_s1027" type="#_x0000_t75" alt="http://gorn-lib.biblioteka-perm.ru/upload/versions/37655/41078/Kapusta.jpg" style="position:absolute;width:27829;height:19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vikLDAAAA2wAAAA8AAABkcnMvZG93bnJldi54bWxET01rwkAQvRf8D8sIvdVNVarEbEQEUQ9W&#10;1CL0NmTHJDQ7G3a3mvbXu4WCt3m8z8nmnWnElZyvLSt4HSQgiAuray4VfJxWL1MQPiBrbCyTgh/y&#10;MM97Txmm2t74QNdjKEUMYZ+igiqENpXSFxUZ9APbEkfuYp3BEKErpXZ4i+GmkcMkeZMGa44NFba0&#10;rKj4On4bBevzebLf4aE+vZvlyHXb7e9q/KnUc79bzEAE6sJD/O/e6Dh/An+/xANkf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S+KQsMAAADbAAAADwAAAAAAAAAAAAAAAACf&#10;AgAAZHJzL2Rvd25yZXYueG1sUEsFBgAAAAAEAAQA9wAAAI8DAAAAAA==&#10;">
                  <v:imagedata r:id="rId21" o:title="Kapusta"/>
                  <v:path arrowok="t"/>
                </v:shape>
                <v:shape id="Рисунок 15" o:spid="_x0000_s1028" type="#_x0000_t75" alt="http://gorn-lib.biblioteka-perm.ru/upload/versions/37655/41078/16_marta.jpg" style="position:absolute;top:21707;width:27829;height:20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6k1DAAAAA2wAAAA8AAABkcnMvZG93bnJldi54bWxET02LwjAQvS/4H8II3tZURZFqFF1Ydvem&#10;7uJ5bMa22kxKk23qvzeC4G0e73OW685UoqXGlZYVjIYJCOLM6pJzBX+/n+9zEM4ja6wsk4IbOViv&#10;em9LTLUNvKf24HMRQ9ilqKDwvk6ldFlBBt3Q1sSRO9vGoI+wyaVuMMRwU8lxksykwZJjQ4E1fRSU&#10;XQ//RsG+/NnR9bY9HcMF52HcfmXBTpQa9LvNAoSnzr/ET/e3jvOn8PglHiBX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bqTUMAAAADbAAAADwAAAAAAAAAAAAAAAACfAgAA&#10;ZHJzL2Rvd25yZXYueG1sUEsFBgAAAAAEAAQA9wAAAIwDAAAAAA==&#10;">
                  <v:imagedata r:id="rId22" o:title="16_marta"/>
                  <v:path arrowok="t"/>
                </v:shape>
              </v:group>
            </w:pict>
          </mc:Fallback>
        </mc:AlternateContent>
      </w:r>
      <w:r w:rsidRPr="00BC0F90">
        <w:rPr>
          <w:rFonts w:ascii="Tahoma" w:hAnsi="Tahoma" w:cs="Tahoma"/>
          <w:noProof/>
          <w:color w:val="333333"/>
          <w:sz w:val="28"/>
          <w:szCs w:val="28"/>
        </w:rPr>
        <w:drawing>
          <wp:inline distT="0" distB="0" distL="0" distR="0" wp14:anchorId="03003D97" wp14:editId="3B47811C">
            <wp:extent cx="2678937" cy="3790950"/>
            <wp:effectExtent l="19050" t="19050" r="26670" b="19050"/>
            <wp:docPr id="19" name="Рисунок 19" descr="http://gorn-lib.biblioteka-perm.ru/upload/versions/37655/41078/12_oktab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41078/12_oktabra.jpg"/>
                    <pic:cNvPicPr>
                      <a:picLocks noChangeAspect="1" noChangeArrowheads="1"/>
                    </pic:cNvPicPr>
                  </pic:nvPicPr>
                  <pic:blipFill>
                    <a:blip r:embed="rId23">
                      <a:extLst>
                        <a:ext uri="{BEBA8EAE-BF5A-486C-A8C5-ECC9F3942E4B}">
                          <a14:imgProps xmlns:a14="http://schemas.microsoft.com/office/drawing/2010/main">
                            <a14:imgLayer r:embed="rId24">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693951" cy="3812197"/>
                    </a:xfrm>
                    <a:prstGeom prst="rect">
                      <a:avLst/>
                    </a:prstGeom>
                    <a:noFill/>
                    <a:ln>
                      <a:solidFill>
                        <a:schemeClr val="accent1"/>
                      </a:solidFill>
                    </a:ln>
                  </pic:spPr>
                </pic:pic>
              </a:graphicData>
            </a:graphic>
          </wp:inline>
        </w:drawing>
      </w:r>
    </w:p>
    <w:p w:rsidR="00670357" w:rsidRPr="00BC0F90" w:rsidRDefault="00B54D58" w:rsidP="00BC0F90">
      <w:pPr>
        <w:spacing w:after="0" w:line="240" w:lineRule="auto"/>
        <w:jc w:val="both"/>
        <w:rPr>
          <w:rFonts w:ascii="Times New Roman" w:hAnsi="Times New Roman" w:cs="Times New Roman"/>
          <w:color w:val="333333"/>
          <w:sz w:val="28"/>
          <w:szCs w:val="28"/>
          <w:shd w:val="clear" w:color="auto" w:fill="FFFFFF"/>
        </w:rPr>
      </w:pPr>
      <w:r w:rsidRPr="00BC0F90">
        <w:rPr>
          <w:rFonts w:ascii="Tahoma" w:eastAsia="Times New Roman" w:hAnsi="Tahoma" w:cs="Tahoma"/>
          <w:b/>
          <w:bCs/>
          <w:noProof/>
          <w:color w:val="333333"/>
          <w:sz w:val="28"/>
          <w:szCs w:val="28"/>
          <w:lang w:eastAsia="ru-RU"/>
        </w:rPr>
        <w:lastRenderedPageBreak/>
        <w:drawing>
          <wp:anchor distT="0" distB="0" distL="114300" distR="114300" simplePos="0" relativeHeight="251659264" behindDoc="0" locked="0" layoutInCell="1" allowOverlap="1" wp14:anchorId="169E5D41" wp14:editId="546C379E">
            <wp:simplePos x="0" y="0"/>
            <wp:positionH relativeFrom="column">
              <wp:posOffset>-17145</wp:posOffset>
            </wp:positionH>
            <wp:positionV relativeFrom="paragraph">
              <wp:posOffset>2861310</wp:posOffset>
            </wp:positionV>
            <wp:extent cx="3757930" cy="3880485"/>
            <wp:effectExtent l="0" t="0" r="0" b="5715"/>
            <wp:wrapSquare wrapText="bothSides"/>
            <wp:docPr id="31" name="Рисунок 31" descr="http://gorn-lib.biblioteka-perm.ru/upload/versions/37655/38390/DSC07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orn-lib.biblioteka-perm.ru/upload/versions/37655/38390/DSC0721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57930" cy="38804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1EC1" w:rsidRPr="00BC0F90">
        <w:rPr>
          <w:rFonts w:ascii="Times New Roman" w:hAnsi="Times New Roman" w:cs="Times New Roman"/>
          <w:color w:val="333333"/>
          <w:sz w:val="28"/>
          <w:szCs w:val="28"/>
        </w:rPr>
        <w:t>Любительское объедин</w:t>
      </w:r>
      <w:r w:rsidR="00D01EC1" w:rsidRPr="00BC0F90">
        <w:rPr>
          <w:rFonts w:ascii="Times New Roman" w:hAnsi="Times New Roman" w:cs="Times New Roman"/>
          <w:color w:val="333333"/>
          <w:sz w:val="28"/>
          <w:szCs w:val="28"/>
        </w:rPr>
        <w:t>е</w:t>
      </w:r>
      <w:r w:rsidR="00D01EC1" w:rsidRPr="00BC0F90">
        <w:rPr>
          <w:rFonts w:ascii="Times New Roman" w:hAnsi="Times New Roman" w:cs="Times New Roman"/>
          <w:color w:val="333333"/>
          <w:sz w:val="28"/>
          <w:szCs w:val="28"/>
        </w:rPr>
        <w:t>ние цветоводов  «Марг</w:t>
      </w:r>
      <w:r w:rsidR="00D01EC1" w:rsidRPr="00BC0F90">
        <w:rPr>
          <w:rFonts w:ascii="Times New Roman" w:hAnsi="Times New Roman" w:cs="Times New Roman"/>
          <w:color w:val="333333"/>
          <w:sz w:val="28"/>
          <w:szCs w:val="28"/>
        </w:rPr>
        <w:t>а</w:t>
      </w:r>
      <w:r w:rsidR="00D01EC1" w:rsidRPr="00BC0F90">
        <w:rPr>
          <w:rFonts w:ascii="Times New Roman" w:hAnsi="Times New Roman" w:cs="Times New Roman"/>
          <w:color w:val="333333"/>
          <w:sz w:val="28"/>
          <w:szCs w:val="28"/>
        </w:rPr>
        <w:t xml:space="preserve">ритка» совместно с </w:t>
      </w:r>
      <w:r w:rsidR="00C25968" w:rsidRPr="00BC0F90">
        <w:rPr>
          <w:rFonts w:ascii="Times New Roman" w:hAnsi="Times New Roman" w:cs="Times New Roman"/>
          <w:color w:val="333333"/>
          <w:sz w:val="28"/>
          <w:szCs w:val="28"/>
        </w:rPr>
        <w:t>о</w:t>
      </w:r>
      <w:r w:rsidR="000A45B7" w:rsidRPr="00BC0F90">
        <w:rPr>
          <w:rFonts w:ascii="Times New Roman" w:hAnsi="Times New Roman" w:cs="Times New Roman"/>
          <w:color w:val="000000"/>
          <w:sz w:val="28"/>
          <w:szCs w:val="28"/>
        </w:rPr>
        <w:t>бщ</w:t>
      </w:r>
      <w:r w:rsidR="000A45B7" w:rsidRPr="00BC0F90">
        <w:rPr>
          <w:rFonts w:ascii="Times New Roman" w:hAnsi="Times New Roman" w:cs="Times New Roman"/>
          <w:color w:val="000000"/>
          <w:sz w:val="28"/>
          <w:szCs w:val="28"/>
        </w:rPr>
        <w:t>е</w:t>
      </w:r>
      <w:r w:rsidR="000A45B7" w:rsidRPr="00BC0F90">
        <w:rPr>
          <w:rFonts w:ascii="Times New Roman" w:hAnsi="Times New Roman" w:cs="Times New Roman"/>
          <w:color w:val="000000"/>
          <w:sz w:val="28"/>
          <w:szCs w:val="28"/>
        </w:rPr>
        <w:t>ственной организацией в</w:t>
      </w:r>
      <w:r w:rsidR="000A45B7" w:rsidRPr="00BC0F90">
        <w:rPr>
          <w:rFonts w:ascii="Times New Roman" w:hAnsi="Times New Roman" w:cs="Times New Roman"/>
          <w:color w:val="000000"/>
          <w:sz w:val="28"/>
          <w:szCs w:val="28"/>
        </w:rPr>
        <w:t>е</w:t>
      </w:r>
      <w:r w:rsidR="000A45B7" w:rsidRPr="00BC0F90">
        <w:rPr>
          <w:rFonts w:ascii="Times New Roman" w:hAnsi="Times New Roman" w:cs="Times New Roman"/>
          <w:color w:val="000000"/>
          <w:sz w:val="28"/>
          <w:szCs w:val="28"/>
        </w:rPr>
        <w:t>теранов (пенсионеров) войны, труда, вооруже</w:t>
      </w:r>
      <w:r w:rsidR="000A45B7" w:rsidRPr="00BC0F90">
        <w:rPr>
          <w:rFonts w:ascii="Times New Roman" w:hAnsi="Times New Roman" w:cs="Times New Roman"/>
          <w:color w:val="000000"/>
          <w:sz w:val="28"/>
          <w:szCs w:val="28"/>
        </w:rPr>
        <w:t>н</w:t>
      </w:r>
      <w:r w:rsidR="000A45B7" w:rsidRPr="00BC0F90">
        <w:rPr>
          <w:rFonts w:ascii="Times New Roman" w:hAnsi="Times New Roman" w:cs="Times New Roman"/>
          <w:color w:val="000000"/>
          <w:sz w:val="28"/>
          <w:szCs w:val="28"/>
        </w:rPr>
        <w:t>ных сил и правоохран</w:t>
      </w:r>
      <w:r w:rsidR="000A45B7" w:rsidRPr="00BC0F90">
        <w:rPr>
          <w:rFonts w:ascii="Times New Roman" w:hAnsi="Times New Roman" w:cs="Times New Roman"/>
          <w:color w:val="000000"/>
          <w:sz w:val="28"/>
          <w:szCs w:val="28"/>
        </w:rPr>
        <w:t>и</w:t>
      </w:r>
      <w:r w:rsidR="000A45B7" w:rsidRPr="00BC0F90">
        <w:rPr>
          <w:rFonts w:ascii="Times New Roman" w:hAnsi="Times New Roman" w:cs="Times New Roman"/>
          <w:color w:val="000000"/>
          <w:sz w:val="28"/>
          <w:szCs w:val="28"/>
        </w:rPr>
        <w:t>тельных органов Горноз</w:t>
      </w:r>
      <w:r w:rsidR="000A45B7" w:rsidRPr="00BC0F90">
        <w:rPr>
          <w:rFonts w:ascii="Times New Roman" w:hAnsi="Times New Roman" w:cs="Times New Roman"/>
          <w:color w:val="000000"/>
          <w:sz w:val="28"/>
          <w:szCs w:val="28"/>
        </w:rPr>
        <w:t>а</w:t>
      </w:r>
      <w:r w:rsidR="000A45B7" w:rsidRPr="00BC0F90">
        <w:rPr>
          <w:rFonts w:ascii="Times New Roman" w:hAnsi="Times New Roman" w:cs="Times New Roman"/>
          <w:color w:val="000000"/>
          <w:sz w:val="28"/>
          <w:szCs w:val="28"/>
        </w:rPr>
        <w:t>водского района</w:t>
      </w:r>
      <w:r w:rsidR="00C25968" w:rsidRPr="00BC0F90">
        <w:rPr>
          <w:rFonts w:ascii="Times New Roman" w:hAnsi="Times New Roman" w:cs="Times New Roman"/>
          <w:color w:val="000000"/>
          <w:sz w:val="28"/>
          <w:szCs w:val="28"/>
        </w:rPr>
        <w:t xml:space="preserve"> организ</w:t>
      </w:r>
      <w:r w:rsidR="00C25968" w:rsidRPr="00BC0F90">
        <w:rPr>
          <w:rFonts w:ascii="Times New Roman" w:hAnsi="Times New Roman" w:cs="Times New Roman"/>
          <w:color w:val="000000"/>
          <w:sz w:val="28"/>
          <w:szCs w:val="28"/>
        </w:rPr>
        <w:t>о</w:t>
      </w:r>
      <w:r w:rsidR="00C25968" w:rsidRPr="00BC0F90">
        <w:rPr>
          <w:rFonts w:ascii="Times New Roman" w:hAnsi="Times New Roman" w:cs="Times New Roman"/>
          <w:color w:val="000000"/>
          <w:sz w:val="28"/>
          <w:szCs w:val="28"/>
        </w:rPr>
        <w:t>вал</w:t>
      </w:r>
      <w:r w:rsidR="00032BE8" w:rsidRPr="00BC0F90">
        <w:rPr>
          <w:rFonts w:ascii="Times New Roman" w:hAnsi="Times New Roman" w:cs="Times New Roman"/>
          <w:color w:val="000000"/>
          <w:sz w:val="28"/>
          <w:szCs w:val="28"/>
        </w:rPr>
        <w:t>и</w:t>
      </w:r>
      <w:r w:rsidR="00C25968" w:rsidRPr="00BC0F90">
        <w:rPr>
          <w:rFonts w:ascii="Times New Roman" w:hAnsi="Times New Roman" w:cs="Times New Roman"/>
          <w:color w:val="000000"/>
          <w:sz w:val="28"/>
          <w:szCs w:val="28"/>
        </w:rPr>
        <w:t xml:space="preserve"> выставку</w:t>
      </w:r>
      <w:r w:rsidR="00E82D7F" w:rsidRPr="00BC0F90">
        <w:rPr>
          <w:rFonts w:ascii="Times New Roman" w:hAnsi="Times New Roman" w:cs="Times New Roman"/>
          <w:color w:val="000000"/>
          <w:sz w:val="28"/>
          <w:szCs w:val="28"/>
        </w:rPr>
        <w:t xml:space="preserve"> –</w:t>
      </w:r>
      <w:r w:rsidR="008C0A44" w:rsidRPr="00BC0F90">
        <w:rPr>
          <w:rFonts w:ascii="Times New Roman" w:hAnsi="Times New Roman" w:cs="Times New Roman"/>
          <w:color w:val="000000"/>
          <w:sz w:val="28"/>
          <w:szCs w:val="28"/>
        </w:rPr>
        <w:t xml:space="preserve"> </w:t>
      </w:r>
      <w:r w:rsidR="00E82D7F" w:rsidRPr="00BC0F90">
        <w:rPr>
          <w:rFonts w:ascii="Times New Roman" w:hAnsi="Times New Roman" w:cs="Times New Roman"/>
          <w:color w:val="000000"/>
          <w:sz w:val="28"/>
          <w:szCs w:val="28"/>
        </w:rPr>
        <w:t>ко</w:t>
      </w:r>
      <w:r w:rsidR="00E82D7F" w:rsidRPr="00BC0F90">
        <w:rPr>
          <w:rFonts w:ascii="Times New Roman" w:hAnsi="Times New Roman" w:cs="Times New Roman"/>
          <w:color w:val="000000"/>
          <w:sz w:val="28"/>
          <w:szCs w:val="28"/>
        </w:rPr>
        <w:t>н</w:t>
      </w:r>
      <w:r w:rsidR="00E82D7F" w:rsidRPr="00BC0F90">
        <w:rPr>
          <w:rFonts w:ascii="Times New Roman" w:hAnsi="Times New Roman" w:cs="Times New Roman"/>
          <w:color w:val="000000"/>
          <w:sz w:val="28"/>
          <w:szCs w:val="28"/>
        </w:rPr>
        <w:t xml:space="preserve">курс </w:t>
      </w:r>
      <w:r w:rsidR="00C25968" w:rsidRPr="00BC0F90">
        <w:rPr>
          <w:rFonts w:ascii="Times New Roman" w:hAnsi="Times New Roman" w:cs="Times New Roman"/>
          <w:color w:val="000000"/>
          <w:sz w:val="28"/>
          <w:szCs w:val="28"/>
        </w:rPr>
        <w:t xml:space="preserve"> </w:t>
      </w:r>
      <w:r w:rsidR="00670357" w:rsidRPr="00BC0F90">
        <w:rPr>
          <w:rFonts w:ascii="Times New Roman" w:hAnsi="Times New Roman" w:cs="Times New Roman"/>
          <w:color w:val="333333"/>
          <w:sz w:val="28"/>
          <w:szCs w:val="28"/>
          <w:shd w:val="clear" w:color="auto" w:fill="FFFFFF"/>
        </w:rPr>
        <w:t xml:space="preserve">  цветов и декорати</w:t>
      </w:r>
      <w:r w:rsidR="00670357" w:rsidRPr="00BC0F90">
        <w:rPr>
          <w:rFonts w:ascii="Times New Roman" w:hAnsi="Times New Roman" w:cs="Times New Roman"/>
          <w:color w:val="333333"/>
          <w:sz w:val="28"/>
          <w:szCs w:val="28"/>
          <w:shd w:val="clear" w:color="auto" w:fill="FFFFFF"/>
        </w:rPr>
        <w:t>в</w:t>
      </w:r>
      <w:r w:rsidR="00670357" w:rsidRPr="00BC0F90">
        <w:rPr>
          <w:rFonts w:ascii="Times New Roman" w:hAnsi="Times New Roman" w:cs="Times New Roman"/>
          <w:color w:val="333333"/>
          <w:sz w:val="28"/>
          <w:szCs w:val="28"/>
          <w:shd w:val="clear" w:color="auto" w:fill="FFFFFF"/>
        </w:rPr>
        <w:t>но-прикладного творчества «Цв</w:t>
      </w:r>
      <w:r w:rsidR="00670357" w:rsidRPr="00BC0F90">
        <w:rPr>
          <w:rFonts w:ascii="Times New Roman" w:hAnsi="Times New Roman" w:cs="Times New Roman"/>
          <w:color w:val="333333"/>
          <w:sz w:val="28"/>
          <w:szCs w:val="28"/>
          <w:shd w:val="clear" w:color="auto" w:fill="FFFFFF"/>
        </w:rPr>
        <w:t>е</w:t>
      </w:r>
      <w:r w:rsidR="00670357" w:rsidRPr="00BC0F90">
        <w:rPr>
          <w:rFonts w:ascii="Times New Roman" w:hAnsi="Times New Roman" w:cs="Times New Roman"/>
          <w:color w:val="333333"/>
          <w:sz w:val="28"/>
          <w:szCs w:val="28"/>
          <w:shd w:val="clear" w:color="auto" w:fill="FFFFFF"/>
        </w:rPr>
        <w:t>точная мелодия лета»</w:t>
      </w:r>
      <w:r w:rsidR="00C25968" w:rsidRPr="00BC0F90">
        <w:rPr>
          <w:rFonts w:ascii="Times New Roman" w:hAnsi="Times New Roman" w:cs="Times New Roman"/>
          <w:color w:val="333333"/>
          <w:sz w:val="28"/>
          <w:szCs w:val="28"/>
          <w:shd w:val="clear" w:color="auto" w:fill="FFFFFF"/>
        </w:rPr>
        <w:t>.</w:t>
      </w:r>
      <w:r w:rsidR="00670357" w:rsidRPr="00BC0F90">
        <w:rPr>
          <w:rFonts w:ascii="Times New Roman" w:hAnsi="Times New Roman" w:cs="Times New Roman"/>
          <w:color w:val="333333"/>
          <w:sz w:val="28"/>
          <w:szCs w:val="28"/>
          <w:shd w:val="clear" w:color="auto" w:fill="FFFFFF"/>
        </w:rPr>
        <w:t xml:space="preserve"> Выставка</w:t>
      </w:r>
      <w:r w:rsidR="000A45B7" w:rsidRPr="00BC0F90">
        <w:rPr>
          <w:rFonts w:ascii="Times New Roman" w:hAnsi="Times New Roman" w:cs="Times New Roman"/>
          <w:color w:val="333333"/>
          <w:sz w:val="28"/>
          <w:szCs w:val="28"/>
          <w:shd w:val="clear" w:color="auto" w:fill="FFFFFF"/>
        </w:rPr>
        <w:t xml:space="preserve"> </w:t>
      </w:r>
      <w:r w:rsidR="00670357" w:rsidRPr="00BC0F90">
        <w:rPr>
          <w:rFonts w:ascii="Times New Roman" w:hAnsi="Times New Roman" w:cs="Times New Roman"/>
          <w:color w:val="333333"/>
          <w:sz w:val="28"/>
          <w:szCs w:val="28"/>
          <w:shd w:val="clear" w:color="auto" w:fill="FFFFFF"/>
        </w:rPr>
        <w:t>– конкурс пр</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шл</w:t>
      </w:r>
      <w:r w:rsidR="00E82D7F" w:rsidRPr="00BC0F90">
        <w:rPr>
          <w:rFonts w:ascii="Times New Roman" w:hAnsi="Times New Roman" w:cs="Times New Roman"/>
          <w:color w:val="333333"/>
          <w:sz w:val="28"/>
          <w:szCs w:val="28"/>
          <w:shd w:val="clear" w:color="auto" w:fill="FFFFFF"/>
        </w:rPr>
        <w:t xml:space="preserve">а </w:t>
      </w:r>
      <w:r w:rsidR="00670357" w:rsidRPr="00BC0F90">
        <w:rPr>
          <w:rFonts w:ascii="Times New Roman" w:hAnsi="Times New Roman" w:cs="Times New Roman"/>
          <w:color w:val="333333"/>
          <w:sz w:val="28"/>
          <w:szCs w:val="28"/>
          <w:shd w:val="clear" w:color="auto" w:fill="FFFFFF"/>
        </w:rPr>
        <w:t xml:space="preserve"> </w:t>
      </w:r>
      <w:r w:rsidR="00E82D7F" w:rsidRPr="00BC0F90">
        <w:rPr>
          <w:rFonts w:ascii="Times New Roman" w:hAnsi="Times New Roman" w:cs="Times New Roman"/>
          <w:color w:val="333333"/>
          <w:sz w:val="28"/>
          <w:szCs w:val="28"/>
          <w:shd w:val="clear" w:color="auto" w:fill="FFFFFF"/>
        </w:rPr>
        <w:t>в</w:t>
      </w:r>
      <w:r w:rsidR="00670357" w:rsidRPr="00BC0F90">
        <w:rPr>
          <w:rFonts w:ascii="Times New Roman" w:hAnsi="Times New Roman" w:cs="Times New Roman"/>
          <w:color w:val="333333"/>
          <w:sz w:val="28"/>
          <w:szCs w:val="28"/>
          <w:shd w:val="clear" w:color="auto" w:fill="FFFFFF"/>
        </w:rPr>
        <w:t xml:space="preserve"> дву</w:t>
      </w:r>
      <w:r w:rsidR="00E82D7F" w:rsidRPr="00BC0F90">
        <w:rPr>
          <w:rFonts w:ascii="Times New Roman" w:hAnsi="Times New Roman" w:cs="Times New Roman"/>
          <w:color w:val="333333"/>
          <w:sz w:val="28"/>
          <w:szCs w:val="28"/>
          <w:shd w:val="clear" w:color="auto" w:fill="FFFFFF"/>
        </w:rPr>
        <w:t>х</w:t>
      </w:r>
      <w:r w:rsidR="00670357" w:rsidRPr="00BC0F90">
        <w:rPr>
          <w:rFonts w:ascii="Times New Roman" w:hAnsi="Times New Roman" w:cs="Times New Roman"/>
          <w:color w:val="333333"/>
          <w:sz w:val="28"/>
          <w:szCs w:val="28"/>
          <w:shd w:val="clear" w:color="auto" w:fill="FFFFFF"/>
        </w:rPr>
        <w:t xml:space="preserve"> номинация</w:t>
      </w:r>
      <w:r w:rsidR="00E82D7F" w:rsidRPr="00BC0F90">
        <w:rPr>
          <w:rFonts w:ascii="Times New Roman" w:hAnsi="Times New Roman" w:cs="Times New Roman"/>
          <w:color w:val="333333"/>
          <w:sz w:val="28"/>
          <w:szCs w:val="28"/>
          <w:shd w:val="clear" w:color="auto" w:fill="FFFFFF"/>
        </w:rPr>
        <w:t>х</w:t>
      </w:r>
      <w:r w:rsidR="00670357" w:rsidRPr="00BC0F90">
        <w:rPr>
          <w:rFonts w:ascii="Times New Roman" w:hAnsi="Times New Roman" w:cs="Times New Roman"/>
          <w:color w:val="333333"/>
          <w:sz w:val="28"/>
          <w:szCs w:val="28"/>
          <w:shd w:val="clear" w:color="auto" w:fill="FFFFFF"/>
        </w:rPr>
        <w:t>: «Цветы» и «Декоративно–прикладное творчество». Всего в выставке прин</w:t>
      </w:r>
      <w:r w:rsidR="00670357" w:rsidRPr="00BC0F90">
        <w:rPr>
          <w:rFonts w:ascii="Times New Roman" w:hAnsi="Times New Roman" w:cs="Times New Roman"/>
          <w:color w:val="333333"/>
          <w:sz w:val="28"/>
          <w:szCs w:val="28"/>
          <w:shd w:val="clear" w:color="auto" w:fill="FFFFFF"/>
        </w:rPr>
        <w:t>я</w:t>
      </w:r>
      <w:r w:rsidR="00670357" w:rsidRPr="00BC0F90">
        <w:rPr>
          <w:rFonts w:ascii="Times New Roman" w:hAnsi="Times New Roman" w:cs="Times New Roman"/>
          <w:color w:val="333333"/>
          <w:sz w:val="28"/>
          <w:szCs w:val="28"/>
          <w:shd w:val="clear" w:color="auto" w:fill="FFFFFF"/>
        </w:rPr>
        <w:t>ли участие 35 человек, из г. Горнозаводска, п. Пашия, п. Кусье</w:t>
      </w:r>
      <w:r>
        <w:rPr>
          <w:rFonts w:ascii="Times New Roman" w:hAnsi="Times New Roman" w:cs="Times New Roman"/>
          <w:color w:val="333333"/>
          <w:sz w:val="28"/>
          <w:szCs w:val="28"/>
          <w:shd w:val="clear" w:color="auto" w:fill="FFFFFF"/>
        </w:rPr>
        <w:t>-</w:t>
      </w:r>
      <w:r w:rsidR="00670357" w:rsidRPr="00BC0F90">
        <w:rPr>
          <w:rFonts w:ascii="Times New Roman" w:hAnsi="Times New Roman" w:cs="Times New Roman"/>
          <w:color w:val="333333"/>
          <w:sz w:val="28"/>
          <w:szCs w:val="28"/>
          <w:shd w:val="clear" w:color="auto" w:fill="FFFFFF"/>
        </w:rPr>
        <w:t>Александровский. Интересные названия, и</w:t>
      </w:r>
      <w:r w:rsidR="00670357" w:rsidRPr="00BC0F90">
        <w:rPr>
          <w:rFonts w:ascii="Times New Roman" w:hAnsi="Times New Roman" w:cs="Times New Roman"/>
          <w:color w:val="333333"/>
          <w:sz w:val="28"/>
          <w:szCs w:val="28"/>
          <w:shd w:val="clear" w:color="auto" w:fill="FFFFFF"/>
        </w:rPr>
        <w:t>н</w:t>
      </w:r>
      <w:r w:rsidR="00670357" w:rsidRPr="00BC0F90">
        <w:rPr>
          <w:rFonts w:ascii="Times New Roman" w:hAnsi="Times New Roman" w:cs="Times New Roman"/>
          <w:color w:val="333333"/>
          <w:sz w:val="28"/>
          <w:szCs w:val="28"/>
          <w:shd w:val="clear" w:color="auto" w:fill="FFFFFF"/>
        </w:rPr>
        <w:t>тересные композиции. Нынешнее лето не очень баловало</w:t>
      </w:r>
      <w:r>
        <w:rPr>
          <w:rFonts w:ascii="Times New Roman" w:hAnsi="Times New Roman" w:cs="Times New Roman"/>
          <w:color w:val="333333"/>
          <w:sz w:val="28"/>
          <w:szCs w:val="28"/>
          <w:shd w:val="clear" w:color="auto" w:fill="FFFFFF"/>
        </w:rPr>
        <w:t xml:space="preserve"> </w:t>
      </w:r>
      <w:r w:rsidR="00670357" w:rsidRPr="00BC0F90">
        <w:rPr>
          <w:rFonts w:ascii="Times New Roman" w:hAnsi="Times New Roman" w:cs="Times New Roman"/>
          <w:color w:val="333333"/>
          <w:sz w:val="28"/>
          <w:szCs w:val="28"/>
          <w:shd w:val="clear" w:color="auto" w:fill="FFFFFF"/>
        </w:rPr>
        <w:t>солнечн</w:t>
      </w:r>
      <w:r w:rsidR="00670357" w:rsidRPr="00BC0F90">
        <w:rPr>
          <w:rFonts w:ascii="Times New Roman" w:hAnsi="Times New Roman" w:cs="Times New Roman"/>
          <w:color w:val="333333"/>
          <w:sz w:val="28"/>
          <w:szCs w:val="28"/>
          <w:shd w:val="clear" w:color="auto" w:fill="FFFFFF"/>
        </w:rPr>
        <w:t>ы</w:t>
      </w:r>
      <w:r w:rsidR="00670357" w:rsidRPr="00BC0F90">
        <w:rPr>
          <w:rFonts w:ascii="Times New Roman" w:hAnsi="Times New Roman" w:cs="Times New Roman"/>
          <w:color w:val="333333"/>
          <w:sz w:val="28"/>
          <w:szCs w:val="28"/>
          <w:shd w:val="clear" w:color="auto" w:fill="FFFFFF"/>
        </w:rPr>
        <w:t>ми днями. У Болховских М. Г. получилось вот такое название композиции «Красота среди фитофт</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ры». А красота цветов де</w:t>
      </w:r>
      <w:r w:rsidR="00670357" w:rsidRPr="00BC0F90">
        <w:rPr>
          <w:rFonts w:ascii="Times New Roman" w:hAnsi="Times New Roman" w:cs="Times New Roman"/>
          <w:color w:val="333333"/>
          <w:sz w:val="28"/>
          <w:szCs w:val="28"/>
          <w:shd w:val="clear" w:color="auto" w:fill="FFFFFF"/>
        </w:rPr>
        <w:t>й</w:t>
      </w:r>
      <w:r w:rsidR="00670357" w:rsidRPr="00BC0F90">
        <w:rPr>
          <w:rFonts w:ascii="Times New Roman" w:hAnsi="Times New Roman" w:cs="Times New Roman"/>
          <w:color w:val="333333"/>
          <w:sz w:val="28"/>
          <w:szCs w:val="28"/>
          <w:shd w:val="clear" w:color="auto" w:fill="FFFFFF"/>
        </w:rPr>
        <w:t>ствительно необыкнове</w:t>
      </w:r>
      <w:r w:rsidR="00670357" w:rsidRPr="00BC0F90">
        <w:rPr>
          <w:rFonts w:ascii="Times New Roman" w:hAnsi="Times New Roman" w:cs="Times New Roman"/>
          <w:color w:val="333333"/>
          <w:sz w:val="28"/>
          <w:szCs w:val="28"/>
          <w:shd w:val="clear" w:color="auto" w:fill="FFFFFF"/>
        </w:rPr>
        <w:t>н</w:t>
      </w:r>
      <w:r w:rsidR="00670357" w:rsidRPr="00BC0F90">
        <w:rPr>
          <w:rFonts w:ascii="Times New Roman" w:hAnsi="Times New Roman" w:cs="Times New Roman"/>
          <w:color w:val="333333"/>
          <w:sz w:val="28"/>
          <w:szCs w:val="28"/>
          <w:shd w:val="clear" w:color="auto" w:fill="FFFFFF"/>
        </w:rPr>
        <w:t>на! 2017 год – Год экол</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гии. Свою цветочную ко</w:t>
      </w:r>
      <w:r w:rsidR="00670357" w:rsidRPr="00BC0F90">
        <w:rPr>
          <w:rFonts w:ascii="Times New Roman" w:hAnsi="Times New Roman" w:cs="Times New Roman"/>
          <w:color w:val="333333"/>
          <w:sz w:val="28"/>
          <w:szCs w:val="28"/>
          <w:shd w:val="clear" w:color="auto" w:fill="FFFFFF"/>
        </w:rPr>
        <w:t>м</w:t>
      </w:r>
      <w:r w:rsidR="00670357" w:rsidRPr="00BC0F90">
        <w:rPr>
          <w:rFonts w:ascii="Times New Roman" w:hAnsi="Times New Roman" w:cs="Times New Roman"/>
          <w:color w:val="333333"/>
          <w:sz w:val="28"/>
          <w:szCs w:val="28"/>
          <w:shd w:val="clear" w:color="auto" w:fill="FFFFFF"/>
        </w:rPr>
        <w:t>позицию Шуткина Ф.Л. посвятила Году экологии.  Вот-вот наступит золотая осень в названиях бук</w:t>
      </w:r>
      <w:r w:rsidR="00670357" w:rsidRPr="00BC0F90">
        <w:rPr>
          <w:rFonts w:ascii="Times New Roman" w:hAnsi="Times New Roman" w:cs="Times New Roman"/>
          <w:color w:val="333333"/>
          <w:sz w:val="28"/>
          <w:szCs w:val="28"/>
          <w:shd w:val="clear" w:color="auto" w:fill="FFFFFF"/>
        </w:rPr>
        <w:t>е</w:t>
      </w:r>
      <w:r w:rsidR="00670357" w:rsidRPr="00BC0F90">
        <w:rPr>
          <w:rFonts w:ascii="Times New Roman" w:hAnsi="Times New Roman" w:cs="Times New Roman"/>
          <w:color w:val="333333"/>
          <w:sz w:val="28"/>
          <w:szCs w:val="28"/>
          <w:shd w:val="clear" w:color="auto" w:fill="FFFFFF"/>
        </w:rPr>
        <w:t>тов уже чувствуется её  приближение: «Нач</w:t>
      </w:r>
      <w:r w:rsidR="00670357" w:rsidRPr="00BC0F90">
        <w:rPr>
          <w:rFonts w:ascii="Times New Roman" w:hAnsi="Times New Roman" w:cs="Times New Roman"/>
          <w:color w:val="333333"/>
          <w:sz w:val="28"/>
          <w:szCs w:val="28"/>
          <w:shd w:val="clear" w:color="auto" w:fill="FFFFFF"/>
        </w:rPr>
        <w:t>а</w:t>
      </w:r>
      <w:r w:rsidR="00670357" w:rsidRPr="00BC0F90">
        <w:rPr>
          <w:rFonts w:ascii="Times New Roman" w:hAnsi="Times New Roman" w:cs="Times New Roman"/>
          <w:color w:val="333333"/>
          <w:sz w:val="28"/>
          <w:szCs w:val="28"/>
          <w:shd w:val="clear" w:color="auto" w:fill="FFFFFF"/>
        </w:rPr>
        <w:t>ло золотой осени» (Киреева Т.Н.), «Осенний букетик» (Александрова Н.Д.), «С Днём знаний!» (Мауль Т.В.).  А пока летнее солнышко еще нас  радует: «Ясное солнышко» (Глуб</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ковских Н.М.), «Палитра красок лета» (Горохова В.И.), «Улыбка лета» (К</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 xml:space="preserve">марова Л.), </w:t>
      </w:r>
      <w:r w:rsidR="00087038" w:rsidRPr="00BC0F90">
        <w:rPr>
          <w:rFonts w:ascii="Tahoma" w:eastAsia="Times New Roman" w:hAnsi="Tahoma" w:cs="Tahoma"/>
          <w:b/>
          <w:bCs/>
          <w:noProof/>
          <w:color w:val="333333"/>
          <w:sz w:val="28"/>
          <w:szCs w:val="28"/>
          <w:lang w:eastAsia="ru-RU"/>
        </w:rPr>
        <w:drawing>
          <wp:anchor distT="0" distB="0" distL="114300" distR="114300" simplePos="0" relativeHeight="251656192" behindDoc="0" locked="0" layoutInCell="1" allowOverlap="1" wp14:anchorId="718376C9" wp14:editId="5B70EF6F">
            <wp:simplePos x="0" y="0"/>
            <wp:positionH relativeFrom="column">
              <wp:posOffset>-17145</wp:posOffset>
            </wp:positionH>
            <wp:positionV relativeFrom="paragraph">
              <wp:posOffset>111760</wp:posOffset>
            </wp:positionV>
            <wp:extent cx="3752850" cy="2495550"/>
            <wp:effectExtent l="0" t="0" r="0" b="0"/>
            <wp:wrapSquare wrapText="bothSides"/>
            <wp:docPr id="32" name="Рисунок 32" descr="http://gorn-lib.biblioteka-perm.ru/upload/versions/37655/38390/DSC07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orn-lib.biblioteka-perm.ru/upload/versions/37655/38390/DSC0721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5285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0357" w:rsidRPr="00BC0F90">
        <w:rPr>
          <w:rFonts w:ascii="Times New Roman" w:hAnsi="Times New Roman" w:cs="Times New Roman"/>
          <w:color w:val="333333"/>
          <w:sz w:val="28"/>
          <w:szCs w:val="28"/>
          <w:shd w:val="clear" w:color="auto" w:fill="FFFFFF"/>
        </w:rPr>
        <w:t>«Уходящее лето» (Медведева В.А.), «Солнечное лето» (Давыдова Т.П.), «Брызги лета!», «Король лета», «Солне</w:t>
      </w:r>
      <w:r w:rsidR="00670357" w:rsidRPr="00BC0F90">
        <w:rPr>
          <w:rFonts w:ascii="Times New Roman" w:hAnsi="Times New Roman" w:cs="Times New Roman"/>
          <w:color w:val="333333"/>
          <w:sz w:val="28"/>
          <w:szCs w:val="28"/>
          <w:shd w:val="clear" w:color="auto" w:fill="FFFFFF"/>
        </w:rPr>
        <w:t>ч</w:t>
      </w:r>
      <w:r w:rsidR="00670357" w:rsidRPr="00BC0F90">
        <w:rPr>
          <w:rFonts w:ascii="Times New Roman" w:hAnsi="Times New Roman" w:cs="Times New Roman"/>
          <w:color w:val="333333"/>
          <w:sz w:val="28"/>
          <w:szCs w:val="28"/>
          <w:shd w:val="clear" w:color="auto" w:fill="FFFFFF"/>
        </w:rPr>
        <w:t>ный рай» (Кынкурогова Э.Н.). Лирические названия композиций: «Розовые сны» (Мезенцева О.Н.), «Вес</w:t>
      </w:r>
      <w:r w:rsidR="00670357" w:rsidRPr="00BC0F90">
        <w:rPr>
          <w:rFonts w:ascii="Times New Roman" w:hAnsi="Times New Roman" w:cs="Times New Roman"/>
          <w:color w:val="333333"/>
          <w:sz w:val="28"/>
          <w:szCs w:val="28"/>
          <w:shd w:val="clear" w:color="auto" w:fill="FFFFFF"/>
        </w:rPr>
        <w:t>е</w:t>
      </w:r>
      <w:r w:rsidR="00670357" w:rsidRPr="00BC0F90">
        <w:rPr>
          <w:rFonts w:ascii="Times New Roman" w:hAnsi="Times New Roman" w:cs="Times New Roman"/>
          <w:color w:val="333333"/>
          <w:sz w:val="28"/>
          <w:szCs w:val="28"/>
          <w:shd w:val="clear" w:color="auto" w:fill="FFFFFF"/>
        </w:rPr>
        <w:t>лое настроение» (Борисова А.Ш.), «Ах, эти три белых крыла…» (Владимир</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 xml:space="preserve">ва Т.П.), «Нежность» (Бразгина Г.И.), «Букетик для мамы» (Миронова О.А.), </w:t>
      </w:r>
      <w:r w:rsidR="00670357" w:rsidRPr="00BC0F90">
        <w:rPr>
          <w:rFonts w:ascii="Times New Roman" w:hAnsi="Times New Roman" w:cs="Times New Roman"/>
          <w:color w:val="333333"/>
          <w:sz w:val="28"/>
          <w:szCs w:val="28"/>
          <w:shd w:val="clear" w:color="auto" w:fill="FFFFFF"/>
        </w:rPr>
        <w:lastRenderedPageBreak/>
        <w:t>«Скромная улыбка» (Мерцалова Г.И.), «Погадаю» (Павлова Л.П.), «Благ</w:t>
      </w:r>
      <w:r w:rsidR="00670357" w:rsidRPr="00BC0F90">
        <w:rPr>
          <w:rFonts w:ascii="Times New Roman" w:hAnsi="Times New Roman" w:cs="Times New Roman"/>
          <w:color w:val="333333"/>
          <w:sz w:val="28"/>
          <w:szCs w:val="28"/>
          <w:shd w:val="clear" w:color="auto" w:fill="FFFFFF"/>
        </w:rPr>
        <w:t>о</w:t>
      </w:r>
      <w:r w:rsidR="00670357" w:rsidRPr="00BC0F90">
        <w:rPr>
          <w:rFonts w:ascii="Times New Roman" w:hAnsi="Times New Roman" w:cs="Times New Roman"/>
          <w:color w:val="333333"/>
          <w:sz w:val="28"/>
          <w:szCs w:val="28"/>
          <w:shd w:val="clear" w:color="auto" w:fill="FFFFFF"/>
        </w:rPr>
        <w:t>ухающая красавица» (Казарян Е.С.), «Ромашка, ромашка – цветок полевой (Вебер А.Г.).  «Миниромашковый рай» (Кынкурогова Э.Н.), «Сама ориг</w:t>
      </w:r>
      <w:r w:rsidR="00670357" w:rsidRPr="00BC0F90">
        <w:rPr>
          <w:rFonts w:ascii="Times New Roman" w:hAnsi="Times New Roman" w:cs="Times New Roman"/>
          <w:color w:val="333333"/>
          <w:sz w:val="28"/>
          <w:szCs w:val="28"/>
          <w:shd w:val="clear" w:color="auto" w:fill="FFFFFF"/>
        </w:rPr>
        <w:t>и</w:t>
      </w:r>
      <w:r w:rsidR="00670357" w:rsidRPr="00BC0F90">
        <w:rPr>
          <w:rFonts w:ascii="Times New Roman" w:hAnsi="Times New Roman" w:cs="Times New Roman"/>
          <w:color w:val="333333"/>
          <w:sz w:val="28"/>
          <w:szCs w:val="28"/>
          <w:shd w:val="clear" w:color="auto" w:fill="FFFFFF"/>
        </w:rPr>
        <w:t>нальность» (Рязанова Н.С.). Разнообразие цветочных красок в букетах: «Вальс цветов» (Файзрахманова А.Х.),  «Цветущий луг» (Ужегова В.П.), «Цветущая поляна» (Мартюшова Н.А.), «Бабуля в садочке» (Соколова И.В.).Изумительные  работы в номинации «Декоративно – прикладного творчества» у Самович В.Д. «Дружба», «Утро в лесу», «Весенняя корзинка», «Цветы», «Каллы»; Можеговой Н.Л. «Прелесть»; Поповой В.А. «Модн</w:t>
      </w:r>
      <w:r w:rsidR="00670357" w:rsidRPr="00BC0F90">
        <w:rPr>
          <w:rFonts w:ascii="Times New Roman" w:hAnsi="Times New Roman" w:cs="Times New Roman"/>
          <w:color w:val="333333"/>
          <w:sz w:val="28"/>
          <w:szCs w:val="28"/>
          <w:shd w:val="clear" w:color="auto" w:fill="FFFFFF"/>
        </w:rPr>
        <w:t>и</w:t>
      </w:r>
      <w:r w:rsidR="00670357" w:rsidRPr="00BC0F90">
        <w:rPr>
          <w:rFonts w:ascii="Times New Roman" w:hAnsi="Times New Roman" w:cs="Times New Roman"/>
          <w:color w:val="333333"/>
          <w:sz w:val="28"/>
          <w:szCs w:val="28"/>
          <w:shd w:val="clear" w:color="auto" w:fill="FFFFFF"/>
        </w:rPr>
        <w:t xml:space="preserve">ца», «Лебеди», Сельские напевы», «Лягушка – царевна». </w:t>
      </w:r>
    </w:p>
    <w:p w:rsidR="00670357" w:rsidRPr="00BC0F90" w:rsidRDefault="00670357" w:rsidP="00BC0F90">
      <w:pPr>
        <w:shd w:val="clear" w:color="auto" w:fill="FFFFFF"/>
        <w:spacing w:after="0" w:line="240" w:lineRule="auto"/>
        <w:jc w:val="center"/>
        <w:rPr>
          <w:rFonts w:ascii="Tahoma" w:eastAsia="Times New Roman" w:hAnsi="Tahoma" w:cs="Tahoma"/>
          <w:color w:val="333333"/>
          <w:sz w:val="28"/>
          <w:szCs w:val="28"/>
          <w:lang w:eastAsia="ru-RU"/>
        </w:rPr>
      </w:pPr>
    </w:p>
    <w:p w:rsidR="00670357" w:rsidRPr="00BC0F90" w:rsidRDefault="00670357" w:rsidP="00BC0F90">
      <w:pPr>
        <w:spacing w:after="0" w:line="240" w:lineRule="auto"/>
        <w:jc w:val="both"/>
        <w:rPr>
          <w:rFonts w:ascii="Times New Roman" w:hAnsi="Times New Roman" w:cs="Times New Roman"/>
          <w:color w:val="333333"/>
          <w:sz w:val="28"/>
          <w:szCs w:val="28"/>
        </w:rPr>
      </w:pPr>
    </w:p>
    <w:p w:rsidR="006E56B1" w:rsidRPr="00BC0F90" w:rsidRDefault="00152448" w:rsidP="00BC0F90">
      <w:pPr>
        <w:spacing w:after="0" w:line="240" w:lineRule="auto"/>
        <w:jc w:val="both"/>
        <w:rPr>
          <w:rFonts w:ascii="Times New Roman" w:hAnsi="Times New Roman" w:cs="Times New Roman"/>
          <w:color w:val="333333"/>
          <w:sz w:val="28"/>
          <w:szCs w:val="28"/>
        </w:rPr>
      </w:pPr>
      <w:r w:rsidRPr="00BC0F90">
        <w:rPr>
          <w:rFonts w:ascii="Times New Roman" w:hAnsi="Times New Roman" w:cs="Times New Roman"/>
          <w:color w:val="333333"/>
          <w:sz w:val="28"/>
          <w:szCs w:val="28"/>
        </w:rPr>
        <w:t>«Эрудит –</w:t>
      </w:r>
      <w:r w:rsidR="006E56B1" w:rsidRPr="00BC0F90">
        <w:rPr>
          <w:rFonts w:ascii="Times New Roman" w:hAnsi="Times New Roman" w:cs="Times New Roman"/>
          <w:color w:val="333333"/>
          <w:sz w:val="28"/>
          <w:szCs w:val="28"/>
        </w:rPr>
        <w:t xml:space="preserve"> </w:t>
      </w:r>
      <w:r w:rsidRPr="00BC0F90">
        <w:rPr>
          <w:rFonts w:ascii="Times New Roman" w:hAnsi="Times New Roman" w:cs="Times New Roman"/>
          <w:color w:val="333333"/>
          <w:sz w:val="28"/>
          <w:szCs w:val="28"/>
        </w:rPr>
        <w:t>клуб» в библиотеке –</w:t>
      </w:r>
      <w:r w:rsidR="007B6518" w:rsidRPr="00BC0F90">
        <w:rPr>
          <w:rFonts w:ascii="Times New Roman" w:hAnsi="Times New Roman" w:cs="Times New Roman"/>
          <w:color w:val="333333"/>
          <w:sz w:val="28"/>
          <w:szCs w:val="28"/>
        </w:rPr>
        <w:t xml:space="preserve"> </w:t>
      </w:r>
      <w:r w:rsidRPr="00BC0F90">
        <w:rPr>
          <w:rFonts w:ascii="Times New Roman" w:hAnsi="Times New Roman" w:cs="Times New Roman"/>
          <w:color w:val="333333"/>
          <w:sz w:val="28"/>
          <w:szCs w:val="28"/>
        </w:rPr>
        <w:t>филиале п.</w:t>
      </w:r>
      <w:r w:rsidR="006E56B1" w:rsidRPr="00BC0F90">
        <w:rPr>
          <w:rFonts w:ascii="Times New Roman" w:hAnsi="Times New Roman" w:cs="Times New Roman"/>
          <w:color w:val="333333"/>
          <w:sz w:val="28"/>
          <w:szCs w:val="28"/>
        </w:rPr>
        <w:t xml:space="preserve"> </w:t>
      </w:r>
      <w:r w:rsidRPr="00BC0F90">
        <w:rPr>
          <w:rFonts w:ascii="Times New Roman" w:hAnsi="Times New Roman" w:cs="Times New Roman"/>
          <w:color w:val="333333"/>
          <w:sz w:val="28"/>
          <w:szCs w:val="28"/>
        </w:rPr>
        <w:t xml:space="preserve">Теплая Гора </w:t>
      </w:r>
      <w:r w:rsidR="007B6518" w:rsidRPr="00BC0F90">
        <w:rPr>
          <w:rFonts w:ascii="Times New Roman" w:hAnsi="Times New Roman" w:cs="Times New Roman"/>
          <w:color w:val="333333"/>
          <w:sz w:val="28"/>
          <w:szCs w:val="28"/>
        </w:rPr>
        <w:t xml:space="preserve"> объединяет людей разных профессий, возрастов и социальных категор</w:t>
      </w:r>
      <w:r w:rsidR="006E56B1" w:rsidRPr="00BC0F90">
        <w:rPr>
          <w:rFonts w:ascii="Times New Roman" w:hAnsi="Times New Roman" w:cs="Times New Roman"/>
          <w:color w:val="333333"/>
          <w:sz w:val="28"/>
          <w:szCs w:val="28"/>
        </w:rPr>
        <w:t>и</w:t>
      </w:r>
      <w:r w:rsidR="007B6518" w:rsidRPr="00BC0F90">
        <w:rPr>
          <w:rFonts w:ascii="Times New Roman" w:hAnsi="Times New Roman" w:cs="Times New Roman"/>
          <w:color w:val="333333"/>
          <w:sz w:val="28"/>
          <w:szCs w:val="28"/>
        </w:rPr>
        <w:t>й к знаниям, самообр</w:t>
      </w:r>
      <w:r w:rsidR="007B6518" w:rsidRPr="00BC0F90">
        <w:rPr>
          <w:rFonts w:ascii="Times New Roman" w:hAnsi="Times New Roman" w:cs="Times New Roman"/>
          <w:color w:val="333333"/>
          <w:sz w:val="28"/>
          <w:szCs w:val="28"/>
        </w:rPr>
        <w:t>а</w:t>
      </w:r>
      <w:r w:rsidR="007B6518" w:rsidRPr="00BC0F90">
        <w:rPr>
          <w:rFonts w:ascii="Times New Roman" w:hAnsi="Times New Roman" w:cs="Times New Roman"/>
          <w:color w:val="333333"/>
          <w:sz w:val="28"/>
          <w:szCs w:val="28"/>
        </w:rPr>
        <w:t>зованию и совершенствованию. Девиз «Эрудит – клуба»: «Проведём время с умом».</w:t>
      </w:r>
      <w:r w:rsidR="006E56B1" w:rsidRPr="00BC0F90">
        <w:rPr>
          <w:rFonts w:ascii="Times New Roman" w:hAnsi="Times New Roman" w:cs="Times New Roman"/>
          <w:color w:val="333333"/>
          <w:sz w:val="28"/>
          <w:szCs w:val="28"/>
        </w:rPr>
        <w:t xml:space="preserve"> </w:t>
      </w:r>
      <w:r w:rsidR="007B6518" w:rsidRPr="00BC0F90">
        <w:rPr>
          <w:rFonts w:ascii="Times New Roman" w:hAnsi="Times New Roman" w:cs="Times New Roman"/>
          <w:color w:val="333333"/>
          <w:sz w:val="28"/>
          <w:szCs w:val="28"/>
        </w:rPr>
        <w:t>Цели и задачи: Развитие способностей личности, реализация творч</w:t>
      </w:r>
      <w:r w:rsidR="007B6518" w:rsidRPr="00BC0F90">
        <w:rPr>
          <w:rFonts w:ascii="Times New Roman" w:hAnsi="Times New Roman" w:cs="Times New Roman"/>
          <w:color w:val="333333"/>
          <w:sz w:val="28"/>
          <w:szCs w:val="28"/>
        </w:rPr>
        <w:t>е</w:t>
      </w:r>
      <w:r w:rsidR="007B6518" w:rsidRPr="00BC0F90">
        <w:rPr>
          <w:rFonts w:ascii="Times New Roman" w:hAnsi="Times New Roman" w:cs="Times New Roman"/>
          <w:color w:val="333333"/>
          <w:sz w:val="28"/>
          <w:szCs w:val="28"/>
        </w:rPr>
        <w:t>ского и интеллектуального потенциала. Популяризация культурного досуга</w:t>
      </w:r>
      <w:r w:rsidR="006E56B1" w:rsidRPr="00BC0F90">
        <w:rPr>
          <w:rFonts w:ascii="Times New Roman" w:hAnsi="Times New Roman" w:cs="Times New Roman"/>
          <w:color w:val="333333"/>
          <w:sz w:val="28"/>
          <w:szCs w:val="28"/>
        </w:rPr>
        <w:t xml:space="preserve"> и</w:t>
      </w:r>
      <w:r w:rsidR="007B6518" w:rsidRPr="00BC0F90">
        <w:rPr>
          <w:rFonts w:ascii="Times New Roman" w:hAnsi="Times New Roman" w:cs="Times New Roman"/>
          <w:color w:val="333333"/>
          <w:sz w:val="28"/>
          <w:szCs w:val="28"/>
        </w:rPr>
        <w:t xml:space="preserve"> общения через игровую деятельность.  В</w:t>
      </w:r>
      <w:r w:rsidRPr="00BC0F90">
        <w:rPr>
          <w:rFonts w:ascii="Times New Roman" w:hAnsi="Times New Roman" w:cs="Times New Roman"/>
          <w:color w:val="333333"/>
          <w:sz w:val="28"/>
          <w:szCs w:val="28"/>
        </w:rPr>
        <w:t xml:space="preserve"> течение года организовали и пров</w:t>
      </w:r>
      <w:r w:rsidRPr="00BC0F90">
        <w:rPr>
          <w:rFonts w:ascii="Times New Roman" w:hAnsi="Times New Roman" w:cs="Times New Roman"/>
          <w:color w:val="333333"/>
          <w:sz w:val="28"/>
          <w:szCs w:val="28"/>
        </w:rPr>
        <w:t>е</w:t>
      </w:r>
      <w:r w:rsidRPr="00BC0F90">
        <w:rPr>
          <w:rFonts w:ascii="Times New Roman" w:hAnsi="Times New Roman" w:cs="Times New Roman"/>
          <w:color w:val="333333"/>
          <w:sz w:val="28"/>
          <w:szCs w:val="28"/>
        </w:rPr>
        <w:t xml:space="preserve">ли </w:t>
      </w:r>
      <w:r w:rsidR="007B6518" w:rsidRPr="00BC0F90">
        <w:rPr>
          <w:rFonts w:ascii="Times New Roman" w:hAnsi="Times New Roman" w:cs="Times New Roman"/>
          <w:color w:val="333333"/>
          <w:sz w:val="28"/>
          <w:szCs w:val="28"/>
        </w:rPr>
        <w:t xml:space="preserve"> интеллектуальные игры</w:t>
      </w:r>
      <w:r w:rsidRPr="00BC0F90">
        <w:rPr>
          <w:rFonts w:ascii="Times New Roman" w:hAnsi="Times New Roman" w:cs="Times New Roman"/>
          <w:color w:val="333333"/>
          <w:sz w:val="28"/>
          <w:szCs w:val="28"/>
        </w:rPr>
        <w:t>: «Геокешинг», «Природа – наш общий дом», «Край чудес –</w:t>
      </w:r>
      <w:r w:rsidR="007B6518" w:rsidRPr="00BC0F90">
        <w:rPr>
          <w:rFonts w:ascii="Times New Roman" w:hAnsi="Times New Roman" w:cs="Times New Roman"/>
          <w:color w:val="333333"/>
          <w:sz w:val="28"/>
          <w:szCs w:val="28"/>
        </w:rPr>
        <w:t xml:space="preserve"> </w:t>
      </w:r>
      <w:r w:rsidRPr="00BC0F90">
        <w:rPr>
          <w:rFonts w:ascii="Times New Roman" w:hAnsi="Times New Roman" w:cs="Times New Roman"/>
          <w:color w:val="333333"/>
          <w:sz w:val="28"/>
          <w:szCs w:val="28"/>
        </w:rPr>
        <w:t>русский лес», «Расскажите птицы, времечко пришло…»</w:t>
      </w:r>
      <w:r w:rsidR="007B6518" w:rsidRPr="00BC0F90">
        <w:rPr>
          <w:rFonts w:ascii="Times New Roman" w:hAnsi="Times New Roman" w:cs="Times New Roman"/>
          <w:color w:val="333333"/>
          <w:sz w:val="28"/>
          <w:szCs w:val="28"/>
        </w:rPr>
        <w:t>, «З</w:t>
      </w:r>
      <w:r w:rsidR="007B6518" w:rsidRPr="00BC0F90">
        <w:rPr>
          <w:rFonts w:ascii="Times New Roman" w:hAnsi="Times New Roman" w:cs="Times New Roman"/>
          <w:color w:val="333333"/>
          <w:sz w:val="28"/>
          <w:szCs w:val="28"/>
        </w:rPr>
        <w:t>е</w:t>
      </w:r>
      <w:r w:rsidR="007B6518" w:rsidRPr="00BC0F90">
        <w:rPr>
          <w:rFonts w:ascii="Times New Roman" w:hAnsi="Times New Roman" w:cs="Times New Roman"/>
          <w:color w:val="333333"/>
          <w:sz w:val="28"/>
          <w:szCs w:val="28"/>
        </w:rPr>
        <w:t>леное золото», «Вода – это жизнь», «Заповедная Россия», «Эти забавные ж</w:t>
      </w:r>
      <w:r w:rsidR="007B6518" w:rsidRPr="00BC0F90">
        <w:rPr>
          <w:rFonts w:ascii="Times New Roman" w:hAnsi="Times New Roman" w:cs="Times New Roman"/>
          <w:color w:val="333333"/>
          <w:sz w:val="28"/>
          <w:szCs w:val="28"/>
        </w:rPr>
        <w:t>и</w:t>
      </w:r>
      <w:r w:rsidR="007B6518" w:rsidRPr="00BC0F90">
        <w:rPr>
          <w:rFonts w:ascii="Times New Roman" w:hAnsi="Times New Roman" w:cs="Times New Roman"/>
          <w:color w:val="333333"/>
          <w:sz w:val="28"/>
          <w:szCs w:val="28"/>
        </w:rPr>
        <w:t xml:space="preserve">вотные», «Пусть всегда будет солнце». </w:t>
      </w:r>
    </w:p>
    <w:p w:rsidR="00D745DC" w:rsidRPr="00BC0F90" w:rsidRDefault="006E56B1" w:rsidP="00BC0F90">
      <w:pPr>
        <w:spacing w:after="0" w:line="240" w:lineRule="auto"/>
        <w:jc w:val="both"/>
        <w:rPr>
          <w:rFonts w:ascii="Times New Roman" w:hAnsi="Times New Roman" w:cs="Times New Roman"/>
          <w:color w:val="333333"/>
          <w:sz w:val="28"/>
          <w:szCs w:val="28"/>
        </w:rPr>
      </w:pPr>
      <w:r w:rsidRPr="00BC0F90">
        <w:rPr>
          <w:rFonts w:ascii="Times New Roman" w:hAnsi="Times New Roman" w:cs="Times New Roman"/>
          <w:color w:val="333333"/>
          <w:sz w:val="28"/>
          <w:szCs w:val="28"/>
        </w:rPr>
        <w:t>Еще одно объединение в библиотеке – филиале №1 п. Тёплая Гора - Общ</w:t>
      </w:r>
      <w:r w:rsidRPr="00BC0F90">
        <w:rPr>
          <w:rFonts w:ascii="Times New Roman" w:hAnsi="Times New Roman" w:cs="Times New Roman"/>
          <w:color w:val="333333"/>
          <w:sz w:val="28"/>
          <w:szCs w:val="28"/>
        </w:rPr>
        <w:t>е</w:t>
      </w:r>
      <w:r w:rsidRPr="00BC0F90">
        <w:rPr>
          <w:rFonts w:ascii="Times New Roman" w:hAnsi="Times New Roman" w:cs="Times New Roman"/>
          <w:color w:val="333333"/>
          <w:sz w:val="28"/>
          <w:szCs w:val="28"/>
        </w:rPr>
        <w:t>ство хронических дачников «Растительная жизнь» с целью пропаганды цв</w:t>
      </w:r>
      <w:r w:rsidRPr="00BC0F90">
        <w:rPr>
          <w:rFonts w:ascii="Times New Roman" w:hAnsi="Times New Roman" w:cs="Times New Roman"/>
          <w:color w:val="333333"/>
          <w:sz w:val="28"/>
          <w:szCs w:val="28"/>
        </w:rPr>
        <w:t>е</w:t>
      </w:r>
      <w:r w:rsidRPr="00BC0F90">
        <w:rPr>
          <w:rFonts w:ascii="Times New Roman" w:hAnsi="Times New Roman" w:cs="Times New Roman"/>
          <w:color w:val="333333"/>
          <w:sz w:val="28"/>
          <w:szCs w:val="28"/>
        </w:rPr>
        <w:t>товодства и садоводства и огородничества, как формы активного, интересн</w:t>
      </w:r>
      <w:r w:rsidRPr="00BC0F90">
        <w:rPr>
          <w:rFonts w:ascii="Times New Roman" w:hAnsi="Times New Roman" w:cs="Times New Roman"/>
          <w:color w:val="333333"/>
          <w:sz w:val="28"/>
          <w:szCs w:val="28"/>
        </w:rPr>
        <w:t>о</w:t>
      </w:r>
      <w:r w:rsidRPr="00BC0F90">
        <w:rPr>
          <w:rFonts w:ascii="Times New Roman" w:hAnsi="Times New Roman" w:cs="Times New Roman"/>
          <w:color w:val="333333"/>
          <w:sz w:val="28"/>
          <w:szCs w:val="28"/>
        </w:rPr>
        <w:t xml:space="preserve">го и полезного образа жизни. В течение года  были организованы встречи : «Цветочная фантазия», «Ореховый рай», «Синьор Помидор и принц Лимон», «В начале были пряности», «Экологический участок», «Эксперименты на грядке». </w:t>
      </w:r>
    </w:p>
    <w:p w:rsidR="00087038" w:rsidRDefault="00087038" w:rsidP="00BC0F90">
      <w:pPr>
        <w:pStyle w:val="a7"/>
        <w:shd w:val="clear" w:color="auto" w:fill="FFFFFF"/>
        <w:spacing w:before="0" w:beforeAutospacing="0" w:after="0" w:afterAutospacing="0"/>
        <w:jc w:val="both"/>
        <w:textAlignment w:val="baseline"/>
        <w:rPr>
          <w:b/>
          <w:color w:val="000000"/>
          <w:sz w:val="28"/>
          <w:szCs w:val="28"/>
        </w:rPr>
      </w:pPr>
    </w:p>
    <w:p w:rsidR="007F6E91" w:rsidRPr="00BC0F90" w:rsidRDefault="00EF50AF" w:rsidP="00BC0F90">
      <w:pPr>
        <w:pStyle w:val="a7"/>
        <w:shd w:val="clear" w:color="auto" w:fill="FFFFFF"/>
        <w:spacing w:before="0" w:beforeAutospacing="0" w:after="0" w:afterAutospacing="0"/>
        <w:jc w:val="both"/>
        <w:textAlignment w:val="baseline"/>
        <w:rPr>
          <w:b/>
          <w:color w:val="000000"/>
          <w:sz w:val="28"/>
          <w:szCs w:val="28"/>
        </w:rPr>
      </w:pPr>
      <w:r w:rsidRPr="00BC0F90">
        <w:rPr>
          <w:b/>
          <w:color w:val="000000"/>
          <w:sz w:val="28"/>
          <w:szCs w:val="28"/>
        </w:rPr>
        <w:t>3.5.4.</w:t>
      </w:r>
      <w:r w:rsidR="00EA186B" w:rsidRPr="00BC0F90">
        <w:rPr>
          <w:b/>
          <w:color w:val="000000"/>
          <w:sz w:val="28"/>
          <w:szCs w:val="28"/>
        </w:rPr>
        <w:t xml:space="preserve"> Повышение квалификации сотрудников библиотек.</w:t>
      </w:r>
    </w:p>
    <w:p w:rsidR="007F6E91" w:rsidRPr="00BC0F90" w:rsidRDefault="007F6E91" w:rsidP="00BC0F90">
      <w:pPr>
        <w:pStyle w:val="a7"/>
        <w:shd w:val="clear" w:color="auto" w:fill="FFFFFF"/>
        <w:spacing w:before="0" w:beforeAutospacing="0" w:after="0" w:afterAutospacing="0"/>
        <w:jc w:val="both"/>
        <w:textAlignment w:val="baseline"/>
        <w:rPr>
          <w:b/>
          <w:color w:val="000000"/>
          <w:sz w:val="28"/>
          <w:szCs w:val="28"/>
        </w:rPr>
      </w:pPr>
    </w:p>
    <w:p w:rsidR="007F6E91" w:rsidRPr="00BC0F90" w:rsidRDefault="007F6E91" w:rsidP="00BC0F90">
      <w:pPr>
        <w:spacing w:after="0" w:line="240" w:lineRule="auto"/>
        <w:jc w:val="both"/>
        <w:rPr>
          <w:rFonts w:ascii="Times New Roman" w:hAnsi="Times New Roman" w:cs="Times New Roman"/>
          <w:noProof/>
          <w:color w:val="333333"/>
          <w:sz w:val="28"/>
          <w:szCs w:val="28"/>
        </w:rPr>
      </w:pPr>
      <w:r w:rsidRPr="00BC0F90">
        <w:rPr>
          <w:rFonts w:ascii="Times New Roman" w:hAnsi="Times New Roman" w:cs="Times New Roman"/>
          <w:sz w:val="28"/>
          <w:szCs w:val="28"/>
        </w:rPr>
        <w:t>11.</w:t>
      </w:r>
      <w:r w:rsidRPr="00BC0F90">
        <w:rPr>
          <w:rFonts w:ascii="Times New Roman" w:hAnsi="Times New Roman" w:cs="Times New Roman"/>
          <w:noProof/>
          <w:color w:val="333333"/>
          <w:sz w:val="28"/>
          <w:szCs w:val="28"/>
        </w:rPr>
        <w:t xml:space="preserve"> Повышение квалификации</w:t>
      </w:r>
    </w:p>
    <w:p w:rsidR="007F6E91" w:rsidRPr="00BC0F90" w:rsidRDefault="007F6E91" w:rsidP="00BC0F90">
      <w:pPr>
        <w:spacing w:after="0" w:line="240" w:lineRule="auto"/>
        <w:jc w:val="both"/>
        <w:rPr>
          <w:rFonts w:ascii="Times New Roman" w:hAnsi="Times New Roman" w:cs="Times New Roman"/>
          <w:noProof/>
          <w:color w:val="333333"/>
          <w:sz w:val="28"/>
          <w:szCs w:val="28"/>
        </w:rPr>
      </w:pPr>
      <w:r w:rsidRPr="00BC0F90">
        <w:rPr>
          <w:rFonts w:ascii="Times New Roman" w:hAnsi="Times New Roman" w:cs="Times New Roman"/>
          <w:noProof/>
          <w:color w:val="333333"/>
          <w:sz w:val="28"/>
          <w:szCs w:val="28"/>
        </w:rPr>
        <w:t>Специалисты МБУК «Горнозаводская центральная детская библиотека» (7 человек) прошли обучение на очно – заочных курсах повышения квалификации по теме «Формы и методы формирования семейных ценностей у детей и их родителей» с 01 марта по 20 марта 2017г. в объеме 48 академических часов. Организация, проводившая курсовые занятия: Частное образовательное учреждение дополнительного профессионального образования «Академия родительского образования» (Лицензия 59ЛО1№0003254) г.Пермь</w:t>
      </w:r>
      <w:r w:rsidR="00765978" w:rsidRPr="00BC0F90">
        <w:rPr>
          <w:rFonts w:ascii="Times New Roman" w:hAnsi="Times New Roman" w:cs="Times New Roman"/>
          <w:noProof/>
          <w:color w:val="333333"/>
          <w:sz w:val="28"/>
          <w:szCs w:val="28"/>
        </w:rPr>
        <w:t xml:space="preserve">. Удорцева Лилия Рашатовна (МБУК «ГЦДБ») получила диплом о профессиональной переподготовке в объеме 272 академических часа по теме «Осуществление, контроль и управление закупками для обеспечения государственных, муниципальных и </w:t>
      </w:r>
      <w:r w:rsidR="00765978" w:rsidRPr="00BC0F90">
        <w:rPr>
          <w:rFonts w:ascii="Times New Roman" w:hAnsi="Times New Roman" w:cs="Times New Roman"/>
          <w:noProof/>
          <w:color w:val="333333"/>
          <w:sz w:val="28"/>
          <w:szCs w:val="28"/>
        </w:rPr>
        <w:lastRenderedPageBreak/>
        <w:t>корпоративных нужд»</w:t>
      </w:r>
      <w:r w:rsidR="00C307EB" w:rsidRPr="00BC0F90">
        <w:rPr>
          <w:rFonts w:ascii="Times New Roman" w:hAnsi="Times New Roman" w:cs="Times New Roman"/>
          <w:noProof/>
          <w:color w:val="333333"/>
          <w:sz w:val="28"/>
          <w:szCs w:val="28"/>
        </w:rPr>
        <w:t>. Диплом выдан автономной некоммерческой организацией дополнительного профессионального образования «Международный институт менеджмента объединений предпринимателей».</w:t>
      </w:r>
    </w:p>
    <w:p w:rsidR="00F60177" w:rsidRDefault="00F60177" w:rsidP="00F60177">
      <w:pPr>
        <w:spacing w:after="0" w:line="240" w:lineRule="auto"/>
        <w:ind w:left="360"/>
        <w:jc w:val="right"/>
        <w:rPr>
          <w:rFonts w:ascii="Times New Roman" w:hAnsi="Times New Roman" w:cs="Times New Roman"/>
          <w:b/>
          <w:sz w:val="28"/>
          <w:szCs w:val="28"/>
        </w:rPr>
      </w:pPr>
    </w:p>
    <w:p w:rsidR="00F60177" w:rsidRPr="00BC0F90" w:rsidRDefault="00F60177" w:rsidP="00F60177">
      <w:pPr>
        <w:spacing w:after="0" w:line="240" w:lineRule="auto"/>
        <w:ind w:left="360"/>
        <w:jc w:val="right"/>
        <w:rPr>
          <w:rFonts w:ascii="Times New Roman" w:hAnsi="Times New Roman" w:cs="Times New Roman"/>
          <w:b/>
          <w:sz w:val="28"/>
          <w:szCs w:val="28"/>
        </w:rPr>
      </w:pPr>
      <w:r w:rsidRPr="00BC0F90">
        <w:rPr>
          <w:rFonts w:ascii="Times New Roman" w:hAnsi="Times New Roman" w:cs="Times New Roman"/>
          <w:b/>
          <w:sz w:val="28"/>
          <w:szCs w:val="28"/>
        </w:rPr>
        <w:t>Таблица №2</w:t>
      </w:r>
    </w:p>
    <w:p w:rsidR="00F60177" w:rsidRPr="00BC0F90" w:rsidRDefault="00F60177" w:rsidP="00F60177">
      <w:pPr>
        <w:spacing w:after="0" w:line="240" w:lineRule="auto"/>
        <w:ind w:left="360"/>
        <w:jc w:val="center"/>
        <w:rPr>
          <w:rFonts w:ascii="Times New Roman" w:hAnsi="Times New Roman" w:cs="Times New Roman"/>
          <w:b/>
          <w:sz w:val="28"/>
          <w:szCs w:val="28"/>
        </w:rPr>
      </w:pPr>
      <w:r w:rsidRPr="00BC0F90">
        <w:rPr>
          <w:rFonts w:ascii="Times New Roman" w:hAnsi="Times New Roman" w:cs="Times New Roman"/>
          <w:b/>
          <w:sz w:val="28"/>
          <w:szCs w:val="28"/>
        </w:rPr>
        <w:t>Население района</w:t>
      </w:r>
    </w:p>
    <w:p w:rsidR="00F60177" w:rsidRPr="00BC0F90" w:rsidRDefault="00F60177" w:rsidP="00F60177">
      <w:pPr>
        <w:spacing w:after="0" w:line="240" w:lineRule="auto"/>
        <w:ind w:left="360"/>
        <w:jc w:val="center"/>
        <w:rPr>
          <w:rFonts w:ascii="Times New Roman" w:hAnsi="Times New Roman" w:cs="Times New Roman"/>
          <w:b/>
          <w:sz w:val="28"/>
          <w:szCs w:val="28"/>
        </w:rPr>
      </w:pPr>
    </w:p>
    <w:tbl>
      <w:tblPr>
        <w:tblStyle w:val="a5"/>
        <w:tblW w:w="0" w:type="auto"/>
        <w:tblInd w:w="360" w:type="dxa"/>
        <w:tblLook w:val="04A0" w:firstRow="1" w:lastRow="0" w:firstColumn="1" w:lastColumn="0" w:noHBand="0" w:noVBand="1"/>
      </w:tblPr>
      <w:tblGrid>
        <w:gridCol w:w="1791"/>
        <w:gridCol w:w="1780"/>
        <w:gridCol w:w="1867"/>
        <w:gridCol w:w="1901"/>
        <w:gridCol w:w="1872"/>
      </w:tblGrid>
      <w:tr w:rsidR="00F60177" w:rsidRPr="00BC0F90" w:rsidTr="00F60177">
        <w:tc>
          <w:tcPr>
            <w:tcW w:w="1791" w:type="dxa"/>
          </w:tcPr>
          <w:p w:rsidR="00F60177" w:rsidRPr="00BC0F90" w:rsidRDefault="00F60177" w:rsidP="00F60177">
            <w:pPr>
              <w:jc w:val="center"/>
              <w:rPr>
                <w:rFonts w:ascii="Times New Roman" w:hAnsi="Times New Roman" w:cs="Times New Roman"/>
                <w:b/>
                <w:sz w:val="28"/>
                <w:szCs w:val="28"/>
              </w:rPr>
            </w:pPr>
            <w:r w:rsidRPr="00BC0F90">
              <w:rPr>
                <w:rFonts w:ascii="Times New Roman" w:hAnsi="Times New Roman" w:cs="Times New Roman"/>
                <w:b/>
                <w:sz w:val="28"/>
                <w:szCs w:val="28"/>
              </w:rPr>
              <w:t>Всего</w:t>
            </w:r>
          </w:p>
        </w:tc>
        <w:tc>
          <w:tcPr>
            <w:tcW w:w="1780" w:type="dxa"/>
          </w:tcPr>
          <w:p w:rsidR="00F60177" w:rsidRPr="00BC0F90" w:rsidRDefault="00F60177" w:rsidP="00F60177">
            <w:pPr>
              <w:jc w:val="center"/>
              <w:rPr>
                <w:rFonts w:ascii="Times New Roman" w:hAnsi="Times New Roman" w:cs="Times New Roman"/>
                <w:b/>
                <w:sz w:val="28"/>
                <w:szCs w:val="28"/>
              </w:rPr>
            </w:pPr>
            <w:r w:rsidRPr="00BC0F90">
              <w:rPr>
                <w:rFonts w:ascii="Times New Roman" w:hAnsi="Times New Roman" w:cs="Times New Roman"/>
                <w:b/>
                <w:sz w:val="28"/>
                <w:szCs w:val="28"/>
              </w:rPr>
              <w:t>Дети от 0 до 14 лет</w:t>
            </w:r>
          </w:p>
        </w:tc>
        <w:tc>
          <w:tcPr>
            <w:tcW w:w="1867" w:type="dxa"/>
          </w:tcPr>
          <w:p w:rsidR="00F60177" w:rsidRPr="00BC0F90" w:rsidRDefault="00F60177" w:rsidP="00F60177">
            <w:pPr>
              <w:jc w:val="center"/>
              <w:rPr>
                <w:rFonts w:ascii="Times New Roman" w:hAnsi="Times New Roman" w:cs="Times New Roman"/>
                <w:b/>
                <w:sz w:val="28"/>
                <w:szCs w:val="28"/>
              </w:rPr>
            </w:pPr>
            <w:r w:rsidRPr="00BC0F90">
              <w:rPr>
                <w:rFonts w:ascii="Times New Roman" w:hAnsi="Times New Roman" w:cs="Times New Roman"/>
                <w:b/>
                <w:sz w:val="28"/>
                <w:szCs w:val="28"/>
              </w:rPr>
              <w:t>Молодежь от 15 до 30 лет</w:t>
            </w:r>
          </w:p>
        </w:tc>
        <w:tc>
          <w:tcPr>
            <w:tcW w:w="1901" w:type="dxa"/>
          </w:tcPr>
          <w:p w:rsidR="00F60177" w:rsidRPr="00BC0F90" w:rsidRDefault="00F60177" w:rsidP="00F60177">
            <w:pPr>
              <w:jc w:val="center"/>
              <w:rPr>
                <w:rFonts w:ascii="Times New Roman" w:hAnsi="Times New Roman" w:cs="Times New Roman"/>
                <w:b/>
                <w:sz w:val="28"/>
                <w:szCs w:val="28"/>
              </w:rPr>
            </w:pPr>
            <w:r w:rsidRPr="00BC0F90">
              <w:rPr>
                <w:rFonts w:ascii="Times New Roman" w:hAnsi="Times New Roman" w:cs="Times New Roman"/>
                <w:b/>
                <w:sz w:val="28"/>
                <w:szCs w:val="28"/>
              </w:rPr>
              <w:t>Пенсионеры</w:t>
            </w:r>
          </w:p>
        </w:tc>
        <w:tc>
          <w:tcPr>
            <w:tcW w:w="1872" w:type="dxa"/>
          </w:tcPr>
          <w:p w:rsidR="00F60177" w:rsidRPr="00BC0F90" w:rsidRDefault="00F60177" w:rsidP="00F60177">
            <w:pPr>
              <w:jc w:val="center"/>
              <w:rPr>
                <w:rFonts w:ascii="Times New Roman" w:hAnsi="Times New Roman" w:cs="Times New Roman"/>
                <w:b/>
                <w:sz w:val="28"/>
                <w:szCs w:val="28"/>
              </w:rPr>
            </w:pPr>
            <w:r w:rsidRPr="00BC0F90">
              <w:rPr>
                <w:rFonts w:ascii="Times New Roman" w:hAnsi="Times New Roman" w:cs="Times New Roman"/>
                <w:b/>
                <w:sz w:val="28"/>
                <w:szCs w:val="28"/>
              </w:rPr>
              <w:t>Инвалиды</w:t>
            </w:r>
          </w:p>
        </w:tc>
      </w:tr>
      <w:tr w:rsidR="00F60177" w:rsidRPr="00BC0F90" w:rsidTr="00F60177">
        <w:tc>
          <w:tcPr>
            <w:tcW w:w="1791"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23984</w:t>
            </w:r>
          </w:p>
        </w:tc>
        <w:tc>
          <w:tcPr>
            <w:tcW w:w="1780"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4797</w:t>
            </w:r>
          </w:p>
        </w:tc>
        <w:tc>
          <w:tcPr>
            <w:tcW w:w="1867"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3358</w:t>
            </w:r>
          </w:p>
        </w:tc>
        <w:tc>
          <w:tcPr>
            <w:tcW w:w="1901"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7675</w:t>
            </w:r>
          </w:p>
        </w:tc>
        <w:tc>
          <w:tcPr>
            <w:tcW w:w="1872"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2268</w:t>
            </w:r>
          </w:p>
          <w:p w:rsidR="00F60177" w:rsidRPr="00BC0F90" w:rsidRDefault="00F60177" w:rsidP="00F60177">
            <w:pPr>
              <w:jc w:val="center"/>
              <w:rPr>
                <w:rFonts w:ascii="Times New Roman" w:hAnsi="Times New Roman" w:cs="Times New Roman"/>
                <w:b/>
                <w:sz w:val="28"/>
                <w:szCs w:val="28"/>
              </w:rPr>
            </w:pPr>
          </w:p>
        </w:tc>
      </w:tr>
      <w:tr w:rsidR="00F60177" w:rsidRPr="00BC0F90" w:rsidTr="00F60177">
        <w:tc>
          <w:tcPr>
            <w:tcW w:w="1791"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780"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20,5%</w:t>
            </w:r>
          </w:p>
        </w:tc>
        <w:tc>
          <w:tcPr>
            <w:tcW w:w="1867"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14%</w:t>
            </w:r>
          </w:p>
        </w:tc>
        <w:tc>
          <w:tcPr>
            <w:tcW w:w="1901"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32%</w:t>
            </w:r>
          </w:p>
        </w:tc>
        <w:tc>
          <w:tcPr>
            <w:tcW w:w="1872" w:type="dxa"/>
          </w:tcPr>
          <w:p w:rsidR="00F60177" w:rsidRPr="00BC0F90" w:rsidRDefault="00F60177" w:rsidP="00F60177">
            <w:pPr>
              <w:jc w:val="center"/>
              <w:rPr>
                <w:rFonts w:ascii="Times New Roman" w:hAnsi="Times New Roman" w:cs="Times New Roman"/>
                <w:sz w:val="28"/>
                <w:szCs w:val="28"/>
              </w:rPr>
            </w:pPr>
            <w:r w:rsidRPr="00BC0F90">
              <w:rPr>
                <w:rFonts w:ascii="Times New Roman" w:hAnsi="Times New Roman" w:cs="Times New Roman"/>
                <w:sz w:val="28"/>
                <w:szCs w:val="28"/>
              </w:rPr>
              <w:t>9,5%</w:t>
            </w:r>
          </w:p>
        </w:tc>
      </w:tr>
    </w:tbl>
    <w:p w:rsidR="00F60177" w:rsidRPr="00BC0F90" w:rsidRDefault="00F60177" w:rsidP="00F60177">
      <w:pPr>
        <w:spacing w:after="0" w:line="240" w:lineRule="auto"/>
        <w:ind w:left="360"/>
        <w:rPr>
          <w:rFonts w:ascii="Times New Roman" w:hAnsi="Times New Roman" w:cs="Times New Roman"/>
          <w:b/>
          <w:sz w:val="28"/>
          <w:szCs w:val="28"/>
        </w:rPr>
      </w:pPr>
    </w:p>
    <w:p w:rsidR="007F6E91" w:rsidRPr="00BC0F90" w:rsidRDefault="007F6E91" w:rsidP="00BC0F90">
      <w:pPr>
        <w:pStyle w:val="a7"/>
        <w:shd w:val="clear" w:color="auto" w:fill="FFFFFF"/>
        <w:spacing w:before="0" w:beforeAutospacing="0" w:after="0" w:afterAutospacing="0"/>
        <w:jc w:val="both"/>
        <w:textAlignment w:val="baseline"/>
        <w:rPr>
          <w:color w:val="000000"/>
          <w:sz w:val="28"/>
          <w:szCs w:val="28"/>
        </w:rPr>
      </w:pPr>
    </w:p>
    <w:p w:rsidR="003D78FF" w:rsidRDefault="003D78FF"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BC0F90">
      <w:pPr>
        <w:pStyle w:val="a7"/>
        <w:shd w:val="clear" w:color="auto" w:fill="FFFFFF"/>
        <w:spacing w:before="0" w:beforeAutospacing="0" w:after="0" w:afterAutospacing="0"/>
        <w:jc w:val="both"/>
        <w:textAlignment w:val="baseline"/>
        <w:rPr>
          <w:color w:val="000000"/>
          <w:sz w:val="28"/>
          <w:szCs w:val="28"/>
        </w:rPr>
      </w:pPr>
    </w:p>
    <w:p w:rsidR="00F60177" w:rsidRDefault="00F60177" w:rsidP="00F60177">
      <w:pPr>
        <w:ind w:left="113" w:right="113"/>
        <w:jc w:val="right"/>
        <w:rPr>
          <w:rFonts w:ascii="Times New Roman" w:hAnsi="Times New Roman" w:cs="Times New Roman"/>
          <w:b/>
          <w:sz w:val="24"/>
          <w:szCs w:val="24"/>
        </w:rPr>
        <w:sectPr w:rsidR="00F60177" w:rsidSect="00B54D58">
          <w:footerReference w:type="default" r:id="rId27"/>
          <w:pgSz w:w="11906" w:h="16838"/>
          <w:pgMar w:top="1134" w:right="850" w:bottom="1134" w:left="1701" w:header="708" w:footer="708" w:gutter="0"/>
          <w:cols w:space="708"/>
          <w:titlePg/>
          <w:docGrid w:linePitch="360"/>
        </w:sectPr>
      </w:pPr>
    </w:p>
    <w:p w:rsidR="00F60177" w:rsidRPr="00F60177" w:rsidRDefault="00F60177" w:rsidP="00F60177">
      <w:pPr>
        <w:ind w:left="113" w:right="113"/>
        <w:jc w:val="right"/>
        <w:rPr>
          <w:rFonts w:ascii="Times New Roman" w:hAnsi="Times New Roman" w:cs="Times New Roman"/>
          <w:b/>
          <w:sz w:val="24"/>
          <w:szCs w:val="24"/>
        </w:rPr>
      </w:pPr>
      <w:r w:rsidRPr="00F60177">
        <w:rPr>
          <w:rFonts w:ascii="Times New Roman" w:hAnsi="Times New Roman" w:cs="Times New Roman"/>
          <w:b/>
          <w:sz w:val="24"/>
          <w:szCs w:val="24"/>
        </w:rPr>
        <w:lastRenderedPageBreak/>
        <w:t>Таблица №3</w:t>
      </w:r>
    </w:p>
    <w:p w:rsidR="00F60177" w:rsidRPr="00F60177" w:rsidRDefault="00F60177" w:rsidP="00F60177">
      <w:pPr>
        <w:pStyle w:val="31"/>
        <w:ind w:left="113" w:right="113"/>
        <w:rPr>
          <w:b/>
          <w:sz w:val="24"/>
          <w:szCs w:val="24"/>
        </w:rPr>
      </w:pPr>
      <w:r w:rsidRPr="00F60177">
        <w:rPr>
          <w:b/>
          <w:sz w:val="24"/>
          <w:szCs w:val="24"/>
        </w:rPr>
        <w:t xml:space="preserve">Показатели работы внестационарного библиотечного обслуживания </w:t>
      </w:r>
    </w:p>
    <w:p w:rsidR="00F60177" w:rsidRPr="00F60177" w:rsidRDefault="00F60177" w:rsidP="00F60177">
      <w:pPr>
        <w:pStyle w:val="31"/>
        <w:ind w:left="113" w:right="113"/>
        <w:rPr>
          <w:b/>
          <w:sz w:val="24"/>
          <w:szCs w:val="24"/>
        </w:rPr>
      </w:pPr>
    </w:p>
    <w:p w:rsidR="00F60177" w:rsidRPr="00F60177" w:rsidRDefault="00F60177" w:rsidP="00F60177">
      <w:pPr>
        <w:pStyle w:val="31"/>
        <w:ind w:left="113" w:right="113"/>
        <w:rPr>
          <w:sz w:val="24"/>
          <w:szCs w:val="24"/>
        </w:rPr>
      </w:pPr>
    </w:p>
    <w:tbl>
      <w:tblPr>
        <w:tblW w:w="14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655"/>
        <w:gridCol w:w="950"/>
        <w:gridCol w:w="1081"/>
        <w:gridCol w:w="1098"/>
        <w:gridCol w:w="925"/>
        <w:gridCol w:w="851"/>
        <w:gridCol w:w="708"/>
        <w:gridCol w:w="993"/>
        <w:gridCol w:w="708"/>
        <w:gridCol w:w="1134"/>
        <w:gridCol w:w="709"/>
        <w:gridCol w:w="992"/>
        <w:gridCol w:w="851"/>
        <w:gridCol w:w="1134"/>
        <w:gridCol w:w="1247"/>
      </w:tblGrid>
      <w:tr w:rsidR="00F60177" w:rsidRPr="00F60177" w:rsidTr="00F60177">
        <w:trPr>
          <w:cantSplit/>
        </w:trPr>
        <w:tc>
          <w:tcPr>
            <w:tcW w:w="5353" w:type="dxa"/>
            <w:gridSpan w:val="6"/>
            <w:tcBorders>
              <w:top w:val="single" w:sz="4" w:space="0" w:color="auto"/>
              <w:left w:val="single" w:sz="4" w:space="0" w:color="auto"/>
              <w:bottom w:val="single" w:sz="4" w:space="0" w:color="auto"/>
              <w:right w:val="nil"/>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Количество внестационарных форм</w:t>
            </w:r>
          </w:p>
        </w:tc>
        <w:tc>
          <w:tcPr>
            <w:tcW w:w="851" w:type="dxa"/>
            <w:tcBorders>
              <w:top w:val="single" w:sz="4" w:space="0" w:color="auto"/>
              <w:left w:val="nil"/>
              <w:bottom w:val="single" w:sz="4" w:space="0" w:color="auto"/>
              <w:right w:val="single" w:sz="4" w:space="0" w:color="auto"/>
            </w:tcBorders>
            <w:textDirection w:val="btLr"/>
          </w:tcPr>
          <w:p w:rsidR="00F60177" w:rsidRPr="00F60177" w:rsidRDefault="00F60177" w:rsidP="00F60177">
            <w:pPr>
              <w:pStyle w:val="31"/>
              <w:spacing w:line="276" w:lineRule="auto"/>
              <w:ind w:left="113" w:right="113"/>
              <w:rPr>
                <w:sz w:val="20"/>
                <w:lang w:eastAsia="en-US"/>
              </w:rPr>
            </w:pP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Книгоноши**</w:t>
            </w:r>
          </w:p>
        </w:tc>
        <w:tc>
          <w:tcPr>
            <w:tcW w:w="1701"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Число читат</w:t>
            </w:r>
            <w:r w:rsidRPr="00F60177">
              <w:rPr>
                <w:sz w:val="20"/>
                <w:lang w:eastAsia="en-US"/>
              </w:rPr>
              <w:t>е</w:t>
            </w:r>
            <w:r w:rsidRPr="00F60177">
              <w:rPr>
                <w:sz w:val="20"/>
                <w:lang w:eastAsia="en-US"/>
              </w:rPr>
              <w:t>лей</w:t>
            </w:r>
          </w:p>
        </w:tc>
        <w:tc>
          <w:tcPr>
            <w:tcW w:w="1843"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Число посещ</w:t>
            </w:r>
            <w:r w:rsidRPr="00F60177">
              <w:rPr>
                <w:sz w:val="20"/>
                <w:lang w:eastAsia="en-US"/>
              </w:rPr>
              <w:t>е</w:t>
            </w:r>
            <w:r w:rsidRPr="00F60177">
              <w:rPr>
                <w:sz w:val="20"/>
                <w:lang w:eastAsia="en-US"/>
              </w:rPr>
              <w:t>ний</w:t>
            </w:r>
          </w:p>
        </w:tc>
        <w:tc>
          <w:tcPr>
            <w:tcW w:w="1843"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Документо</w:t>
            </w:r>
          </w:p>
          <w:p w:rsidR="00F60177" w:rsidRPr="00F60177" w:rsidRDefault="00F60177" w:rsidP="00F60177">
            <w:pPr>
              <w:pStyle w:val="31"/>
              <w:spacing w:line="276" w:lineRule="auto"/>
              <w:ind w:left="113" w:right="113"/>
              <w:rPr>
                <w:sz w:val="20"/>
                <w:lang w:eastAsia="en-US"/>
              </w:rPr>
            </w:pPr>
            <w:r w:rsidRPr="00F60177">
              <w:rPr>
                <w:sz w:val="20"/>
                <w:lang w:eastAsia="en-US"/>
              </w:rPr>
              <w:t xml:space="preserve">выдача </w:t>
            </w:r>
          </w:p>
        </w:tc>
        <w:tc>
          <w:tcPr>
            <w:tcW w:w="2380"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Качественные показ</w:t>
            </w:r>
            <w:r w:rsidRPr="00F60177">
              <w:rPr>
                <w:sz w:val="20"/>
                <w:lang w:eastAsia="en-US"/>
              </w:rPr>
              <w:t>а</w:t>
            </w:r>
            <w:r w:rsidRPr="00F60177">
              <w:rPr>
                <w:sz w:val="20"/>
                <w:lang w:eastAsia="en-US"/>
              </w:rPr>
              <w:t>тели работы внестац. библ. сети</w:t>
            </w:r>
          </w:p>
        </w:tc>
      </w:tr>
      <w:tr w:rsidR="00F60177" w:rsidRPr="00F60177" w:rsidTr="00F60177">
        <w:trPr>
          <w:cantSplit/>
        </w:trPr>
        <w:tc>
          <w:tcPr>
            <w:tcW w:w="1302"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Всего</w:t>
            </w:r>
          </w:p>
        </w:tc>
        <w:tc>
          <w:tcPr>
            <w:tcW w:w="4902" w:type="dxa"/>
            <w:gridSpan w:val="5"/>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В т.ч.</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1701"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всего</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left="113" w:right="113"/>
              <w:rPr>
                <w:sz w:val="20"/>
                <w:lang w:eastAsia="en-US"/>
              </w:rPr>
            </w:pPr>
            <w:r w:rsidRPr="00F60177">
              <w:rPr>
                <w:sz w:val="20"/>
                <w:lang w:eastAsia="en-US"/>
              </w:rPr>
              <w:t>Ср. ч</w:t>
            </w:r>
            <w:r w:rsidRPr="00F60177">
              <w:rPr>
                <w:sz w:val="20"/>
                <w:lang w:eastAsia="en-US"/>
              </w:rPr>
              <w:t>и</w:t>
            </w:r>
            <w:r w:rsidRPr="00F60177">
              <w:rPr>
                <w:sz w:val="20"/>
                <w:lang w:eastAsia="en-US"/>
              </w:rPr>
              <w:t>та</w:t>
            </w:r>
            <w:r w:rsidRPr="00F60177">
              <w:rPr>
                <w:sz w:val="20"/>
                <w:lang w:eastAsia="en-US"/>
              </w:rPr>
              <w:t>е</w:t>
            </w:r>
            <w:r w:rsidRPr="00F60177">
              <w:rPr>
                <w:sz w:val="20"/>
                <w:lang w:eastAsia="en-US"/>
              </w:rPr>
              <w:t>мость</w:t>
            </w:r>
          </w:p>
        </w:tc>
        <w:tc>
          <w:tcPr>
            <w:tcW w:w="1246"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tabs>
                <w:tab w:val="left" w:pos="972"/>
              </w:tabs>
              <w:spacing w:line="276" w:lineRule="auto"/>
              <w:ind w:right="113" w:firstLine="113"/>
              <w:rPr>
                <w:sz w:val="20"/>
                <w:lang w:eastAsia="en-US"/>
              </w:rPr>
            </w:pPr>
            <w:r w:rsidRPr="00F60177">
              <w:rPr>
                <w:sz w:val="20"/>
                <w:lang w:eastAsia="en-US"/>
              </w:rPr>
              <w:t>Ср п</w:t>
            </w:r>
            <w:r w:rsidRPr="00F60177">
              <w:rPr>
                <w:sz w:val="20"/>
                <w:lang w:eastAsia="en-US"/>
              </w:rPr>
              <w:t>о</w:t>
            </w:r>
            <w:r w:rsidRPr="00F60177">
              <w:rPr>
                <w:sz w:val="20"/>
                <w:lang w:eastAsia="en-US"/>
              </w:rPr>
              <w:t>сеща-емость</w:t>
            </w:r>
          </w:p>
        </w:tc>
      </w:tr>
      <w:tr w:rsidR="00F60177" w:rsidRPr="00F60177" w:rsidTr="00F60177">
        <w:trPr>
          <w:cantSplit/>
          <w:trHeight w:val="1134"/>
        </w:trPr>
        <w:tc>
          <w:tcPr>
            <w:tcW w:w="648" w:type="dxa"/>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2016…</w:t>
            </w:r>
          </w:p>
        </w:tc>
        <w:tc>
          <w:tcPr>
            <w:tcW w:w="654" w:type="dxa"/>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2017…</w:t>
            </w:r>
          </w:p>
        </w:tc>
        <w:tc>
          <w:tcPr>
            <w:tcW w:w="94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Б/пункт</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Стоян библ.</w:t>
            </w:r>
          </w:p>
        </w:tc>
        <w:tc>
          <w:tcPr>
            <w:tcW w:w="109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Кол. абон.</w:t>
            </w:r>
          </w:p>
        </w:tc>
        <w:tc>
          <w:tcPr>
            <w:tcW w:w="925"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Выез</w:t>
            </w:r>
            <w:r w:rsidRPr="00F60177">
              <w:rPr>
                <w:sz w:val="20"/>
                <w:lang w:eastAsia="en-US"/>
              </w:rPr>
              <w:t>д</w:t>
            </w:r>
            <w:r w:rsidRPr="00F60177">
              <w:rPr>
                <w:sz w:val="20"/>
                <w:lang w:eastAsia="en-US"/>
              </w:rPr>
              <w:t>ной чит. зал*</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Вирт. чит.зал</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right="-120"/>
              <w:rPr>
                <w:sz w:val="20"/>
                <w:lang w:eastAsia="en-US"/>
              </w:rPr>
            </w:pPr>
            <w:r w:rsidRPr="00F60177">
              <w:rPr>
                <w:sz w:val="20"/>
                <w:lang w:eastAsia="en-US"/>
              </w:rPr>
              <w:t>Абс.</w:t>
            </w:r>
          </w:p>
        </w:tc>
        <w:tc>
          <w:tcPr>
            <w:tcW w:w="7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Абс.</w:t>
            </w:r>
          </w:p>
        </w:tc>
        <w:tc>
          <w:tcPr>
            <w:tcW w:w="70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Абс.</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238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1246"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r>
      <w:tr w:rsidR="00F60177" w:rsidRPr="00F60177" w:rsidTr="00F60177">
        <w:trPr>
          <w:cantSplit/>
        </w:trPr>
        <w:tc>
          <w:tcPr>
            <w:tcW w:w="64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w:t>
            </w:r>
          </w:p>
        </w:tc>
        <w:tc>
          <w:tcPr>
            <w:tcW w:w="65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2</w:t>
            </w:r>
          </w:p>
        </w:tc>
        <w:tc>
          <w:tcPr>
            <w:tcW w:w="94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3</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4</w:t>
            </w:r>
          </w:p>
        </w:tc>
        <w:tc>
          <w:tcPr>
            <w:tcW w:w="109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5</w:t>
            </w:r>
          </w:p>
        </w:tc>
        <w:tc>
          <w:tcPr>
            <w:tcW w:w="925"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6</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7</w:t>
            </w:r>
          </w:p>
        </w:tc>
        <w:tc>
          <w:tcPr>
            <w:tcW w:w="7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9</w:t>
            </w:r>
          </w:p>
        </w:tc>
        <w:tc>
          <w:tcPr>
            <w:tcW w:w="7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11</w:t>
            </w:r>
          </w:p>
        </w:tc>
        <w:tc>
          <w:tcPr>
            <w:tcW w:w="70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12</w:t>
            </w:r>
          </w:p>
        </w:tc>
        <w:tc>
          <w:tcPr>
            <w:tcW w:w="992"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13</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15</w:t>
            </w:r>
          </w:p>
        </w:tc>
        <w:tc>
          <w:tcPr>
            <w:tcW w:w="1246"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156</w:t>
            </w:r>
          </w:p>
        </w:tc>
      </w:tr>
      <w:tr w:rsidR="00F60177" w:rsidRPr="00F60177" w:rsidTr="00F60177">
        <w:trPr>
          <w:cantSplit/>
        </w:trPr>
        <w:tc>
          <w:tcPr>
            <w:tcW w:w="64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5</w:t>
            </w:r>
          </w:p>
        </w:tc>
        <w:tc>
          <w:tcPr>
            <w:tcW w:w="65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5</w:t>
            </w:r>
          </w:p>
        </w:tc>
        <w:tc>
          <w:tcPr>
            <w:tcW w:w="94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9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925"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7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23</w:t>
            </w:r>
          </w:p>
        </w:tc>
        <w:tc>
          <w:tcPr>
            <w:tcW w:w="99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158</w:t>
            </w:r>
          </w:p>
        </w:tc>
        <w:tc>
          <w:tcPr>
            <w:tcW w:w="7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1864</w:t>
            </w:r>
          </w:p>
        </w:tc>
        <w:tc>
          <w:tcPr>
            <w:tcW w:w="709"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0,1</w:t>
            </w:r>
          </w:p>
        </w:tc>
        <w:tc>
          <w:tcPr>
            <w:tcW w:w="992"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4034</w:t>
            </w:r>
          </w:p>
        </w:tc>
        <w:tc>
          <w:tcPr>
            <w:tcW w:w="851"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0,6%</w:t>
            </w:r>
          </w:p>
        </w:tc>
        <w:tc>
          <w:tcPr>
            <w:tcW w:w="1134"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4</w:t>
            </w:r>
          </w:p>
        </w:tc>
        <w:tc>
          <w:tcPr>
            <w:tcW w:w="1246"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9</w:t>
            </w:r>
          </w:p>
        </w:tc>
      </w:tr>
    </w:tbl>
    <w:p w:rsidR="00F60177" w:rsidRPr="00F60177" w:rsidRDefault="00F60177" w:rsidP="00F60177">
      <w:pPr>
        <w:pStyle w:val="31"/>
        <w:rPr>
          <w:sz w:val="24"/>
          <w:szCs w:val="24"/>
        </w:rPr>
      </w:pPr>
    </w:p>
    <w:p w:rsidR="00F60177" w:rsidRPr="00F60177" w:rsidRDefault="00F60177" w:rsidP="00F60177">
      <w:pPr>
        <w:pStyle w:val="31"/>
        <w:jc w:val="right"/>
        <w:rPr>
          <w:b/>
          <w:sz w:val="24"/>
          <w:szCs w:val="24"/>
        </w:rPr>
      </w:pPr>
      <w:r w:rsidRPr="00F60177">
        <w:rPr>
          <w:b/>
          <w:sz w:val="24"/>
          <w:szCs w:val="24"/>
        </w:rPr>
        <w:t>Таблица №3а</w:t>
      </w:r>
    </w:p>
    <w:p w:rsidR="00F60177" w:rsidRPr="00F60177" w:rsidRDefault="00F60177" w:rsidP="00F60177">
      <w:pPr>
        <w:pStyle w:val="31"/>
        <w:rPr>
          <w:b/>
          <w:sz w:val="24"/>
          <w:szCs w:val="24"/>
        </w:rPr>
      </w:pPr>
      <w:r w:rsidRPr="00F60177">
        <w:rPr>
          <w:b/>
          <w:sz w:val="24"/>
          <w:szCs w:val="24"/>
        </w:rPr>
        <w:t>Использование автотранспорта для библиотечного обслуживания населения</w:t>
      </w:r>
    </w:p>
    <w:p w:rsidR="00F60177" w:rsidRPr="00F60177" w:rsidRDefault="00F60177" w:rsidP="00F60177">
      <w:pPr>
        <w:pStyle w:val="31"/>
        <w:rPr>
          <w:b/>
          <w:sz w:val="24"/>
          <w:szCs w:val="24"/>
        </w:rPr>
      </w:pPr>
      <w:r w:rsidRPr="00F60177">
        <w:rPr>
          <w:b/>
          <w:sz w:val="24"/>
          <w:szCs w:val="24"/>
        </w:rPr>
        <w:t xml:space="preserve"> Горнозаводского муниципального района</w:t>
      </w:r>
    </w:p>
    <w:p w:rsidR="00F60177" w:rsidRPr="00F60177" w:rsidRDefault="00F60177" w:rsidP="00F60177">
      <w:pPr>
        <w:pStyle w:val="31"/>
        <w:jc w:val="left"/>
        <w:rPr>
          <w:sz w:val="24"/>
          <w:szCs w:val="24"/>
        </w:rPr>
      </w:pPr>
    </w:p>
    <w:tbl>
      <w:tblP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899"/>
        <w:gridCol w:w="899"/>
        <w:gridCol w:w="900"/>
        <w:gridCol w:w="900"/>
        <w:gridCol w:w="1080"/>
        <w:gridCol w:w="1080"/>
        <w:gridCol w:w="787"/>
        <w:gridCol w:w="1013"/>
        <w:gridCol w:w="1080"/>
        <w:gridCol w:w="1080"/>
        <w:gridCol w:w="1013"/>
        <w:gridCol w:w="967"/>
        <w:gridCol w:w="1080"/>
        <w:gridCol w:w="1080"/>
      </w:tblGrid>
      <w:tr w:rsidR="00F60177" w:rsidRPr="00F60177" w:rsidTr="00F60177">
        <w:trPr>
          <w:cantSplit/>
        </w:trPr>
        <w:tc>
          <w:tcPr>
            <w:tcW w:w="1008"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Всего выездов</w:t>
            </w:r>
          </w:p>
        </w:tc>
        <w:tc>
          <w:tcPr>
            <w:tcW w:w="2700" w:type="dxa"/>
            <w:gridSpan w:val="3"/>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В том числе на</w:t>
            </w:r>
          </w:p>
        </w:tc>
        <w:tc>
          <w:tcPr>
            <w:tcW w:w="8033" w:type="dxa"/>
            <w:gridSpan w:val="8"/>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Использование автотранспорта для выездов</w:t>
            </w:r>
          </w:p>
          <w:p w:rsidR="00F60177" w:rsidRPr="00F60177" w:rsidRDefault="00F60177" w:rsidP="00F60177">
            <w:pPr>
              <w:pStyle w:val="31"/>
              <w:spacing w:line="276" w:lineRule="auto"/>
              <w:rPr>
                <w:sz w:val="20"/>
                <w:lang w:eastAsia="en-US"/>
              </w:rPr>
            </w:pPr>
            <w:r w:rsidRPr="00F60177">
              <w:rPr>
                <w:sz w:val="20"/>
                <w:lang w:eastAsia="en-US"/>
              </w:rPr>
              <w:t>Из общего количества выездов</w:t>
            </w:r>
          </w:p>
        </w:tc>
        <w:tc>
          <w:tcPr>
            <w:tcW w:w="3127" w:type="dxa"/>
            <w:gridSpan w:val="3"/>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Использование автотранспорта как библиобуса</w:t>
            </w:r>
          </w:p>
        </w:tc>
      </w:tr>
      <w:tr w:rsidR="00F60177" w:rsidRPr="00F60177" w:rsidTr="00F60177">
        <w:trPr>
          <w:cantSplit/>
          <w:trHeight w:val="569"/>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Транспорте гор./район../сел. администрации</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Транспорте др</w:t>
            </w:r>
            <w:r w:rsidRPr="00F60177">
              <w:rPr>
                <w:sz w:val="20"/>
                <w:lang w:eastAsia="en-US"/>
              </w:rPr>
              <w:t>у</w:t>
            </w:r>
            <w:r w:rsidRPr="00F60177">
              <w:rPr>
                <w:sz w:val="20"/>
                <w:lang w:eastAsia="en-US"/>
              </w:rPr>
              <w:t>гих организаций</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60177" w:rsidRPr="00F60177" w:rsidRDefault="00F60177" w:rsidP="00F60177">
            <w:pPr>
              <w:pStyle w:val="31"/>
              <w:spacing w:line="276" w:lineRule="auto"/>
              <w:ind w:left="113" w:right="113"/>
              <w:rPr>
                <w:sz w:val="20"/>
                <w:lang w:eastAsia="en-US"/>
              </w:rPr>
            </w:pPr>
            <w:r w:rsidRPr="00F60177">
              <w:rPr>
                <w:sz w:val="20"/>
                <w:lang w:eastAsia="en-US"/>
              </w:rPr>
              <w:t>Транспорте би</w:t>
            </w:r>
            <w:r w:rsidRPr="00F60177">
              <w:rPr>
                <w:sz w:val="20"/>
                <w:lang w:eastAsia="en-US"/>
              </w:rPr>
              <w:t>б</w:t>
            </w:r>
            <w:r w:rsidRPr="00F60177">
              <w:rPr>
                <w:sz w:val="20"/>
                <w:lang w:eastAsia="en-US"/>
              </w:rPr>
              <w:t>лиотеки</w:t>
            </w:r>
          </w:p>
        </w:tc>
        <w:tc>
          <w:tcPr>
            <w:tcW w:w="3847" w:type="dxa"/>
            <w:gridSpan w:val="4"/>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Транспорт МПБ</w:t>
            </w:r>
          </w:p>
        </w:tc>
        <w:tc>
          <w:tcPr>
            <w:tcW w:w="4186" w:type="dxa"/>
            <w:gridSpan w:val="4"/>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Другой автотранспорт</w:t>
            </w:r>
          </w:p>
        </w:tc>
        <w:tc>
          <w:tcPr>
            <w:tcW w:w="967"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Кол-во пост</w:t>
            </w:r>
            <w:r w:rsidRPr="00F60177">
              <w:rPr>
                <w:sz w:val="20"/>
                <w:lang w:eastAsia="en-US"/>
              </w:rPr>
              <w:t>о</w:t>
            </w:r>
            <w:r w:rsidRPr="00F60177">
              <w:rPr>
                <w:sz w:val="20"/>
                <w:lang w:eastAsia="en-US"/>
              </w:rPr>
              <w:t>янных стоя</w:t>
            </w:r>
          </w:p>
          <w:p w:rsidR="00F60177" w:rsidRPr="00F60177" w:rsidRDefault="00F60177" w:rsidP="00F60177">
            <w:pPr>
              <w:pStyle w:val="31"/>
              <w:spacing w:line="276" w:lineRule="auto"/>
              <w:rPr>
                <w:sz w:val="20"/>
                <w:lang w:eastAsia="en-US"/>
              </w:rPr>
            </w:pPr>
            <w:r w:rsidRPr="00F60177">
              <w:rPr>
                <w:sz w:val="20"/>
                <w:lang w:eastAsia="en-US"/>
              </w:rPr>
              <w:t>нок</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Польз</w:t>
            </w:r>
            <w:r w:rsidRPr="00F60177">
              <w:rPr>
                <w:sz w:val="20"/>
                <w:lang w:eastAsia="en-US"/>
              </w:rPr>
              <w:t>о</w:t>
            </w:r>
            <w:r w:rsidRPr="00F60177">
              <w:rPr>
                <w:sz w:val="20"/>
                <w:lang w:eastAsia="en-US"/>
              </w:rPr>
              <w:t>вателей на стоя</w:t>
            </w:r>
            <w:r w:rsidRPr="00F60177">
              <w:rPr>
                <w:sz w:val="20"/>
                <w:lang w:eastAsia="en-US"/>
              </w:rPr>
              <w:t>н</w:t>
            </w:r>
            <w:r w:rsidRPr="00F60177">
              <w:rPr>
                <w:sz w:val="20"/>
                <w:lang w:eastAsia="en-US"/>
              </w:rPr>
              <w:t>ках</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Выдано книг на стоянках</w:t>
            </w:r>
          </w:p>
        </w:tc>
      </w:tr>
      <w:tr w:rsidR="00F60177" w:rsidRPr="00F60177" w:rsidTr="00F60177">
        <w:trPr>
          <w:cantSplit/>
          <w:trHeight w:val="113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метод. вые</w:t>
            </w:r>
            <w:r w:rsidRPr="00F60177">
              <w:rPr>
                <w:sz w:val="20"/>
                <w:lang w:eastAsia="en-US"/>
              </w:rPr>
              <w:t>з</w:t>
            </w:r>
            <w:r w:rsidRPr="00F60177">
              <w:rPr>
                <w:sz w:val="20"/>
                <w:lang w:eastAsia="en-US"/>
              </w:rPr>
              <w:t>дов</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д</w:t>
            </w:r>
            <w:r w:rsidRPr="00F60177">
              <w:rPr>
                <w:sz w:val="20"/>
                <w:lang w:eastAsia="en-US"/>
              </w:rPr>
              <w:t>о</w:t>
            </w:r>
            <w:r w:rsidRPr="00F60177">
              <w:rPr>
                <w:sz w:val="20"/>
                <w:lang w:eastAsia="en-US"/>
              </w:rPr>
              <w:t>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библ. обсл</w:t>
            </w:r>
            <w:r w:rsidRPr="00F60177">
              <w:rPr>
                <w:sz w:val="20"/>
                <w:lang w:eastAsia="en-US"/>
              </w:rPr>
              <w:t>у</w:t>
            </w:r>
            <w:r w:rsidRPr="00F60177">
              <w:rPr>
                <w:sz w:val="20"/>
                <w:lang w:eastAsia="en-US"/>
              </w:rPr>
              <w:t>жив.</w:t>
            </w:r>
          </w:p>
        </w:tc>
        <w:tc>
          <w:tcPr>
            <w:tcW w:w="78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др. ц</w:t>
            </w:r>
            <w:r w:rsidRPr="00F60177">
              <w:rPr>
                <w:sz w:val="20"/>
                <w:lang w:eastAsia="en-US"/>
              </w:rPr>
              <w:t>е</w:t>
            </w:r>
            <w:r w:rsidRPr="00F60177">
              <w:rPr>
                <w:sz w:val="20"/>
                <w:lang w:eastAsia="en-US"/>
              </w:rPr>
              <w:t>лей*</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ind w:right="-23"/>
              <w:rPr>
                <w:sz w:val="20"/>
                <w:lang w:eastAsia="en-US"/>
              </w:rPr>
            </w:pPr>
            <w:r w:rsidRPr="00F60177">
              <w:rPr>
                <w:sz w:val="20"/>
                <w:lang w:eastAsia="en-US"/>
              </w:rPr>
              <w:t>Для м</w:t>
            </w:r>
            <w:r w:rsidRPr="00F60177">
              <w:rPr>
                <w:sz w:val="20"/>
                <w:lang w:eastAsia="en-US"/>
              </w:rPr>
              <w:t>е</w:t>
            </w:r>
            <w:r w:rsidRPr="00F60177">
              <w:rPr>
                <w:sz w:val="20"/>
                <w:lang w:eastAsia="en-US"/>
              </w:rPr>
              <w:t>тод. в</w:t>
            </w:r>
            <w:r w:rsidRPr="00F60177">
              <w:rPr>
                <w:sz w:val="20"/>
                <w:lang w:eastAsia="en-US"/>
              </w:rPr>
              <w:t>ы</w:t>
            </w:r>
            <w:r w:rsidRPr="00F60177">
              <w:rPr>
                <w:sz w:val="20"/>
                <w:lang w:eastAsia="en-US"/>
              </w:rPr>
              <w:t>ездов</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д</w:t>
            </w:r>
            <w:r w:rsidRPr="00F60177">
              <w:rPr>
                <w:sz w:val="20"/>
                <w:lang w:eastAsia="en-US"/>
              </w:rPr>
              <w:t>о</w:t>
            </w:r>
            <w:r w:rsidRPr="00F60177">
              <w:rPr>
                <w:sz w:val="20"/>
                <w:lang w:eastAsia="en-US"/>
              </w:rPr>
              <w:t>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библ. Обсл</w:t>
            </w:r>
            <w:r w:rsidRPr="00F60177">
              <w:rPr>
                <w:sz w:val="20"/>
                <w:lang w:eastAsia="en-US"/>
              </w:rPr>
              <w:t>у</w:t>
            </w:r>
            <w:r w:rsidRPr="00F60177">
              <w:rPr>
                <w:sz w:val="20"/>
                <w:lang w:eastAsia="en-US"/>
              </w:rPr>
              <w:t>жив.</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Для др. целей</w:t>
            </w: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60177" w:rsidRPr="00F60177" w:rsidRDefault="00F60177" w:rsidP="00F60177">
            <w:pPr>
              <w:rPr>
                <w:rFonts w:ascii="Times New Roman" w:hAnsi="Times New Roman" w:cs="Times New Roman"/>
                <w:sz w:val="20"/>
                <w:szCs w:val="20"/>
              </w:rPr>
            </w:pPr>
          </w:p>
        </w:tc>
      </w:tr>
      <w:tr w:rsidR="00F60177" w:rsidRPr="00F60177" w:rsidTr="00F60177">
        <w:tc>
          <w:tcPr>
            <w:tcW w:w="10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2</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3</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4</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6</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7</w:t>
            </w:r>
          </w:p>
        </w:tc>
        <w:tc>
          <w:tcPr>
            <w:tcW w:w="78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8</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9</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10</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11</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12</w:t>
            </w:r>
          </w:p>
        </w:tc>
        <w:tc>
          <w:tcPr>
            <w:tcW w:w="96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13</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14</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15</w:t>
            </w:r>
          </w:p>
        </w:tc>
      </w:tr>
      <w:tr w:rsidR="00F60177" w:rsidRPr="00F60177" w:rsidTr="00F60177">
        <w:tc>
          <w:tcPr>
            <w:tcW w:w="1008"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14</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13</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90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78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10</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13"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3</w:t>
            </w:r>
          </w:p>
        </w:tc>
        <w:tc>
          <w:tcPr>
            <w:tcW w:w="967"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60177" w:rsidRPr="00F60177" w:rsidRDefault="00F60177" w:rsidP="00F60177">
            <w:pPr>
              <w:pStyle w:val="31"/>
              <w:spacing w:line="276" w:lineRule="auto"/>
              <w:rPr>
                <w:sz w:val="20"/>
                <w:lang w:eastAsia="en-US"/>
              </w:rPr>
            </w:pPr>
            <w:r w:rsidRPr="00F60177">
              <w:rPr>
                <w:sz w:val="20"/>
                <w:lang w:eastAsia="en-US"/>
              </w:rPr>
              <w:t>-</w:t>
            </w:r>
          </w:p>
        </w:tc>
      </w:tr>
    </w:tbl>
    <w:p w:rsidR="00F60177" w:rsidRPr="00F60177" w:rsidRDefault="00F60177" w:rsidP="00F60177">
      <w:pPr>
        <w:pStyle w:val="31"/>
        <w:jc w:val="left"/>
        <w:rPr>
          <w:sz w:val="24"/>
          <w:szCs w:val="24"/>
        </w:rPr>
      </w:pPr>
    </w:p>
    <w:p w:rsidR="00F60177" w:rsidRDefault="00F60177" w:rsidP="00F60177">
      <w:pPr>
        <w:pStyle w:val="31"/>
        <w:jc w:val="left"/>
        <w:rPr>
          <w:sz w:val="20"/>
        </w:rPr>
        <w:sectPr w:rsidR="00F60177" w:rsidSect="00F60177">
          <w:pgSz w:w="16838" w:h="11906" w:orient="landscape"/>
          <w:pgMar w:top="851" w:right="1134" w:bottom="1701" w:left="1134" w:header="709" w:footer="709" w:gutter="0"/>
          <w:cols w:space="708"/>
          <w:docGrid w:linePitch="360"/>
        </w:sectPr>
      </w:pPr>
    </w:p>
    <w:p w:rsidR="003D78FF" w:rsidRPr="00BC0F90" w:rsidRDefault="003D78FF" w:rsidP="00BC0F90">
      <w:pPr>
        <w:pStyle w:val="a7"/>
        <w:shd w:val="clear" w:color="auto" w:fill="FFFFFF"/>
        <w:spacing w:before="0" w:beforeAutospacing="0" w:after="0" w:afterAutospacing="0"/>
        <w:jc w:val="center"/>
        <w:textAlignment w:val="baseline"/>
        <w:rPr>
          <w:b/>
          <w:color w:val="000000"/>
          <w:sz w:val="28"/>
          <w:szCs w:val="28"/>
        </w:rPr>
      </w:pPr>
      <w:r w:rsidRPr="00BC0F90">
        <w:rPr>
          <w:b/>
          <w:color w:val="000000"/>
          <w:sz w:val="28"/>
          <w:szCs w:val="28"/>
        </w:rPr>
        <w:lastRenderedPageBreak/>
        <w:t>4.Маркетинговая деятельность</w:t>
      </w:r>
    </w:p>
    <w:p w:rsidR="003D78FF" w:rsidRPr="00BC0F90" w:rsidRDefault="003D78FF" w:rsidP="00BC0F90">
      <w:pPr>
        <w:pStyle w:val="a7"/>
        <w:shd w:val="clear" w:color="auto" w:fill="FFFFFF"/>
        <w:spacing w:before="0" w:beforeAutospacing="0" w:after="0" w:afterAutospacing="0"/>
        <w:textAlignment w:val="baseline"/>
        <w:rPr>
          <w:b/>
          <w:color w:val="000000"/>
          <w:sz w:val="28"/>
          <w:szCs w:val="28"/>
        </w:rPr>
      </w:pPr>
    </w:p>
    <w:p w:rsidR="003D78FF" w:rsidRPr="00BC0F90" w:rsidRDefault="003D78FF" w:rsidP="00BC0F90">
      <w:pPr>
        <w:pStyle w:val="a7"/>
        <w:shd w:val="clear" w:color="auto" w:fill="FFFFFF"/>
        <w:spacing w:before="0" w:beforeAutospacing="0" w:after="0" w:afterAutospacing="0"/>
        <w:textAlignment w:val="baseline"/>
        <w:rPr>
          <w:b/>
          <w:color w:val="000000"/>
          <w:sz w:val="28"/>
          <w:szCs w:val="28"/>
        </w:rPr>
      </w:pPr>
      <w:r w:rsidRPr="00BC0F90">
        <w:rPr>
          <w:b/>
          <w:color w:val="000000"/>
          <w:sz w:val="28"/>
          <w:szCs w:val="28"/>
        </w:rPr>
        <w:t xml:space="preserve">4.1.Участие  муниципальных библиотек </w:t>
      </w:r>
      <w:r w:rsidR="00D557C8" w:rsidRPr="00BC0F90">
        <w:rPr>
          <w:b/>
          <w:color w:val="000000"/>
          <w:sz w:val="28"/>
          <w:szCs w:val="28"/>
        </w:rPr>
        <w:t>в</w:t>
      </w:r>
      <w:r w:rsidRPr="00BC0F90">
        <w:rPr>
          <w:b/>
          <w:color w:val="000000"/>
          <w:sz w:val="28"/>
          <w:szCs w:val="28"/>
        </w:rPr>
        <w:t xml:space="preserve"> реализации региональных, террит</w:t>
      </w:r>
      <w:r w:rsidRPr="00BC0F90">
        <w:rPr>
          <w:b/>
          <w:color w:val="000000"/>
          <w:sz w:val="28"/>
          <w:szCs w:val="28"/>
        </w:rPr>
        <w:t>о</w:t>
      </w:r>
      <w:r w:rsidRPr="00BC0F90">
        <w:rPr>
          <w:b/>
          <w:color w:val="000000"/>
          <w:sz w:val="28"/>
          <w:szCs w:val="28"/>
        </w:rPr>
        <w:t>риальных комплексных программ</w:t>
      </w:r>
      <w:r w:rsidR="00D557C8" w:rsidRPr="00BC0F90">
        <w:rPr>
          <w:b/>
          <w:color w:val="000000"/>
          <w:sz w:val="28"/>
          <w:szCs w:val="28"/>
        </w:rPr>
        <w:t>.</w:t>
      </w:r>
    </w:p>
    <w:p w:rsidR="00550ACF" w:rsidRPr="00BC0F90" w:rsidRDefault="00550ACF" w:rsidP="00BC0F90">
      <w:pPr>
        <w:pStyle w:val="a7"/>
        <w:shd w:val="clear" w:color="auto" w:fill="FFFFFF"/>
        <w:spacing w:before="0" w:beforeAutospacing="0" w:after="0" w:afterAutospacing="0"/>
        <w:textAlignment w:val="baseline"/>
        <w:rPr>
          <w:b/>
          <w:color w:val="000000"/>
          <w:sz w:val="28"/>
          <w:szCs w:val="28"/>
        </w:rPr>
      </w:pPr>
    </w:p>
    <w:p w:rsidR="00550ACF" w:rsidRPr="00BC0F90" w:rsidRDefault="00550ACF" w:rsidP="00B54D58">
      <w:pPr>
        <w:shd w:val="clear" w:color="auto" w:fill="FFFFFF"/>
        <w:spacing w:after="0" w:line="240" w:lineRule="auto"/>
        <w:ind w:left="2552"/>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Цвети наш край! Живите в мире, люди!</w:t>
      </w:r>
      <w:r w:rsidRPr="00BC0F90">
        <w:rPr>
          <w:rFonts w:ascii="Times New Roman" w:eastAsia="Times New Roman" w:hAnsi="Times New Roman" w:cs="Times New Roman"/>
          <w:color w:val="333333"/>
          <w:sz w:val="28"/>
          <w:szCs w:val="28"/>
          <w:lang w:eastAsia="ru-RU"/>
        </w:rPr>
        <w:br/>
        <w:t>Народы в дружбе пусть живут из века в век.</w:t>
      </w:r>
      <w:r w:rsidRPr="00BC0F90">
        <w:rPr>
          <w:rFonts w:ascii="Times New Roman" w:eastAsia="Times New Roman" w:hAnsi="Times New Roman" w:cs="Times New Roman"/>
          <w:color w:val="333333"/>
          <w:sz w:val="28"/>
          <w:szCs w:val="28"/>
          <w:lang w:eastAsia="ru-RU"/>
        </w:rPr>
        <w:br/>
        <w:t>Давайте истину простую не забудем:</w:t>
      </w:r>
      <w:r w:rsidRPr="00BC0F90">
        <w:rPr>
          <w:rFonts w:ascii="Times New Roman" w:eastAsia="Times New Roman" w:hAnsi="Times New Roman" w:cs="Times New Roman"/>
          <w:color w:val="333333"/>
          <w:sz w:val="28"/>
          <w:szCs w:val="28"/>
          <w:lang w:eastAsia="ru-RU"/>
        </w:rPr>
        <w:br/>
        <w:t>Достоин счастья каждый человек!</w:t>
      </w: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noProof/>
          <w:color w:val="000000"/>
          <w:sz w:val="28"/>
          <w:szCs w:val="28"/>
          <w:lang w:eastAsia="ru-RU"/>
        </w:rPr>
        <w:drawing>
          <wp:anchor distT="0" distB="0" distL="114300" distR="114300" simplePos="0" relativeHeight="251660288" behindDoc="0" locked="0" layoutInCell="1" allowOverlap="1" wp14:anchorId="1C3C8AB0" wp14:editId="59A13F74">
            <wp:simplePos x="0" y="0"/>
            <wp:positionH relativeFrom="column">
              <wp:posOffset>507365</wp:posOffset>
            </wp:positionH>
            <wp:positionV relativeFrom="paragraph">
              <wp:posOffset>97155</wp:posOffset>
            </wp:positionV>
            <wp:extent cx="5462270" cy="3640455"/>
            <wp:effectExtent l="0" t="0" r="5080" b="0"/>
            <wp:wrapSquare wrapText="bothSides"/>
            <wp:docPr id="21" name="Рисунок 21" descr="G:\DSC07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DSC0766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62270" cy="3640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B54D58"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ahoma" w:eastAsia="Times New Roman" w:hAnsi="Tahoma" w:cs="Tahoma"/>
          <w:noProof/>
          <w:color w:val="333333"/>
          <w:sz w:val="28"/>
          <w:szCs w:val="28"/>
          <w:lang w:eastAsia="ru-RU"/>
        </w:rPr>
        <w:drawing>
          <wp:anchor distT="0" distB="0" distL="114300" distR="114300" simplePos="0" relativeHeight="251661312" behindDoc="0" locked="0" layoutInCell="1" allowOverlap="1" wp14:anchorId="55D283AC" wp14:editId="0812421E">
            <wp:simplePos x="0" y="0"/>
            <wp:positionH relativeFrom="column">
              <wp:posOffset>504190</wp:posOffset>
            </wp:positionH>
            <wp:positionV relativeFrom="paragraph">
              <wp:posOffset>139700</wp:posOffset>
            </wp:positionV>
            <wp:extent cx="5538470" cy="3074035"/>
            <wp:effectExtent l="0" t="0" r="5080" b="0"/>
            <wp:wrapSquare wrapText="bothSides"/>
            <wp:docPr id="20" name="Рисунок 20" descr="http://gorn-lib.biblioteka-perm.ru/upload/versions/37655/40807/DSC07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orn-lib.biblioteka-perm.ru/upload/versions/37655/40807/DSC07362.JPG"/>
                    <pic:cNvPicPr>
                      <a:picLocks noChangeAspect="1" noChangeArrowheads="1"/>
                    </pic:cNvPicPr>
                  </pic:nvPicPr>
                  <pic:blipFill rotWithShape="1">
                    <a:blip r:embed="rId29">
                      <a:extLst>
                        <a:ext uri="{28A0092B-C50C-407E-A947-70E740481C1C}">
                          <a14:useLocalDpi xmlns:a14="http://schemas.microsoft.com/office/drawing/2010/main" val="0"/>
                        </a:ext>
                      </a:extLst>
                    </a:blip>
                    <a:srcRect b="16518"/>
                    <a:stretch/>
                  </pic:blipFill>
                  <pic:spPr bwMode="auto">
                    <a:xfrm>
                      <a:off x="0" y="0"/>
                      <a:ext cx="5538470" cy="3074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F60177" w:rsidRDefault="00F6017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550ACF" w:rsidRPr="00BC0F90" w:rsidRDefault="002364BF" w:rsidP="00BC0F90">
      <w:pPr>
        <w:shd w:val="clear" w:color="auto" w:fill="FFFFFF"/>
        <w:spacing w:after="0" w:line="240" w:lineRule="auto"/>
        <w:jc w:val="both"/>
        <w:rPr>
          <w:rFonts w:ascii="Times New Roman" w:hAnsi="Times New Roman" w:cs="Times New Roman"/>
          <w:color w:val="000000"/>
          <w:sz w:val="28"/>
          <w:szCs w:val="28"/>
        </w:rPr>
      </w:pPr>
      <w:r w:rsidRPr="00BC0F90">
        <w:rPr>
          <w:rFonts w:ascii="Times New Roman" w:eastAsia="Times New Roman" w:hAnsi="Times New Roman" w:cs="Times New Roman"/>
          <w:color w:val="333333"/>
          <w:sz w:val="28"/>
          <w:szCs w:val="28"/>
          <w:lang w:eastAsia="ru-RU"/>
        </w:rPr>
        <w:t>В отчетном году  в администрации района была заслушан</w:t>
      </w:r>
      <w:r w:rsidR="008C0A44"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 xml:space="preserve"> работа директора МБУК «ГЦМБ» о реализации проекта «Библиотека – центр межкультурной коммуникации.</w:t>
      </w:r>
      <w:r w:rsidR="00550ACF" w:rsidRPr="00BC0F90">
        <w:rPr>
          <w:color w:val="000000"/>
          <w:sz w:val="28"/>
          <w:szCs w:val="28"/>
        </w:rPr>
        <w:t xml:space="preserve">  </w:t>
      </w:r>
      <w:r w:rsidR="00550ACF" w:rsidRPr="00BC0F90">
        <w:rPr>
          <w:rFonts w:ascii="Times New Roman" w:hAnsi="Times New Roman" w:cs="Times New Roman"/>
          <w:color w:val="000000"/>
          <w:sz w:val="28"/>
          <w:szCs w:val="28"/>
        </w:rPr>
        <w:lastRenderedPageBreak/>
        <w:t>МБУК</w:t>
      </w:r>
      <w:r w:rsidR="00550ACF" w:rsidRPr="00BC0F90">
        <w:rPr>
          <w:color w:val="000000"/>
          <w:sz w:val="28"/>
          <w:szCs w:val="28"/>
        </w:rPr>
        <w:t xml:space="preserve"> </w:t>
      </w:r>
      <w:r w:rsidR="00550ACF" w:rsidRPr="00BC0F90">
        <w:rPr>
          <w:rFonts w:ascii="Times New Roman" w:hAnsi="Times New Roman" w:cs="Times New Roman"/>
          <w:color w:val="000000"/>
          <w:sz w:val="28"/>
          <w:szCs w:val="28"/>
        </w:rPr>
        <w:t>«Горнозаводская центральная межпоселенческая библиотека»</w:t>
      </w:r>
      <w:r w:rsidRPr="00BC0F90">
        <w:rPr>
          <w:rFonts w:ascii="Times New Roman" w:hAnsi="Times New Roman" w:cs="Times New Roman"/>
          <w:color w:val="000000"/>
          <w:sz w:val="28"/>
          <w:szCs w:val="28"/>
        </w:rPr>
        <w:t xml:space="preserve"> работает в пр</w:t>
      </w:r>
      <w:r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екте уже третий год</w:t>
      </w:r>
      <w:r w:rsidRPr="00BC0F90">
        <w:rPr>
          <w:color w:val="000000"/>
          <w:sz w:val="28"/>
          <w:szCs w:val="28"/>
        </w:rPr>
        <w:t>.</w:t>
      </w:r>
      <w:r w:rsidR="00550ACF" w:rsidRPr="00BC0F90">
        <w:rPr>
          <w:color w:val="000000"/>
          <w:sz w:val="28"/>
          <w:szCs w:val="28"/>
        </w:rPr>
        <w:t xml:space="preserve"> </w:t>
      </w:r>
      <w:r w:rsidRPr="00BC0F90">
        <w:rPr>
          <w:rFonts w:ascii="Times New Roman" w:hAnsi="Times New Roman" w:cs="Times New Roman"/>
          <w:color w:val="000000"/>
          <w:sz w:val="28"/>
          <w:szCs w:val="28"/>
        </w:rPr>
        <w:t>Накоплен определенный опыт работы, налажен контакт с пост</w:t>
      </w:r>
      <w:r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янными партнерами,</w:t>
      </w:r>
      <w:r w:rsidRPr="00BC0F90">
        <w:rPr>
          <w:color w:val="000000"/>
          <w:sz w:val="28"/>
          <w:szCs w:val="28"/>
        </w:rPr>
        <w:t xml:space="preserve"> </w:t>
      </w:r>
      <w:r w:rsidRPr="00BC0F90">
        <w:rPr>
          <w:rFonts w:ascii="Times New Roman" w:hAnsi="Times New Roman" w:cs="Times New Roman"/>
          <w:color w:val="000000"/>
          <w:sz w:val="28"/>
          <w:szCs w:val="28"/>
        </w:rPr>
        <w:t>определены целевые группы. Одним из центральных мест в проекте</w:t>
      </w:r>
      <w:r w:rsidR="008C0A44" w:rsidRPr="00BC0F90">
        <w:rPr>
          <w:rFonts w:ascii="Times New Roman" w:hAnsi="Times New Roman" w:cs="Times New Roman"/>
          <w:color w:val="000000"/>
          <w:sz w:val="28"/>
          <w:szCs w:val="28"/>
        </w:rPr>
        <w:t xml:space="preserve"> </w:t>
      </w:r>
      <w:r w:rsidRPr="00BC0F90">
        <w:rPr>
          <w:rFonts w:ascii="Times New Roman" w:hAnsi="Times New Roman" w:cs="Times New Roman"/>
          <w:color w:val="000000"/>
          <w:sz w:val="28"/>
          <w:szCs w:val="28"/>
        </w:rPr>
        <w:t>занимает коллекция кукол в национальных костюмах.</w:t>
      </w:r>
      <w:r w:rsidRPr="00BC0F90">
        <w:rPr>
          <w:color w:val="000000"/>
          <w:sz w:val="28"/>
          <w:szCs w:val="28"/>
        </w:rPr>
        <w:t xml:space="preserve"> </w:t>
      </w:r>
      <w:r w:rsidR="00E82D7F" w:rsidRPr="00BC0F90">
        <w:rPr>
          <w:rFonts w:ascii="Times New Roman" w:hAnsi="Times New Roman" w:cs="Times New Roman"/>
          <w:color w:val="000000"/>
          <w:sz w:val="28"/>
          <w:szCs w:val="28"/>
        </w:rPr>
        <w:t xml:space="preserve">В отчетном году </w:t>
      </w:r>
      <w:r w:rsidRPr="00BC0F90">
        <w:rPr>
          <w:rFonts w:ascii="Times New Roman" w:hAnsi="Times New Roman" w:cs="Times New Roman"/>
          <w:color w:val="000000"/>
          <w:sz w:val="28"/>
          <w:szCs w:val="28"/>
        </w:rPr>
        <w:t xml:space="preserve"> за счет </w:t>
      </w:r>
      <w:r w:rsidR="00E82D7F" w:rsidRPr="00BC0F90">
        <w:rPr>
          <w:rFonts w:ascii="Times New Roman" w:hAnsi="Times New Roman" w:cs="Times New Roman"/>
          <w:color w:val="000000"/>
          <w:sz w:val="28"/>
          <w:szCs w:val="28"/>
        </w:rPr>
        <w:t xml:space="preserve">  федеральн</w:t>
      </w:r>
      <w:r w:rsidR="001C2532" w:rsidRPr="00BC0F90">
        <w:rPr>
          <w:rFonts w:ascii="Times New Roman" w:hAnsi="Times New Roman" w:cs="Times New Roman"/>
          <w:color w:val="000000"/>
          <w:sz w:val="28"/>
          <w:szCs w:val="28"/>
        </w:rPr>
        <w:t>ых</w:t>
      </w:r>
      <w:r w:rsidR="00E82D7F" w:rsidRPr="00BC0F90">
        <w:rPr>
          <w:rFonts w:ascii="Times New Roman" w:hAnsi="Times New Roman" w:cs="Times New Roman"/>
          <w:color w:val="000000"/>
          <w:sz w:val="28"/>
          <w:szCs w:val="28"/>
        </w:rPr>
        <w:t xml:space="preserve"> </w:t>
      </w:r>
      <w:r w:rsidR="001C2532" w:rsidRPr="00BC0F90">
        <w:rPr>
          <w:rFonts w:ascii="Times New Roman" w:hAnsi="Times New Roman" w:cs="Times New Roman"/>
          <w:color w:val="000000"/>
          <w:sz w:val="28"/>
          <w:szCs w:val="28"/>
        </w:rPr>
        <w:t xml:space="preserve">средств были </w:t>
      </w:r>
      <w:r w:rsidR="008C0A44" w:rsidRPr="00BC0F90">
        <w:rPr>
          <w:rFonts w:ascii="Times New Roman" w:hAnsi="Times New Roman" w:cs="Times New Roman"/>
          <w:color w:val="000000"/>
          <w:sz w:val="28"/>
          <w:szCs w:val="28"/>
        </w:rPr>
        <w:t xml:space="preserve"> изготовлены</w:t>
      </w:r>
      <w:r w:rsidR="00381CC7" w:rsidRPr="00BC0F90">
        <w:rPr>
          <w:rFonts w:ascii="Times New Roman" w:hAnsi="Times New Roman" w:cs="Times New Roman"/>
          <w:color w:val="000000"/>
          <w:sz w:val="28"/>
          <w:szCs w:val="28"/>
        </w:rPr>
        <w:t xml:space="preserve">  шесть кукол</w:t>
      </w:r>
      <w:r w:rsidR="00E82D7F" w:rsidRPr="00BC0F90">
        <w:rPr>
          <w:rFonts w:ascii="Times New Roman" w:hAnsi="Times New Roman" w:cs="Times New Roman"/>
          <w:color w:val="000000"/>
          <w:sz w:val="28"/>
          <w:szCs w:val="28"/>
        </w:rPr>
        <w:t xml:space="preserve"> </w:t>
      </w:r>
      <w:r w:rsidR="00381CC7" w:rsidRPr="00BC0F90">
        <w:rPr>
          <w:rFonts w:ascii="Times New Roman" w:hAnsi="Times New Roman" w:cs="Times New Roman"/>
          <w:color w:val="000000"/>
          <w:sz w:val="28"/>
          <w:szCs w:val="28"/>
        </w:rPr>
        <w:t>в</w:t>
      </w:r>
      <w:r w:rsidR="00776B2A" w:rsidRPr="00BC0F90">
        <w:rPr>
          <w:rFonts w:ascii="Times New Roman" w:hAnsi="Times New Roman" w:cs="Times New Roman"/>
          <w:color w:val="000000"/>
          <w:sz w:val="28"/>
          <w:szCs w:val="28"/>
        </w:rPr>
        <w:t xml:space="preserve"> костюмах</w:t>
      </w:r>
      <w:r w:rsidR="00381CC7" w:rsidRPr="00BC0F90">
        <w:rPr>
          <w:rFonts w:ascii="Times New Roman" w:hAnsi="Times New Roman" w:cs="Times New Roman"/>
          <w:color w:val="000000"/>
          <w:sz w:val="28"/>
          <w:szCs w:val="28"/>
        </w:rPr>
        <w:t xml:space="preserve"> </w:t>
      </w:r>
      <w:r w:rsidR="00776B2A" w:rsidRPr="00BC0F90">
        <w:rPr>
          <w:rFonts w:ascii="Times New Roman" w:hAnsi="Times New Roman" w:cs="Times New Roman"/>
          <w:color w:val="000000"/>
          <w:sz w:val="28"/>
          <w:szCs w:val="28"/>
        </w:rPr>
        <w:t xml:space="preserve"> удмуртов, башкир, коми</w:t>
      </w:r>
      <w:r w:rsidR="008C0A44" w:rsidRPr="00BC0F90">
        <w:rPr>
          <w:rFonts w:ascii="Times New Roman" w:hAnsi="Times New Roman" w:cs="Times New Roman"/>
          <w:color w:val="000000"/>
          <w:sz w:val="28"/>
          <w:szCs w:val="28"/>
        </w:rPr>
        <w:t>-</w:t>
      </w:r>
      <w:r w:rsidR="00776B2A" w:rsidRPr="00BC0F90">
        <w:rPr>
          <w:rFonts w:ascii="Times New Roman" w:hAnsi="Times New Roman" w:cs="Times New Roman"/>
          <w:color w:val="000000"/>
          <w:sz w:val="28"/>
          <w:szCs w:val="28"/>
        </w:rPr>
        <w:t xml:space="preserve">пермяков. </w:t>
      </w:r>
      <w:r w:rsidR="008C0A44" w:rsidRPr="00BC0F90">
        <w:rPr>
          <w:rFonts w:ascii="Times New Roman" w:hAnsi="Times New Roman" w:cs="Times New Roman"/>
          <w:color w:val="000000"/>
          <w:sz w:val="28"/>
          <w:szCs w:val="28"/>
        </w:rPr>
        <w:t xml:space="preserve"> На сегодняшний день к</w:t>
      </w:r>
      <w:r w:rsidR="00550ACF" w:rsidRPr="00BC0F90">
        <w:rPr>
          <w:rFonts w:ascii="Times New Roman" w:hAnsi="Times New Roman" w:cs="Times New Roman"/>
          <w:color w:val="000000"/>
          <w:sz w:val="28"/>
          <w:szCs w:val="28"/>
        </w:rPr>
        <w:t xml:space="preserve">оллекция </w:t>
      </w:r>
      <w:r w:rsidR="00381CC7" w:rsidRPr="00BC0F90">
        <w:rPr>
          <w:rFonts w:ascii="Times New Roman" w:hAnsi="Times New Roman" w:cs="Times New Roman"/>
          <w:color w:val="000000"/>
          <w:sz w:val="28"/>
          <w:szCs w:val="28"/>
        </w:rPr>
        <w:t xml:space="preserve">  сост</w:t>
      </w:r>
      <w:r w:rsidR="00EB15D3" w:rsidRPr="00BC0F90">
        <w:rPr>
          <w:rFonts w:ascii="Times New Roman" w:hAnsi="Times New Roman" w:cs="Times New Roman"/>
          <w:color w:val="000000"/>
          <w:sz w:val="28"/>
          <w:szCs w:val="28"/>
        </w:rPr>
        <w:t>авляет</w:t>
      </w:r>
      <w:r w:rsidR="00381CC7" w:rsidRPr="00BC0F90">
        <w:rPr>
          <w:rFonts w:ascii="Times New Roman" w:hAnsi="Times New Roman" w:cs="Times New Roman"/>
          <w:color w:val="000000"/>
          <w:sz w:val="28"/>
          <w:szCs w:val="28"/>
        </w:rPr>
        <w:t xml:space="preserve">  </w:t>
      </w:r>
      <w:r w:rsidR="00E82D7F" w:rsidRPr="00BC0F90">
        <w:rPr>
          <w:rFonts w:ascii="Times New Roman" w:hAnsi="Times New Roman" w:cs="Times New Roman"/>
          <w:color w:val="000000"/>
          <w:sz w:val="28"/>
          <w:szCs w:val="28"/>
        </w:rPr>
        <w:t xml:space="preserve"> </w:t>
      </w:r>
      <w:r w:rsidR="00381CC7" w:rsidRPr="00BC0F90">
        <w:rPr>
          <w:rFonts w:ascii="Times New Roman" w:hAnsi="Times New Roman" w:cs="Times New Roman"/>
          <w:color w:val="000000"/>
          <w:sz w:val="28"/>
          <w:szCs w:val="28"/>
        </w:rPr>
        <w:t>восемн</w:t>
      </w:r>
      <w:r w:rsidR="00381CC7" w:rsidRPr="00BC0F90">
        <w:rPr>
          <w:rFonts w:ascii="Times New Roman" w:hAnsi="Times New Roman" w:cs="Times New Roman"/>
          <w:color w:val="000000"/>
          <w:sz w:val="28"/>
          <w:szCs w:val="28"/>
        </w:rPr>
        <w:t>а</w:t>
      </w:r>
      <w:r w:rsidR="00381CC7" w:rsidRPr="00BC0F90">
        <w:rPr>
          <w:rFonts w:ascii="Times New Roman" w:hAnsi="Times New Roman" w:cs="Times New Roman"/>
          <w:color w:val="000000"/>
          <w:sz w:val="28"/>
          <w:szCs w:val="28"/>
        </w:rPr>
        <w:t>дцат</w:t>
      </w:r>
      <w:r w:rsidR="00EB15D3" w:rsidRPr="00BC0F90">
        <w:rPr>
          <w:rFonts w:ascii="Times New Roman" w:hAnsi="Times New Roman" w:cs="Times New Roman"/>
          <w:color w:val="000000"/>
          <w:sz w:val="28"/>
          <w:szCs w:val="28"/>
        </w:rPr>
        <w:t>ь</w:t>
      </w:r>
      <w:r w:rsidR="008C0A44" w:rsidRPr="00BC0F90">
        <w:rPr>
          <w:rFonts w:ascii="Times New Roman" w:hAnsi="Times New Roman" w:cs="Times New Roman"/>
          <w:color w:val="000000"/>
          <w:sz w:val="28"/>
          <w:szCs w:val="28"/>
        </w:rPr>
        <w:t xml:space="preserve"> кукол.</w:t>
      </w:r>
      <w:r w:rsidR="00E82D7F" w:rsidRPr="00BC0F90">
        <w:rPr>
          <w:rFonts w:ascii="Times New Roman" w:hAnsi="Times New Roman" w:cs="Times New Roman"/>
          <w:color w:val="000000"/>
          <w:sz w:val="28"/>
          <w:szCs w:val="28"/>
        </w:rPr>
        <w:t xml:space="preserve"> </w:t>
      </w:r>
      <w:r w:rsidRPr="00BC0F90">
        <w:rPr>
          <w:rFonts w:ascii="Times New Roman" w:hAnsi="Times New Roman" w:cs="Times New Roman"/>
          <w:color w:val="000000"/>
          <w:sz w:val="28"/>
          <w:szCs w:val="28"/>
        </w:rPr>
        <w:t>Н</w:t>
      </w:r>
      <w:r w:rsidR="00E82D7F" w:rsidRPr="00BC0F90">
        <w:rPr>
          <w:rFonts w:ascii="Times New Roman" w:hAnsi="Times New Roman" w:cs="Times New Roman"/>
          <w:color w:val="000000"/>
          <w:sz w:val="28"/>
          <w:szCs w:val="28"/>
        </w:rPr>
        <w:t xml:space="preserve">а средства местного бюджета </w:t>
      </w:r>
      <w:r w:rsidR="00550ACF" w:rsidRPr="00BC0F90">
        <w:rPr>
          <w:rFonts w:ascii="Times New Roman" w:hAnsi="Times New Roman" w:cs="Times New Roman"/>
          <w:color w:val="000000"/>
          <w:sz w:val="28"/>
          <w:szCs w:val="28"/>
        </w:rPr>
        <w:t xml:space="preserve"> приобретены книги</w:t>
      </w:r>
      <w:r w:rsidR="00A12910" w:rsidRPr="00BC0F90">
        <w:rPr>
          <w:rFonts w:ascii="Times New Roman" w:hAnsi="Times New Roman" w:cs="Times New Roman"/>
          <w:color w:val="000000"/>
          <w:sz w:val="28"/>
          <w:szCs w:val="28"/>
        </w:rPr>
        <w:t xml:space="preserve"> в количестве 23 </w:t>
      </w:r>
      <w:r w:rsidR="00741F38" w:rsidRPr="00BC0F90">
        <w:rPr>
          <w:rFonts w:ascii="Times New Roman" w:hAnsi="Times New Roman" w:cs="Times New Roman"/>
          <w:color w:val="000000"/>
          <w:sz w:val="28"/>
          <w:szCs w:val="28"/>
        </w:rPr>
        <w:t>э</w:t>
      </w:r>
      <w:r w:rsidR="00741F38" w:rsidRPr="00BC0F90">
        <w:rPr>
          <w:rFonts w:ascii="Times New Roman" w:hAnsi="Times New Roman" w:cs="Times New Roman"/>
          <w:color w:val="000000"/>
          <w:sz w:val="28"/>
          <w:szCs w:val="28"/>
        </w:rPr>
        <w:t>к</w:t>
      </w:r>
      <w:r w:rsidR="00741F38" w:rsidRPr="00BC0F90">
        <w:rPr>
          <w:rFonts w:ascii="Times New Roman" w:hAnsi="Times New Roman" w:cs="Times New Roman"/>
          <w:color w:val="000000"/>
          <w:sz w:val="28"/>
          <w:szCs w:val="28"/>
        </w:rPr>
        <w:t>земпляров.</w:t>
      </w:r>
      <w:r w:rsidR="001C2532" w:rsidRPr="00BC0F90">
        <w:rPr>
          <w:rFonts w:ascii="Times New Roman" w:hAnsi="Times New Roman" w:cs="Times New Roman"/>
          <w:color w:val="000000"/>
          <w:sz w:val="28"/>
          <w:szCs w:val="28"/>
        </w:rPr>
        <w:t xml:space="preserve"> </w:t>
      </w:r>
      <w:r w:rsidR="00550ACF" w:rsidRPr="00BC0F90">
        <w:rPr>
          <w:rFonts w:ascii="Times New Roman" w:hAnsi="Times New Roman" w:cs="Times New Roman"/>
          <w:color w:val="000000"/>
          <w:sz w:val="28"/>
          <w:szCs w:val="28"/>
        </w:rPr>
        <w:t xml:space="preserve"> </w:t>
      </w:r>
      <w:r w:rsidR="001C2532" w:rsidRPr="00BC0F90">
        <w:rPr>
          <w:rFonts w:ascii="Times New Roman" w:hAnsi="Times New Roman" w:cs="Times New Roman"/>
          <w:color w:val="000000"/>
          <w:sz w:val="28"/>
          <w:szCs w:val="28"/>
        </w:rPr>
        <w:t>Для разных возрастов населения про</w:t>
      </w:r>
      <w:r w:rsidR="00456064" w:rsidRPr="00BC0F90">
        <w:rPr>
          <w:rFonts w:ascii="Times New Roman" w:hAnsi="Times New Roman" w:cs="Times New Roman"/>
          <w:color w:val="000000"/>
          <w:sz w:val="28"/>
          <w:szCs w:val="28"/>
        </w:rPr>
        <w:t xml:space="preserve">веден </w:t>
      </w:r>
      <w:r w:rsidR="00550ACF" w:rsidRPr="00BC0F90">
        <w:rPr>
          <w:rFonts w:ascii="Times New Roman" w:hAnsi="Times New Roman" w:cs="Times New Roman"/>
          <w:color w:val="000000"/>
          <w:sz w:val="28"/>
          <w:szCs w:val="28"/>
        </w:rPr>
        <w:t>цикл мероприятий «Добрые соседи. Взаимопонимание и уважение как основа существования народов, прожив</w:t>
      </w:r>
      <w:r w:rsidR="00550ACF" w:rsidRPr="00BC0F90">
        <w:rPr>
          <w:rFonts w:ascii="Times New Roman" w:hAnsi="Times New Roman" w:cs="Times New Roman"/>
          <w:color w:val="000000"/>
          <w:sz w:val="28"/>
          <w:szCs w:val="28"/>
        </w:rPr>
        <w:t>а</w:t>
      </w:r>
      <w:r w:rsidR="00550ACF" w:rsidRPr="00BC0F90">
        <w:rPr>
          <w:rFonts w:ascii="Times New Roman" w:hAnsi="Times New Roman" w:cs="Times New Roman"/>
          <w:color w:val="000000"/>
          <w:sz w:val="28"/>
          <w:szCs w:val="28"/>
        </w:rPr>
        <w:t>ющих в районе</w:t>
      </w:r>
      <w:r w:rsidR="001C2532" w:rsidRPr="00BC0F90">
        <w:rPr>
          <w:rFonts w:ascii="Times New Roman" w:hAnsi="Times New Roman" w:cs="Times New Roman"/>
          <w:color w:val="000000"/>
          <w:sz w:val="28"/>
          <w:szCs w:val="28"/>
        </w:rPr>
        <w:t>».</w:t>
      </w:r>
    </w:p>
    <w:p w:rsidR="00381CC7" w:rsidRDefault="00381CC7" w:rsidP="00BC0F90">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087038" w:rsidRPr="00BC0F90" w:rsidRDefault="00087038" w:rsidP="00BC0F90">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456064" w:rsidRPr="00BC0F90" w:rsidRDefault="00E70BD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     </w:t>
      </w:r>
      <w:r w:rsidR="00456064" w:rsidRPr="00BC0F90">
        <w:rPr>
          <w:rFonts w:ascii="Times New Roman" w:eastAsia="Times New Roman" w:hAnsi="Times New Roman" w:cs="Times New Roman"/>
          <w:color w:val="333333"/>
          <w:sz w:val="28"/>
          <w:szCs w:val="28"/>
          <w:lang w:eastAsia="ru-RU"/>
        </w:rPr>
        <w:t>Так, например, д</w:t>
      </w:r>
      <w:r w:rsidR="0070681E" w:rsidRPr="00BC0F90">
        <w:rPr>
          <w:rFonts w:ascii="Times New Roman" w:eastAsia="Times New Roman" w:hAnsi="Times New Roman" w:cs="Times New Roman"/>
          <w:color w:val="333333"/>
          <w:sz w:val="28"/>
          <w:szCs w:val="28"/>
          <w:lang w:eastAsia="ru-RU"/>
        </w:rPr>
        <w:t>ля воспитанников ГКУ ПК СОН «Центр помощи детям, оста</w:t>
      </w:r>
      <w:r w:rsidR="0070681E" w:rsidRPr="00BC0F90">
        <w:rPr>
          <w:rFonts w:ascii="Times New Roman" w:eastAsia="Times New Roman" w:hAnsi="Times New Roman" w:cs="Times New Roman"/>
          <w:color w:val="333333"/>
          <w:sz w:val="28"/>
          <w:szCs w:val="28"/>
          <w:lang w:eastAsia="ru-RU"/>
        </w:rPr>
        <w:t>в</w:t>
      </w:r>
      <w:r w:rsidR="0070681E" w:rsidRPr="00BC0F90">
        <w:rPr>
          <w:rFonts w:ascii="Times New Roman" w:eastAsia="Times New Roman" w:hAnsi="Times New Roman" w:cs="Times New Roman"/>
          <w:color w:val="333333"/>
          <w:sz w:val="28"/>
          <w:szCs w:val="28"/>
          <w:lang w:eastAsia="ru-RU"/>
        </w:rPr>
        <w:t>шимся без попечения родителей» состоялись «Громкие чтения сказок народов, пр</w:t>
      </w:r>
      <w:r w:rsidR="0070681E" w:rsidRPr="00BC0F90">
        <w:rPr>
          <w:rFonts w:ascii="Times New Roman" w:eastAsia="Times New Roman" w:hAnsi="Times New Roman" w:cs="Times New Roman"/>
          <w:color w:val="333333"/>
          <w:sz w:val="28"/>
          <w:szCs w:val="28"/>
          <w:lang w:eastAsia="ru-RU"/>
        </w:rPr>
        <w:t>о</w:t>
      </w:r>
      <w:r w:rsidR="0070681E" w:rsidRPr="00BC0F90">
        <w:rPr>
          <w:rFonts w:ascii="Times New Roman" w:eastAsia="Times New Roman" w:hAnsi="Times New Roman" w:cs="Times New Roman"/>
          <w:color w:val="333333"/>
          <w:sz w:val="28"/>
          <w:szCs w:val="28"/>
          <w:lang w:eastAsia="ru-RU"/>
        </w:rPr>
        <w:t>живающих в районе» из цикла мероприятий «Добрые соседи». Участники меропри</w:t>
      </w:r>
      <w:r w:rsidR="0070681E" w:rsidRPr="00BC0F90">
        <w:rPr>
          <w:rFonts w:ascii="Times New Roman" w:eastAsia="Times New Roman" w:hAnsi="Times New Roman" w:cs="Times New Roman"/>
          <w:color w:val="333333"/>
          <w:sz w:val="28"/>
          <w:szCs w:val="28"/>
          <w:lang w:eastAsia="ru-RU"/>
        </w:rPr>
        <w:t>я</w:t>
      </w:r>
      <w:r w:rsidR="0070681E" w:rsidRPr="00BC0F90">
        <w:rPr>
          <w:rFonts w:ascii="Times New Roman" w:eastAsia="Times New Roman" w:hAnsi="Times New Roman" w:cs="Times New Roman"/>
          <w:color w:val="333333"/>
          <w:sz w:val="28"/>
          <w:szCs w:val="28"/>
          <w:lang w:eastAsia="ru-RU"/>
        </w:rPr>
        <w:t>тия имели возможность не только</w:t>
      </w:r>
      <w:r w:rsidR="0070681E" w:rsidRPr="00BC0F90">
        <w:rPr>
          <w:rFonts w:ascii="Tahoma" w:eastAsia="Times New Roman" w:hAnsi="Tahoma" w:cs="Tahoma"/>
          <w:color w:val="333333"/>
          <w:sz w:val="28"/>
          <w:szCs w:val="28"/>
          <w:lang w:eastAsia="ru-RU"/>
        </w:rPr>
        <w:t xml:space="preserve"> </w:t>
      </w:r>
      <w:r w:rsidR="0070681E" w:rsidRPr="00BC0F90">
        <w:rPr>
          <w:rFonts w:ascii="Times New Roman" w:eastAsia="Times New Roman" w:hAnsi="Times New Roman" w:cs="Times New Roman"/>
          <w:color w:val="333333"/>
          <w:sz w:val="28"/>
          <w:szCs w:val="28"/>
          <w:lang w:eastAsia="ru-RU"/>
        </w:rPr>
        <w:t>познакомиться с русскими</w:t>
      </w:r>
      <w:r w:rsidR="0070681E" w:rsidRPr="00BC0F90">
        <w:rPr>
          <w:rFonts w:ascii="Tahoma" w:eastAsia="Times New Roman" w:hAnsi="Tahoma" w:cs="Tahoma"/>
          <w:color w:val="333333"/>
          <w:sz w:val="28"/>
          <w:szCs w:val="28"/>
          <w:lang w:eastAsia="ru-RU"/>
        </w:rPr>
        <w:t xml:space="preserve"> </w:t>
      </w:r>
      <w:r w:rsidR="0070681E" w:rsidRPr="00BC0F90">
        <w:rPr>
          <w:rFonts w:ascii="Times New Roman" w:eastAsia="Times New Roman" w:hAnsi="Times New Roman" w:cs="Times New Roman"/>
          <w:color w:val="333333"/>
          <w:sz w:val="28"/>
          <w:szCs w:val="28"/>
          <w:lang w:eastAsia="ru-RU"/>
        </w:rPr>
        <w:t>народными сказками, но принять активное участие в викторине-эстафете по русским народным сказкам «Сказки водят хоровод». Командам предстояло пройти несколько этапов,  чтобы д</w:t>
      </w:r>
      <w:r w:rsidR="0070681E" w:rsidRPr="00BC0F90">
        <w:rPr>
          <w:rFonts w:ascii="Times New Roman" w:eastAsia="Times New Roman" w:hAnsi="Times New Roman" w:cs="Times New Roman"/>
          <w:color w:val="333333"/>
          <w:sz w:val="28"/>
          <w:szCs w:val="28"/>
          <w:lang w:eastAsia="ru-RU"/>
        </w:rPr>
        <w:t>о</w:t>
      </w:r>
      <w:r w:rsidR="0070681E" w:rsidRPr="00BC0F90">
        <w:rPr>
          <w:rFonts w:ascii="Times New Roman" w:eastAsia="Times New Roman" w:hAnsi="Times New Roman" w:cs="Times New Roman"/>
          <w:color w:val="333333"/>
          <w:sz w:val="28"/>
          <w:szCs w:val="28"/>
          <w:lang w:eastAsia="ru-RU"/>
        </w:rPr>
        <w:t>браться до финиша: «Хорошо ли ты знаешь, сказки», «Ушки на макушке», «Юный художник», «Угадай-ка», «Телеграмма», «Собери сказку», «Покажи сказку». Мер</w:t>
      </w:r>
      <w:r w:rsidR="0070681E" w:rsidRPr="00BC0F90">
        <w:rPr>
          <w:rFonts w:ascii="Times New Roman" w:eastAsia="Times New Roman" w:hAnsi="Times New Roman" w:cs="Times New Roman"/>
          <w:color w:val="333333"/>
          <w:sz w:val="28"/>
          <w:szCs w:val="28"/>
          <w:lang w:eastAsia="ru-RU"/>
        </w:rPr>
        <w:t>о</w:t>
      </w:r>
      <w:r w:rsidR="0070681E" w:rsidRPr="00BC0F90">
        <w:rPr>
          <w:rFonts w:ascii="Times New Roman" w:eastAsia="Times New Roman" w:hAnsi="Times New Roman" w:cs="Times New Roman"/>
          <w:color w:val="333333"/>
          <w:sz w:val="28"/>
          <w:szCs w:val="28"/>
          <w:lang w:eastAsia="ru-RU"/>
        </w:rPr>
        <w:t>приятие прошло весело и интересно. Активные участники были поощрены призами.</w:t>
      </w:r>
      <w:r w:rsidR="00456064" w:rsidRPr="00BC0F90">
        <w:rPr>
          <w:rFonts w:ascii="Times New Roman" w:eastAsia="Times New Roman" w:hAnsi="Times New Roman" w:cs="Times New Roman"/>
          <w:color w:val="333333"/>
          <w:sz w:val="28"/>
          <w:szCs w:val="28"/>
          <w:lang w:eastAsia="ru-RU"/>
        </w:rPr>
        <w:t xml:space="preserve"> Также для этой же аудитории были проведены мероприятия с целью знакомства с </w:t>
      </w:r>
      <w:r w:rsidR="0070681E" w:rsidRPr="00BC0F90">
        <w:rPr>
          <w:rFonts w:ascii="Times New Roman" w:eastAsia="Times New Roman" w:hAnsi="Times New Roman" w:cs="Times New Roman"/>
          <w:color w:val="333333"/>
          <w:sz w:val="28"/>
          <w:szCs w:val="28"/>
          <w:lang w:eastAsia="ru-RU"/>
        </w:rPr>
        <w:t>русскими, армянскими и татарскими народными играми. Для знакомства выбрали следующие игры: «Машенька и медведь»,  «Зайчик», «Каравай», «Колечко», «Им</w:t>
      </w:r>
      <w:r w:rsidR="0070681E" w:rsidRPr="00BC0F90">
        <w:rPr>
          <w:rFonts w:ascii="Times New Roman" w:eastAsia="Times New Roman" w:hAnsi="Times New Roman" w:cs="Times New Roman"/>
          <w:color w:val="333333"/>
          <w:sz w:val="28"/>
          <w:szCs w:val="28"/>
          <w:lang w:eastAsia="ru-RU"/>
        </w:rPr>
        <w:t>е</w:t>
      </w:r>
      <w:r w:rsidR="0070681E" w:rsidRPr="00BC0F90">
        <w:rPr>
          <w:rFonts w:ascii="Times New Roman" w:eastAsia="Times New Roman" w:hAnsi="Times New Roman" w:cs="Times New Roman"/>
          <w:color w:val="333333"/>
          <w:sz w:val="28"/>
          <w:szCs w:val="28"/>
          <w:lang w:eastAsia="ru-RU"/>
        </w:rPr>
        <w:t>на», «Продаём горшки», «Цветы и ветерки»</w:t>
      </w:r>
      <w:r w:rsidR="008C0A44" w:rsidRPr="00BC0F90">
        <w:rPr>
          <w:rFonts w:ascii="Times New Roman" w:eastAsia="Times New Roman" w:hAnsi="Times New Roman" w:cs="Times New Roman"/>
          <w:color w:val="333333"/>
          <w:sz w:val="28"/>
          <w:szCs w:val="28"/>
          <w:lang w:eastAsia="ru-RU"/>
        </w:rPr>
        <w:t xml:space="preserve"> и др</w:t>
      </w:r>
      <w:r w:rsidR="00456064" w:rsidRPr="00BC0F90">
        <w:rPr>
          <w:rFonts w:ascii="Times New Roman" w:eastAsia="Times New Roman" w:hAnsi="Times New Roman" w:cs="Times New Roman"/>
          <w:color w:val="333333"/>
          <w:sz w:val="28"/>
          <w:szCs w:val="28"/>
          <w:lang w:eastAsia="ru-RU"/>
        </w:rPr>
        <w:t>.</w:t>
      </w:r>
    </w:p>
    <w:p w:rsidR="00456064" w:rsidRPr="00BC0F90" w:rsidRDefault="00087038"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ahoma" w:eastAsia="Times New Roman" w:hAnsi="Tahoma" w:cs="Tahoma"/>
          <w:noProof/>
          <w:color w:val="333333"/>
          <w:sz w:val="28"/>
          <w:szCs w:val="28"/>
          <w:lang w:eastAsia="ru-RU"/>
        </w:rPr>
        <w:drawing>
          <wp:anchor distT="0" distB="0" distL="114300" distR="114300" simplePos="0" relativeHeight="251662336" behindDoc="0" locked="0" layoutInCell="1" allowOverlap="1" wp14:anchorId="405E11D7" wp14:editId="73DF4BAE">
            <wp:simplePos x="0" y="0"/>
            <wp:positionH relativeFrom="column">
              <wp:posOffset>346710</wp:posOffset>
            </wp:positionH>
            <wp:positionV relativeFrom="paragraph">
              <wp:posOffset>158115</wp:posOffset>
            </wp:positionV>
            <wp:extent cx="5697855" cy="4020185"/>
            <wp:effectExtent l="0" t="0" r="0" b="0"/>
            <wp:wrapSquare wrapText="bothSides"/>
            <wp:docPr id="24" name="Рисунок 24" descr="G:\Rhsv -2016 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hsv -2016 377.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5904"/>
                    <a:stretch/>
                  </pic:blipFill>
                  <pic:spPr bwMode="auto">
                    <a:xfrm>
                      <a:off x="0" y="0"/>
                      <a:ext cx="5697855" cy="4020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6064" w:rsidRDefault="00456064" w:rsidP="00BC0F90">
      <w:pPr>
        <w:shd w:val="clear" w:color="auto" w:fill="FFFFFF"/>
        <w:spacing w:after="0" w:line="240" w:lineRule="auto"/>
        <w:jc w:val="center"/>
        <w:rPr>
          <w:rFonts w:ascii="Tahoma" w:eastAsia="Times New Roman" w:hAnsi="Tahoma" w:cs="Tahoma"/>
          <w:color w:val="333333"/>
          <w:sz w:val="28"/>
          <w:szCs w:val="28"/>
          <w:lang w:eastAsia="ru-RU"/>
        </w:rPr>
      </w:pPr>
    </w:p>
    <w:p w:rsidR="00CF0B94" w:rsidRPr="00BC0F90" w:rsidRDefault="00CF0B94" w:rsidP="00BC0F90">
      <w:pPr>
        <w:shd w:val="clear" w:color="auto" w:fill="FFFFFF"/>
        <w:spacing w:after="0" w:line="240" w:lineRule="auto"/>
        <w:jc w:val="center"/>
        <w:rPr>
          <w:rFonts w:ascii="Tahoma" w:eastAsia="Times New Roman" w:hAnsi="Tahoma" w:cs="Tahoma"/>
          <w:color w:val="333333"/>
          <w:sz w:val="28"/>
          <w:szCs w:val="28"/>
          <w:lang w:eastAsia="ru-RU"/>
        </w:rPr>
      </w:pPr>
    </w:p>
    <w:p w:rsidR="00B54D58" w:rsidRDefault="00B54D58"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lastRenderedPageBreak/>
        <w:drawing>
          <wp:inline distT="0" distB="0" distL="0" distR="0" wp14:anchorId="2E555426" wp14:editId="1A8A1411">
            <wp:extent cx="6069130" cy="4035972"/>
            <wp:effectExtent l="0" t="0" r="8255" b="3175"/>
            <wp:docPr id="9" name="Рисунок 9" descr="http://gorn-lib.biblioteka-perm.ru/upload/versions/37655/41793/DSC07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orn-lib.biblioteka-perm.ru/upload/versions/37655/41793/DSC0796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80526" cy="4043550"/>
                    </a:xfrm>
                    <a:prstGeom prst="rect">
                      <a:avLst/>
                    </a:prstGeom>
                    <a:noFill/>
                    <a:ln>
                      <a:noFill/>
                    </a:ln>
                  </pic:spPr>
                </pic:pic>
              </a:graphicData>
            </a:graphic>
          </wp:inline>
        </w:drawing>
      </w:r>
    </w:p>
    <w:p w:rsidR="00B54D58" w:rsidRDefault="00B54D58" w:rsidP="00BC0F90">
      <w:pPr>
        <w:shd w:val="clear" w:color="auto" w:fill="FFFFFF"/>
        <w:spacing w:after="0" w:line="240" w:lineRule="auto"/>
        <w:jc w:val="center"/>
        <w:rPr>
          <w:rFonts w:ascii="Tahoma" w:eastAsia="Times New Roman" w:hAnsi="Tahoma" w:cs="Tahoma"/>
          <w:color w:val="333333"/>
          <w:sz w:val="28"/>
          <w:szCs w:val="28"/>
          <w:lang w:eastAsia="ru-RU"/>
        </w:rPr>
      </w:pPr>
    </w:p>
    <w:p w:rsidR="00456064" w:rsidRPr="00BC0F90" w:rsidRDefault="00456064"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0F4A5072" wp14:editId="30FCEA33">
            <wp:extent cx="6140255" cy="4083269"/>
            <wp:effectExtent l="0" t="0" r="0" b="0"/>
            <wp:docPr id="8" name="Рисунок 8" descr="http://gorn-lib.biblioteka-perm.ru/upload/versions/37655/41793/DSC07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orn-lib.biblioteka-perm.ru/upload/versions/37655/41793/DSC0797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46694" cy="4087551"/>
                    </a:xfrm>
                    <a:prstGeom prst="rect">
                      <a:avLst/>
                    </a:prstGeom>
                    <a:noFill/>
                    <a:ln>
                      <a:noFill/>
                    </a:ln>
                  </pic:spPr>
                </pic:pic>
              </a:graphicData>
            </a:graphic>
          </wp:inline>
        </w:drawing>
      </w:r>
    </w:p>
    <w:p w:rsidR="00456064" w:rsidRPr="00BC0F90" w:rsidRDefault="0045606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456064" w:rsidRPr="00BC0F90" w:rsidRDefault="00456064"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color w:val="333333"/>
          <w:sz w:val="28"/>
          <w:szCs w:val="28"/>
          <w:lang w:eastAsia="ru-RU"/>
        </w:rPr>
        <w:lastRenderedPageBreak/>
        <w:t> </w:t>
      </w:r>
      <w:r w:rsidRPr="00BC0F90">
        <w:rPr>
          <w:rFonts w:ascii="Tahoma" w:eastAsia="Times New Roman" w:hAnsi="Tahoma" w:cs="Tahoma"/>
          <w:noProof/>
          <w:color w:val="333333"/>
          <w:sz w:val="28"/>
          <w:szCs w:val="28"/>
          <w:lang w:eastAsia="ru-RU"/>
        </w:rPr>
        <w:drawing>
          <wp:inline distT="0" distB="0" distL="0" distR="0" wp14:anchorId="63A76136" wp14:editId="27494815">
            <wp:extent cx="6519578" cy="4335517"/>
            <wp:effectExtent l="0" t="0" r="0" b="8255"/>
            <wp:docPr id="10" name="Рисунок 10" descr="http://gorn-lib.biblioteka-perm.ru/upload/versions/37655/41793/DSC07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orn-lib.biblioteka-perm.ru/upload/versions/37655/41793/DSC0703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19578" cy="4335517"/>
                    </a:xfrm>
                    <a:prstGeom prst="rect">
                      <a:avLst/>
                    </a:prstGeom>
                    <a:noFill/>
                    <a:ln>
                      <a:noFill/>
                    </a:ln>
                  </pic:spPr>
                </pic:pic>
              </a:graphicData>
            </a:graphic>
          </wp:inline>
        </w:drawing>
      </w:r>
    </w:p>
    <w:p w:rsidR="00456064" w:rsidRPr="00BC0F90" w:rsidRDefault="0045606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456064" w:rsidRPr="00BC0F90" w:rsidRDefault="00CF0B9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ahoma" w:hAnsi="Tahoma" w:cs="Tahoma"/>
          <w:b/>
          <w:bCs/>
          <w:noProof/>
          <w:color w:val="333333"/>
          <w:sz w:val="28"/>
          <w:szCs w:val="28"/>
          <w:lang w:eastAsia="ru-RU"/>
        </w:rPr>
        <w:drawing>
          <wp:anchor distT="0" distB="0" distL="114300" distR="114300" simplePos="0" relativeHeight="251663360" behindDoc="0" locked="0" layoutInCell="1" allowOverlap="1" wp14:anchorId="415F23F2" wp14:editId="79F2DE57">
            <wp:simplePos x="0" y="0"/>
            <wp:positionH relativeFrom="column">
              <wp:posOffset>6350</wp:posOffset>
            </wp:positionH>
            <wp:positionV relativeFrom="paragraph">
              <wp:posOffset>30480</wp:posOffset>
            </wp:positionV>
            <wp:extent cx="3051175" cy="3092450"/>
            <wp:effectExtent l="0" t="0" r="0" b="0"/>
            <wp:wrapSquare wrapText="bothSides"/>
            <wp:docPr id="5" name="Рисунок 5" descr="http://gorn-lib.biblioteka-perm.ru/upload/versions/37655/38390/DSC07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90/DSC0715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1175" cy="309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2532" w:rsidRPr="00BC0F90">
        <w:rPr>
          <w:rFonts w:ascii="Times New Roman" w:eastAsia="Times New Roman" w:hAnsi="Times New Roman" w:cs="Times New Roman"/>
          <w:color w:val="333333"/>
          <w:sz w:val="28"/>
          <w:szCs w:val="28"/>
          <w:lang w:eastAsia="ru-RU"/>
        </w:rPr>
        <w:t xml:space="preserve">В августе </w:t>
      </w:r>
      <w:r w:rsidR="00456064" w:rsidRPr="00BC0F90">
        <w:rPr>
          <w:rFonts w:ascii="Times New Roman" w:eastAsia="Times New Roman" w:hAnsi="Times New Roman" w:cs="Times New Roman"/>
          <w:color w:val="333333"/>
          <w:sz w:val="28"/>
          <w:szCs w:val="28"/>
          <w:lang w:eastAsia="ru-RU"/>
        </w:rPr>
        <w:t xml:space="preserve">  прошла игровая программа для детей и взрослых «Яблочный Спас». Вед</w:t>
      </w:r>
      <w:r w:rsidR="00456064" w:rsidRPr="00BC0F90">
        <w:rPr>
          <w:rFonts w:ascii="Times New Roman" w:eastAsia="Times New Roman" w:hAnsi="Times New Roman" w:cs="Times New Roman"/>
          <w:color w:val="333333"/>
          <w:sz w:val="28"/>
          <w:szCs w:val="28"/>
          <w:lang w:eastAsia="ru-RU"/>
        </w:rPr>
        <w:t>у</w:t>
      </w:r>
      <w:r w:rsidR="00456064" w:rsidRPr="00BC0F90">
        <w:rPr>
          <w:rFonts w:ascii="Times New Roman" w:eastAsia="Times New Roman" w:hAnsi="Times New Roman" w:cs="Times New Roman"/>
          <w:color w:val="333333"/>
          <w:sz w:val="28"/>
          <w:szCs w:val="28"/>
          <w:lang w:eastAsia="ru-RU"/>
        </w:rPr>
        <w:t>щая праздника – Яблоня, в роли которой выступила Л.Г. Лукина, заведующая отд</w:t>
      </w:r>
      <w:r w:rsidR="00456064" w:rsidRPr="00BC0F90">
        <w:rPr>
          <w:rFonts w:ascii="Times New Roman" w:eastAsia="Times New Roman" w:hAnsi="Times New Roman" w:cs="Times New Roman"/>
          <w:color w:val="333333"/>
          <w:sz w:val="28"/>
          <w:szCs w:val="28"/>
          <w:lang w:eastAsia="ru-RU"/>
        </w:rPr>
        <w:t>е</w:t>
      </w:r>
      <w:r w:rsidR="00456064" w:rsidRPr="00BC0F90">
        <w:rPr>
          <w:rFonts w:ascii="Times New Roman" w:eastAsia="Times New Roman" w:hAnsi="Times New Roman" w:cs="Times New Roman"/>
          <w:color w:val="333333"/>
          <w:sz w:val="28"/>
          <w:szCs w:val="28"/>
          <w:lang w:eastAsia="ru-RU"/>
        </w:rPr>
        <w:t xml:space="preserve">лом обслуживания,  познакомила </w:t>
      </w:r>
      <w:r w:rsidR="008C0A44" w:rsidRPr="00BC0F90">
        <w:rPr>
          <w:rFonts w:ascii="Times New Roman" w:eastAsia="Times New Roman" w:hAnsi="Times New Roman" w:cs="Times New Roman"/>
          <w:color w:val="333333"/>
          <w:sz w:val="28"/>
          <w:szCs w:val="28"/>
          <w:lang w:eastAsia="ru-RU"/>
        </w:rPr>
        <w:t>с</w:t>
      </w:r>
      <w:r w:rsidR="00456064" w:rsidRPr="00BC0F90">
        <w:rPr>
          <w:rFonts w:ascii="Times New Roman" w:eastAsia="Times New Roman" w:hAnsi="Times New Roman" w:cs="Times New Roman"/>
          <w:color w:val="333333"/>
          <w:sz w:val="28"/>
          <w:szCs w:val="28"/>
          <w:lang w:eastAsia="ru-RU"/>
        </w:rPr>
        <w:t xml:space="preserve"> истор</w:t>
      </w:r>
      <w:r w:rsidR="00456064" w:rsidRPr="00BC0F90">
        <w:rPr>
          <w:rFonts w:ascii="Times New Roman" w:eastAsia="Times New Roman" w:hAnsi="Times New Roman" w:cs="Times New Roman"/>
          <w:color w:val="333333"/>
          <w:sz w:val="28"/>
          <w:szCs w:val="28"/>
          <w:lang w:eastAsia="ru-RU"/>
        </w:rPr>
        <w:t>и</w:t>
      </w:r>
      <w:r w:rsidR="00456064" w:rsidRPr="00BC0F90">
        <w:rPr>
          <w:rFonts w:ascii="Times New Roman" w:eastAsia="Times New Roman" w:hAnsi="Times New Roman" w:cs="Times New Roman"/>
          <w:color w:val="333333"/>
          <w:sz w:val="28"/>
          <w:szCs w:val="28"/>
          <w:lang w:eastAsia="ru-RU"/>
        </w:rPr>
        <w:t>ей  возникновения праздника. Специал</w:t>
      </w:r>
      <w:r w:rsidR="00456064" w:rsidRPr="00BC0F90">
        <w:rPr>
          <w:rFonts w:ascii="Times New Roman" w:eastAsia="Times New Roman" w:hAnsi="Times New Roman" w:cs="Times New Roman"/>
          <w:color w:val="333333"/>
          <w:sz w:val="28"/>
          <w:szCs w:val="28"/>
          <w:lang w:eastAsia="ru-RU"/>
        </w:rPr>
        <w:t>и</w:t>
      </w:r>
      <w:r w:rsidR="00456064" w:rsidRPr="00BC0F90">
        <w:rPr>
          <w:rFonts w:ascii="Times New Roman" w:eastAsia="Times New Roman" w:hAnsi="Times New Roman" w:cs="Times New Roman"/>
          <w:color w:val="333333"/>
          <w:sz w:val="28"/>
          <w:szCs w:val="28"/>
          <w:lang w:eastAsia="ru-RU"/>
        </w:rPr>
        <w:t>сты библиотеки подготовили игровые програ</w:t>
      </w:r>
      <w:r w:rsidR="00456064" w:rsidRPr="00BC0F90">
        <w:rPr>
          <w:rFonts w:ascii="Times New Roman" w:eastAsia="Times New Roman" w:hAnsi="Times New Roman" w:cs="Times New Roman"/>
          <w:color w:val="333333"/>
          <w:sz w:val="28"/>
          <w:szCs w:val="28"/>
          <w:lang w:eastAsia="ru-RU"/>
        </w:rPr>
        <w:t>м</w:t>
      </w:r>
      <w:r w:rsidR="00456064" w:rsidRPr="00BC0F90">
        <w:rPr>
          <w:rFonts w:ascii="Times New Roman" w:eastAsia="Times New Roman" w:hAnsi="Times New Roman" w:cs="Times New Roman"/>
          <w:color w:val="333333"/>
          <w:sz w:val="28"/>
          <w:szCs w:val="28"/>
          <w:lang w:eastAsia="ru-RU"/>
        </w:rPr>
        <w:t xml:space="preserve">мы, где главным героем </w:t>
      </w:r>
      <w:r w:rsidR="008C0A44" w:rsidRPr="00BC0F90">
        <w:rPr>
          <w:rFonts w:ascii="Times New Roman" w:eastAsia="Times New Roman" w:hAnsi="Times New Roman" w:cs="Times New Roman"/>
          <w:color w:val="333333"/>
          <w:sz w:val="28"/>
          <w:szCs w:val="28"/>
          <w:lang w:eastAsia="ru-RU"/>
        </w:rPr>
        <w:t>стало</w:t>
      </w:r>
      <w:r w:rsidR="00456064" w:rsidRPr="00BC0F90">
        <w:rPr>
          <w:rFonts w:ascii="Times New Roman" w:eastAsia="Times New Roman" w:hAnsi="Times New Roman" w:cs="Times New Roman"/>
          <w:color w:val="333333"/>
          <w:sz w:val="28"/>
          <w:szCs w:val="28"/>
          <w:lang w:eastAsia="ru-RU"/>
        </w:rPr>
        <w:t xml:space="preserve"> Яблоко: «Я</w:t>
      </w:r>
      <w:r w:rsidR="00456064" w:rsidRPr="00BC0F90">
        <w:rPr>
          <w:rFonts w:ascii="Times New Roman" w:eastAsia="Times New Roman" w:hAnsi="Times New Roman" w:cs="Times New Roman"/>
          <w:color w:val="333333"/>
          <w:sz w:val="28"/>
          <w:szCs w:val="28"/>
          <w:lang w:eastAsia="ru-RU"/>
        </w:rPr>
        <w:t>б</w:t>
      </w:r>
      <w:r w:rsidR="00456064" w:rsidRPr="00BC0F90">
        <w:rPr>
          <w:rFonts w:ascii="Times New Roman" w:eastAsia="Times New Roman" w:hAnsi="Times New Roman" w:cs="Times New Roman"/>
          <w:color w:val="333333"/>
          <w:sz w:val="28"/>
          <w:szCs w:val="28"/>
          <w:lang w:eastAsia="ru-RU"/>
        </w:rPr>
        <w:t>лочная викторина» (Н.Г. Хохрина, зав. се</w:t>
      </w:r>
      <w:r w:rsidR="00456064" w:rsidRPr="00BC0F90">
        <w:rPr>
          <w:rFonts w:ascii="Times New Roman" w:eastAsia="Times New Roman" w:hAnsi="Times New Roman" w:cs="Times New Roman"/>
          <w:color w:val="333333"/>
          <w:sz w:val="28"/>
          <w:szCs w:val="28"/>
          <w:lang w:eastAsia="ru-RU"/>
        </w:rPr>
        <w:t>к</w:t>
      </w:r>
      <w:r w:rsidR="00456064" w:rsidRPr="00BC0F90">
        <w:rPr>
          <w:rFonts w:ascii="Times New Roman" w:eastAsia="Times New Roman" w:hAnsi="Times New Roman" w:cs="Times New Roman"/>
          <w:color w:val="333333"/>
          <w:sz w:val="28"/>
          <w:szCs w:val="28"/>
          <w:lang w:eastAsia="ru-RU"/>
        </w:rPr>
        <w:t>тором информационно–библиографической деятельности, «Отгадай загадку!»  (Н.Г.Грачева, зав.отделом комплект</w:t>
      </w:r>
      <w:r w:rsidR="00456064" w:rsidRPr="00BC0F90">
        <w:rPr>
          <w:rFonts w:ascii="Times New Roman" w:eastAsia="Times New Roman" w:hAnsi="Times New Roman" w:cs="Times New Roman"/>
          <w:color w:val="333333"/>
          <w:sz w:val="28"/>
          <w:szCs w:val="28"/>
          <w:lang w:eastAsia="ru-RU"/>
        </w:rPr>
        <w:t>о</w:t>
      </w:r>
      <w:r w:rsidR="00456064" w:rsidRPr="00BC0F90">
        <w:rPr>
          <w:rFonts w:ascii="Times New Roman" w:eastAsia="Times New Roman" w:hAnsi="Times New Roman" w:cs="Times New Roman"/>
          <w:color w:val="333333"/>
          <w:sz w:val="28"/>
          <w:szCs w:val="28"/>
          <w:lang w:eastAsia="ru-RU"/>
        </w:rPr>
        <w:t>вания, Л.Н.Лашкевич, зав. эколого–краеведческим центром), «Сказки. Сказки. Сказки» (Е.С.Казарян, зав. информацио</w:t>
      </w:r>
      <w:r w:rsidR="00456064" w:rsidRPr="00BC0F90">
        <w:rPr>
          <w:rFonts w:ascii="Times New Roman" w:eastAsia="Times New Roman" w:hAnsi="Times New Roman" w:cs="Times New Roman"/>
          <w:color w:val="333333"/>
          <w:sz w:val="28"/>
          <w:szCs w:val="28"/>
          <w:lang w:eastAsia="ru-RU"/>
        </w:rPr>
        <w:t>н</w:t>
      </w:r>
      <w:r w:rsidR="00456064" w:rsidRPr="00BC0F90">
        <w:rPr>
          <w:rFonts w:ascii="Times New Roman" w:eastAsia="Times New Roman" w:hAnsi="Times New Roman" w:cs="Times New Roman"/>
          <w:color w:val="333333"/>
          <w:sz w:val="28"/>
          <w:szCs w:val="28"/>
          <w:lang w:eastAsia="ru-RU"/>
        </w:rPr>
        <w:t>но–правовым центром), «Нарисуй яблоко» (О.В. Пушкарева, зав. информационно–библиографическим отделом. Также детям был предложен Мастер–класс по изготовлению куклы «Уральская берегиня» (Зах</w:t>
      </w:r>
      <w:r w:rsidR="00456064" w:rsidRPr="00BC0F90">
        <w:rPr>
          <w:rFonts w:ascii="Times New Roman" w:eastAsia="Times New Roman" w:hAnsi="Times New Roman" w:cs="Times New Roman"/>
          <w:color w:val="333333"/>
          <w:sz w:val="28"/>
          <w:szCs w:val="28"/>
          <w:lang w:eastAsia="ru-RU"/>
        </w:rPr>
        <w:t>а</w:t>
      </w:r>
      <w:r w:rsidR="00456064" w:rsidRPr="00BC0F90">
        <w:rPr>
          <w:rFonts w:ascii="Times New Roman" w:eastAsia="Times New Roman" w:hAnsi="Times New Roman" w:cs="Times New Roman"/>
          <w:color w:val="333333"/>
          <w:sz w:val="28"/>
          <w:szCs w:val="28"/>
          <w:lang w:eastAsia="ru-RU"/>
        </w:rPr>
        <w:t>рова И.А., библиотекарь). Самым активным участникам были вручены призы.</w:t>
      </w:r>
    </w:p>
    <w:p w:rsidR="00456064" w:rsidRPr="00BC0F90" w:rsidRDefault="0070681E" w:rsidP="00BC0F90">
      <w:pPr>
        <w:pStyle w:val="a7"/>
        <w:shd w:val="clear" w:color="auto" w:fill="FFFFFF"/>
        <w:spacing w:before="0" w:beforeAutospacing="0" w:after="0" w:afterAutospacing="0"/>
        <w:jc w:val="both"/>
        <w:rPr>
          <w:rFonts w:ascii="Tahoma" w:hAnsi="Tahoma" w:cs="Tahoma"/>
          <w:color w:val="333333"/>
          <w:sz w:val="28"/>
          <w:szCs w:val="28"/>
        </w:rPr>
      </w:pPr>
      <w:r w:rsidRPr="00BC0F90">
        <w:rPr>
          <w:color w:val="333333"/>
          <w:sz w:val="28"/>
          <w:szCs w:val="28"/>
        </w:rPr>
        <w:t xml:space="preserve"> </w:t>
      </w:r>
    </w:p>
    <w:p w:rsidR="00CF0B94" w:rsidRDefault="00456064"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lastRenderedPageBreak/>
        <w:drawing>
          <wp:inline distT="0" distB="0" distL="0" distR="0" wp14:anchorId="7548B13A" wp14:editId="00C40791">
            <wp:extent cx="6147368" cy="4087998"/>
            <wp:effectExtent l="0" t="0" r="6350" b="8255"/>
            <wp:docPr id="3" name="Рисунок 3" descr="http://gorn-lib.biblioteka-perm.ru/upload/versions/37655/38390/DSC07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38390/DSC0714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47983" cy="4088407"/>
                    </a:xfrm>
                    <a:prstGeom prst="rect">
                      <a:avLst/>
                    </a:prstGeom>
                    <a:noFill/>
                    <a:ln>
                      <a:noFill/>
                    </a:ln>
                  </pic:spPr>
                </pic:pic>
              </a:graphicData>
            </a:graphic>
          </wp:inline>
        </w:drawing>
      </w:r>
    </w:p>
    <w:p w:rsidR="00CF0B94" w:rsidRDefault="00CF0B94" w:rsidP="00BC0F90">
      <w:pPr>
        <w:shd w:val="clear" w:color="auto" w:fill="FFFFFF"/>
        <w:spacing w:after="0" w:line="240" w:lineRule="auto"/>
        <w:jc w:val="center"/>
        <w:rPr>
          <w:rFonts w:ascii="Tahoma" w:eastAsia="Times New Roman" w:hAnsi="Tahoma" w:cs="Tahoma"/>
          <w:color w:val="333333"/>
          <w:sz w:val="28"/>
          <w:szCs w:val="28"/>
          <w:lang w:eastAsia="ru-RU"/>
        </w:rPr>
      </w:pPr>
    </w:p>
    <w:p w:rsidR="00CF0B94" w:rsidRDefault="00456064"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7B630523" wp14:editId="20C90A27">
            <wp:extent cx="5974303" cy="3972911"/>
            <wp:effectExtent l="0" t="0" r="7620" b="8890"/>
            <wp:docPr id="2" name="Рисунок 2" descr="http://gorn-lib.biblioteka-perm.ru/upload/versions/37655/38390/DSC07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rn-lib.biblioteka-perm.ru/upload/versions/37655/38390/DSC0713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80798" cy="3977230"/>
                    </a:xfrm>
                    <a:prstGeom prst="rect">
                      <a:avLst/>
                    </a:prstGeom>
                    <a:noFill/>
                    <a:ln>
                      <a:noFill/>
                    </a:ln>
                  </pic:spPr>
                </pic:pic>
              </a:graphicData>
            </a:graphic>
          </wp:inline>
        </w:drawing>
      </w:r>
    </w:p>
    <w:p w:rsidR="00456064" w:rsidRPr="00BC0F90" w:rsidRDefault="00456064" w:rsidP="00B54D58">
      <w:pPr>
        <w:shd w:val="clear" w:color="auto" w:fill="FFFFFF"/>
        <w:spacing w:after="0" w:line="240" w:lineRule="auto"/>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lastRenderedPageBreak/>
        <w:drawing>
          <wp:inline distT="0" distB="0" distL="0" distR="0" wp14:anchorId="5B97318A" wp14:editId="52545DE3">
            <wp:extent cx="6519574" cy="4335517"/>
            <wp:effectExtent l="0" t="0" r="0" b="8255"/>
            <wp:docPr id="1" name="Рисунок 1" descr="http://gorn-lib.biblioteka-perm.ru/upload/versions/37655/38390/DSC07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orn-lib.biblioteka-perm.ru/upload/versions/37655/38390/DSC0713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32167" cy="4343892"/>
                    </a:xfrm>
                    <a:prstGeom prst="rect">
                      <a:avLst/>
                    </a:prstGeom>
                    <a:noFill/>
                    <a:ln>
                      <a:noFill/>
                    </a:ln>
                  </pic:spPr>
                </pic:pic>
              </a:graphicData>
            </a:graphic>
          </wp:inline>
        </w:drawing>
      </w:r>
    </w:p>
    <w:p w:rsidR="0070681E" w:rsidRPr="00BC0F90" w:rsidRDefault="0070681E"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456064" w:rsidRPr="00BC0F90" w:rsidRDefault="0045606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456064" w:rsidRPr="00BC0F90" w:rsidRDefault="00C307EB"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Всего на реализацию программы «Библиотека – центр межкультурной коммуникации потрачено 26590,0 рублей.</w:t>
      </w:r>
    </w:p>
    <w:p w:rsidR="00456064" w:rsidRPr="00BC0F90" w:rsidRDefault="0045606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70357" w:rsidRPr="00BC0F90" w:rsidRDefault="0067035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0A45B7" w:rsidRPr="00BC0F90" w:rsidRDefault="000A45B7" w:rsidP="00BC0F90">
      <w:pPr>
        <w:shd w:val="clear" w:color="auto" w:fill="FFFFFF"/>
        <w:spacing w:after="0" w:line="240" w:lineRule="auto"/>
        <w:jc w:val="center"/>
        <w:rPr>
          <w:rFonts w:ascii="Tahoma" w:eastAsia="Times New Roman" w:hAnsi="Tahoma" w:cs="Tahoma"/>
          <w:b/>
          <w:bCs/>
          <w:color w:val="333333"/>
          <w:sz w:val="28"/>
          <w:szCs w:val="28"/>
          <w:lang w:eastAsia="ru-RU"/>
        </w:rPr>
      </w:pPr>
    </w:p>
    <w:p w:rsidR="000A45B7" w:rsidRPr="00BC0F90" w:rsidRDefault="000A45B7" w:rsidP="00BC0F90">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r w:rsidRPr="00BC0F90">
        <w:rPr>
          <w:rFonts w:ascii="Times New Roman" w:eastAsia="Times New Roman" w:hAnsi="Times New Roman" w:cs="Times New Roman"/>
          <w:b/>
          <w:bCs/>
          <w:color w:val="333333"/>
          <w:sz w:val="28"/>
          <w:szCs w:val="28"/>
          <w:lang w:eastAsia="ru-RU"/>
        </w:rPr>
        <w:t>"БОЛЬШОЙ ЭТНОГРАФИЧЕСКИЙ ДИКТАНТ"</w:t>
      </w:r>
    </w:p>
    <w:p w:rsidR="000A45B7" w:rsidRPr="00BC0F90" w:rsidRDefault="000A45B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Накануне Дня народного единства, 3 ноября, в каждом регионе страны прошла кул</w:t>
      </w:r>
      <w:r w:rsidRPr="00BC0F90">
        <w:rPr>
          <w:rFonts w:ascii="Times New Roman" w:eastAsia="Times New Roman" w:hAnsi="Times New Roman" w:cs="Times New Roman"/>
          <w:color w:val="333333"/>
          <w:sz w:val="28"/>
          <w:szCs w:val="28"/>
          <w:lang w:eastAsia="ru-RU"/>
        </w:rPr>
        <w:t>ь</w:t>
      </w:r>
      <w:r w:rsidRPr="00BC0F90">
        <w:rPr>
          <w:rFonts w:ascii="Times New Roman" w:eastAsia="Times New Roman" w:hAnsi="Times New Roman" w:cs="Times New Roman"/>
          <w:color w:val="333333"/>
          <w:sz w:val="28"/>
          <w:szCs w:val="28"/>
          <w:lang w:eastAsia="ru-RU"/>
        </w:rPr>
        <w:t>турно-просветительская акция </w:t>
      </w:r>
      <w:r w:rsidRPr="00BC0F90">
        <w:rPr>
          <w:rFonts w:ascii="Times New Roman" w:eastAsia="Times New Roman" w:hAnsi="Times New Roman" w:cs="Times New Roman"/>
          <w:b/>
          <w:bCs/>
          <w:color w:val="333333"/>
          <w:sz w:val="28"/>
          <w:szCs w:val="28"/>
          <w:lang w:eastAsia="ru-RU"/>
        </w:rPr>
        <w:t>«Большой этнографический диктант». </w:t>
      </w:r>
      <w:r w:rsidRPr="00BC0F90">
        <w:rPr>
          <w:rFonts w:ascii="Times New Roman" w:eastAsia="Times New Roman" w:hAnsi="Times New Roman" w:cs="Times New Roman"/>
          <w:color w:val="333333"/>
          <w:sz w:val="28"/>
          <w:szCs w:val="28"/>
          <w:lang w:eastAsia="ru-RU"/>
        </w:rPr>
        <w:t> В нашем г</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 xml:space="preserve">роде площадкой для написания диктанта была выбрана </w:t>
      </w:r>
      <w:r w:rsidR="008C0A44" w:rsidRPr="00BC0F90">
        <w:rPr>
          <w:rFonts w:ascii="Times New Roman" w:eastAsia="Times New Roman" w:hAnsi="Times New Roman" w:cs="Times New Roman"/>
          <w:color w:val="333333"/>
          <w:sz w:val="28"/>
          <w:szCs w:val="28"/>
          <w:lang w:eastAsia="ru-RU"/>
        </w:rPr>
        <w:t>МБУК «Горнозаводская це</w:t>
      </w:r>
      <w:r w:rsidR="008C0A44" w:rsidRPr="00BC0F90">
        <w:rPr>
          <w:rFonts w:ascii="Times New Roman" w:eastAsia="Times New Roman" w:hAnsi="Times New Roman" w:cs="Times New Roman"/>
          <w:color w:val="333333"/>
          <w:sz w:val="28"/>
          <w:szCs w:val="28"/>
          <w:lang w:eastAsia="ru-RU"/>
        </w:rPr>
        <w:t>н</w:t>
      </w:r>
      <w:r w:rsidR="008C0A44" w:rsidRPr="00BC0F90">
        <w:rPr>
          <w:rFonts w:ascii="Times New Roman" w:eastAsia="Times New Roman" w:hAnsi="Times New Roman" w:cs="Times New Roman"/>
          <w:color w:val="333333"/>
          <w:sz w:val="28"/>
          <w:szCs w:val="28"/>
          <w:lang w:eastAsia="ru-RU"/>
        </w:rPr>
        <w:t>тральная межпоселенческая библиотека»</w:t>
      </w:r>
      <w:r w:rsidRPr="00BC0F90">
        <w:rPr>
          <w:rFonts w:ascii="Times New Roman" w:eastAsia="Times New Roman" w:hAnsi="Times New Roman" w:cs="Times New Roman"/>
          <w:color w:val="333333"/>
          <w:sz w:val="28"/>
          <w:szCs w:val="28"/>
          <w:lang w:eastAsia="ru-RU"/>
        </w:rPr>
        <w:t>. Проверить уровень этнографической гр</w:t>
      </w:r>
      <w:r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 xml:space="preserve">мотности в  библиотеку пришли 64 человека в возрасте от 10 до 83 лет. </w:t>
      </w:r>
    </w:p>
    <w:p w:rsidR="000A45B7" w:rsidRPr="00BC0F90" w:rsidRDefault="000A45B7"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lastRenderedPageBreak/>
        <w:drawing>
          <wp:inline distT="0" distB="0" distL="0" distR="0" wp14:anchorId="09A2B6BE" wp14:editId="4249525E">
            <wp:extent cx="6353621" cy="4225159"/>
            <wp:effectExtent l="0" t="0" r="0" b="4445"/>
            <wp:docPr id="40" name="Рисунок 40" descr="http://gorn-lib.biblioteka-perm.ru/upload/versions/37655/38390/DSC07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orn-lib.biblioteka-perm.ru/upload/versions/37655/38390/DSC0770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67238" cy="4234215"/>
                    </a:xfrm>
                    <a:prstGeom prst="rect">
                      <a:avLst/>
                    </a:prstGeom>
                    <a:noFill/>
                    <a:ln>
                      <a:noFill/>
                    </a:ln>
                  </pic:spPr>
                </pic:pic>
              </a:graphicData>
            </a:graphic>
          </wp:inline>
        </w:drawing>
      </w:r>
    </w:p>
    <w:p w:rsidR="000A45B7" w:rsidRPr="00BC0F90" w:rsidRDefault="000A45B7" w:rsidP="00BC0F90">
      <w:pPr>
        <w:shd w:val="clear" w:color="auto" w:fill="FFFFFF"/>
        <w:spacing w:after="0" w:line="240" w:lineRule="auto"/>
        <w:jc w:val="center"/>
        <w:rPr>
          <w:rFonts w:ascii="Tahoma" w:eastAsia="Times New Roman" w:hAnsi="Tahoma" w:cs="Tahoma"/>
          <w:color w:val="333333"/>
          <w:sz w:val="28"/>
          <w:szCs w:val="28"/>
          <w:lang w:eastAsia="ru-RU"/>
        </w:rPr>
      </w:pPr>
    </w:p>
    <w:p w:rsidR="000A45B7" w:rsidRPr="00BC0F90" w:rsidRDefault="000A45B7"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11E9B499" wp14:editId="4DC1F9E5">
            <wp:extent cx="6377331" cy="4240924"/>
            <wp:effectExtent l="0" t="0" r="4445" b="7620"/>
            <wp:docPr id="38" name="Рисунок 38" descr="http://gorn-lib.biblioteka-perm.ru/upload/versions/37655/38390/DSC07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orn-lib.biblioteka-perm.ru/upload/versions/37655/38390/DSC0776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76164" cy="4240148"/>
                    </a:xfrm>
                    <a:prstGeom prst="rect">
                      <a:avLst/>
                    </a:prstGeom>
                    <a:noFill/>
                    <a:ln>
                      <a:noFill/>
                    </a:ln>
                  </pic:spPr>
                </pic:pic>
              </a:graphicData>
            </a:graphic>
          </wp:inline>
        </w:drawing>
      </w:r>
    </w:p>
    <w:p w:rsidR="000A45B7" w:rsidRPr="00BC0F90" w:rsidRDefault="000A45B7" w:rsidP="00BC0F90">
      <w:pPr>
        <w:shd w:val="clear" w:color="auto" w:fill="FFFFFF"/>
        <w:spacing w:after="0" w:line="240" w:lineRule="auto"/>
        <w:jc w:val="center"/>
        <w:rPr>
          <w:rFonts w:ascii="Tahoma" w:eastAsia="Times New Roman" w:hAnsi="Tahoma" w:cs="Tahoma"/>
          <w:color w:val="333333"/>
          <w:sz w:val="28"/>
          <w:szCs w:val="28"/>
          <w:lang w:eastAsia="ru-RU"/>
        </w:rPr>
      </w:pPr>
    </w:p>
    <w:p w:rsidR="000A45B7" w:rsidRPr="00BC0F90" w:rsidRDefault="000A45B7" w:rsidP="00BC0F90">
      <w:pPr>
        <w:shd w:val="clear" w:color="auto" w:fill="FFFFFF"/>
        <w:spacing w:after="0" w:line="240" w:lineRule="auto"/>
        <w:jc w:val="center"/>
        <w:rPr>
          <w:rFonts w:ascii="Tahoma" w:eastAsia="Times New Roman" w:hAnsi="Tahoma" w:cs="Tahoma"/>
          <w:color w:val="333333"/>
          <w:sz w:val="28"/>
          <w:szCs w:val="28"/>
          <w:lang w:eastAsia="ru-RU"/>
        </w:rPr>
      </w:pPr>
    </w:p>
    <w:p w:rsidR="000A45B7" w:rsidRPr="00BC0F90" w:rsidRDefault="000A45B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hAnsi="Times New Roman" w:cs="Times New Roman"/>
          <w:color w:val="333333"/>
          <w:sz w:val="28"/>
          <w:szCs w:val="28"/>
          <w:shd w:val="clear" w:color="auto" w:fill="FFFFFF"/>
        </w:rPr>
        <w:lastRenderedPageBreak/>
        <w:t xml:space="preserve"> Подведение итогов Большого этнографического диктанта состоялось 12 декабря в День конституции РФ. Организаторы мероприятия поздравили собравшихся с Днем конституции РФ. Познакомили с итогами написания диктанта в Пермском крае. Наградили лучших.  Большее количество баллов среди взрослых набрал Добровол</w:t>
      </w:r>
      <w:r w:rsidRPr="00BC0F90">
        <w:rPr>
          <w:rFonts w:ascii="Times New Roman" w:hAnsi="Times New Roman" w:cs="Times New Roman"/>
          <w:color w:val="333333"/>
          <w:sz w:val="28"/>
          <w:szCs w:val="28"/>
          <w:shd w:val="clear" w:color="auto" w:fill="FFFFFF"/>
        </w:rPr>
        <w:t>ь</w:t>
      </w:r>
      <w:r w:rsidRPr="00BC0F90">
        <w:rPr>
          <w:rFonts w:ascii="Times New Roman" w:hAnsi="Times New Roman" w:cs="Times New Roman"/>
          <w:color w:val="333333"/>
          <w:sz w:val="28"/>
          <w:szCs w:val="28"/>
          <w:shd w:val="clear" w:color="auto" w:fill="FFFFFF"/>
        </w:rPr>
        <w:t>ский Александр Михайлович, на втором месте - Мезенцев Сергей Дмитриевич,  тр</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тье место разделили Пономарева Нина Павловна и Голяшева Маргарита</w:t>
      </w:r>
      <w:r w:rsidRPr="00BC0F90">
        <w:rPr>
          <w:rFonts w:ascii="Tahoma" w:hAnsi="Tahoma" w:cs="Tahoma"/>
          <w:color w:val="333333"/>
          <w:sz w:val="28"/>
          <w:szCs w:val="28"/>
          <w:shd w:val="clear" w:color="auto" w:fill="FFFFFF"/>
        </w:rPr>
        <w:t xml:space="preserve"> </w:t>
      </w:r>
      <w:r w:rsidRPr="00BC0F90">
        <w:rPr>
          <w:rFonts w:ascii="Times New Roman" w:hAnsi="Times New Roman" w:cs="Times New Roman"/>
          <w:color w:val="333333"/>
          <w:sz w:val="28"/>
          <w:szCs w:val="28"/>
          <w:shd w:val="clear" w:color="auto" w:fill="FFFFFF"/>
        </w:rPr>
        <w:t>Ивановна.</w:t>
      </w:r>
      <w:r w:rsidRPr="00BC0F90">
        <w:rPr>
          <w:rFonts w:ascii="Tahoma" w:hAnsi="Tahoma" w:cs="Tahoma"/>
          <w:color w:val="333333"/>
          <w:sz w:val="28"/>
          <w:szCs w:val="28"/>
          <w:shd w:val="clear" w:color="auto" w:fill="FFFFFF"/>
        </w:rPr>
        <w:t xml:space="preserve"> </w:t>
      </w:r>
      <w:r w:rsidRPr="00BC0F90">
        <w:rPr>
          <w:rFonts w:ascii="Times New Roman" w:hAnsi="Times New Roman" w:cs="Times New Roman"/>
          <w:color w:val="333333"/>
          <w:sz w:val="28"/>
          <w:szCs w:val="28"/>
          <w:shd w:val="clear" w:color="auto" w:fill="FFFFFF"/>
        </w:rPr>
        <w:t>Среди детей до 18 лет лучшей стала Сыскова Ирина. Победители получили сертиф</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каты участников и  памятные призы, все участники-сертификаты.</w:t>
      </w:r>
    </w:p>
    <w:p w:rsidR="000A45B7" w:rsidRDefault="007B327F" w:rsidP="00BC0F90">
      <w:pPr>
        <w:shd w:val="clear" w:color="auto" w:fill="FFFFFF"/>
        <w:spacing w:after="0" w:line="240" w:lineRule="auto"/>
        <w:jc w:val="both"/>
        <w:rPr>
          <w:rFonts w:ascii="Times New Roman" w:hAnsi="Times New Roman" w:cs="Times New Roman"/>
          <w:color w:val="333333"/>
          <w:sz w:val="28"/>
          <w:szCs w:val="28"/>
          <w:shd w:val="clear" w:color="auto" w:fill="FFFFFF"/>
        </w:rPr>
      </w:pPr>
      <w:r w:rsidRPr="00BC0F90">
        <w:rPr>
          <w:rStyle w:val="a6"/>
          <w:rFonts w:ascii="Times New Roman" w:hAnsi="Times New Roman" w:cs="Times New Roman"/>
          <w:color w:val="333333"/>
          <w:sz w:val="28"/>
          <w:szCs w:val="28"/>
          <w:shd w:val="clear" w:color="auto" w:fill="FFFFFF"/>
        </w:rPr>
        <w:t xml:space="preserve">     Масленица</w:t>
      </w:r>
      <w:r w:rsidRPr="00BC0F90">
        <w:rPr>
          <w:rFonts w:ascii="Times New Roman" w:hAnsi="Times New Roman" w:cs="Times New Roman"/>
          <w:color w:val="333333"/>
          <w:sz w:val="28"/>
          <w:szCs w:val="28"/>
          <w:shd w:val="clear" w:color="auto" w:fill="FFFFFF"/>
        </w:rPr>
        <w:t>  – один из самых любимых  праздников.  25 февраля на площади п</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 xml:space="preserve">ред Домом культуры имени Л. И. Бэра </w:t>
      </w:r>
      <w:r w:rsidR="006D7EAD" w:rsidRPr="00BC0F90">
        <w:rPr>
          <w:rFonts w:ascii="Times New Roman" w:hAnsi="Times New Roman" w:cs="Times New Roman"/>
          <w:color w:val="333333"/>
          <w:sz w:val="28"/>
          <w:szCs w:val="28"/>
          <w:shd w:val="clear" w:color="auto" w:fill="FFFFFF"/>
        </w:rPr>
        <w:t>состоялось Масленичное гуляние</w:t>
      </w:r>
      <w:r w:rsidR="001C2532" w:rsidRPr="00BC0F90">
        <w:rPr>
          <w:rFonts w:ascii="Times New Roman" w:hAnsi="Times New Roman" w:cs="Times New Roman"/>
          <w:color w:val="333333"/>
          <w:sz w:val="28"/>
          <w:szCs w:val="28"/>
          <w:shd w:val="clear" w:color="auto" w:fill="FFFFFF"/>
        </w:rPr>
        <w:t>.</w:t>
      </w:r>
      <w:r w:rsidRPr="00BC0F90">
        <w:rPr>
          <w:rFonts w:ascii="Times New Roman" w:hAnsi="Times New Roman" w:cs="Times New Roman"/>
          <w:color w:val="333333"/>
          <w:sz w:val="28"/>
          <w:szCs w:val="28"/>
          <w:shd w:val="clear" w:color="auto" w:fill="FFFFFF"/>
        </w:rPr>
        <w:t xml:space="preserve"> Организ</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торы  праздника подготовились на «отлично». Гостям  было предложено множ</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ство  развлечений как  для детей так  и  для взрослых. Работники МБУК «Горноз</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водская центральная библиотека» - в числе организаторов.  Свою программу назв</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ли </w:t>
      </w:r>
      <w:r w:rsidRPr="00BC0F90">
        <w:rPr>
          <w:rStyle w:val="a6"/>
          <w:rFonts w:ascii="Times New Roman" w:hAnsi="Times New Roman" w:cs="Times New Roman"/>
          <w:color w:val="333333"/>
          <w:sz w:val="28"/>
          <w:szCs w:val="28"/>
          <w:shd w:val="clear" w:color="auto" w:fill="FFFFFF"/>
        </w:rPr>
        <w:t>«Масленица весела, всех на игры увела!».</w:t>
      </w:r>
      <w:r w:rsidRPr="00BC0F90">
        <w:rPr>
          <w:rFonts w:ascii="Times New Roman" w:hAnsi="Times New Roman" w:cs="Times New Roman"/>
          <w:color w:val="333333"/>
          <w:sz w:val="28"/>
          <w:szCs w:val="28"/>
          <w:shd w:val="clear" w:color="auto" w:fill="FFFFFF"/>
        </w:rPr>
        <w:t> Всем желающим было предложено поучаствовать в конкурсах «Масленичный маскарад», «Сундучок Госпожи Маслен</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цы», «Масленичные пожелания», в русской народной масленичной забаве «Заплетите косы Масленице».  </w:t>
      </w:r>
    </w:p>
    <w:p w:rsidR="00ED7D05" w:rsidRPr="00BC0F90" w:rsidRDefault="00ED7D05" w:rsidP="00BC0F90">
      <w:pPr>
        <w:shd w:val="clear" w:color="auto" w:fill="FFFFFF"/>
        <w:spacing w:after="0" w:line="240" w:lineRule="auto"/>
        <w:jc w:val="both"/>
        <w:rPr>
          <w:rFonts w:ascii="Times New Roman" w:hAnsi="Times New Roman" w:cs="Times New Roman"/>
          <w:color w:val="333333"/>
          <w:sz w:val="28"/>
          <w:szCs w:val="28"/>
          <w:shd w:val="clear" w:color="auto" w:fill="FFFFFF"/>
        </w:rPr>
      </w:pPr>
    </w:p>
    <w:p w:rsidR="007B327F" w:rsidRPr="00BC0F90" w:rsidRDefault="007B327F" w:rsidP="00BC0F90">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259C9564" wp14:editId="031BF6F2">
            <wp:extent cx="6685528" cy="4445875"/>
            <wp:effectExtent l="0" t="0" r="1270" b="0"/>
            <wp:docPr id="28" name="Рисунок 28" descr="http://gorn-lib.biblioteka-perm.ru/upload/versions/37655/38390/DSC05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rn-lib.biblioteka-perm.ru/upload/versions/37655/38390/DSC05986.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88407" cy="4447789"/>
                    </a:xfrm>
                    <a:prstGeom prst="rect">
                      <a:avLst/>
                    </a:prstGeom>
                    <a:noFill/>
                    <a:ln>
                      <a:noFill/>
                    </a:ln>
                  </pic:spPr>
                </pic:pic>
              </a:graphicData>
            </a:graphic>
          </wp:inline>
        </w:drawing>
      </w:r>
    </w:p>
    <w:p w:rsidR="007E6B42" w:rsidRPr="00BC0F90" w:rsidRDefault="007E6B42" w:rsidP="00BC0F90">
      <w:pPr>
        <w:pStyle w:val="a7"/>
        <w:shd w:val="clear" w:color="auto" w:fill="FFFFFF"/>
        <w:spacing w:before="0" w:beforeAutospacing="0" w:after="0" w:afterAutospacing="0"/>
        <w:textAlignment w:val="baseline"/>
        <w:rPr>
          <w:b/>
          <w:color w:val="000000"/>
          <w:sz w:val="28"/>
          <w:szCs w:val="28"/>
        </w:rPr>
      </w:pPr>
    </w:p>
    <w:p w:rsidR="00E62CB0" w:rsidRPr="00BC0F90" w:rsidRDefault="00E62CB0" w:rsidP="00BC0F90">
      <w:pPr>
        <w:pStyle w:val="a7"/>
        <w:shd w:val="clear" w:color="auto" w:fill="FFFFFF"/>
        <w:spacing w:before="0" w:beforeAutospacing="0" w:after="0" w:afterAutospacing="0"/>
        <w:textAlignment w:val="baseline"/>
        <w:rPr>
          <w:b/>
          <w:color w:val="000000"/>
          <w:sz w:val="28"/>
          <w:szCs w:val="28"/>
        </w:rPr>
      </w:pPr>
    </w:p>
    <w:p w:rsidR="00E62CB0" w:rsidRPr="00BC0F90" w:rsidRDefault="00E62CB0" w:rsidP="00BC0F90">
      <w:pPr>
        <w:pStyle w:val="a7"/>
        <w:shd w:val="clear" w:color="auto" w:fill="FFFFFF"/>
        <w:spacing w:before="0" w:beforeAutospacing="0" w:after="0" w:afterAutospacing="0"/>
        <w:textAlignment w:val="baseline"/>
        <w:rPr>
          <w:b/>
          <w:color w:val="000000"/>
          <w:sz w:val="28"/>
          <w:szCs w:val="28"/>
        </w:rPr>
      </w:pPr>
      <w:r w:rsidRPr="00BC0F90">
        <w:rPr>
          <w:b/>
          <w:color w:val="000000"/>
          <w:sz w:val="28"/>
          <w:szCs w:val="28"/>
        </w:rPr>
        <w:t>4.2.  Программно-проектная деятельность муниципальных библиотек</w:t>
      </w:r>
    </w:p>
    <w:p w:rsidR="00E62CB0" w:rsidRPr="00BC0F90" w:rsidRDefault="00E62CB0" w:rsidP="00BC0F90">
      <w:pPr>
        <w:pStyle w:val="a7"/>
        <w:shd w:val="clear" w:color="auto" w:fill="FFFFFF"/>
        <w:spacing w:before="0" w:beforeAutospacing="0" w:after="0" w:afterAutospacing="0"/>
        <w:textAlignment w:val="baseline"/>
        <w:rPr>
          <w:b/>
          <w:color w:val="000000"/>
          <w:sz w:val="28"/>
          <w:szCs w:val="28"/>
        </w:rPr>
      </w:pPr>
    </w:p>
    <w:p w:rsidR="00E62CB0" w:rsidRPr="00BC0F90" w:rsidRDefault="00A90A29"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П</w:t>
      </w:r>
      <w:r w:rsidR="00E62CB0" w:rsidRPr="00BC0F90">
        <w:rPr>
          <w:rFonts w:ascii="Times New Roman" w:hAnsi="Times New Roman" w:cs="Times New Roman"/>
          <w:b/>
          <w:sz w:val="28"/>
          <w:szCs w:val="28"/>
        </w:rPr>
        <w:t>роект «Сторителлинг в детской библиотеке: корпорация сказочников»</w:t>
      </w:r>
      <w:r w:rsidRPr="00BC0F90">
        <w:rPr>
          <w:rFonts w:ascii="Times New Roman" w:hAnsi="Times New Roman" w:cs="Times New Roman"/>
          <w:b/>
          <w:sz w:val="28"/>
          <w:szCs w:val="28"/>
        </w:rPr>
        <w:t xml:space="preserve"> МБУК «ГЦДБ»</w:t>
      </w:r>
    </w:p>
    <w:p w:rsidR="00E62CB0" w:rsidRPr="00BC0F90" w:rsidRDefault="00E62CB0" w:rsidP="00BC0F90">
      <w:pPr>
        <w:spacing w:after="0" w:line="240" w:lineRule="auto"/>
        <w:ind w:firstLine="709"/>
        <w:jc w:val="both"/>
        <w:rPr>
          <w:rFonts w:ascii="Times New Roman" w:hAnsi="Times New Roman" w:cs="Times New Roman"/>
          <w:b/>
          <w:sz w:val="28"/>
          <w:szCs w:val="28"/>
        </w:rPr>
      </w:pPr>
      <w:r w:rsidRPr="00BC0F90">
        <w:rPr>
          <w:rFonts w:ascii="Times New Roman" w:hAnsi="Times New Roman" w:cs="Times New Roman"/>
          <w:sz w:val="28"/>
          <w:szCs w:val="28"/>
        </w:rPr>
        <w:lastRenderedPageBreak/>
        <w:t>В 2017 году</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на базе МБУК «ГЦДБ» был реализован  при поддержке</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Министе</w:t>
      </w:r>
      <w:r w:rsidRPr="00BC0F90">
        <w:rPr>
          <w:rFonts w:ascii="Times New Roman" w:hAnsi="Times New Roman" w:cs="Times New Roman"/>
          <w:sz w:val="28"/>
          <w:szCs w:val="28"/>
        </w:rPr>
        <w:t>р</w:t>
      </w:r>
      <w:r w:rsidRPr="00BC0F90">
        <w:rPr>
          <w:rFonts w:ascii="Times New Roman" w:hAnsi="Times New Roman" w:cs="Times New Roman"/>
          <w:sz w:val="28"/>
          <w:szCs w:val="28"/>
        </w:rPr>
        <w:t>ства культуры Пермского края</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проект</w:t>
      </w:r>
      <w:r w:rsidRPr="00BC0F90">
        <w:rPr>
          <w:rFonts w:ascii="Times New Roman" w:hAnsi="Times New Roman" w:cs="Times New Roman"/>
          <w:b/>
          <w:sz w:val="28"/>
          <w:szCs w:val="28"/>
        </w:rPr>
        <w:t xml:space="preserve"> «Сторителлинг в детской библиотеке: ко</w:t>
      </w:r>
      <w:r w:rsidRPr="00BC0F90">
        <w:rPr>
          <w:rFonts w:ascii="Times New Roman" w:hAnsi="Times New Roman" w:cs="Times New Roman"/>
          <w:b/>
          <w:sz w:val="28"/>
          <w:szCs w:val="28"/>
        </w:rPr>
        <w:t>р</w:t>
      </w:r>
      <w:r w:rsidRPr="00BC0F90">
        <w:rPr>
          <w:rFonts w:ascii="Times New Roman" w:hAnsi="Times New Roman" w:cs="Times New Roman"/>
          <w:b/>
          <w:sz w:val="28"/>
          <w:szCs w:val="28"/>
        </w:rPr>
        <w:t>порация сказочников»</w:t>
      </w:r>
      <w:r w:rsidRPr="00BC0F90">
        <w:rPr>
          <w:rFonts w:ascii="Times New Roman" w:hAnsi="Times New Roman" w:cs="Times New Roman"/>
          <w:sz w:val="28"/>
          <w:szCs w:val="28"/>
        </w:rPr>
        <w:t xml:space="preserve">. </w:t>
      </w:r>
      <w:r w:rsidR="003729C0" w:rsidRPr="00BC0F90">
        <w:rPr>
          <w:rFonts w:ascii="Times New Roman" w:hAnsi="Times New Roman" w:cs="Times New Roman"/>
          <w:sz w:val="28"/>
          <w:szCs w:val="28"/>
        </w:rPr>
        <w:t>С</w:t>
      </w:r>
      <w:r w:rsidRPr="00BC0F90">
        <w:rPr>
          <w:rFonts w:ascii="Times New Roman" w:hAnsi="Times New Roman" w:cs="Times New Roman"/>
          <w:sz w:val="28"/>
          <w:szCs w:val="28"/>
        </w:rPr>
        <w:t>торителлинг – рассказывание историй». Вот таким увлек</w:t>
      </w:r>
      <w:r w:rsidRPr="00BC0F90">
        <w:rPr>
          <w:rFonts w:ascii="Times New Roman" w:hAnsi="Times New Roman" w:cs="Times New Roman"/>
          <w:sz w:val="28"/>
          <w:szCs w:val="28"/>
        </w:rPr>
        <w:t>а</w:t>
      </w:r>
      <w:r w:rsidRPr="00BC0F90">
        <w:rPr>
          <w:rFonts w:ascii="Times New Roman" w:hAnsi="Times New Roman" w:cs="Times New Roman"/>
          <w:sz w:val="28"/>
          <w:szCs w:val="28"/>
        </w:rPr>
        <w:t>тельным занятием – рассказыванием историй  и занимались  читатели библиотеки. Но для того,  чтобы  сочинять и рассказывать интересные истории, нужно этому научиться. В библиотеке функционируют творческие модули: литературного, изо</w:t>
      </w:r>
      <w:r w:rsidRPr="00BC0F90">
        <w:rPr>
          <w:rFonts w:ascii="Times New Roman" w:hAnsi="Times New Roman" w:cs="Times New Roman"/>
          <w:sz w:val="28"/>
          <w:szCs w:val="28"/>
        </w:rPr>
        <w:t>б</w:t>
      </w:r>
      <w:r w:rsidRPr="00BC0F90">
        <w:rPr>
          <w:rFonts w:ascii="Times New Roman" w:hAnsi="Times New Roman" w:cs="Times New Roman"/>
          <w:sz w:val="28"/>
          <w:szCs w:val="28"/>
        </w:rPr>
        <w:t>разительного и театрального творчества, позволяющие участникам Проекта сочинять собственные истории,  создавать героев</w:t>
      </w:r>
      <w:r w:rsidRPr="00BC0F90">
        <w:rPr>
          <w:sz w:val="28"/>
          <w:szCs w:val="28"/>
        </w:rPr>
        <w:t xml:space="preserve"> </w:t>
      </w:r>
      <w:r w:rsidRPr="00BC0F90">
        <w:rPr>
          <w:rFonts w:ascii="Times New Roman" w:hAnsi="Times New Roman" w:cs="Times New Roman"/>
          <w:sz w:val="28"/>
          <w:szCs w:val="28"/>
        </w:rPr>
        <w:t>придуманных и прочитанных сказочных  и</w:t>
      </w:r>
      <w:r w:rsidRPr="00BC0F90">
        <w:rPr>
          <w:rFonts w:ascii="Times New Roman" w:hAnsi="Times New Roman" w:cs="Times New Roman"/>
          <w:sz w:val="28"/>
          <w:szCs w:val="28"/>
        </w:rPr>
        <w:t>с</w:t>
      </w:r>
      <w:r w:rsidRPr="00BC0F90">
        <w:rPr>
          <w:rFonts w:ascii="Times New Roman" w:hAnsi="Times New Roman" w:cs="Times New Roman"/>
          <w:sz w:val="28"/>
          <w:szCs w:val="28"/>
        </w:rPr>
        <w:t>торий;  и рассказывать свою историю так, чтобы  она заинтересовала слушателей. Специалист театрального творчества Попова Ольга Николаевна  в игровой форме д</w:t>
      </w:r>
      <w:r w:rsidRPr="00BC0F90">
        <w:rPr>
          <w:rFonts w:ascii="Times New Roman" w:hAnsi="Times New Roman" w:cs="Times New Roman"/>
          <w:sz w:val="28"/>
          <w:szCs w:val="28"/>
        </w:rPr>
        <w:t>а</w:t>
      </w:r>
      <w:r w:rsidRPr="00BC0F90">
        <w:rPr>
          <w:rFonts w:ascii="Times New Roman" w:hAnsi="Times New Roman" w:cs="Times New Roman"/>
          <w:sz w:val="28"/>
          <w:szCs w:val="28"/>
        </w:rPr>
        <w:t>ёт знания об эмоциях, пластике, риторике, словом обо всём том, что просто необх</w:t>
      </w:r>
      <w:r w:rsidRPr="00BC0F90">
        <w:rPr>
          <w:rFonts w:ascii="Times New Roman" w:hAnsi="Times New Roman" w:cs="Times New Roman"/>
          <w:sz w:val="28"/>
          <w:szCs w:val="28"/>
        </w:rPr>
        <w:t>о</w:t>
      </w:r>
      <w:r w:rsidRPr="00BC0F90">
        <w:rPr>
          <w:rFonts w:ascii="Times New Roman" w:hAnsi="Times New Roman" w:cs="Times New Roman"/>
          <w:sz w:val="28"/>
          <w:szCs w:val="28"/>
        </w:rPr>
        <w:t>димо настоящему рассказчику сказочных историй, чтобы его слушали  с интересом. Всех желающих научиться  рассказывать  занимательные истории сотрудники би</w:t>
      </w:r>
      <w:r w:rsidRPr="00BC0F90">
        <w:rPr>
          <w:rFonts w:ascii="Times New Roman" w:hAnsi="Times New Roman" w:cs="Times New Roman"/>
          <w:sz w:val="28"/>
          <w:szCs w:val="28"/>
        </w:rPr>
        <w:t>б</w:t>
      </w:r>
      <w:r w:rsidRPr="00BC0F90">
        <w:rPr>
          <w:rFonts w:ascii="Times New Roman" w:hAnsi="Times New Roman" w:cs="Times New Roman"/>
          <w:sz w:val="28"/>
          <w:szCs w:val="28"/>
        </w:rPr>
        <w:t>лиотеки пригласили принять участие в   «</w:t>
      </w:r>
      <w:r w:rsidRPr="00BC0F90">
        <w:rPr>
          <w:rFonts w:ascii="Times New Roman" w:hAnsi="Times New Roman" w:cs="Times New Roman"/>
          <w:b/>
          <w:sz w:val="28"/>
          <w:szCs w:val="28"/>
        </w:rPr>
        <w:t>Лаборатории Сторителлинга</w:t>
      </w:r>
      <w:r w:rsidRPr="00BC0F90">
        <w:rPr>
          <w:rFonts w:ascii="Times New Roman" w:hAnsi="Times New Roman" w:cs="Times New Roman"/>
          <w:sz w:val="28"/>
          <w:szCs w:val="28"/>
        </w:rPr>
        <w:t>»,  модерат</w:t>
      </w:r>
      <w:r w:rsidRPr="00BC0F90">
        <w:rPr>
          <w:rFonts w:ascii="Times New Roman" w:hAnsi="Times New Roman" w:cs="Times New Roman"/>
          <w:sz w:val="28"/>
          <w:szCs w:val="28"/>
        </w:rPr>
        <w:t>о</w:t>
      </w:r>
      <w:r w:rsidRPr="00BC0F90">
        <w:rPr>
          <w:rFonts w:ascii="Times New Roman" w:hAnsi="Times New Roman" w:cs="Times New Roman"/>
          <w:sz w:val="28"/>
          <w:szCs w:val="28"/>
        </w:rPr>
        <w:t>ром которой стала  специалист ПКДБ им. Л.И. Кузьмина  Елена Леонтьевна Герас</w:t>
      </w:r>
      <w:r w:rsidRPr="00BC0F90">
        <w:rPr>
          <w:rFonts w:ascii="Times New Roman" w:hAnsi="Times New Roman" w:cs="Times New Roman"/>
          <w:sz w:val="28"/>
          <w:szCs w:val="28"/>
        </w:rPr>
        <w:t>и</w:t>
      </w:r>
      <w:r w:rsidRPr="00BC0F90">
        <w:rPr>
          <w:rFonts w:ascii="Times New Roman" w:hAnsi="Times New Roman" w:cs="Times New Roman"/>
          <w:sz w:val="28"/>
          <w:szCs w:val="28"/>
        </w:rPr>
        <w:t>мова. А пермский детский писатель Андрей Зеленин  поделился с нашими ребяти</w:t>
      </w:r>
      <w:r w:rsidRPr="00BC0F90">
        <w:rPr>
          <w:rFonts w:ascii="Times New Roman" w:hAnsi="Times New Roman" w:cs="Times New Roman"/>
          <w:sz w:val="28"/>
          <w:szCs w:val="28"/>
        </w:rPr>
        <w:t>ш</w:t>
      </w:r>
      <w:r w:rsidRPr="00BC0F90">
        <w:rPr>
          <w:rFonts w:ascii="Times New Roman" w:hAnsi="Times New Roman" w:cs="Times New Roman"/>
          <w:sz w:val="28"/>
          <w:szCs w:val="28"/>
        </w:rPr>
        <w:t>ками  «литературными секретами»  рассказывания интересных историй  в ходе тво</w:t>
      </w:r>
      <w:r w:rsidRPr="00BC0F90">
        <w:rPr>
          <w:rFonts w:ascii="Times New Roman" w:hAnsi="Times New Roman" w:cs="Times New Roman"/>
          <w:sz w:val="28"/>
          <w:szCs w:val="28"/>
        </w:rPr>
        <w:t>р</w:t>
      </w:r>
      <w:r w:rsidRPr="00BC0F90">
        <w:rPr>
          <w:rFonts w:ascii="Times New Roman" w:hAnsi="Times New Roman" w:cs="Times New Roman"/>
          <w:sz w:val="28"/>
          <w:szCs w:val="28"/>
        </w:rPr>
        <w:t>ческой мастерской «</w:t>
      </w:r>
      <w:r w:rsidRPr="00BC0F90">
        <w:rPr>
          <w:rFonts w:ascii="Times New Roman" w:hAnsi="Times New Roman" w:cs="Times New Roman"/>
          <w:b/>
          <w:sz w:val="28"/>
          <w:szCs w:val="28"/>
        </w:rPr>
        <w:t>Придумай, расскажи!».</w:t>
      </w:r>
      <w:r w:rsidRPr="00BC0F90">
        <w:rPr>
          <w:rFonts w:ascii="Times New Roman" w:hAnsi="Times New Roman" w:cs="Times New Roman"/>
          <w:sz w:val="28"/>
          <w:szCs w:val="28"/>
        </w:rPr>
        <w:t xml:space="preserve"> Участникам мастерской  было очень интересно, ведь они стали </w:t>
      </w:r>
      <w:r w:rsidRPr="00BC0F90">
        <w:rPr>
          <w:rFonts w:ascii="Times New Roman" w:hAnsi="Times New Roman" w:cs="Times New Roman"/>
          <w:b/>
          <w:sz w:val="28"/>
          <w:szCs w:val="28"/>
        </w:rPr>
        <w:t>«соавторами»</w:t>
      </w:r>
      <w:r w:rsidRPr="00BC0F90">
        <w:rPr>
          <w:rFonts w:ascii="Times New Roman" w:hAnsi="Times New Roman" w:cs="Times New Roman"/>
          <w:sz w:val="28"/>
          <w:szCs w:val="28"/>
        </w:rPr>
        <w:t xml:space="preserve"> историй, рассказанных писателем, активно участвуя в процессе рассказывания. Получилась интересная интерактивная сказочная  история, сочинённая  в соавторстве с  писателем, книги которого  ребята читают и любят</w:t>
      </w:r>
      <w:r w:rsidRPr="00BC0F90">
        <w:rPr>
          <w:rFonts w:ascii="Times New Roman" w:hAnsi="Times New Roman" w:cs="Times New Roman"/>
          <w:b/>
          <w:sz w:val="28"/>
          <w:szCs w:val="28"/>
        </w:rPr>
        <w:t xml:space="preserve"> </w:t>
      </w:r>
    </w:p>
    <w:p w:rsidR="003729C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Яркие мероприятия проекта посещали целыми семьями, целыми классами. Такие увлекательные действа, как творческая площадка </w:t>
      </w:r>
      <w:r w:rsidRPr="00BC0F90">
        <w:rPr>
          <w:rFonts w:ascii="Times New Roman" w:hAnsi="Times New Roman" w:cs="Times New Roman"/>
          <w:b/>
          <w:sz w:val="28"/>
          <w:szCs w:val="28"/>
        </w:rPr>
        <w:t>«Фестиваль семейных расск</w:t>
      </w:r>
      <w:r w:rsidRPr="00BC0F90">
        <w:rPr>
          <w:rFonts w:ascii="Times New Roman" w:hAnsi="Times New Roman" w:cs="Times New Roman"/>
          <w:b/>
          <w:sz w:val="28"/>
          <w:szCs w:val="28"/>
        </w:rPr>
        <w:t>а</w:t>
      </w:r>
      <w:r w:rsidRPr="00BC0F90">
        <w:rPr>
          <w:rFonts w:ascii="Times New Roman" w:hAnsi="Times New Roman" w:cs="Times New Roman"/>
          <w:b/>
          <w:sz w:val="28"/>
          <w:szCs w:val="28"/>
        </w:rPr>
        <w:t>зов</w:t>
      </w:r>
      <w:r w:rsidRPr="00BC0F90">
        <w:rPr>
          <w:rFonts w:ascii="Times New Roman" w:hAnsi="Times New Roman" w:cs="Times New Roman"/>
          <w:sz w:val="28"/>
          <w:szCs w:val="28"/>
        </w:rPr>
        <w:t>», акция «</w:t>
      </w:r>
      <w:r w:rsidRPr="00BC0F90">
        <w:rPr>
          <w:rFonts w:ascii="Times New Roman" w:hAnsi="Times New Roman" w:cs="Times New Roman"/>
          <w:b/>
          <w:sz w:val="28"/>
          <w:szCs w:val="28"/>
        </w:rPr>
        <w:t xml:space="preserve">Бабушкины сказки», </w:t>
      </w:r>
      <w:r w:rsidRPr="00BC0F90">
        <w:rPr>
          <w:rFonts w:ascii="Times New Roman" w:hAnsi="Times New Roman" w:cs="Times New Roman"/>
          <w:sz w:val="28"/>
          <w:szCs w:val="28"/>
        </w:rPr>
        <w:t>праздник</w:t>
      </w:r>
      <w:r w:rsidRPr="00BC0F90">
        <w:rPr>
          <w:rFonts w:ascii="Times New Roman" w:hAnsi="Times New Roman" w:cs="Times New Roman"/>
          <w:b/>
          <w:sz w:val="28"/>
          <w:szCs w:val="28"/>
        </w:rPr>
        <w:t xml:space="preserve"> «Корпорация горнозаводских ск</w:t>
      </w:r>
      <w:r w:rsidRPr="00BC0F90">
        <w:rPr>
          <w:rFonts w:ascii="Times New Roman" w:hAnsi="Times New Roman" w:cs="Times New Roman"/>
          <w:b/>
          <w:sz w:val="28"/>
          <w:szCs w:val="28"/>
        </w:rPr>
        <w:t>а</w:t>
      </w:r>
      <w:r w:rsidRPr="00BC0F90">
        <w:rPr>
          <w:rFonts w:ascii="Times New Roman" w:hAnsi="Times New Roman" w:cs="Times New Roman"/>
          <w:b/>
          <w:sz w:val="28"/>
          <w:szCs w:val="28"/>
        </w:rPr>
        <w:t>зочников»</w:t>
      </w:r>
      <w:r w:rsidRPr="00BC0F90">
        <w:rPr>
          <w:rFonts w:ascii="Times New Roman" w:hAnsi="Times New Roman" w:cs="Times New Roman"/>
          <w:sz w:val="28"/>
          <w:szCs w:val="28"/>
        </w:rPr>
        <w:t xml:space="preserve"> являлись по сути творческим нон-стопом мастер-классов, нацеленным на создание собственных историй.  Участники создавали </w:t>
      </w:r>
      <w:r w:rsidRPr="00BC0F90">
        <w:rPr>
          <w:rFonts w:ascii="Times New Roman" w:hAnsi="Times New Roman" w:cs="Times New Roman"/>
          <w:b/>
          <w:sz w:val="28"/>
          <w:szCs w:val="28"/>
        </w:rPr>
        <w:t>«Книгу семейных историй</w:t>
      </w:r>
      <w:r w:rsidRPr="00BC0F90">
        <w:rPr>
          <w:rFonts w:ascii="Times New Roman" w:hAnsi="Times New Roman" w:cs="Times New Roman"/>
          <w:sz w:val="28"/>
          <w:szCs w:val="28"/>
        </w:rPr>
        <w:t>», пробовали себя в роли рассказчиков, осваивая основы сторителлинга, а самые  кре</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тивные воспользовались возможностью стать актёром в </w:t>
      </w:r>
      <w:r w:rsidRPr="00BC0F90">
        <w:rPr>
          <w:rFonts w:ascii="Times New Roman" w:hAnsi="Times New Roman" w:cs="Times New Roman"/>
          <w:b/>
          <w:sz w:val="28"/>
          <w:szCs w:val="28"/>
        </w:rPr>
        <w:t>«Семейном театре</w:t>
      </w:r>
      <w:r w:rsidRPr="00BC0F90">
        <w:rPr>
          <w:rFonts w:ascii="Times New Roman" w:hAnsi="Times New Roman" w:cs="Times New Roman"/>
          <w:sz w:val="28"/>
          <w:szCs w:val="28"/>
        </w:rPr>
        <w:t>». Фун</w:t>
      </w:r>
      <w:r w:rsidRPr="00BC0F90">
        <w:rPr>
          <w:rFonts w:ascii="Times New Roman" w:hAnsi="Times New Roman" w:cs="Times New Roman"/>
          <w:sz w:val="28"/>
          <w:szCs w:val="28"/>
        </w:rPr>
        <w:t>к</w:t>
      </w:r>
      <w:r w:rsidRPr="00BC0F90">
        <w:rPr>
          <w:rFonts w:ascii="Times New Roman" w:hAnsi="Times New Roman" w:cs="Times New Roman"/>
          <w:sz w:val="28"/>
          <w:szCs w:val="28"/>
        </w:rPr>
        <w:t>ционировали творческие площадки «</w:t>
      </w:r>
      <w:r w:rsidRPr="00BC0F90">
        <w:rPr>
          <w:rFonts w:ascii="Times New Roman" w:hAnsi="Times New Roman" w:cs="Times New Roman"/>
          <w:b/>
          <w:sz w:val="28"/>
          <w:szCs w:val="28"/>
        </w:rPr>
        <w:t>Мастер- град», «Сказка своими руками</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«Сказочный Игрополис», «Сказочный конструктор</w:t>
      </w:r>
      <w:r w:rsidRPr="00BC0F90">
        <w:rPr>
          <w:rFonts w:ascii="Times New Roman" w:hAnsi="Times New Roman" w:cs="Times New Roman"/>
          <w:sz w:val="28"/>
          <w:szCs w:val="28"/>
        </w:rPr>
        <w:t>». Появились герои будущих историй: очаровательная Баба – Яга, весёлый Клоун, ангел из соломки, необычный Лесовичок, Божья коровка и Пчёлка. Значит всё ещё впереди: новые истории, новые встречи в библиотеке. А, придумывая и рассказывая собственную историю, открыв</w:t>
      </w:r>
      <w:r w:rsidRPr="00BC0F90">
        <w:rPr>
          <w:rFonts w:ascii="Times New Roman" w:hAnsi="Times New Roman" w:cs="Times New Roman"/>
          <w:sz w:val="28"/>
          <w:szCs w:val="28"/>
        </w:rPr>
        <w:t>а</w:t>
      </w:r>
      <w:r w:rsidRPr="00BC0F90">
        <w:rPr>
          <w:rFonts w:ascii="Times New Roman" w:hAnsi="Times New Roman" w:cs="Times New Roman"/>
          <w:sz w:val="28"/>
          <w:szCs w:val="28"/>
        </w:rPr>
        <w:t>ешь в себе новые грани творчества. Такие мероприятия помимо всего прочего улу</w:t>
      </w:r>
      <w:r w:rsidRPr="00BC0F90">
        <w:rPr>
          <w:rFonts w:ascii="Times New Roman" w:hAnsi="Times New Roman" w:cs="Times New Roman"/>
          <w:sz w:val="28"/>
          <w:szCs w:val="28"/>
        </w:rPr>
        <w:t>ч</w:t>
      </w:r>
      <w:r w:rsidRPr="00BC0F90">
        <w:rPr>
          <w:rFonts w:ascii="Times New Roman" w:hAnsi="Times New Roman" w:cs="Times New Roman"/>
          <w:sz w:val="28"/>
          <w:szCs w:val="28"/>
        </w:rPr>
        <w:t>шают общение между поколениями.</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Завершился проект  творческим конкурсами «</w:t>
      </w:r>
      <w:r w:rsidRPr="00BC0F90">
        <w:rPr>
          <w:rFonts w:ascii="Times New Roman" w:hAnsi="Times New Roman" w:cs="Times New Roman"/>
          <w:b/>
          <w:sz w:val="28"/>
          <w:szCs w:val="28"/>
        </w:rPr>
        <w:t>Горнозаводские сказки» и «Моя ме</w:t>
      </w:r>
      <w:r w:rsidRPr="00BC0F90">
        <w:rPr>
          <w:rFonts w:ascii="Times New Roman" w:hAnsi="Times New Roman" w:cs="Times New Roman"/>
          <w:b/>
          <w:sz w:val="28"/>
          <w:szCs w:val="28"/>
        </w:rPr>
        <w:t>ч</w:t>
      </w:r>
      <w:r w:rsidRPr="00BC0F90">
        <w:rPr>
          <w:rFonts w:ascii="Times New Roman" w:hAnsi="Times New Roman" w:cs="Times New Roman"/>
          <w:b/>
          <w:sz w:val="28"/>
          <w:szCs w:val="28"/>
        </w:rPr>
        <w:t>та»,</w:t>
      </w:r>
      <w:r w:rsidRPr="00BC0F90">
        <w:rPr>
          <w:rFonts w:ascii="Times New Roman" w:hAnsi="Times New Roman" w:cs="Times New Roman"/>
          <w:sz w:val="28"/>
          <w:szCs w:val="28"/>
        </w:rPr>
        <w:t xml:space="preserve"> которые помогли ребятам</w:t>
      </w:r>
      <w:r w:rsidR="003729C0" w:rsidRPr="00BC0F90">
        <w:rPr>
          <w:rFonts w:ascii="Times New Roman" w:hAnsi="Times New Roman" w:cs="Times New Roman"/>
          <w:sz w:val="28"/>
          <w:szCs w:val="28"/>
        </w:rPr>
        <w:t>.</w:t>
      </w:r>
    </w:p>
    <w:p w:rsidR="003729C0" w:rsidRPr="00BC0F90" w:rsidRDefault="003729C0" w:rsidP="00BC0F90">
      <w:pPr>
        <w:spacing w:after="0" w:line="240" w:lineRule="auto"/>
        <w:jc w:val="both"/>
        <w:rPr>
          <w:rFonts w:ascii="Times New Roman" w:hAnsi="Times New Roman" w:cs="Times New Roman"/>
          <w:sz w:val="28"/>
          <w:szCs w:val="28"/>
        </w:rPr>
      </w:pPr>
    </w:p>
    <w:p w:rsidR="00D557C8" w:rsidRPr="00BC0F90" w:rsidRDefault="00D557C8" w:rsidP="00BC0F90">
      <w:pPr>
        <w:pStyle w:val="a7"/>
        <w:shd w:val="clear" w:color="auto" w:fill="FFFFFF"/>
        <w:spacing w:before="0" w:beforeAutospacing="0" w:after="0" w:afterAutospacing="0"/>
        <w:textAlignment w:val="baseline"/>
        <w:rPr>
          <w:b/>
          <w:color w:val="000000"/>
          <w:sz w:val="28"/>
          <w:szCs w:val="28"/>
        </w:rPr>
      </w:pPr>
      <w:r w:rsidRPr="00BC0F90">
        <w:rPr>
          <w:b/>
          <w:color w:val="000000"/>
          <w:sz w:val="28"/>
          <w:szCs w:val="28"/>
        </w:rPr>
        <w:t>4.3. Муниципальный (целевой) заказ учредителя</w:t>
      </w:r>
      <w:r w:rsidR="004A4026" w:rsidRPr="00BC0F90">
        <w:rPr>
          <w:b/>
          <w:color w:val="000000"/>
          <w:sz w:val="28"/>
          <w:szCs w:val="28"/>
        </w:rPr>
        <w:t xml:space="preserve"> на проведение мероприятий. </w:t>
      </w:r>
    </w:p>
    <w:p w:rsidR="00D30159" w:rsidRPr="00BC0F90" w:rsidRDefault="00D30159" w:rsidP="00BC0F90">
      <w:pPr>
        <w:pStyle w:val="a7"/>
        <w:shd w:val="clear" w:color="auto" w:fill="FFFFFF"/>
        <w:spacing w:before="0" w:beforeAutospacing="0" w:after="0" w:afterAutospacing="0"/>
        <w:textAlignment w:val="baseline"/>
        <w:rPr>
          <w:b/>
          <w:color w:val="000000"/>
          <w:sz w:val="28"/>
          <w:szCs w:val="28"/>
        </w:rPr>
      </w:pPr>
    </w:p>
    <w:p w:rsidR="001C2532" w:rsidRPr="00BC0F90" w:rsidRDefault="004A4026" w:rsidP="00BC0F90">
      <w:pPr>
        <w:pStyle w:val="a7"/>
        <w:shd w:val="clear" w:color="auto" w:fill="FFFFFF"/>
        <w:spacing w:before="0" w:beforeAutospacing="0" w:after="0" w:afterAutospacing="0"/>
        <w:jc w:val="both"/>
        <w:textAlignment w:val="baseline"/>
        <w:rPr>
          <w:b/>
          <w:color w:val="000000"/>
          <w:sz w:val="28"/>
          <w:szCs w:val="28"/>
        </w:rPr>
      </w:pPr>
      <w:r w:rsidRPr="00BC0F90">
        <w:rPr>
          <w:color w:val="000000"/>
          <w:sz w:val="28"/>
          <w:szCs w:val="28"/>
        </w:rPr>
        <w:t xml:space="preserve">         </w:t>
      </w:r>
      <w:r w:rsidR="00D30159" w:rsidRPr="00BC0F90">
        <w:rPr>
          <w:color w:val="000000"/>
          <w:sz w:val="28"/>
          <w:szCs w:val="28"/>
        </w:rPr>
        <w:t xml:space="preserve">С 2013 года муниципальные библиотеки района работают по муниципальным заданиям. Всего на выполнение муниципального задания  муниципальных библиотек района </w:t>
      </w:r>
      <w:r w:rsidR="00EB15D3" w:rsidRPr="00BC0F90">
        <w:rPr>
          <w:color w:val="000000"/>
          <w:sz w:val="28"/>
          <w:szCs w:val="28"/>
        </w:rPr>
        <w:t xml:space="preserve">на 2017 год </w:t>
      </w:r>
      <w:r w:rsidR="00D30159" w:rsidRPr="00BC0F90">
        <w:rPr>
          <w:color w:val="000000"/>
          <w:sz w:val="28"/>
          <w:szCs w:val="28"/>
        </w:rPr>
        <w:t xml:space="preserve"> было выделено </w:t>
      </w:r>
      <w:r w:rsidR="0004659E" w:rsidRPr="00BC0F90">
        <w:rPr>
          <w:color w:val="000000"/>
          <w:sz w:val="28"/>
          <w:szCs w:val="28"/>
        </w:rPr>
        <w:t xml:space="preserve"> 15 697,30 (пятнадцать миллионов  шестьсот семь тысяч тридцать)</w:t>
      </w:r>
      <w:r w:rsidR="00D30159" w:rsidRPr="00BC0F90">
        <w:rPr>
          <w:color w:val="000000"/>
          <w:sz w:val="28"/>
          <w:szCs w:val="28"/>
        </w:rPr>
        <w:t>рублей. Муниципальный (целевой) заказ учредителя выполнен в полном объеме.</w:t>
      </w:r>
    </w:p>
    <w:p w:rsidR="00020291" w:rsidRPr="00BC0F90" w:rsidRDefault="004A4026" w:rsidP="00BC0F90">
      <w:pPr>
        <w:pStyle w:val="a7"/>
        <w:shd w:val="clear" w:color="auto" w:fill="FFFFFF"/>
        <w:spacing w:before="0" w:beforeAutospacing="0" w:after="0" w:afterAutospacing="0"/>
        <w:jc w:val="both"/>
        <w:textAlignment w:val="baseline"/>
        <w:rPr>
          <w:b/>
          <w:color w:val="000000"/>
          <w:sz w:val="28"/>
          <w:szCs w:val="28"/>
        </w:rPr>
      </w:pPr>
      <w:r w:rsidRPr="00BC0F90">
        <w:rPr>
          <w:color w:val="000000"/>
          <w:sz w:val="28"/>
          <w:szCs w:val="28"/>
        </w:rPr>
        <w:lastRenderedPageBreak/>
        <w:t xml:space="preserve">          </w:t>
      </w:r>
      <w:r w:rsidR="00B42E09">
        <w:rPr>
          <w:color w:val="000000"/>
          <w:sz w:val="28"/>
          <w:szCs w:val="28"/>
        </w:rPr>
        <w:t>К муниципальному заданию относим и задание учредителя на проведение м</w:t>
      </w:r>
      <w:r w:rsidR="00B42E09">
        <w:rPr>
          <w:color w:val="000000"/>
          <w:sz w:val="28"/>
          <w:szCs w:val="28"/>
        </w:rPr>
        <w:t>е</w:t>
      </w:r>
      <w:r w:rsidR="00B42E09">
        <w:rPr>
          <w:color w:val="000000"/>
          <w:sz w:val="28"/>
          <w:szCs w:val="28"/>
        </w:rPr>
        <w:t xml:space="preserve">роприятия на районном уровне. Одним из заданий </w:t>
      </w:r>
      <w:proofErr w:type="gramStart"/>
      <w:r w:rsidR="00B42E09">
        <w:rPr>
          <w:color w:val="000000"/>
          <w:sz w:val="28"/>
          <w:szCs w:val="28"/>
        </w:rPr>
        <w:t>–о</w:t>
      </w:r>
      <w:proofErr w:type="gramEnd"/>
      <w:r w:rsidR="00B42E09">
        <w:rPr>
          <w:color w:val="000000"/>
          <w:sz w:val="28"/>
          <w:szCs w:val="28"/>
        </w:rPr>
        <w:t>рганизация и проведение  е</w:t>
      </w:r>
      <w:r w:rsidR="001C2532" w:rsidRPr="00BC0F90">
        <w:rPr>
          <w:color w:val="000000"/>
          <w:sz w:val="28"/>
          <w:szCs w:val="28"/>
        </w:rPr>
        <w:t>ж</w:t>
      </w:r>
      <w:r w:rsidR="001C2532" w:rsidRPr="00BC0F90">
        <w:rPr>
          <w:color w:val="000000"/>
          <w:sz w:val="28"/>
          <w:szCs w:val="28"/>
        </w:rPr>
        <w:t>е</w:t>
      </w:r>
      <w:r w:rsidR="001C2532" w:rsidRPr="00BC0F90">
        <w:rPr>
          <w:color w:val="000000"/>
          <w:sz w:val="28"/>
          <w:szCs w:val="28"/>
        </w:rPr>
        <w:t>годн</w:t>
      </w:r>
      <w:r w:rsidR="00B42E09">
        <w:rPr>
          <w:color w:val="000000"/>
          <w:sz w:val="28"/>
          <w:szCs w:val="28"/>
        </w:rPr>
        <w:t xml:space="preserve">ого </w:t>
      </w:r>
      <w:r w:rsidR="00C95D51" w:rsidRPr="00BC0F90">
        <w:rPr>
          <w:color w:val="000000"/>
          <w:sz w:val="28"/>
          <w:szCs w:val="28"/>
        </w:rPr>
        <w:t xml:space="preserve"> </w:t>
      </w:r>
      <w:r w:rsidR="001C2532" w:rsidRPr="00BC0F90">
        <w:rPr>
          <w:color w:val="000000"/>
          <w:sz w:val="28"/>
          <w:szCs w:val="28"/>
        </w:rPr>
        <w:t xml:space="preserve"> конкурс</w:t>
      </w:r>
      <w:r w:rsidR="00B42E09">
        <w:rPr>
          <w:color w:val="000000"/>
          <w:sz w:val="28"/>
          <w:szCs w:val="28"/>
        </w:rPr>
        <w:t>а</w:t>
      </w:r>
      <w:r w:rsidR="001C2532" w:rsidRPr="00BC0F90">
        <w:rPr>
          <w:color w:val="000000"/>
          <w:sz w:val="28"/>
          <w:szCs w:val="28"/>
        </w:rPr>
        <w:t xml:space="preserve"> – выставк</w:t>
      </w:r>
      <w:r w:rsidR="00B42E09">
        <w:rPr>
          <w:color w:val="000000"/>
          <w:sz w:val="28"/>
          <w:szCs w:val="28"/>
        </w:rPr>
        <w:t>и</w:t>
      </w:r>
      <w:r w:rsidR="001C2532" w:rsidRPr="00BC0F90">
        <w:rPr>
          <w:color w:val="000000"/>
          <w:sz w:val="28"/>
          <w:szCs w:val="28"/>
        </w:rPr>
        <w:t xml:space="preserve"> декоративно – прикладного творчества  и изобраз</w:t>
      </w:r>
      <w:r w:rsidR="001C2532" w:rsidRPr="00BC0F90">
        <w:rPr>
          <w:color w:val="000000"/>
          <w:sz w:val="28"/>
          <w:szCs w:val="28"/>
        </w:rPr>
        <w:t>и</w:t>
      </w:r>
      <w:r w:rsidR="001C2532" w:rsidRPr="00BC0F90">
        <w:rPr>
          <w:color w:val="000000"/>
          <w:sz w:val="28"/>
          <w:szCs w:val="28"/>
        </w:rPr>
        <w:t>тельного искусства</w:t>
      </w:r>
      <w:r w:rsidR="00C95D51" w:rsidRPr="00BC0F90">
        <w:rPr>
          <w:color w:val="000000"/>
          <w:sz w:val="28"/>
          <w:szCs w:val="28"/>
        </w:rPr>
        <w:t xml:space="preserve"> среди людей с ограниченными возможностями здоровья</w:t>
      </w:r>
      <w:r w:rsidRPr="00BC0F90">
        <w:rPr>
          <w:color w:val="000000"/>
          <w:sz w:val="28"/>
          <w:szCs w:val="28"/>
        </w:rPr>
        <w:t>, приур</w:t>
      </w:r>
      <w:r w:rsidRPr="00BC0F90">
        <w:rPr>
          <w:color w:val="000000"/>
          <w:sz w:val="28"/>
          <w:szCs w:val="28"/>
        </w:rPr>
        <w:t>о</w:t>
      </w:r>
      <w:r w:rsidRPr="00BC0F90">
        <w:rPr>
          <w:color w:val="000000"/>
          <w:sz w:val="28"/>
          <w:szCs w:val="28"/>
        </w:rPr>
        <w:t>ченный к Месячнику инвалида</w:t>
      </w:r>
      <w:r w:rsidR="00B42E09">
        <w:rPr>
          <w:color w:val="000000"/>
          <w:sz w:val="28"/>
          <w:szCs w:val="28"/>
        </w:rPr>
        <w:t>.</w:t>
      </w:r>
      <w:r w:rsidR="003729C0" w:rsidRPr="00BC0F90">
        <w:rPr>
          <w:color w:val="000000"/>
          <w:sz w:val="28"/>
          <w:szCs w:val="28"/>
        </w:rPr>
        <w:t xml:space="preserve"> </w:t>
      </w:r>
      <w:r w:rsidR="001C2532" w:rsidRPr="00BC0F90">
        <w:rPr>
          <w:color w:val="000000"/>
          <w:sz w:val="28"/>
          <w:szCs w:val="28"/>
        </w:rPr>
        <w:t xml:space="preserve"> Конкурс    </w:t>
      </w:r>
      <w:r w:rsidR="001C2532" w:rsidRPr="00BC0F90">
        <w:rPr>
          <w:b/>
          <w:color w:val="000000"/>
          <w:sz w:val="28"/>
          <w:szCs w:val="28"/>
        </w:rPr>
        <w:t xml:space="preserve">«Чудо добрых рук» </w:t>
      </w:r>
      <w:r w:rsidR="00381CC7" w:rsidRPr="00BC0F90">
        <w:rPr>
          <w:color w:val="000000"/>
          <w:sz w:val="28"/>
          <w:szCs w:val="28"/>
        </w:rPr>
        <w:t xml:space="preserve">проходил </w:t>
      </w:r>
      <w:r w:rsidR="00C95D51" w:rsidRPr="00BC0F90">
        <w:rPr>
          <w:b/>
          <w:color w:val="000000"/>
          <w:sz w:val="28"/>
          <w:szCs w:val="28"/>
        </w:rPr>
        <w:t xml:space="preserve"> </w:t>
      </w:r>
      <w:r w:rsidR="001C2532" w:rsidRPr="00BC0F90">
        <w:rPr>
          <w:color w:val="000000"/>
          <w:sz w:val="28"/>
          <w:szCs w:val="28"/>
        </w:rPr>
        <w:t xml:space="preserve">  </w:t>
      </w:r>
      <w:r w:rsidR="00C95D51" w:rsidRPr="00BC0F90">
        <w:rPr>
          <w:color w:val="000000"/>
          <w:sz w:val="28"/>
          <w:szCs w:val="28"/>
        </w:rPr>
        <w:t>с</w:t>
      </w:r>
      <w:r w:rsidR="001C2532" w:rsidRPr="00BC0F90">
        <w:rPr>
          <w:color w:val="000000"/>
          <w:sz w:val="28"/>
          <w:szCs w:val="28"/>
        </w:rPr>
        <w:t xml:space="preserve"> октябр</w:t>
      </w:r>
      <w:r w:rsidR="00C95D51" w:rsidRPr="00BC0F90">
        <w:rPr>
          <w:color w:val="000000"/>
          <w:sz w:val="28"/>
          <w:szCs w:val="28"/>
        </w:rPr>
        <w:t>я</w:t>
      </w:r>
      <w:r w:rsidR="001C2532" w:rsidRPr="00BC0F90">
        <w:rPr>
          <w:color w:val="000000"/>
          <w:sz w:val="28"/>
          <w:szCs w:val="28"/>
        </w:rPr>
        <w:t xml:space="preserve"> – </w:t>
      </w:r>
      <w:r w:rsidR="00C95D51" w:rsidRPr="00BC0F90">
        <w:rPr>
          <w:color w:val="000000"/>
          <w:sz w:val="28"/>
          <w:szCs w:val="28"/>
        </w:rPr>
        <w:t xml:space="preserve">по </w:t>
      </w:r>
      <w:r w:rsidR="001C2532" w:rsidRPr="00BC0F90">
        <w:rPr>
          <w:color w:val="000000"/>
          <w:sz w:val="28"/>
          <w:szCs w:val="28"/>
        </w:rPr>
        <w:t>ноябр</w:t>
      </w:r>
      <w:r w:rsidR="00C95D51" w:rsidRPr="00BC0F90">
        <w:rPr>
          <w:color w:val="000000"/>
          <w:sz w:val="28"/>
          <w:szCs w:val="28"/>
        </w:rPr>
        <w:t>ь</w:t>
      </w:r>
      <w:r w:rsidR="001C2532" w:rsidRPr="00BC0F90">
        <w:rPr>
          <w:color w:val="000000"/>
          <w:sz w:val="28"/>
          <w:szCs w:val="28"/>
        </w:rPr>
        <w:t>. Подведение итогов состоялось 2 декабря</w:t>
      </w:r>
      <w:r w:rsidR="006D7EAD" w:rsidRPr="00BC0F90">
        <w:rPr>
          <w:color w:val="000000"/>
          <w:sz w:val="28"/>
          <w:szCs w:val="28"/>
        </w:rPr>
        <w:t xml:space="preserve"> в ДК имени Л.</w:t>
      </w:r>
      <w:r w:rsidR="00D160F9" w:rsidRPr="00BC0F90">
        <w:rPr>
          <w:color w:val="000000"/>
          <w:sz w:val="28"/>
          <w:szCs w:val="28"/>
        </w:rPr>
        <w:t xml:space="preserve"> </w:t>
      </w:r>
      <w:r w:rsidR="006D7EAD" w:rsidRPr="00BC0F90">
        <w:rPr>
          <w:color w:val="000000"/>
          <w:sz w:val="28"/>
          <w:szCs w:val="28"/>
        </w:rPr>
        <w:t>И.</w:t>
      </w:r>
      <w:r w:rsidR="00D160F9" w:rsidRPr="00BC0F90">
        <w:rPr>
          <w:color w:val="000000"/>
          <w:sz w:val="28"/>
          <w:szCs w:val="28"/>
        </w:rPr>
        <w:t xml:space="preserve"> </w:t>
      </w:r>
      <w:r w:rsidR="006D7EAD" w:rsidRPr="00BC0F90">
        <w:rPr>
          <w:color w:val="000000"/>
          <w:sz w:val="28"/>
          <w:szCs w:val="28"/>
        </w:rPr>
        <w:t>Бэра</w:t>
      </w:r>
      <w:r w:rsidR="00D160F9" w:rsidRPr="00BC0F90">
        <w:rPr>
          <w:color w:val="000000"/>
          <w:sz w:val="28"/>
          <w:szCs w:val="28"/>
        </w:rPr>
        <w:t xml:space="preserve"> </w:t>
      </w:r>
      <w:r w:rsidR="001C2532" w:rsidRPr="00BC0F90">
        <w:rPr>
          <w:color w:val="000000"/>
          <w:sz w:val="28"/>
          <w:szCs w:val="28"/>
        </w:rPr>
        <w:t xml:space="preserve"> на ф</w:t>
      </w:r>
      <w:r w:rsidR="001C2532" w:rsidRPr="00BC0F90">
        <w:rPr>
          <w:color w:val="000000"/>
          <w:sz w:val="28"/>
          <w:szCs w:val="28"/>
        </w:rPr>
        <w:t>е</w:t>
      </w:r>
      <w:r w:rsidR="001C2532" w:rsidRPr="00BC0F90">
        <w:rPr>
          <w:color w:val="000000"/>
          <w:sz w:val="28"/>
          <w:szCs w:val="28"/>
        </w:rPr>
        <w:t>стивале «Свет сердца»</w:t>
      </w:r>
      <w:r w:rsidR="00D160F9" w:rsidRPr="00BC0F90">
        <w:rPr>
          <w:color w:val="000000"/>
          <w:sz w:val="28"/>
          <w:szCs w:val="28"/>
        </w:rPr>
        <w:t>.</w:t>
      </w:r>
    </w:p>
    <w:p w:rsidR="00097237"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Конкурс проводился </w:t>
      </w:r>
      <w:r w:rsidR="00C95D51" w:rsidRPr="00BC0F90">
        <w:rPr>
          <w:rFonts w:ascii="Times New Roman" w:eastAsia="Times New Roman" w:hAnsi="Times New Roman" w:cs="Times New Roman"/>
          <w:color w:val="333333"/>
          <w:sz w:val="28"/>
          <w:szCs w:val="28"/>
          <w:lang w:eastAsia="ru-RU"/>
        </w:rPr>
        <w:t>в</w:t>
      </w:r>
      <w:r w:rsidRPr="00BC0F90">
        <w:rPr>
          <w:rFonts w:ascii="Times New Roman" w:eastAsia="Times New Roman" w:hAnsi="Times New Roman" w:cs="Times New Roman"/>
          <w:color w:val="333333"/>
          <w:sz w:val="28"/>
          <w:szCs w:val="28"/>
          <w:lang w:eastAsia="ru-RU"/>
        </w:rPr>
        <w:t xml:space="preserve">  номинация</w:t>
      </w:r>
      <w:r w:rsidR="00C95D51" w:rsidRPr="00BC0F90">
        <w:rPr>
          <w:rFonts w:ascii="Times New Roman" w:eastAsia="Times New Roman" w:hAnsi="Times New Roman" w:cs="Times New Roman"/>
          <w:color w:val="333333"/>
          <w:sz w:val="28"/>
          <w:szCs w:val="28"/>
          <w:lang w:eastAsia="ru-RU"/>
        </w:rPr>
        <w:t>х</w:t>
      </w:r>
      <w:r w:rsidRPr="00BC0F90">
        <w:rPr>
          <w:rFonts w:ascii="Times New Roman" w:eastAsia="Times New Roman" w:hAnsi="Times New Roman" w:cs="Times New Roman"/>
          <w:color w:val="333333"/>
          <w:sz w:val="28"/>
          <w:szCs w:val="28"/>
          <w:lang w:eastAsia="ru-RU"/>
        </w:rPr>
        <w:t>: </w:t>
      </w:r>
      <w:r w:rsidRPr="00BC0F90">
        <w:rPr>
          <w:rFonts w:ascii="Times New Roman" w:eastAsia="Times New Roman" w:hAnsi="Times New Roman" w:cs="Times New Roman"/>
          <w:b/>
          <w:bCs/>
          <w:color w:val="333333"/>
          <w:sz w:val="28"/>
          <w:szCs w:val="28"/>
          <w:lang w:eastAsia="ru-RU"/>
        </w:rPr>
        <w:t>«Декоративно - прикладное творчество», «Сохранение народных</w:t>
      </w:r>
      <w:r w:rsidRPr="00BC0F90">
        <w:rPr>
          <w:rFonts w:ascii="Times New Roman" w:eastAsia="Times New Roman" w:hAnsi="Times New Roman" w:cs="Times New Roman"/>
          <w:color w:val="333333"/>
          <w:sz w:val="28"/>
          <w:szCs w:val="28"/>
          <w:lang w:eastAsia="ru-RU"/>
        </w:rPr>
        <w:t> </w:t>
      </w:r>
      <w:r w:rsidRPr="00BC0F90">
        <w:rPr>
          <w:rFonts w:ascii="Times New Roman" w:eastAsia="Times New Roman" w:hAnsi="Times New Roman" w:cs="Times New Roman"/>
          <w:b/>
          <w:bCs/>
          <w:color w:val="333333"/>
          <w:sz w:val="28"/>
          <w:szCs w:val="28"/>
          <w:lang w:eastAsia="ru-RU"/>
        </w:rPr>
        <w:t>художественных промыслов»,</w:t>
      </w:r>
      <w:r w:rsidRPr="00BC0F90">
        <w:rPr>
          <w:rFonts w:ascii="Times New Roman" w:eastAsia="Times New Roman" w:hAnsi="Times New Roman" w:cs="Times New Roman"/>
          <w:color w:val="333333"/>
          <w:sz w:val="28"/>
          <w:szCs w:val="28"/>
          <w:lang w:eastAsia="ru-RU"/>
        </w:rPr>
        <w:t> </w:t>
      </w:r>
      <w:r w:rsidRPr="00BC0F90">
        <w:rPr>
          <w:rFonts w:ascii="Times New Roman" w:eastAsia="Times New Roman" w:hAnsi="Times New Roman" w:cs="Times New Roman"/>
          <w:b/>
          <w:bCs/>
          <w:color w:val="333333"/>
          <w:sz w:val="28"/>
          <w:szCs w:val="28"/>
          <w:lang w:eastAsia="ru-RU"/>
        </w:rPr>
        <w:t>«Изобразительное иску</w:t>
      </w:r>
      <w:r w:rsidRPr="00BC0F90">
        <w:rPr>
          <w:rFonts w:ascii="Times New Roman" w:eastAsia="Times New Roman" w:hAnsi="Times New Roman" w:cs="Times New Roman"/>
          <w:b/>
          <w:bCs/>
          <w:color w:val="333333"/>
          <w:sz w:val="28"/>
          <w:szCs w:val="28"/>
          <w:lang w:eastAsia="ru-RU"/>
        </w:rPr>
        <w:t>с</w:t>
      </w:r>
      <w:r w:rsidRPr="00BC0F90">
        <w:rPr>
          <w:rFonts w:ascii="Times New Roman" w:eastAsia="Times New Roman" w:hAnsi="Times New Roman" w:cs="Times New Roman"/>
          <w:b/>
          <w:bCs/>
          <w:color w:val="333333"/>
          <w:sz w:val="28"/>
          <w:szCs w:val="28"/>
          <w:lang w:eastAsia="ru-RU"/>
        </w:rPr>
        <w:t>ство»,</w:t>
      </w:r>
      <w:r w:rsidRPr="00BC0F90">
        <w:rPr>
          <w:rFonts w:ascii="Times New Roman" w:eastAsia="Times New Roman" w:hAnsi="Times New Roman" w:cs="Times New Roman"/>
          <w:color w:val="333333"/>
          <w:sz w:val="28"/>
          <w:szCs w:val="28"/>
          <w:lang w:eastAsia="ru-RU"/>
        </w:rPr>
        <w:t xml:space="preserve"> в четырёх возрастных группах. Всего приняли участие   47 человек </w:t>
      </w:r>
      <w:r w:rsidR="00C95D51" w:rsidRPr="00BC0F90">
        <w:rPr>
          <w:rFonts w:ascii="Times New Roman" w:eastAsia="Times New Roman" w:hAnsi="Times New Roman" w:cs="Times New Roman"/>
          <w:color w:val="333333"/>
          <w:sz w:val="28"/>
          <w:szCs w:val="28"/>
          <w:lang w:eastAsia="ru-RU"/>
        </w:rPr>
        <w:t xml:space="preserve"> из </w:t>
      </w:r>
      <w:r w:rsidRPr="00BC0F90">
        <w:rPr>
          <w:rFonts w:ascii="Times New Roman" w:eastAsia="Times New Roman" w:hAnsi="Times New Roman" w:cs="Times New Roman"/>
          <w:color w:val="333333"/>
          <w:sz w:val="28"/>
          <w:szCs w:val="28"/>
          <w:lang w:eastAsia="ru-RU"/>
        </w:rPr>
        <w:t>города и района, в возрасте от 3 - х  лет до 91 года.  Члены жюри  подчеркнули, что год от года растёт мастерство участников, появляются интересные идеи,  выдер</w:t>
      </w:r>
      <w:r w:rsidR="00C95D51" w:rsidRPr="00BC0F90">
        <w:rPr>
          <w:rFonts w:ascii="Times New Roman" w:eastAsia="Times New Roman" w:hAnsi="Times New Roman" w:cs="Times New Roman"/>
          <w:color w:val="333333"/>
          <w:sz w:val="28"/>
          <w:szCs w:val="28"/>
          <w:lang w:eastAsia="ru-RU"/>
        </w:rPr>
        <w:t>жаны</w:t>
      </w:r>
      <w:r w:rsidRPr="00BC0F90">
        <w:rPr>
          <w:rFonts w:ascii="Times New Roman" w:eastAsia="Times New Roman" w:hAnsi="Times New Roman" w:cs="Times New Roman"/>
          <w:color w:val="333333"/>
          <w:sz w:val="28"/>
          <w:szCs w:val="28"/>
          <w:lang w:eastAsia="ru-RU"/>
        </w:rPr>
        <w:t>  кр</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терии оценки: мастерство исполнения, неординарность, оригинальность, настроение, выразительность, эмоциональность.</w:t>
      </w:r>
    </w:p>
    <w:p w:rsidR="00CF0B94" w:rsidRPr="00BC0F90" w:rsidRDefault="00CF0B9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097237" w:rsidRPr="00BC0F90" w:rsidRDefault="0009723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noProof/>
          <w:color w:val="333333"/>
          <w:sz w:val="28"/>
          <w:szCs w:val="28"/>
          <w:lang w:eastAsia="ru-RU"/>
        </w:rPr>
        <w:drawing>
          <wp:inline distT="0" distB="0" distL="0" distR="0" wp14:anchorId="62DD5EAE" wp14:editId="61861EF7">
            <wp:extent cx="6503275" cy="4335517"/>
            <wp:effectExtent l="0" t="0" r="0" b="8255"/>
            <wp:docPr id="11" name="Рисунок 11" descr="C:\Users\1\Desktop\отчет 2017\DSC0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отчет 2017\DSC08129.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14414" cy="4342943"/>
                    </a:xfrm>
                    <a:prstGeom prst="rect">
                      <a:avLst/>
                    </a:prstGeom>
                    <a:noFill/>
                    <a:ln>
                      <a:noFill/>
                    </a:ln>
                  </pic:spPr>
                </pic:pic>
              </a:graphicData>
            </a:graphic>
          </wp:inline>
        </w:drawing>
      </w:r>
    </w:p>
    <w:p w:rsidR="00CF0B94" w:rsidRDefault="00CF0B9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Названы  победители  конкурса:  в  номинации </w:t>
      </w:r>
      <w:r w:rsidRPr="00BC0F90">
        <w:rPr>
          <w:rFonts w:ascii="Times New Roman" w:eastAsia="Times New Roman" w:hAnsi="Times New Roman" w:cs="Times New Roman"/>
          <w:b/>
          <w:bCs/>
          <w:color w:val="333333"/>
          <w:sz w:val="28"/>
          <w:szCs w:val="28"/>
          <w:lang w:eastAsia="ru-RU"/>
        </w:rPr>
        <w:t>«Изобразительное искусство» </w:t>
      </w:r>
      <w:r w:rsidRPr="00BC0F90">
        <w:rPr>
          <w:rFonts w:ascii="Times New Roman" w:eastAsia="Times New Roman" w:hAnsi="Times New Roman" w:cs="Times New Roman"/>
          <w:color w:val="333333"/>
          <w:sz w:val="28"/>
          <w:szCs w:val="28"/>
          <w:lang w:eastAsia="ru-RU"/>
        </w:rPr>
        <w:t>до 14</w:t>
      </w:r>
      <w:r w:rsidRPr="00BC0F90">
        <w:rPr>
          <w:rFonts w:ascii="Times New Roman" w:eastAsia="Times New Roman" w:hAnsi="Times New Roman" w:cs="Times New Roman"/>
          <w:b/>
          <w:bCs/>
          <w:color w:val="333333"/>
          <w:sz w:val="28"/>
          <w:szCs w:val="28"/>
          <w:lang w:eastAsia="ru-RU"/>
        </w:rPr>
        <w:t> </w:t>
      </w:r>
      <w:r w:rsidRPr="00BC0F90">
        <w:rPr>
          <w:rFonts w:ascii="Times New Roman" w:eastAsia="Times New Roman" w:hAnsi="Times New Roman" w:cs="Times New Roman"/>
          <w:color w:val="333333"/>
          <w:sz w:val="28"/>
          <w:szCs w:val="28"/>
          <w:lang w:eastAsia="ru-RU"/>
        </w:rPr>
        <w:t>лет диплом за 1 место получила Коротаева Дарья Николаевна, учащаяся МАОУ ДО «Дом творчества», диплом за 2 место - Латышева Юлия Александровна, учаща</w:t>
      </w:r>
      <w:r w:rsidRPr="00BC0F90">
        <w:rPr>
          <w:rFonts w:ascii="Times New Roman" w:eastAsia="Times New Roman" w:hAnsi="Times New Roman" w:cs="Times New Roman"/>
          <w:color w:val="333333"/>
          <w:sz w:val="28"/>
          <w:szCs w:val="28"/>
          <w:lang w:eastAsia="ru-RU"/>
        </w:rPr>
        <w:t>я</w:t>
      </w:r>
      <w:r w:rsidRPr="00BC0F90">
        <w:rPr>
          <w:rFonts w:ascii="Times New Roman" w:eastAsia="Times New Roman" w:hAnsi="Times New Roman" w:cs="Times New Roman"/>
          <w:color w:val="333333"/>
          <w:sz w:val="28"/>
          <w:szCs w:val="28"/>
          <w:lang w:eastAsia="ru-RU"/>
        </w:rPr>
        <w:t>ся МАОУ «СОШ №1», г. Горнозаводска, диплом за 3 место - Мясникова Анна Ив</w:t>
      </w:r>
      <w:r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новна,  учащаяся а МАОУ «СОШ №1», г. Горнозаводска также  дипломом  за 3 место удостоен  Маас Сергей Иванович, учащийся МАОУ «СОШ №1», г.Горнозаводск; в возрастной группе от 14-20 лет диплом за 3 место получил Запевалов Алексей Фёд</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рович, учащийся  МАОУ «СОШ» п.Пашия; в возрастной группе  от 40 лет - дипл</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lastRenderedPageBreak/>
        <w:t>мом за 1 место  награждён Андрюха Андрей Викторович,  Горнозаводской фил</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ал  КГАСУСОН «Кучинский ПНИ», диплом за 2 место  у  Тиморгалиевой Любови Наильевны.</w:t>
      </w:r>
    </w:p>
    <w:p w:rsidR="00097237" w:rsidRPr="00BC0F90" w:rsidRDefault="0009723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097237" w:rsidRPr="00BC0F90" w:rsidRDefault="0009723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noProof/>
          <w:color w:val="333333"/>
          <w:sz w:val="28"/>
          <w:szCs w:val="28"/>
          <w:lang w:eastAsia="ru-RU"/>
        </w:rPr>
        <w:drawing>
          <wp:inline distT="0" distB="0" distL="0" distR="0" wp14:anchorId="715ECDD5" wp14:editId="5D0B57FE">
            <wp:extent cx="6526922" cy="4351282"/>
            <wp:effectExtent l="0" t="0" r="7620" b="0"/>
            <wp:docPr id="25" name="Рисунок 25" descr="C:\Users\1\Desktop\отчет 2017\DSC08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отчет 2017\DSC0813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522683" cy="4348456"/>
                    </a:xfrm>
                    <a:prstGeom prst="rect">
                      <a:avLst/>
                    </a:prstGeom>
                    <a:noFill/>
                    <a:ln>
                      <a:noFill/>
                    </a:ln>
                  </pic:spPr>
                </pic:pic>
              </a:graphicData>
            </a:graphic>
          </wp:inline>
        </w:drawing>
      </w:r>
    </w:p>
    <w:p w:rsidR="00ED7D05" w:rsidRDefault="00ED7D05"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В Номинации </w:t>
      </w:r>
      <w:r w:rsidRPr="00BC0F90">
        <w:rPr>
          <w:rFonts w:ascii="Times New Roman" w:eastAsia="Times New Roman" w:hAnsi="Times New Roman" w:cs="Times New Roman"/>
          <w:b/>
          <w:bCs/>
          <w:color w:val="333333"/>
          <w:sz w:val="28"/>
          <w:szCs w:val="28"/>
          <w:lang w:eastAsia="ru-RU"/>
        </w:rPr>
        <w:t>«Сохранение народных художественных</w:t>
      </w:r>
      <w:r w:rsidRPr="00BC0F90">
        <w:rPr>
          <w:rFonts w:ascii="Times New Roman" w:eastAsia="Times New Roman" w:hAnsi="Times New Roman" w:cs="Times New Roman"/>
          <w:color w:val="333333"/>
          <w:sz w:val="28"/>
          <w:szCs w:val="28"/>
          <w:lang w:eastAsia="ru-RU"/>
        </w:rPr>
        <w:t>  в возрастной группе </w:t>
      </w:r>
      <w:r w:rsidRPr="00BC0F90">
        <w:rPr>
          <w:rFonts w:ascii="Times New Roman" w:eastAsia="Times New Roman" w:hAnsi="Times New Roman" w:cs="Times New Roman"/>
          <w:b/>
          <w:bCs/>
          <w:color w:val="333333"/>
          <w:sz w:val="28"/>
          <w:szCs w:val="28"/>
          <w:lang w:eastAsia="ru-RU"/>
        </w:rPr>
        <w:t> </w:t>
      </w:r>
      <w:r w:rsidRPr="00BC0F90">
        <w:rPr>
          <w:rFonts w:ascii="Times New Roman" w:eastAsia="Times New Roman" w:hAnsi="Times New Roman" w:cs="Times New Roman"/>
          <w:color w:val="333333"/>
          <w:sz w:val="28"/>
          <w:szCs w:val="28"/>
          <w:lang w:eastAsia="ru-RU"/>
        </w:rPr>
        <w:t>до 14 лет дипломом  за 1 место удостоился Норкин Кирилл Алексеевич, учащийся МАОУ «СОШ №1», г. Горнозаводск; в возрастной группе 14- 20 лет диплом за 1 место - Ф</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мичев Данил Вячеславович, учащийся МАОУ «СОШ №3», г. Горнозаводск ,в во</w:t>
      </w:r>
      <w:r w:rsidRPr="00BC0F90">
        <w:rPr>
          <w:rFonts w:ascii="Times New Roman" w:eastAsia="Times New Roman" w:hAnsi="Times New Roman" w:cs="Times New Roman"/>
          <w:color w:val="333333"/>
          <w:sz w:val="28"/>
          <w:szCs w:val="28"/>
          <w:lang w:eastAsia="ru-RU"/>
        </w:rPr>
        <w:t>з</w:t>
      </w:r>
      <w:r w:rsidRPr="00BC0F90">
        <w:rPr>
          <w:rFonts w:ascii="Times New Roman" w:eastAsia="Times New Roman" w:hAnsi="Times New Roman" w:cs="Times New Roman"/>
          <w:color w:val="333333"/>
          <w:sz w:val="28"/>
          <w:szCs w:val="28"/>
          <w:lang w:eastAsia="ru-RU"/>
        </w:rPr>
        <w:t>растной группе 20-40 лет - Пономарева Ольга Александровна .</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b/>
          <w:bCs/>
          <w:color w:val="333333"/>
          <w:sz w:val="28"/>
          <w:szCs w:val="28"/>
          <w:lang w:eastAsia="ru-RU"/>
        </w:rPr>
        <w:t>«Декоративно – прикладное  творчество»</w:t>
      </w:r>
      <w:r w:rsidRPr="00BC0F90">
        <w:rPr>
          <w:rFonts w:ascii="Times New Roman" w:eastAsia="Times New Roman" w:hAnsi="Times New Roman" w:cs="Times New Roman"/>
          <w:color w:val="333333"/>
          <w:sz w:val="28"/>
          <w:szCs w:val="28"/>
          <w:lang w:eastAsia="ru-RU"/>
        </w:rPr>
        <w:t> в возрастной группе до 14 лет диплом за 1 место получила Гришаткина Ирина Андреевна, учащаяся  МАОУ «СОШ №1», г. Горнозаводк, диплом за 1 место - Зыков Дмитрий Александрович, воспитанник де</w:t>
      </w:r>
      <w:r w:rsidRPr="00BC0F90">
        <w:rPr>
          <w:rFonts w:ascii="Times New Roman" w:eastAsia="Times New Roman" w:hAnsi="Times New Roman" w:cs="Times New Roman"/>
          <w:color w:val="333333"/>
          <w:sz w:val="28"/>
          <w:szCs w:val="28"/>
          <w:lang w:eastAsia="ru-RU"/>
        </w:rPr>
        <w:t>т</w:t>
      </w:r>
      <w:r w:rsidRPr="00BC0F90">
        <w:rPr>
          <w:rFonts w:ascii="Times New Roman" w:eastAsia="Times New Roman" w:hAnsi="Times New Roman" w:cs="Times New Roman"/>
          <w:color w:val="333333"/>
          <w:sz w:val="28"/>
          <w:szCs w:val="28"/>
          <w:lang w:eastAsia="ru-RU"/>
        </w:rPr>
        <w:t>ского сада №8, п. Пашия , диплом за 2 место –Галузина Яна Александровнаучащаяся МАОУ «СОШ №3»,г.Горнозаводск , диплом за 3 место - Рыбко  Никита Александр</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вич, учащийся МАОУ «СОШ №1№.</w:t>
      </w:r>
    </w:p>
    <w:p w:rsidR="00D1455F"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Специальный приз  у Ситникова Артема , воспитанника детского сада №8, п. Пашия, и у  Раттер Алисы Александровны учащейся  МАОУ «СОШ №3», г. Горнозаводск.</w:t>
      </w:r>
    </w:p>
    <w:p w:rsidR="00CF0B94" w:rsidRPr="00BC0F90" w:rsidRDefault="00CF0B94"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097237" w:rsidRPr="00BC0F90" w:rsidRDefault="0009723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noProof/>
          <w:color w:val="333333"/>
          <w:sz w:val="28"/>
          <w:szCs w:val="28"/>
          <w:lang w:eastAsia="ru-RU"/>
        </w:rPr>
        <w:lastRenderedPageBreak/>
        <w:drawing>
          <wp:inline distT="0" distB="0" distL="0" distR="0" wp14:anchorId="173B8F9B" wp14:editId="6300E919">
            <wp:extent cx="6526926" cy="4351283"/>
            <wp:effectExtent l="0" t="0" r="7620" b="0"/>
            <wp:docPr id="26" name="Рисунок 26" descr="C:\Users\1\Desktop\отчет 2017\DSC08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отчет 2017\DSC0814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542413" cy="4361607"/>
                    </a:xfrm>
                    <a:prstGeom prst="rect">
                      <a:avLst/>
                    </a:prstGeom>
                    <a:noFill/>
                    <a:ln>
                      <a:noFill/>
                    </a:ln>
                  </pic:spPr>
                </pic:pic>
              </a:graphicData>
            </a:graphic>
          </wp:inline>
        </w:drawing>
      </w:r>
    </w:p>
    <w:p w:rsidR="00097237" w:rsidRPr="00BC0F90" w:rsidRDefault="00097237"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b/>
          <w:bCs/>
          <w:color w:val="333333"/>
          <w:sz w:val="28"/>
          <w:szCs w:val="28"/>
          <w:lang w:eastAsia="ru-RU"/>
        </w:rPr>
        <w:t>В номинации «Декоративно – прикладное творчество»  </w:t>
      </w:r>
      <w:r w:rsidRPr="00BC0F90">
        <w:rPr>
          <w:rFonts w:ascii="Times New Roman" w:eastAsia="Times New Roman" w:hAnsi="Times New Roman" w:cs="Times New Roman"/>
          <w:color w:val="333333"/>
          <w:sz w:val="28"/>
          <w:szCs w:val="28"/>
          <w:lang w:eastAsia="ru-RU"/>
        </w:rPr>
        <w:t>в возрастной группе от </w:t>
      </w:r>
      <w:r w:rsidRPr="00BC0F90">
        <w:rPr>
          <w:rFonts w:ascii="Times New Roman" w:eastAsia="Times New Roman" w:hAnsi="Times New Roman" w:cs="Times New Roman"/>
          <w:b/>
          <w:bCs/>
          <w:color w:val="333333"/>
          <w:sz w:val="28"/>
          <w:szCs w:val="28"/>
          <w:lang w:eastAsia="ru-RU"/>
        </w:rPr>
        <w:t> </w:t>
      </w:r>
      <w:r w:rsidRPr="00BC0F90">
        <w:rPr>
          <w:rFonts w:ascii="Times New Roman" w:eastAsia="Times New Roman" w:hAnsi="Times New Roman" w:cs="Times New Roman"/>
          <w:color w:val="333333"/>
          <w:sz w:val="28"/>
          <w:szCs w:val="28"/>
          <w:lang w:eastAsia="ru-RU"/>
        </w:rPr>
        <w:t>14- 20 лет диплом за 1 место получил  Семенов Иван Юрьевич ,учащийся ГБПОУ ПК «ГПТ», диплом за 2 место у  Мамаевой Анастасии Сергеевны, она заявилась от двух мест учебы  как учащаяся МАОУ «СОШ №1», г. Горнозаводск и   учащаяся МАОУ ДО «Дом творчества» , Диплом за 3 место - Пономарева Анна Вячеславовна Студентка ГБПОУ «Горнозаводский политехнический техникум».</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Специальные призы получили: Русанова Ольга Владимировна, учащаяся МАОУ «СОШ №1», г. Горнозаводск»,  Попов Сергей Михайлович,  учащийся МАОУ «СОШ №1», г. Горнозаводск.</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Возрастная группа от 20-40 лет диплом за 1 место у Кузьминых Натальи Владим</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ровны, Горнозаводской филиал КГАСУСОН «Кучинский ПНИ» также диплом за 1 место у Сальниковой Натальи Владимировны, Горнозаводской филиал КГАСУСОН «Кучинский ПНИ», диплом за 2 место -Попов Максим Николаевич, Горнозаводской филиал КГАСУСОН «Кучинский ПНИ»,  диплом за 2 место - Ваулина Елена Влад</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мировна Горнозаводской филиал КГАСУСОН «Кучинский ПНИ», диплом за 3 место - Лучникова Любовь Геннадьевна Горнозаводской филиал КГАСУСОН «Кучинский ПНИ», диплом за 3 место - Рыбкин Сергей Геннадьевич Горнозаводской филиал КГАСУСОН «Кучинский ПНИ».</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Специальные призы - Пысларь Марина Ивановна Горнозаводской филиал КГАС</w:t>
      </w:r>
      <w:r w:rsidRPr="00BC0F90">
        <w:rPr>
          <w:rFonts w:ascii="Times New Roman" w:eastAsia="Times New Roman" w:hAnsi="Times New Roman" w:cs="Times New Roman"/>
          <w:color w:val="333333"/>
          <w:sz w:val="28"/>
          <w:szCs w:val="28"/>
          <w:lang w:eastAsia="ru-RU"/>
        </w:rPr>
        <w:t>У</w:t>
      </w:r>
      <w:r w:rsidRPr="00BC0F90">
        <w:rPr>
          <w:rFonts w:ascii="Times New Roman" w:eastAsia="Times New Roman" w:hAnsi="Times New Roman" w:cs="Times New Roman"/>
          <w:color w:val="333333"/>
          <w:sz w:val="28"/>
          <w:szCs w:val="28"/>
          <w:lang w:eastAsia="ru-RU"/>
        </w:rPr>
        <w:t>СОН «Кучинский ПНИ» Цветкова Елена Валерьевна Горнозаводской филиал КГ</w:t>
      </w:r>
      <w:r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СУСОН «Кучинский ПНИ».</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Номинация «Декоративно – прикладное творчество» в возрастной группе от 40 лет диплом за 1 место Темирова Майрам Олимжоновна, также  диплом за 1 место пол</w:t>
      </w:r>
      <w:r w:rsidRPr="00BC0F90">
        <w:rPr>
          <w:rFonts w:ascii="Times New Roman" w:eastAsia="Times New Roman" w:hAnsi="Times New Roman" w:cs="Times New Roman"/>
          <w:color w:val="333333"/>
          <w:sz w:val="28"/>
          <w:szCs w:val="28"/>
          <w:lang w:eastAsia="ru-RU"/>
        </w:rPr>
        <w:t>у</w:t>
      </w:r>
      <w:r w:rsidRPr="00BC0F90">
        <w:rPr>
          <w:rFonts w:ascii="Times New Roman" w:eastAsia="Times New Roman" w:hAnsi="Times New Roman" w:cs="Times New Roman"/>
          <w:color w:val="333333"/>
          <w:sz w:val="28"/>
          <w:szCs w:val="28"/>
          <w:lang w:eastAsia="ru-RU"/>
        </w:rPr>
        <w:lastRenderedPageBreak/>
        <w:t>чила Лагутина Ольга Александровна, диплом за 2 место - Ломовцева Валентина Н</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колаевна, диплом за 3 место - Хохрякова Галина Николаевна.</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Специальные призы - Булычев Антон Валерьевич, Комарова Людмила Михайловна</w:t>
      </w:r>
    </w:p>
    <w:p w:rsidR="00D1455F" w:rsidRPr="00BC0F90" w:rsidRDefault="00D1455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Сертификаты участников номинации «</w:t>
      </w:r>
      <w:r w:rsidRPr="00BC0F90">
        <w:rPr>
          <w:rFonts w:ascii="Times New Roman" w:eastAsia="Times New Roman" w:hAnsi="Times New Roman" w:cs="Times New Roman"/>
          <w:b/>
          <w:bCs/>
          <w:color w:val="333333"/>
          <w:sz w:val="28"/>
          <w:szCs w:val="28"/>
          <w:lang w:eastAsia="ru-RU"/>
        </w:rPr>
        <w:t>Декоративно – прикладное творчество» п</w:t>
      </w:r>
      <w:r w:rsidRPr="00BC0F90">
        <w:rPr>
          <w:rFonts w:ascii="Times New Roman" w:eastAsia="Times New Roman" w:hAnsi="Times New Roman" w:cs="Times New Roman"/>
          <w:b/>
          <w:bCs/>
          <w:color w:val="333333"/>
          <w:sz w:val="28"/>
          <w:szCs w:val="28"/>
          <w:lang w:eastAsia="ru-RU"/>
        </w:rPr>
        <w:t>о</w:t>
      </w:r>
      <w:r w:rsidRPr="00BC0F90">
        <w:rPr>
          <w:rFonts w:ascii="Times New Roman" w:eastAsia="Times New Roman" w:hAnsi="Times New Roman" w:cs="Times New Roman"/>
          <w:b/>
          <w:bCs/>
          <w:color w:val="333333"/>
          <w:sz w:val="28"/>
          <w:szCs w:val="28"/>
          <w:lang w:eastAsia="ru-RU"/>
        </w:rPr>
        <w:t>лучили: </w:t>
      </w:r>
      <w:r w:rsidRPr="00BC0F90">
        <w:rPr>
          <w:rFonts w:ascii="Times New Roman" w:eastAsia="Times New Roman" w:hAnsi="Times New Roman" w:cs="Times New Roman"/>
          <w:color w:val="333333"/>
          <w:sz w:val="28"/>
          <w:szCs w:val="28"/>
          <w:lang w:eastAsia="ru-RU"/>
        </w:rPr>
        <w:t>Виноградов Владислав Андреевич, учащийся МАОУ «СОШ №1»,г.Горнозаводск, Алмазов Павел Олегович, учащийся МАОУ «СОШ №1»,г.Горнозаводск,  Григорьев Сергей Николаевич, учащийся МАОУ «СОШ №1»,г.Горнозаводск, Курагин Павел Игоревич, учащийся МАОУ «СОШ №1»,г.Горнозаводск, Красноперов Егор Андреевич, учащийся МАОУ «СОШ №1»,г.Горнозаводск, Сухорукова Валерия Аркадьевна, учащаяся МАОУ «СОШ №3»,г .Горнозаводск , Мальцева Полина Евгеньевна, учащаяся МАОУ «СОШ №3», г. Горнозаводска, Смураго Дмитрий Михайлович, учащийся МАОУ «СОШ  №3», г. Горнозаводска, Донцова Людмила Афонасьевна,  Шепелева Елена Владимировна, учащаяся МАОУ ДО «Дом творчества» ,Шалашова Варвара Алексеевна, учащаяся МАОУ ДО «Дом творчества», Борисюк Максим Алексеевич, учащийся МАОУ ДО «Дом творчества».</w:t>
      </w:r>
    </w:p>
    <w:p w:rsidR="00D1455F" w:rsidRPr="00BC0F90" w:rsidRDefault="00D1455F" w:rsidP="00BC0F90">
      <w:pPr>
        <w:shd w:val="clear" w:color="auto" w:fill="FFFFFF"/>
        <w:spacing w:after="0" w:line="240" w:lineRule="auto"/>
        <w:jc w:val="both"/>
        <w:rPr>
          <w:rFonts w:ascii="Times New Roman" w:eastAsia="Times New Roman" w:hAnsi="Times New Roman" w:cs="Times New Roman"/>
          <w:b/>
          <w:bCs/>
          <w:color w:val="333333"/>
          <w:sz w:val="28"/>
          <w:szCs w:val="28"/>
          <w:lang w:eastAsia="ru-RU"/>
        </w:rPr>
      </w:pPr>
      <w:r w:rsidRPr="00BC0F90">
        <w:rPr>
          <w:rFonts w:ascii="Times New Roman" w:eastAsia="Times New Roman" w:hAnsi="Times New Roman" w:cs="Times New Roman"/>
          <w:color w:val="333333"/>
          <w:sz w:val="28"/>
          <w:szCs w:val="28"/>
          <w:lang w:eastAsia="ru-RU"/>
        </w:rPr>
        <w:t>В течение всего праздника шли мастер – классы по изготовлению символа, наступ</w:t>
      </w:r>
      <w:r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ющего нового года – года собаки, оберегов,  сердечек,  в которых приняли участие все желающие. Гости побывали на концертных номерах «Самоцветов», артистов т</w:t>
      </w:r>
      <w:r w:rsidRPr="00BC0F90">
        <w:rPr>
          <w:rFonts w:ascii="Times New Roman" w:eastAsia="Times New Roman" w:hAnsi="Times New Roman" w:cs="Times New Roman"/>
          <w:color w:val="333333"/>
          <w:sz w:val="28"/>
          <w:szCs w:val="28"/>
          <w:lang w:eastAsia="ru-RU"/>
        </w:rPr>
        <w:t>е</w:t>
      </w:r>
      <w:r w:rsidRPr="00BC0F90">
        <w:rPr>
          <w:rFonts w:ascii="Times New Roman" w:eastAsia="Times New Roman" w:hAnsi="Times New Roman" w:cs="Times New Roman"/>
          <w:color w:val="333333"/>
          <w:sz w:val="28"/>
          <w:szCs w:val="28"/>
          <w:lang w:eastAsia="ru-RU"/>
        </w:rPr>
        <w:t>атра «Авось», учащихся Детской школы искусств. Мероприятие закончилось чаеп</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тием. Все без исключения гости ушли домой с хорошим настроением, с </w:t>
      </w:r>
      <w:r w:rsidRPr="00BC0F90">
        <w:rPr>
          <w:rFonts w:ascii="Times New Roman" w:eastAsia="Times New Roman" w:hAnsi="Times New Roman" w:cs="Times New Roman"/>
          <w:b/>
          <w:bCs/>
          <w:color w:val="333333"/>
          <w:sz w:val="28"/>
          <w:szCs w:val="28"/>
          <w:lang w:eastAsia="ru-RU"/>
        </w:rPr>
        <w:t>благодарностью в сердце</w:t>
      </w:r>
      <w:r w:rsidRPr="00BC0F90">
        <w:rPr>
          <w:rFonts w:ascii="Times New Roman" w:eastAsia="Times New Roman" w:hAnsi="Times New Roman" w:cs="Times New Roman"/>
          <w:color w:val="333333"/>
          <w:sz w:val="28"/>
          <w:szCs w:val="28"/>
          <w:lang w:eastAsia="ru-RU"/>
        </w:rPr>
        <w:t> за  фестиваль </w:t>
      </w:r>
      <w:r w:rsidRPr="00BC0F90">
        <w:rPr>
          <w:rFonts w:ascii="Times New Roman" w:eastAsia="Times New Roman" w:hAnsi="Times New Roman" w:cs="Times New Roman"/>
          <w:b/>
          <w:bCs/>
          <w:color w:val="333333"/>
          <w:sz w:val="28"/>
          <w:szCs w:val="28"/>
          <w:lang w:eastAsia="ru-RU"/>
        </w:rPr>
        <w:t>«Свет сердца».</w:t>
      </w:r>
    </w:p>
    <w:p w:rsidR="00E82D7F" w:rsidRPr="00BC0F90" w:rsidRDefault="00E82D7F" w:rsidP="00BC0F90">
      <w:pPr>
        <w:shd w:val="clear" w:color="auto" w:fill="FFFFFF"/>
        <w:spacing w:after="0" w:line="240" w:lineRule="auto"/>
        <w:jc w:val="both"/>
        <w:rPr>
          <w:rFonts w:ascii="Times New Roman" w:eastAsia="Times New Roman" w:hAnsi="Times New Roman" w:cs="Times New Roman"/>
          <w:b/>
          <w:bCs/>
          <w:color w:val="333333"/>
          <w:sz w:val="28"/>
          <w:szCs w:val="28"/>
          <w:lang w:eastAsia="ru-RU"/>
        </w:rPr>
      </w:pPr>
    </w:p>
    <w:p w:rsidR="00E82D7F" w:rsidRPr="00BC0F90" w:rsidRDefault="00E82D7F" w:rsidP="00BC0F90">
      <w:pPr>
        <w:shd w:val="clear" w:color="auto" w:fill="FFFFFF"/>
        <w:spacing w:after="0" w:line="240" w:lineRule="auto"/>
        <w:jc w:val="both"/>
        <w:rPr>
          <w:rFonts w:ascii="Times New Roman" w:eastAsia="Times New Roman" w:hAnsi="Times New Roman" w:cs="Times New Roman"/>
          <w:b/>
          <w:bCs/>
          <w:color w:val="333333"/>
          <w:sz w:val="28"/>
          <w:szCs w:val="28"/>
          <w:lang w:eastAsia="ru-RU"/>
        </w:rPr>
      </w:pPr>
    </w:p>
    <w:p w:rsidR="00E82D7F" w:rsidRPr="00BC0F90" w:rsidRDefault="00E82D7F" w:rsidP="00BC0F90">
      <w:pPr>
        <w:shd w:val="clear" w:color="auto" w:fill="FFFFFF"/>
        <w:spacing w:after="0" w:line="240" w:lineRule="auto"/>
        <w:jc w:val="both"/>
        <w:rPr>
          <w:rFonts w:ascii="Times New Roman" w:eastAsia="Times New Roman" w:hAnsi="Times New Roman" w:cs="Times New Roman"/>
          <w:b/>
          <w:bCs/>
          <w:color w:val="333333"/>
          <w:sz w:val="28"/>
          <w:szCs w:val="28"/>
          <w:lang w:eastAsia="ru-RU"/>
        </w:rPr>
      </w:pPr>
    </w:p>
    <w:p w:rsidR="00E82D7F" w:rsidRPr="00BC0F90" w:rsidRDefault="00E82D7F"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noProof/>
          <w:color w:val="333333"/>
          <w:sz w:val="28"/>
          <w:szCs w:val="28"/>
          <w:lang w:eastAsia="ru-RU"/>
        </w:rPr>
        <w:drawing>
          <wp:inline distT="0" distB="0" distL="0" distR="0" wp14:anchorId="34FB6256" wp14:editId="2AF8598E">
            <wp:extent cx="6589986" cy="3857296"/>
            <wp:effectExtent l="0" t="0" r="1905" b="0"/>
            <wp:docPr id="4" name="Рисунок 4" descr="C:\Users\1\Desktop\отчет 2017\DSC08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отчет 2017\DSC08248.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2201"/>
                    <a:stretch/>
                  </pic:blipFill>
                  <pic:spPr bwMode="auto">
                    <a:xfrm>
                      <a:off x="0" y="0"/>
                      <a:ext cx="6597531" cy="3861712"/>
                    </a:xfrm>
                    <a:prstGeom prst="rect">
                      <a:avLst/>
                    </a:prstGeom>
                    <a:noFill/>
                    <a:ln>
                      <a:noFill/>
                    </a:ln>
                    <a:extLst>
                      <a:ext uri="{53640926-AAD7-44D8-BBD7-CCE9431645EC}">
                        <a14:shadowObscured xmlns:a14="http://schemas.microsoft.com/office/drawing/2010/main"/>
                      </a:ext>
                    </a:extLst>
                  </pic:spPr>
                </pic:pic>
              </a:graphicData>
            </a:graphic>
          </wp:inline>
        </w:drawing>
      </w:r>
    </w:p>
    <w:p w:rsidR="00700954" w:rsidRPr="00BC0F90" w:rsidRDefault="00700954" w:rsidP="00BC0F90">
      <w:pPr>
        <w:pStyle w:val="a7"/>
        <w:shd w:val="clear" w:color="auto" w:fill="FFFFFF"/>
        <w:spacing w:before="0" w:beforeAutospacing="0" w:after="0" w:afterAutospacing="0"/>
        <w:jc w:val="center"/>
        <w:textAlignment w:val="baseline"/>
        <w:rPr>
          <w:color w:val="000000"/>
          <w:sz w:val="28"/>
          <w:szCs w:val="28"/>
        </w:rPr>
      </w:pPr>
    </w:p>
    <w:p w:rsidR="00ED7D05" w:rsidRDefault="00ED7D05" w:rsidP="00BC0F90">
      <w:pPr>
        <w:pStyle w:val="31"/>
        <w:tabs>
          <w:tab w:val="left" w:pos="540"/>
        </w:tabs>
        <w:rPr>
          <w:b/>
          <w:szCs w:val="28"/>
        </w:rPr>
      </w:pPr>
    </w:p>
    <w:p w:rsidR="00450D17" w:rsidRPr="00BC0F90" w:rsidRDefault="00651C24" w:rsidP="00BC0F90">
      <w:pPr>
        <w:pStyle w:val="31"/>
        <w:tabs>
          <w:tab w:val="left" w:pos="540"/>
        </w:tabs>
        <w:rPr>
          <w:b/>
          <w:szCs w:val="28"/>
        </w:rPr>
      </w:pPr>
      <w:r w:rsidRPr="00BC0F90">
        <w:rPr>
          <w:b/>
          <w:szCs w:val="28"/>
        </w:rPr>
        <w:lastRenderedPageBreak/>
        <w:t>Фестиваль «Промыс</w:t>
      </w:r>
      <w:r w:rsidR="009A3F3A" w:rsidRPr="00BC0F90">
        <w:rPr>
          <w:b/>
          <w:szCs w:val="28"/>
        </w:rPr>
        <w:t>ловские</w:t>
      </w:r>
      <w:r w:rsidR="007F6E91" w:rsidRPr="00BC0F90">
        <w:rPr>
          <w:b/>
          <w:szCs w:val="28"/>
        </w:rPr>
        <w:t xml:space="preserve"> тропы</w:t>
      </w:r>
      <w:r w:rsidR="009A3F3A" w:rsidRPr="00BC0F90">
        <w:rPr>
          <w:b/>
          <w:szCs w:val="28"/>
        </w:rPr>
        <w:t>»</w:t>
      </w:r>
    </w:p>
    <w:p w:rsidR="009A3F3A" w:rsidRPr="00BC0F90" w:rsidRDefault="009A3F3A" w:rsidP="00BC0F90">
      <w:pPr>
        <w:pStyle w:val="31"/>
        <w:tabs>
          <w:tab w:val="left" w:pos="540"/>
        </w:tabs>
        <w:jc w:val="left"/>
        <w:rPr>
          <w:b/>
          <w:szCs w:val="28"/>
        </w:rPr>
      </w:pPr>
    </w:p>
    <w:p w:rsidR="00EB6185" w:rsidRPr="00BC0F90" w:rsidRDefault="00EB6185" w:rsidP="00BC0F90">
      <w:pPr>
        <w:pStyle w:val="31"/>
        <w:tabs>
          <w:tab w:val="left" w:pos="540"/>
        </w:tabs>
        <w:jc w:val="both"/>
        <w:rPr>
          <w:szCs w:val="28"/>
        </w:rPr>
      </w:pPr>
      <w:r w:rsidRPr="00BC0F90">
        <w:rPr>
          <w:szCs w:val="28"/>
        </w:rPr>
        <w:t xml:space="preserve">Фестиваль </w:t>
      </w:r>
      <w:r w:rsidR="009A3F3A" w:rsidRPr="00BC0F90">
        <w:rPr>
          <w:szCs w:val="28"/>
        </w:rPr>
        <w:t xml:space="preserve">«Промысловские </w:t>
      </w:r>
      <w:r w:rsidRPr="00BC0F90">
        <w:rPr>
          <w:szCs w:val="28"/>
        </w:rPr>
        <w:t>тропы</w:t>
      </w:r>
      <w:r w:rsidR="009A3F3A" w:rsidRPr="00BC0F90">
        <w:rPr>
          <w:szCs w:val="28"/>
        </w:rPr>
        <w:t>»</w:t>
      </w:r>
      <w:r w:rsidRPr="00BC0F90">
        <w:rPr>
          <w:szCs w:val="28"/>
        </w:rPr>
        <w:t>, который ежегодно проводится в посёлке Пр</w:t>
      </w:r>
      <w:r w:rsidRPr="00BC0F90">
        <w:rPr>
          <w:szCs w:val="28"/>
        </w:rPr>
        <w:t>о</w:t>
      </w:r>
      <w:r w:rsidRPr="00BC0F90">
        <w:rPr>
          <w:szCs w:val="28"/>
        </w:rPr>
        <w:t xml:space="preserve">мысла Горнозаводского муниципального района </w:t>
      </w:r>
      <w:r w:rsidR="009A3F3A" w:rsidRPr="00BC0F90">
        <w:rPr>
          <w:szCs w:val="28"/>
        </w:rPr>
        <w:t xml:space="preserve"> </w:t>
      </w:r>
      <w:r w:rsidRPr="00BC0F90">
        <w:rPr>
          <w:szCs w:val="28"/>
        </w:rPr>
        <w:t>уже хорошо известен как в Пер</w:t>
      </w:r>
      <w:r w:rsidRPr="00BC0F90">
        <w:rPr>
          <w:szCs w:val="28"/>
        </w:rPr>
        <w:t>м</w:t>
      </w:r>
      <w:r w:rsidRPr="00BC0F90">
        <w:rPr>
          <w:szCs w:val="28"/>
        </w:rPr>
        <w:t>ском крае так и за его пределами. Фестиваль собир</w:t>
      </w:r>
      <w:r w:rsidR="00D1455F" w:rsidRPr="00BC0F90">
        <w:rPr>
          <w:szCs w:val="28"/>
        </w:rPr>
        <w:t>а</w:t>
      </w:r>
      <w:r w:rsidRPr="00BC0F90">
        <w:rPr>
          <w:szCs w:val="28"/>
        </w:rPr>
        <w:t>ет множество гостей.</w:t>
      </w:r>
    </w:p>
    <w:p w:rsidR="00EB6185" w:rsidRPr="00BC0F90" w:rsidRDefault="00EB6185" w:rsidP="00BC0F90">
      <w:pPr>
        <w:pStyle w:val="31"/>
        <w:tabs>
          <w:tab w:val="left" w:pos="540"/>
        </w:tabs>
        <w:jc w:val="both"/>
        <w:rPr>
          <w:color w:val="5C5C5C"/>
          <w:szCs w:val="28"/>
        </w:rPr>
      </w:pPr>
      <w:r w:rsidRPr="00BC0F90">
        <w:rPr>
          <w:color w:val="5C5C5C"/>
          <w:szCs w:val="28"/>
        </w:rPr>
        <w:t>Организаторы  фестиваля подготовили: экскурсионный тур «Промысловское кол</w:t>
      </w:r>
      <w:r w:rsidRPr="00BC0F90">
        <w:rPr>
          <w:color w:val="5C5C5C"/>
          <w:szCs w:val="28"/>
        </w:rPr>
        <w:t>ь</w:t>
      </w:r>
      <w:r w:rsidRPr="00BC0F90">
        <w:rPr>
          <w:color w:val="5C5C5C"/>
          <w:szCs w:val="28"/>
        </w:rPr>
        <w:t>цо»: «Страсти по золоту» (мытье золота на реке Полуденка), «Чаепитие у Чертова пальца» (чайная церемония на горе Колпаки), «Уха геологов» (рыбалка и уха на б</w:t>
      </w:r>
      <w:r w:rsidRPr="00BC0F90">
        <w:rPr>
          <w:color w:val="5C5C5C"/>
          <w:szCs w:val="28"/>
        </w:rPr>
        <w:t>е</w:t>
      </w:r>
      <w:r w:rsidRPr="00BC0F90">
        <w:rPr>
          <w:color w:val="5C5C5C"/>
          <w:szCs w:val="28"/>
        </w:rPr>
        <w:t>регу Портновского пруда), «По следам А. Грина» (экскурсия в дом писателя А. Гр</w:t>
      </w:r>
      <w:r w:rsidRPr="00BC0F90">
        <w:rPr>
          <w:color w:val="5C5C5C"/>
          <w:szCs w:val="28"/>
        </w:rPr>
        <w:t>и</w:t>
      </w:r>
      <w:r w:rsidRPr="00BC0F90">
        <w:rPr>
          <w:color w:val="5C5C5C"/>
          <w:szCs w:val="28"/>
        </w:rPr>
        <w:t>на), «Алмазные отметины» (экскурсия на Ключ желаний);пленэр на историко-природном комплексе «Колпаки»; фестивальная поляна «Промысловское гульбище» (концертная программа, выставка-ярмарка народных промыслов и ремесел, мастер-классы по камнерезному искусству, изготовлению изделий из проволоки, вязке ба</w:t>
      </w:r>
      <w:r w:rsidRPr="00BC0F90">
        <w:rPr>
          <w:color w:val="5C5C5C"/>
          <w:szCs w:val="28"/>
        </w:rPr>
        <w:t>н</w:t>
      </w:r>
      <w:r w:rsidRPr="00BC0F90">
        <w:rPr>
          <w:color w:val="5C5C5C"/>
          <w:szCs w:val="28"/>
        </w:rPr>
        <w:t>ных веников, рисованию на воде и цветным песком; мастерская Промысловской ку</w:t>
      </w:r>
      <w:r w:rsidRPr="00BC0F90">
        <w:rPr>
          <w:color w:val="5C5C5C"/>
          <w:szCs w:val="28"/>
        </w:rPr>
        <w:t>х</w:t>
      </w:r>
      <w:r w:rsidRPr="00BC0F90">
        <w:rPr>
          <w:color w:val="5C5C5C"/>
          <w:szCs w:val="28"/>
        </w:rPr>
        <w:t>ни (дегустация традиционных блюд из сныти, мастер-класс по приготовлению сал</w:t>
      </w:r>
      <w:r w:rsidRPr="00BC0F90">
        <w:rPr>
          <w:color w:val="5C5C5C"/>
          <w:szCs w:val="28"/>
        </w:rPr>
        <w:t>а</w:t>
      </w:r>
      <w:r w:rsidRPr="00BC0F90">
        <w:rPr>
          <w:color w:val="5C5C5C"/>
          <w:szCs w:val="28"/>
        </w:rPr>
        <w:t>тов из трав);творческая площадка «Мастеровые промыслы» (выставка нематериал</w:t>
      </w:r>
      <w:r w:rsidRPr="00BC0F90">
        <w:rPr>
          <w:color w:val="5C5C5C"/>
          <w:szCs w:val="28"/>
        </w:rPr>
        <w:t>ь</w:t>
      </w:r>
      <w:r w:rsidRPr="00BC0F90">
        <w:rPr>
          <w:color w:val="5C5C5C"/>
          <w:szCs w:val="28"/>
        </w:rPr>
        <w:t>ного культурного наследия п. Промысла, приискового быта, а также мастер-класс по вышивке).Работники МБУК «Горнозаводская центральная межпоселенческая би</w:t>
      </w:r>
      <w:r w:rsidRPr="00BC0F90">
        <w:rPr>
          <w:color w:val="5C5C5C"/>
          <w:szCs w:val="28"/>
        </w:rPr>
        <w:t>б</w:t>
      </w:r>
      <w:r w:rsidRPr="00BC0F90">
        <w:rPr>
          <w:color w:val="5C5C5C"/>
          <w:szCs w:val="28"/>
        </w:rPr>
        <w:t>лиотека» в составе директора Русских Натальи Николаевны, заведующего отделом обслуживания Лукиной Ларисы Геннадьевны и библиотекаря Захаровой Инны Ан</w:t>
      </w:r>
      <w:r w:rsidRPr="00BC0F90">
        <w:rPr>
          <w:color w:val="5C5C5C"/>
          <w:szCs w:val="28"/>
        </w:rPr>
        <w:t>а</w:t>
      </w:r>
      <w:r w:rsidRPr="00BC0F90">
        <w:rPr>
          <w:color w:val="5C5C5C"/>
          <w:szCs w:val="28"/>
        </w:rPr>
        <w:t>тольевны  ранним утром выехали из г. Горнозаводска в посёлок Промысла, для уч</w:t>
      </w:r>
      <w:r w:rsidRPr="00BC0F90">
        <w:rPr>
          <w:color w:val="5C5C5C"/>
          <w:szCs w:val="28"/>
        </w:rPr>
        <w:t>а</w:t>
      </w:r>
      <w:r w:rsidRPr="00BC0F90">
        <w:rPr>
          <w:color w:val="5C5C5C"/>
          <w:szCs w:val="28"/>
        </w:rPr>
        <w:t>стия в фестивале «Промысловские тропы». Н. Н. Русских провела несколько  инт</w:t>
      </w:r>
      <w:r w:rsidRPr="00BC0F90">
        <w:rPr>
          <w:color w:val="5C5C5C"/>
          <w:szCs w:val="28"/>
        </w:rPr>
        <w:t>е</w:t>
      </w:r>
      <w:r w:rsidRPr="00BC0F90">
        <w:rPr>
          <w:color w:val="5C5C5C"/>
          <w:szCs w:val="28"/>
        </w:rPr>
        <w:t>ресных и познавательных  экскурсий в Дом – музей Александра Грина. Гости фест</w:t>
      </w:r>
      <w:r w:rsidRPr="00BC0F90">
        <w:rPr>
          <w:color w:val="5C5C5C"/>
          <w:szCs w:val="28"/>
        </w:rPr>
        <w:t>и</w:t>
      </w:r>
      <w:r w:rsidRPr="00BC0F90">
        <w:rPr>
          <w:color w:val="5C5C5C"/>
          <w:szCs w:val="28"/>
        </w:rPr>
        <w:t>валя  познакомились с биографией А. С. Грина, с его пребыванием в нашем районе, в п. Промысла( в  1900 году -  Крестовоздвиженские Золотые  Промысла) , рассказала : с какой целью он сюда пришел и нашел ли, то,  что искал. Вспоминали произведения писателя,  его «Автобиографическую повесть», в которой А. С. Грин  делится восп</w:t>
      </w:r>
      <w:r w:rsidRPr="00BC0F90">
        <w:rPr>
          <w:color w:val="5C5C5C"/>
          <w:szCs w:val="28"/>
        </w:rPr>
        <w:t>о</w:t>
      </w:r>
      <w:r w:rsidRPr="00BC0F90">
        <w:rPr>
          <w:color w:val="5C5C5C"/>
          <w:szCs w:val="28"/>
        </w:rPr>
        <w:t>минаниями и впечатлениями о пребывании  в п. Промысла, п. Теплая Гора и п. П</w:t>
      </w:r>
      <w:r w:rsidRPr="00BC0F90">
        <w:rPr>
          <w:color w:val="5C5C5C"/>
          <w:szCs w:val="28"/>
        </w:rPr>
        <w:t>а</w:t>
      </w:r>
      <w:r w:rsidRPr="00BC0F90">
        <w:rPr>
          <w:color w:val="5C5C5C"/>
          <w:szCs w:val="28"/>
        </w:rPr>
        <w:t>шия.  Лукина Л.Г. на  игровой площадке «Прошкина поляна» организовала  провела различные литературные конкурсы , викторины и игры.</w:t>
      </w:r>
      <w:r w:rsidR="00E70BD4" w:rsidRPr="00BC0F90">
        <w:rPr>
          <w:color w:val="5C5C5C"/>
          <w:szCs w:val="28"/>
        </w:rPr>
        <w:t xml:space="preserve"> </w:t>
      </w:r>
      <w:r w:rsidRPr="00BC0F90">
        <w:rPr>
          <w:color w:val="5C5C5C"/>
          <w:szCs w:val="28"/>
        </w:rPr>
        <w:t>Захарова И.А. в течение вс</w:t>
      </w:r>
      <w:r w:rsidRPr="00BC0F90">
        <w:rPr>
          <w:color w:val="5C5C5C"/>
          <w:szCs w:val="28"/>
        </w:rPr>
        <w:t>е</w:t>
      </w:r>
      <w:r w:rsidRPr="00BC0F90">
        <w:rPr>
          <w:color w:val="5C5C5C"/>
          <w:szCs w:val="28"/>
        </w:rPr>
        <w:t xml:space="preserve">го дня предлагала гостям праздника  сувениры как  добрые воспоминания об этом замечательном празднике. </w:t>
      </w:r>
    </w:p>
    <w:p w:rsidR="00381CC7" w:rsidRPr="00BC0F90" w:rsidRDefault="00381CC7" w:rsidP="00BC0F90">
      <w:pPr>
        <w:spacing w:after="0" w:line="240" w:lineRule="auto"/>
        <w:jc w:val="both"/>
        <w:rPr>
          <w:rFonts w:ascii="Times New Roman" w:hAnsi="Times New Roman" w:cs="Times New Roman"/>
          <w:color w:val="333333"/>
          <w:sz w:val="28"/>
          <w:szCs w:val="28"/>
          <w:shd w:val="clear" w:color="auto" w:fill="FFFFFF"/>
        </w:rPr>
      </w:pPr>
    </w:p>
    <w:p w:rsidR="00A12910" w:rsidRPr="00BC0F90" w:rsidRDefault="00A12910" w:rsidP="00BC0F90">
      <w:pPr>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noProof/>
          <w:color w:val="333333"/>
          <w:sz w:val="28"/>
          <w:szCs w:val="28"/>
          <w:lang w:eastAsia="ru-RU"/>
        </w:rPr>
        <w:lastRenderedPageBreak/>
        <w:drawing>
          <wp:inline distT="0" distB="0" distL="0" distR="0" wp14:anchorId="14906E09" wp14:editId="03DA13C2">
            <wp:extent cx="6550575" cy="4367048"/>
            <wp:effectExtent l="0" t="0" r="3175" b="0"/>
            <wp:docPr id="22" name="Рисунок 22" descr="G:\промысла\DSC07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промысла\DSC0707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558100" cy="4372065"/>
                    </a:xfrm>
                    <a:prstGeom prst="rect">
                      <a:avLst/>
                    </a:prstGeom>
                    <a:noFill/>
                    <a:ln>
                      <a:noFill/>
                    </a:ln>
                  </pic:spPr>
                </pic:pic>
              </a:graphicData>
            </a:graphic>
          </wp:inline>
        </w:drawing>
      </w:r>
    </w:p>
    <w:p w:rsidR="00774659" w:rsidRPr="00BC0F90" w:rsidRDefault="00774659" w:rsidP="00BC0F90">
      <w:pPr>
        <w:spacing w:after="0" w:line="240" w:lineRule="auto"/>
        <w:jc w:val="both"/>
        <w:rPr>
          <w:rFonts w:ascii="Times New Roman" w:eastAsia="Times New Roman" w:hAnsi="Times New Roman" w:cs="Times New Roman"/>
          <w:color w:val="333333"/>
          <w:sz w:val="28"/>
          <w:szCs w:val="28"/>
          <w:lang w:eastAsia="ru-RU"/>
        </w:rPr>
      </w:pPr>
    </w:p>
    <w:p w:rsidR="00774659" w:rsidRPr="00BC0F90" w:rsidRDefault="00774659" w:rsidP="00BC0F90">
      <w:pPr>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4.4. Основные виды уставной деятельности, услуги, введенные в отчетном году, их эффективность. Динамика платных услуг по видам. Рейтинг наиболее доходных в</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 xml:space="preserve">дов платных услуг. </w:t>
      </w:r>
    </w:p>
    <w:p w:rsidR="00774659" w:rsidRPr="00BC0F90" w:rsidRDefault="00116C18" w:rsidP="00BC0F90">
      <w:pPr>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  Виды уставной деятельности остались без изменений. В Устав МБУК «ГЦМБ» б</w:t>
      </w:r>
      <w:r w:rsidRPr="00BC0F90">
        <w:rPr>
          <w:rFonts w:ascii="Times New Roman" w:eastAsia="Times New Roman" w:hAnsi="Times New Roman" w:cs="Times New Roman"/>
          <w:color w:val="333333"/>
          <w:sz w:val="28"/>
          <w:szCs w:val="28"/>
          <w:lang w:eastAsia="ru-RU"/>
        </w:rPr>
        <w:t>ы</w:t>
      </w:r>
      <w:r w:rsidRPr="00BC0F90">
        <w:rPr>
          <w:rFonts w:ascii="Times New Roman" w:eastAsia="Times New Roman" w:hAnsi="Times New Roman" w:cs="Times New Roman"/>
          <w:color w:val="333333"/>
          <w:sz w:val="28"/>
          <w:szCs w:val="28"/>
          <w:lang w:eastAsia="ru-RU"/>
        </w:rPr>
        <w:t xml:space="preserve">ли внесены изменения </w:t>
      </w:r>
      <w:r w:rsidR="004B5D9C" w:rsidRPr="00BC0F90">
        <w:rPr>
          <w:rFonts w:ascii="Times New Roman" w:eastAsia="Times New Roman" w:hAnsi="Times New Roman" w:cs="Times New Roman"/>
          <w:color w:val="333333"/>
          <w:sz w:val="28"/>
          <w:szCs w:val="28"/>
          <w:lang w:eastAsia="ru-RU"/>
        </w:rPr>
        <w:t>в несколько пунктов (Приказ управления культуры и работы с молодёжью администрации Горнозаводского муниципального района «О внесении изменений в Устав МБУК «ГЦМБ» №36 от 07.08.2017 г.).</w:t>
      </w:r>
      <w:r w:rsidRPr="00BC0F90">
        <w:rPr>
          <w:rFonts w:ascii="Times New Roman" w:eastAsia="Times New Roman" w:hAnsi="Times New Roman" w:cs="Times New Roman"/>
          <w:color w:val="333333"/>
          <w:sz w:val="28"/>
          <w:szCs w:val="28"/>
          <w:lang w:eastAsia="ru-RU"/>
        </w:rPr>
        <w:t xml:space="preserve">      </w:t>
      </w:r>
      <w:r w:rsidR="00774659" w:rsidRPr="00BC0F90">
        <w:rPr>
          <w:rFonts w:ascii="Times New Roman" w:eastAsia="Times New Roman" w:hAnsi="Times New Roman" w:cs="Times New Roman"/>
          <w:color w:val="333333"/>
          <w:sz w:val="28"/>
          <w:szCs w:val="28"/>
          <w:lang w:eastAsia="ru-RU"/>
        </w:rPr>
        <w:t>Платные услуги пред</w:t>
      </w:r>
      <w:r w:rsidR="00774659" w:rsidRPr="00BC0F90">
        <w:rPr>
          <w:rFonts w:ascii="Times New Roman" w:eastAsia="Times New Roman" w:hAnsi="Times New Roman" w:cs="Times New Roman"/>
          <w:color w:val="333333"/>
          <w:sz w:val="28"/>
          <w:szCs w:val="28"/>
          <w:lang w:eastAsia="ru-RU"/>
        </w:rPr>
        <w:t>о</w:t>
      </w:r>
      <w:r w:rsidR="00774659" w:rsidRPr="00BC0F90">
        <w:rPr>
          <w:rFonts w:ascii="Times New Roman" w:eastAsia="Times New Roman" w:hAnsi="Times New Roman" w:cs="Times New Roman"/>
          <w:color w:val="333333"/>
          <w:sz w:val="28"/>
          <w:szCs w:val="28"/>
          <w:lang w:eastAsia="ru-RU"/>
        </w:rPr>
        <w:t xml:space="preserve">ставляют все муниципальные библиотеки района. Так, например, МБУК «ГЦМБ» </w:t>
      </w:r>
      <w:r w:rsidRPr="00BC0F90">
        <w:rPr>
          <w:rFonts w:ascii="Times New Roman" w:eastAsia="Times New Roman" w:hAnsi="Times New Roman" w:cs="Times New Roman"/>
          <w:color w:val="333333"/>
          <w:sz w:val="28"/>
          <w:szCs w:val="28"/>
          <w:lang w:eastAsia="ru-RU"/>
        </w:rPr>
        <w:t>оказывает следующие услуги: ксерокопирование документов  А 4, А3, распечатку с электронного носителя, распечатку с электронного носителя в цвете, сканирование, консультационные услуги по вопросам Интернет, редактирование и форматирование текста, оформление оригинал – макетов, работа самостоятельно на ПК, отправка фа</w:t>
      </w:r>
      <w:r w:rsidRPr="00BC0F90">
        <w:rPr>
          <w:rFonts w:ascii="Times New Roman" w:eastAsia="Times New Roman" w:hAnsi="Times New Roman" w:cs="Times New Roman"/>
          <w:color w:val="333333"/>
          <w:sz w:val="28"/>
          <w:szCs w:val="28"/>
          <w:lang w:eastAsia="ru-RU"/>
        </w:rPr>
        <w:t>к</w:t>
      </w:r>
      <w:r w:rsidRPr="00BC0F90">
        <w:rPr>
          <w:rFonts w:ascii="Times New Roman" w:eastAsia="Times New Roman" w:hAnsi="Times New Roman" w:cs="Times New Roman"/>
          <w:color w:val="333333"/>
          <w:sz w:val="28"/>
          <w:szCs w:val="28"/>
          <w:lang w:eastAsia="ru-RU"/>
        </w:rPr>
        <w:t>са. За год  доход от платных услуг составил 173 рубля</w:t>
      </w:r>
      <w:r w:rsidR="00FE2745" w:rsidRPr="00BC0F90">
        <w:rPr>
          <w:rFonts w:ascii="Times New Roman" w:eastAsia="Times New Roman" w:hAnsi="Times New Roman" w:cs="Times New Roman"/>
          <w:color w:val="333333"/>
          <w:sz w:val="28"/>
          <w:szCs w:val="28"/>
          <w:lang w:eastAsia="ru-RU"/>
        </w:rPr>
        <w:t>.</w:t>
      </w:r>
    </w:p>
    <w:p w:rsidR="00116C18" w:rsidRPr="00BC0F90" w:rsidRDefault="00116C18" w:rsidP="00BC0F90">
      <w:pPr>
        <w:spacing w:after="0" w:line="240" w:lineRule="auto"/>
        <w:jc w:val="both"/>
        <w:rPr>
          <w:rFonts w:ascii="Times New Roman" w:eastAsia="Times New Roman" w:hAnsi="Times New Roman" w:cs="Times New Roman"/>
          <w:color w:val="333333"/>
          <w:sz w:val="28"/>
          <w:szCs w:val="28"/>
          <w:lang w:eastAsia="ru-RU"/>
        </w:rPr>
      </w:pPr>
    </w:p>
    <w:p w:rsidR="009A3F3A" w:rsidRPr="00BC0F90" w:rsidRDefault="00190FDF" w:rsidP="00BC0F90">
      <w:pPr>
        <w:spacing w:after="0" w:line="240" w:lineRule="auto"/>
        <w:ind w:left="360"/>
        <w:jc w:val="both"/>
        <w:rPr>
          <w:rFonts w:ascii="Times New Roman" w:hAnsi="Times New Roman" w:cs="Times New Roman"/>
          <w:b/>
          <w:color w:val="333333"/>
          <w:sz w:val="28"/>
          <w:szCs w:val="28"/>
          <w:shd w:val="clear" w:color="auto" w:fill="FFFFFF"/>
        </w:rPr>
      </w:pPr>
      <w:r w:rsidRPr="00BC0F90">
        <w:rPr>
          <w:rFonts w:ascii="Times New Roman" w:hAnsi="Times New Roman" w:cs="Times New Roman"/>
          <w:b/>
          <w:color w:val="333333"/>
          <w:sz w:val="28"/>
          <w:szCs w:val="28"/>
          <w:shd w:val="clear" w:color="auto" w:fill="FFFFFF"/>
        </w:rPr>
        <w:t>4</w:t>
      </w:r>
      <w:r w:rsidR="009A3F3A" w:rsidRPr="00BC0F90">
        <w:rPr>
          <w:rFonts w:ascii="Times New Roman" w:hAnsi="Times New Roman" w:cs="Times New Roman"/>
          <w:b/>
          <w:color w:val="333333"/>
          <w:sz w:val="28"/>
          <w:szCs w:val="28"/>
          <w:shd w:val="clear" w:color="auto" w:fill="FFFFFF"/>
        </w:rPr>
        <w:t>.5. Привлекательная библиотека. Организация пространства библиотек. Р</w:t>
      </w:r>
      <w:r w:rsidR="009A3F3A" w:rsidRPr="00BC0F90">
        <w:rPr>
          <w:rFonts w:ascii="Times New Roman" w:hAnsi="Times New Roman" w:cs="Times New Roman"/>
          <w:b/>
          <w:color w:val="333333"/>
          <w:sz w:val="28"/>
          <w:szCs w:val="28"/>
          <w:shd w:val="clear" w:color="auto" w:fill="FFFFFF"/>
        </w:rPr>
        <w:t>е</w:t>
      </w:r>
      <w:r w:rsidR="009A3F3A" w:rsidRPr="00BC0F90">
        <w:rPr>
          <w:rFonts w:ascii="Times New Roman" w:hAnsi="Times New Roman" w:cs="Times New Roman"/>
          <w:b/>
          <w:color w:val="333333"/>
          <w:sz w:val="28"/>
          <w:szCs w:val="28"/>
          <w:shd w:val="clear" w:color="auto" w:fill="FFFFFF"/>
        </w:rPr>
        <w:t>клама, Фирменный знак, фирменный стиль. РК – деятельности. СМИ. Пар</w:t>
      </w:r>
      <w:r w:rsidR="009A3F3A" w:rsidRPr="00BC0F90">
        <w:rPr>
          <w:rFonts w:ascii="Times New Roman" w:hAnsi="Times New Roman" w:cs="Times New Roman"/>
          <w:b/>
          <w:color w:val="333333"/>
          <w:sz w:val="28"/>
          <w:szCs w:val="28"/>
          <w:shd w:val="clear" w:color="auto" w:fill="FFFFFF"/>
        </w:rPr>
        <w:t>т</w:t>
      </w:r>
      <w:r w:rsidR="009A3F3A" w:rsidRPr="00BC0F90">
        <w:rPr>
          <w:rFonts w:ascii="Times New Roman" w:hAnsi="Times New Roman" w:cs="Times New Roman"/>
          <w:b/>
          <w:color w:val="333333"/>
          <w:sz w:val="28"/>
          <w:szCs w:val="28"/>
          <w:shd w:val="clear" w:color="auto" w:fill="FFFFFF"/>
        </w:rPr>
        <w:t>неры библиотек.</w:t>
      </w:r>
    </w:p>
    <w:p w:rsidR="009A3F3A" w:rsidRPr="00BC0F90" w:rsidRDefault="009A3F3A" w:rsidP="00BC0F90">
      <w:pPr>
        <w:spacing w:after="0" w:line="240" w:lineRule="auto"/>
        <w:ind w:left="360"/>
        <w:jc w:val="both"/>
        <w:rPr>
          <w:rFonts w:ascii="Times New Roman" w:hAnsi="Times New Roman" w:cs="Times New Roman"/>
          <w:b/>
          <w:color w:val="333333"/>
          <w:sz w:val="28"/>
          <w:szCs w:val="28"/>
          <w:shd w:val="clear" w:color="auto" w:fill="FFFFFF"/>
        </w:rPr>
      </w:pPr>
      <w:r w:rsidRPr="00BC0F90">
        <w:rPr>
          <w:rFonts w:ascii="Times New Roman" w:hAnsi="Times New Roman" w:cs="Times New Roman"/>
          <w:b/>
          <w:color w:val="333333"/>
          <w:sz w:val="28"/>
          <w:szCs w:val="28"/>
          <w:shd w:val="clear" w:color="auto" w:fill="FFFFFF"/>
        </w:rPr>
        <w:t>Партнеры библиотек. Формы (схема) взаимодействия.</w:t>
      </w:r>
    </w:p>
    <w:p w:rsidR="009A3F3A" w:rsidRPr="00BC0F90" w:rsidRDefault="009A3F3A" w:rsidP="00BC0F90">
      <w:pPr>
        <w:spacing w:after="0" w:line="240" w:lineRule="auto"/>
        <w:ind w:left="360"/>
        <w:jc w:val="both"/>
        <w:rPr>
          <w:rFonts w:ascii="Times New Roman" w:hAnsi="Times New Roman" w:cs="Times New Roman"/>
          <w:color w:val="000000"/>
          <w:sz w:val="28"/>
          <w:szCs w:val="28"/>
        </w:rPr>
      </w:pPr>
      <w:r w:rsidRPr="00BC0F90">
        <w:rPr>
          <w:rFonts w:ascii="Times New Roman" w:hAnsi="Times New Roman" w:cs="Times New Roman"/>
          <w:color w:val="333333"/>
          <w:sz w:val="28"/>
          <w:szCs w:val="28"/>
          <w:shd w:val="clear" w:color="auto" w:fill="FFFFFF"/>
        </w:rPr>
        <w:t xml:space="preserve">Муниципальные библиотеки работают в тесном сотрудничестве с организациями и учреждениями, которые заинтересованы в продвижении книги и чтения. </w:t>
      </w:r>
      <w:r w:rsidR="00AE2F73" w:rsidRPr="00BC0F90">
        <w:rPr>
          <w:rFonts w:ascii="Times New Roman" w:hAnsi="Times New Roman" w:cs="Times New Roman"/>
          <w:color w:val="333333"/>
          <w:sz w:val="28"/>
          <w:szCs w:val="28"/>
          <w:shd w:val="clear" w:color="auto" w:fill="FFFFFF"/>
        </w:rPr>
        <w:t>Наш</w:t>
      </w:r>
      <w:r w:rsidR="00AE2F73" w:rsidRPr="00BC0F90">
        <w:rPr>
          <w:rFonts w:ascii="Times New Roman" w:hAnsi="Times New Roman" w:cs="Times New Roman"/>
          <w:color w:val="333333"/>
          <w:sz w:val="28"/>
          <w:szCs w:val="28"/>
          <w:shd w:val="clear" w:color="auto" w:fill="FFFFFF"/>
        </w:rPr>
        <w:t>и</w:t>
      </w:r>
      <w:r w:rsidR="00AE2F73" w:rsidRPr="00BC0F90">
        <w:rPr>
          <w:rFonts w:ascii="Times New Roman" w:hAnsi="Times New Roman" w:cs="Times New Roman"/>
          <w:color w:val="333333"/>
          <w:sz w:val="28"/>
          <w:szCs w:val="28"/>
          <w:shd w:val="clear" w:color="auto" w:fill="FFFFFF"/>
        </w:rPr>
        <w:t>ми партнёрами являются органы власти, ГКУ «Госбюро Пермского края», Горн</w:t>
      </w:r>
      <w:r w:rsidR="00AE2F73" w:rsidRPr="00BC0F90">
        <w:rPr>
          <w:rFonts w:ascii="Times New Roman" w:hAnsi="Times New Roman" w:cs="Times New Roman"/>
          <w:color w:val="333333"/>
          <w:sz w:val="28"/>
          <w:szCs w:val="28"/>
          <w:shd w:val="clear" w:color="auto" w:fill="FFFFFF"/>
        </w:rPr>
        <w:t>о</w:t>
      </w:r>
      <w:r w:rsidR="00AE2F73" w:rsidRPr="00BC0F90">
        <w:rPr>
          <w:rFonts w:ascii="Times New Roman" w:hAnsi="Times New Roman" w:cs="Times New Roman"/>
          <w:color w:val="333333"/>
          <w:sz w:val="28"/>
          <w:szCs w:val="28"/>
          <w:shd w:val="clear" w:color="auto" w:fill="FFFFFF"/>
        </w:rPr>
        <w:t>заводский политехнический техникум, МАУДО «Бассейн Юность», Горнозаво</w:t>
      </w:r>
      <w:r w:rsidR="00AE2F73" w:rsidRPr="00BC0F90">
        <w:rPr>
          <w:rFonts w:ascii="Times New Roman" w:hAnsi="Times New Roman" w:cs="Times New Roman"/>
          <w:color w:val="333333"/>
          <w:sz w:val="28"/>
          <w:szCs w:val="28"/>
          <w:shd w:val="clear" w:color="auto" w:fill="FFFFFF"/>
        </w:rPr>
        <w:t>д</w:t>
      </w:r>
      <w:r w:rsidR="00AE2F73" w:rsidRPr="00BC0F90">
        <w:rPr>
          <w:rFonts w:ascii="Times New Roman" w:hAnsi="Times New Roman" w:cs="Times New Roman"/>
          <w:color w:val="333333"/>
          <w:sz w:val="28"/>
          <w:szCs w:val="28"/>
          <w:shd w:val="clear" w:color="auto" w:fill="FFFFFF"/>
        </w:rPr>
        <w:t>ские средние школы, Горнозаводский ПНИ, учреждения культуры, районное о</w:t>
      </w:r>
      <w:r w:rsidR="00AE2F73" w:rsidRPr="00BC0F90">
        <w:rPr>
          <w:rFonts w:ascii="Times New Roman" w:hAnsi="Times New Roman" w:cs="Times New Roman"/>
          <w:color w:val="333333"/>
          <w:sz w:val="28"/>
          <w:szCs w:val="28"/>
          <w:shd w:val="clear" w:color="auto" w:fill="FFFFFF"/>
        </w:rPr>
        <w:t>б</w:t>
      </w:r>
      <w:r w:rsidR="00AE2F73" w:rsidRPr="00BC0F90">
        <w:rPr>
          <w:rFonts w:ascii="Times New Roman" w:hAnsi="Times New Roman" w:cs="Times New Roman"/>
          <w:color w:val="333333"/>
          <w:sz w:val="28"/>
          <w:szCs w:val="28"/>
          <w:shd w:val="clear" w:color="auto" w:fill="FFFFFF"/>
        </w:rPr>
        <w:lastRenderedPageBreak/>
        <w:t>щество инвалидов, общество слепых г. Чусовой,</w:t>
      </w:r>
      <w:r w:rsidR="00AE2F73" w:rsidRPr="00BC0F90">
        <w:rPr>
          <w:color w:val="000000"/>
          <w:sz w:val="28"/>
          <w:szCs w:val="28"/>
        </w:rPr>
        <w:t xml:space="preserve"> </w:t>
      </w:r>
      <w:r w:rsidR="00AE2F73" w:rsidRPr="00BC0F90">
        <w:rPr>
          <w:rFonts w:ascii="Times New Roman" w:hAnsi="Times New Roman" w:cs="Times New Roman"/>
          <w:color w:val="000000"/>
          <w:sz w:val="28"/>
          <w:szCs w:val="28"/>
        </w:rPr>
        <w:t>Общественная организация вет</w:t>
      </w:r>
      <w:r w:rsidR="00AE2F73" w:rsidRPr="00BC0F90">
        <w:rPr>
          <w:rFonts w:ascii="Times New Roman" w:hAnsi="Times New Roman" w:cs="Times New Roman"/>
          <w:color w:val="000000"/>
          <w:sz w:val="28"/>
          <w:szCs w:val="28"/>
        </w:rPr>
        <w:t>е</w:t>
      </w:r>
      <w:r w:rsidR="00AE2F73" w:rsidRPr="00BC0F90">
        <w:rPr>
          <w:rFonts w:ascii="Times New Roman" w:hAnsi="Times New Roman" w:cs="Times New Roman"/>
          <w:color w:val="000000"/>
          <w:sz w:val="28"/>
          <w:szCs w:val="28"/>
        </w:rPr>
        <w:t>ранов (пенсионеров) войны, труда, вооруженных сил и правоохранительных орг</w:t>
      </w:r>
      <w:r w:rsidR="00AE2F73" w:rsidRPr="00BC0F90">
        <w:rPr>
          <w:rFonts w:ascii="Times New Roman" w:hAnsi="Times New Roman" w:cs="Times New Roman"/>
          <w:color w:val="000000"/>
          <w:sz w:val="28"/>
          <w:szCs w:val="28"/>
        </w:rPr>
        <w:t>а</w:t>
      </w:r>
      <w:r w:rsidR="00AE2F73" w:rsidRPr="00BC0F90">
        <w:rPr>
          <w:rFonts w:ascii="Times New Roman" w:hAnsi="Times New Roman" w:cs="Times New Roman"/>
          <w:color w:val="000000"/>
          <w:sz w:val="28"/>
          <w:szCs w:val="28"/>
        </w:rPr>
        <w:t>нов Горнозаводского района</w:t>
      </w:r>
      <w:r w:rsidR="00D160F9" w:rsidRPr="00BC0F90">
        <w:rPr>
          <w:rFonts w:ascii="Times New Roman" w:hAnsi="Times New Roman" w:cs="Times New Roman"/>
          <w:color w:val="000000"/>
          <w:sz w:val="28"/>
          <w:szCs w:val="28"/>
        </w:rPr>
        <w:t>,</w:t>
      </w:r>
      <w:r w:rsidR="00D160F9" w:rsidRPr="00BC0F90">
        <w:rPr>
          <w:rFonts w:ascii="Times New Roman" w:hAnsi="Times New Roman" w:cs="Times New Roman"/>
          <w:sz w:val="28"/>
          <w:szCs w:val="28"/>
        </w:rPr>
        <w:t xml:space="preserve"> ГКУ ПК СОН «Центр помощи детям, оставшимся без попечения родителей</w:t>
      </w:r>
      <w:r w:rsidR="00AE2F73" w:rsidRPr="00BC0F90">
        <w:rPr>
          <w:rFonts w:ascii="Times New Roman" w:hAnsi="Times New Roman" w:cs="Times New Roman"/>
          <w:color w:val="000000"/>
          <w:sz w:val="28"/>
          <w:szCs w:val="28"/>
        </w:rPr>
        <w:t xml:space="preserve"> и др. </w:t>
      </w:r>
    </w:p>
    <w:p w:rsidR="00AE2F73" w:rsidRPr="00BC0F90" w:rsidRDefault="00AE2F73" w:rsidP="00BC0F90">
      <w:pPr>
        <w:spacing w:after="0" w:line="240" w:lineRule="auto"/>
        <w:ind w:left="360"/>
        <w:jc w:val="both"/>
        <w:rPr>
          <w:rFonts w:ascii="Times New Roman" w:hAnsi="Times New Roman" w:cs="Times New Roman"/>
          <w:color w:val="000000"/>
          <w:sz w:val="28"/>
          <w:szCs w:val="28"/>
        </w:rPr>
      </w:pPr>
    </w:p>
    <w:tbl>
      <w:tblPr>
        <w:tblStyle w:val="a5"/>
        <w:tblW w:w="0" w:type="auto"/>
        <w:tblInd w:w="360" w:type="dxa"/>
        <w:tblLook w:val="04A0" w:firstRow="1" w:lastRow="0" w:firstColumn="1" w:lastColumn="0" w:noHBand="0" w:noVBand="1"/>
      </w:tblPr>
      <w:tblGrid>
        <w:gridCol w:w="4625"/>
        <w:gridCol w:w="4586"/>
      </w:tblGrid>
      <w:tr w:rsidR="007856FE" w:rsidRPr="00BC0F90" w:rsidTr="00D160F9">
        <w:tc>
          <w:tcPr>
            <w:tcW w:w="4625" w:type="dxa"/>
          </w:tcPr>
          <w:p w:rsidR="00AE2F73" w:rsidRPr="00BC0F90" w:rsidRDefault="00AE2F73" w:rsidP="00BC0F90">
            <w:pPr>
              <w:jc w:val="center"/>
              <w:rPr>
                <w:rFonts w:ascii="Times New Roman" w:hAnsi="Times New Roman" w:cs="Times New Roman"/>
                <w:b/>
                <w:sz w:val="28"/>
                <w:szCs w:val="28"/>
              </w:rPr>
            </w:pPr>
            <w:r w:rsidRPr="00BC0F90">
              <w:rPr>
                <w:rFonts w:ascii="Times New Roman" w:hAnsi="Times New Roman" w:cs="Times New Roman"/>
                <w:b/>
                <w:sz w:val="28"/>
                <w:szCs w:val="28"/>
              </w:rPr>
              <w:t>Партнеры библиотек</w:t>
            </w:r>
          </w:p>
        </w:tc>
        <w:tc>
          <w:tcPr>
            <w:tcW w:w="4586" w:type="dxa"/>
          </w:tcPr>
          <w:p w:rsidR="00AE2F73" w:rsidRPr="00BC0F90" w:rsidRDefault="00AE2F73" w:rsidP="00BC0F90">
            <w:pPr>
              <w:jc w:val="center"/>
              <w:rPr>
                <w:rFonts w:ascii="Times New Roman" w:hAnsi="Times New Roman" w:cs="Times New Roman"/>
                <w:b/>
                <w:sz w:val="28"/>
                <w:szCs w:val="28"/>
              </w:rPr>
            </w:pPr>
            <w:r w:rsidRPr="00BC0F90">
              <w:rPr>
                <w:rFonts w:ascii="Times New Roman" w:hAnsi="Times New Roman" w:cs="Times New Roman"/>
                <w:b/>
                <w:sz w:val="28"/>
                <w:szCs w:val="28"/>
              </w:rPr>
              <w:t>Пути взаимодействия</w:t>
            </w:r>
          </w:p>
        </w:tc>
      </w:tr>
      <w:tr w:rsidR="007856FE" w:rsidRPr="00BC0F90" w:rsidTr="00D160F9">
        <w:tc>
          <w:tcPr>
            <w:tcW w:w="4625" w:type="dxa"/>
          </w:tcPr>
          <w:p w:rsidR="00AE2F73" w:rsidRPr="00BC0F90" w:rsidRDefault="00AE2F73" w:rsidP="00BC0F90">
            <w:pPr>
              <w:jc w:val="both"/>
              <w:rPr>
                <w:rFonts w:ascii="Times New Roman" w:hAnsi="Times New Roman" w:cs="Times New Roman"/>
                <w:sz w:val="28"/>
                <w:szCs w:val="28"/>
              </w:rPr>
            </w:pPr>
            <w:r w:rsidRPr="00BC0F90">
              <w:rPr>
                <w:rFonts w:ascii="Times New Roman" w:hAnsi="Times New Roman" w:cs="Times New Roman"/>
                <w:sz w:val="28"/>
                <w:szCs w:val="28"/>
              </w:rPr>
              <w:t>Управление культуры и работы с молодежью администрации Горн</w:t>
            </w:r>
            <w:r w:rsidRPr="00BC0F90">
              <w:rPr>
                <w:rFonts w:ascii="Times New Roman" w:hAnsi="Times New Roman" w:cs="Times New Roman"/>
                <w:sz w:val="28"/>
                <w:szCs w:val="28"/>
              </w:rPr>
              <w:t>о</w:t>
            </w:r>
            <w:r w:rsidRPr="00BC0F90">
              <w:rPr>
                <w:rFonts w:ascii="Times New Roman" w:hAnsi="Times New Roman" w:cs="Times New Roman"/>
                <w:sz w:val="28"/>
                <w:szCs w:val="28"/>
              </w:rPr>
              <w:t>заводского муниципального района</w:t>
            </w:r>
          </w:p>
        </w:tc>
        <w:tc>
          <w:tcPr>
            <w:tcW w:w="4586" w:type="dxa"/>
          </w:tcPr>
          <w:p w:rsidR="00AE2F73" w:rsidRPr="00BC0F90" w:rsidRDefault="00AE2F73" w:rsidP="00BC0F90">
            <w:pPr>
              <w:jc w:val="both"/>
              <w:rPr>
                <w:rFonts w:ascii="Times New Roman" w:hAnsi="Times New Roman" w:cs="Times New Roman"/>
                <w:sz w:val="28"/>
                <w:szCs w:val="28"/>
              </w:rPr>
            </w:pPr>
            <w:r w:rsidRPr="00BC0F90">
              <w:rPr>
                <w:rFonts w:ascii="Times New Roman" w:hAnsi="Times New Roman" w:cs="Times New Roman"/>
                <w:sz w:val="28"/>
                <w:szCs w:val="28"/>
              </w:rPr>
              <w:t>Организация и проведение мер</w:t>
            </w:r>
            <w:r w:rsidRPr="00BC0F90">
              <w:rPr>
                <w:rFonts w:ascii="Times New Roman" w:hAnsi="Times New Roman" w:cs="Times New Roman"/>
                <w:sz w:val="28"/>
                <w:szCs w:val="28"/>
              </w:rPr>
              <w:t>о</w:t>
            </w:r>
            <w:r w:rsidRPr="00BC0F90">
              <w:rPr>
                <w:rFonts w:ascii="Times New Roman" w:hAnsi="Times New Roman" w:cs="Times New Roman"/>
                <w:sz w:val="28"/>
                <w:szCs w:val="28"/>
              </w:rPr>
              <w:t>приятий:</w:t>
            </w:r>
          </w:p>
          <w:p w:rsidR="00AE2F73" w:rsidRPr="00BC0F90" w:rsidRDefault="00AE2F73" w:rsidP="00BC0F90">
            <w:pPr>
              <w:jc w:val="both"/>
              <w:rPr>
                <w:rFonts w:ascii="Times New Roman" w:hAnsi="Times New Roman" w:cs="Times New Roman"/>
                <w:sz w:val="28"/>
                <w:szCs w:val="28"/>
              </w:rPr>
            </w:pPr>
            <w:r w:rsidRPr="00BC0F90">
              <w:rPr>
                <w:rFonts w:ascii="Times New Roman" w:hAnsi="Times New Roman" w:cs="Times New Roman"/>
                <w:sz w:val="28"/>
                <w:szCs w:val="28"/>
              </w:rPr>
              <w:t>-</w:t>
            </w:r>
            <w:r w:rsidR="006A4D2B" w:rsidRPr="00BC0F90">
              <w:rPr>
                <w:rFonts w:ascii="Times New Roman" w:hAnsi="Times New Roman" w:cs="Times New Roman"/>
                <w:sz w:val="28"/>
                <w:szCs w:val="28"/>
              </w:rPr>
              <w:t xml:space="preserve"> Конкурс – выставка среди людей с ограниченными возможностями здоровья «Чудо добрых рук»</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-Фестиваль «Свет сердца»</w:t>
            </w:r>
          </w:p>
          <w:p w:rsidR="00AE2F73" w:rsidRPr="00BC0F90" w:rsidRDefault="00AE2F73" w:rsidP="00BC0F90">
            <w:pPr>
              <w:jc w:val="both"/>
              <w:rPr>
                <w:rFonts w:ascii="Times New Roman" w:hAnsi="Times New Roman" w:cs="Times New Roman"/>
                <w:sz w:val="28"/>
                <w:szCs w:val="28"/>
              </w:rPr>
            </w:pPr>
            <w:r w:rsidRPr="00BC0F90">
              <w:rPr>
                <w:rFonts w:ascii="Times New Roman" w:hAnsi="Times New Roman" w:cs="Times New Roman"/>
                <w:sz w:val="28"/>
                <w:szCs w:val="28"/>
              </w:rPr>
              <w:t>-Фестиваль «Промысловские тр</w:t>
            </w:r>
            <w:r w:rsidRPr="00BC0F90">
              <w:rPr>
                <w:rFonts w:ascii="Times New Roman" w:hAnsi="Times New Roman" w:cs="Times New Roman"/>
                <w:sz w:val="28"/>
                <w:szCs w:val="28"/>
              </w:rPr>
              <w:t>о</w:t>
            </w:r>
            <w:r w:rsidRPr="00BC0F90">
              <w:rPr>
                <w:rFonts w:ascii="Times New Roman" w:hAnsi="Times New Roman" w:cs="Times New Roman"/>
                <w:sz w:val="28"/>
                <w:szCs w:val="28"/>
              </w:rPr>
              <w:t>пы»</w:t>
            </w:r>
          </w:p>
          <w:p w:rsidR="00EB15D3" w:rsidRPr="00BC0F90" w:rsidRDefault="00EB15D3" w:rsidP="00BC0F90">
            <w:pPr>
              <w:jc w:val="both"/>
              <w:rPr>
                <w:rFonts w:ascii="Times New Roman" w:hAnsi="Times New Roman" w:cs="Times New Roman"/>
                <w:sz w:val="28"/>
                <w:szCs w:val="28"/>
              </w:rPr>
            </w:pPr>
            <w:r w:rsidRPr="00BC0F90">
              <w:rPr>
                <w:rFonts w:ascii="Times New Roman" w:hAnsi="Times New Roman" w:cs="Times New Roman"/>
                <w:sz w:val="28"/>
                <w:szCs w:val="28"/>
              </w:rPr>
              <w:t>-«Масленичные гуляния»</w:t>
            </w:r>
          </w:p>
          <w:p w:rsidR="00EB15D3" w:rsidRPr="00BC0F90" w:rsidRDefault="00EB15D3"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семьи, любви и верности»</w:t>
            </w:r>
          </w:p>
          <w:p w:rsidR="00EB15D3" w:rsidRPr="00BC0F90" w:rsidRDefault="00EB15D3"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памяти жертв политических репрессий»</w:t>
            </w:r>
          </w:p>
          <w:p w:rsidR="00EB15D3"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памяти и скорби»</w:t>
            </w:r>
          </w:p>
          <w:p w:rsidR="006A3C6B"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-«Международный день защиты д</w:t>
            </w:r>
            <w:r w:rsidRPr="00BC0F90">
              <w:rPr>
                <w:rFonts w:ascii="Times New Roman" w:hAnsi="Times New Roman" w:cs="Times New Roman"/>
                <w:sz w:val="28"/>
                <w:szCs w:val="28"/>
              </w:rPr>
              <w:t>е</w:t>
            </w:r>
            <w:r w:rsidRPr="00BC0F90">
              <w:rPr>
                <w:rFonts w:ascii="Times New Roman" w:hAnsi="Times New Roman" w:cs="Times New Roman"/>
                <w:sz w:val="28"/>
                <w:szCs w:val="28"/>
              </w:rPr>
              <w:t>тей»</w:t>
            </w:r>
          </w:p>
          <w:p w:rsidR="006A3C6B"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-«Поют дети союза»</w:t>
            </w:r>
            <w:proofErr w:type="gramStart"/>
            <w:r w:rsidR="00B42E09">
              <w:rPr>
                <w:rFonts w:ascii="Times New Roman" w:hAnsi="Times New Roman" w:cs="Times New Roman"/>
                <w:sz w:val="28"/>
                <w:szCs w:val="28"/>
              </w:rPr>
              <w:t xml:space="preserve"> :</w:t>
            </w:r>
            <w:proofErr w:type="gramEnd"/>
            <w:r w:rsidR="00B42E09">
              <w:rPr>
                <w:rFonts w:ascii="Times New Roman" w:hAnsi="Times New Roman" w:cs="Times New Roman"/>
                <w:sz w:val="28"/>
                <w:szCs w:val="28"/>
              </w:rPr>
              <w:t xml:space="preserve"> Межзонал</w:t>
            </w:r>
            <w:r w:rsidR="00B42E09">
              <w:rPr>
                <w:rFonts w:ascii="Times New Roman" w:hAnsi="Times New Roman" w:cs="Times New Roman"/>
                <w:sz w:val="28"/>
                <w:szCs w:val="28"/>
              </w:rPr>
              <w:t>ь</w:t>
            </w:r>
            <w:r w:rsidR="00B42E09">
              <w:rPr>
                <w:rFonts w:ascii="Times New Roman" w:hAnsi="Times New Roman" w:cs="Times New Roman"/>
                <w:sz w:val="28"/>
                <w:szCs w:val="28"/>
              </w:rPr>
              <w:t>ный фестиваль</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физкультурника»</w:t>
            </w:r>
          </w:p>
          <w:p w:rsidR="00AE2F73" w:rsidRPr="00BC0F90" w:rsidRDefault="00AE2F73" w:rsidP="00BC0F90">
            <w:pPr>
              <w:jc w:val="both"/>
              <w:rPr>
                <w:rFonts w:ascii="Times New Roman" w:hAnsi="Times New Roman" w:cs="Times New Roman"/>
                <w:sz w:val="28"/>
                <w:szCs w:val="28"/>
              </w:rPr>
            </w:pPr>
          </w:p>
        </w:tc>
      </w:tr>
      <w:tr w:rsidR="006A3C6B" w:rsidRPr="00BC0F90" w:rsidTr="00D160F9">
        <w:tc>
          <w:tcPr>
            <w:tcW w:w="4625" w:type="dxa"/>
          </w:tcPr>
          <w:p w:rsidR="006A3C6B"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Пенсионный Фонд России в Горн</w:t>
            </w:r>
            <w:r w:rsidRPr="00BC0F90">
              <w:rPr>
                <w:rFonts w:ascii="Times New Roman" w:hAnsi="Times New Roman" w:cs="Times New Roman"/>
                <w:sz w:val="28"/>
                <w:szCs w:val="28"/>
              </w:rPr>
              <w:t>о</w:t>
            </w:r>
            <w:r w:rsidRPr="00BC0F90">
              <w:rPr>
                <w:rFonts w:ascii="Times New Roman" w:hAnsi="Times New Roman" w:cs="Times New Roman"/>
                <w:sz w:val="28"/>
                <w:szCs w:val="28"/>
              </w:rPr>
              <w:t>заводском районе</w:t>
            </w:r>
          </w:p>
        </w:tc>
        <w:tc>
          <w:tcPr>
            <w:tcW w:w="4586" w:type="dxa"/>
          </w:tcPr>
          <w:p w:rsidR="006A3C6B"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Единый день пенсионной грамотн</w:t>
            </w:r>
            <w:r w:rsidRPr="00BC0F90">
              <w:rPr>
                <w:rFonts w:ascii="Times New Roman" w:hAnsi="Times New Roman" w:cs="Times New Roman"/>
                <w:sz w:val="28"/>
                <w:szCs w:val="28"/>
              </w:rPr>
              <w:t>о</w:t>
            </w:r>
            <w:r w:rsidRPr="00BC0F90">
              <w:rPr>
                <w:rFonts w:ascii="Times New Roman" w:hAnsi="Times New Roman" w:cs="Times New Roman"/>
                <w:sz w:val="28"/>
                <w:szCs w:val="28"/>
              </w:rPr>
              <w:t>сти</w:t>
            </w:r>
          </w:p>
        </w:tc>
      </w:tr>
      <w:tr w:rsidR="0082228A" w:rsidRPr="00BC0F90" w:rsidTr="00D160F9">
        <w:tc>
          <w:tcPr>
            <w:tcW w:w="4625" w:type="dxa"/>
          </w:tcPr>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Центр занятости</w:t>
            </w:r>
          </w:p>
        </w:tc>
        <w:tc>
          <w:tcPr>
            <w:tcW w:w="4586" w:type="dxa"/>
          </w:tcPr>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профориентации</w:t>
            </w:r>
          </w:p>
        </w:tc>
      </w:tr>
      <w:tr w:rsidR="007856FE" w:rsidRPr="00BC0F90" w:rsidTr="00D160F9">
        <w:tc>
          <w:tcPr>
            <w:tcW w:w="4625" w:type="dxa"/>
          </w:tcPr>
          <w:p w:rsidR="00AE2F73" w:rsidRPr="00BC0F90" w:rsidRDefault="00AE2F73" w:rsidP="00BC0F90">
            <w:pPr>
              <w:jc w:val="both"/>
              <w:rPr>
                <w:rFonts w:ascii="Times New Roman" w:hAnsi="Times New Roman" w:cs="Times New Roman"/>
                <w:sz w:val="28"/>
                <w:szCs w:val="28"/>
              </w:rPr>
            </w:pPr>
            <w:r w:rsidRPr="00BC0F90">
              <w:rPr>
                <w:rFonts w:ascii="Times New Roman" w:hAnsi="Times New Roman" w:cs="Times New Roman"/>
                <w:sz w:val="28"/>
                <w:szCs w:val="28"/>
              </w:rPr>
              <w:t>ГКУ «Госбюро Пермского края»</w:t>
            </w:r>
          </w:p>
        </w:tc>
        <w:tc>
          <w:tcPr>
            <w:tcW w:w="4586" w:type="dxa"/>
          </w:tcPr>
          <w:p w:rsidR="00AE2F73"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Ежемесячные бесплатные общ</w:t>
            </w:r>
            <w:r w:rsidRPr="00BC0F90">
              <w:rPr>
                <w:rFonts w:ascii="Times New Roman" w:hAnsi="Times New Roman" w:cs="Times New Roman"/>
                <w:sz w:val="28"/>
                <w:szCs w:val="28"/>
              </w:rPr>
              <w:t>е</w:t>
            </w:r>
            <w:r w:rsidRPr="00BC0F90">
              <w:rPr>
                <w:rFonts w:ascii="Times New Roman" w:hAnsi="Times New Roman" w:cs="Times New Roman"/>
                <w:sz w:val="28"/>
                <w:szCs w:val="28"/>
              </w:rPr>
              <w:t>ственные приёмные для малоим</w:t>
            </w:r>
            <w:r w:rsidRPr="00BC0F90">
              <w:rPr>
                <w:rFonts w:ascii="Times New Roman" w:hAnsi="Times New Roman" w:cs="Times New Roman"/>
                <w:sz w:val="28"/>
                <w:szCs w:val="28"/>
              </w:rPr>
              <w:t>у</w:t>
            </w:r>
            <w:r w:rsidRPr="00BC0F90">
              <w:rPr>
                <w:rFonts w:ascii="Times New Roman" w:hAnsi="Times New Roman" w:cs="Times New Roman"/>
                <w:sz w:val="28"/>
                <w:szCs w:val="28"/>
              </w:rPr>
              <w:t>щих слоёв населения, скайп -приёмные</w:t>
            </w:r>
          </w:p>
        </w:tc>
      </w:tr>
      <w:tr w:rsidR="007856FE" w:rsidRPr="00BC0F90" w:rsidTr="00D160F9">
        <w:tc>
          <w:tcPr>
            <w:tcW w:w="4625" w:type="dxa"/>
          </w:tcPr>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Горнозаводская районная организ</w:t>
            </w:r>
            <w:r w:rsidRPr="00BC0F90">
              <w:rPr>
                <w:rFonts w:ascii="Times New Roman" w:hAnsi="Times New Roman" w:cs="Times New Roman"/>
                <w:sz w:val="28"/>
                <w:szCs w:val="28"/>
              </w:rPr>
              <w:t>а</w:t>
            </w:r>
            <w:r w:rsidRPr="00BC0F90">
              <w:rPr>
                <w:rFonts w:ascii="Times New Roman" w:hAnsi="Times New Roman" w:cs="Times New Roman"/>
                <w:sz w:val="28"/>
                <w:szCs w:val="28"/>
              </w:rPr>
              <w:t>ция ПКОВОИ</w:t>
            </w:r>
          </w:p>
          <w:p w:rsidR="00AE2F73"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w:t>
            </w:r>
            <w:r w:rsidR="006D747E" w:rsidRPr="00BC0F90">
              <w:rPr>
                <w:rFonts w:ascii="Times New Roman" w:hAnsi="Times New Roman" w:cs="Times New Roman"/>
                <w:sz w:val="28"/>
                <w:szCs w:val="28"/>
              </w:rPr>
              <w:t>Районное общество инвалидов</w:t>
            </w:r>
            <w:r w:rsidRPr="00BC0F90">
              <w:rPr>
                <w:rFonts w:ascii="Times New Roman" w:hAnsi="Times New Roman" w:cs="Times New Roman"/>
                <w:sz w:val="28"/>
                <w:szCs w:val="28"/>
              </w:rPr>
              <w:t>)</w:t>
            </w:r>
          </w:p>
        </w:tc>
        <w:tc>
          <w:tcPr>
            <w:tcW w:w="4586" w:type="dxa"/>
          </w:tcPr>
          <w:p w:rsidR="00AE2F73"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-Районный конкурс «Чудо добрых рук»</w:t>
            </w:r>
          </w:p>
          <w:p w:rsidR="006D747E"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-Цикл мероприятий «В кругу др</w:t>
            </w:r>
            <w:r w:rsidRPr="00BC0F90">
              <w:rPr>
                <w:rFonts w:ascii="Times New Roman" w:hAnsi="Times New Roman" w:cs="Times New Roman"/>
                <w:sz w:val="28"/>
                <w:szCs w:val="28"/>
              </w:rPr>
              <w:t>у</w:t>
            </w:r>
            <w:r w:rsidRPr="00BC0F90">
              <w:rPr>
                <w:rFonts w:ascii="Times New Roman" w:hAnsi="Times New Roman" w:cs="Times New Roman"/>
                <w:sz w:val="28"/>
                <w:szCs w:val="28"/>
              </w:rPr>
              <w:t>зей» (ежемесячно)</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-Декада инвалида</w:t>
            </w:r>
          </w:p>
        </w:tc>
      </w:tr>
      <w:tr w:rsidR="007856FE" w:rsidRPr="00BC0F90" w:rsidTr="00D160F9">
        <w:tc>
          <w:tcPr>
            <w:tcW w:w="4625" w:type="dxa"/>
          </w:tcPr>
          <w:p w:rsidR="00AE2F73"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color w:val="000000"/>
                <w:sz w:val="28"/>
                <w:szCs w:val="28"/>
              </w:rPr>
              <w:t>Общественная организация ветер</w:t>
            </w:r>
            <w:r w:rsidRPr="00BC0F90">
              <w:rPr>
                <w:rFonts w:ascii="Times New Roman" w:hAnsi="Times New Roman" w:cs="Times New Roman"/>
                <w:color w:val="000000"/>
                <w:sz w:val="28"/>
                <w:szCs w:val="28"/>
              </w:rPr>
              <w:t>а</w:t>
            </w:r>
            <w:r w:rsidRPr="00BC0F90">
              <w:rPr>
                <w:rFonts w:ascii="Times New Roman" w:hAnsi="Times New Roman" w:cs="Times New Roman"/>
                <w:color w:val="000000"/>
                <w:sz w:val="28"/>
                <w:szCs w:val="28"/>
              </w:rPr>
              <w:t>нов (пенсионеров) войны, труда, в</w:t>
            </w:r>
            <w:r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оруженных сил и правоохранител</w:t>
            </w:r>
            <w:r w:rsidRPr="00BC0F90">
              <w:rPr>
                <w:rFonts w:ascii="Times New Roman" w:hAnsi="Times New Roman" w:cs="Times New Roman"/>
                <w:color w:val="000000"/>
                <w:sz w:val="28"/>
                <w:szCs w:val="28"/>
              </w:rPr>
              <w:t>ь</w:t>
            </w:r>
            <w:r w:rsidRPr="00BC0F90">
              <w:rPr>
                <w:rFonts w:ascii="Times New Roman" w:hAnsi="Times New Roman" w:cs="Times New Roman"/>
                <w:color w:val="000000"/>
                <w:sz w:val="28"/>
                <w:szCs w:val="28"/>
              </w:rPr>
              <w:t>ных органов Горнозаводского рай</w:t>
            </w:r>
            <w:r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на</w:t>
            </w:r>
          </w:p>
        </w:tc>
        <w:tc>
          <w:tcPr>
            <w:tcW w:w="4586" w:type="dxa"/>
          </w:tcPr>
          <w:p w:rsidR="00AE2F73"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-Государственная услуга</w:t>
            </w:r>
          </w:p>
          <w:p w:rsidR="006D747E"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-Права пенсионеров</w:t>
            </w:r>
          </w:p>
          <w:p w:rsidR="006D747E"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-Мероприятия различной тематики в течение года</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-Клуб «Стильный огородник»</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-Клуб «Лира»</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-Общество хронических дачников «Растительная жизнь»</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lastRenderedPageBreak/>
              <w:t>-Клуб «Земляки»</w:t>
            </w:r>
          </w:p>
          <w:p w:rsidR="0082228A"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-Форум «Старшее поколение»</w:t>
            </w:r>
          </w:p>
        </w:tc>
      </w:tr>
      <w:tr w:rsidR="00516107" w:rsidRPr="00BC0F90" w:rsidTr="00D160F9">
        <w:tc>
          <w:tcPr>
            <w:tcW w:w="4625" w:type="dxa"/>
          </w:tcPr>
          <w:p w:rsidR="00516107" w:rsidRPr="00BC0F90" w:rsidRDefault="00516107" w:rsidP="00BC0F90">
            <w:pPr>
              <w:ind w:left="360"/>
              <w:jc w:val="both"/>
              <w:rPr>
                <w:rFonts w:ascii="Times New Roman" w:hAnsi="Times New Roman" w:cs="Times New Roman"/>
                <w:color w:val="333333"/>
                <w:sz w:val="28"/>
                <w:szCs w:val="28"/>
                <w:shd w:val="clear" w:color="auto" w:fill="FFFFFF"/>
              </w:rPr>
            </w:pPr>
            <w:r w:rsidRPr="00BC0F90">
              <w:rPr>
                <w:rFonts w:ascii="Times New Roman" w:hAnsi="Times New Roman" w:cs="Times New Roman"/>
                <w:color w:val="333333"/>
                <w:sz w:val="28"/>
                <w:szCs w:val="28"/>
                <w:shd w:val="clear" w:color="auto" w:fill="FFFFFF"/>
              </w:rPr>
              <w:lastRenderedPageBreak/>
              <w:t>КГАУ «Центр социальной защ</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ты населения по Чусовскому и Горнозаводскому муниципал</w:t>
            </w:r>
            <w:r w:rsidRPr="00BC0F90">
              <w:rPr>
                <w:rFonts w:ascii="Times New Roman" w:hAnsi="Times New Roman" w:cs="Times New Roman"/>
                <w:color w:val="333333"/>
                <w:sz w:val="28"/>
                <w:szCs w:val="28"/>
                <w:shd w:val="clear" w:color="auto" w:fill="FFFFFF"/>
              </w:rPr>
              <w:t>ь</w:t>
            </w:r>
            <w:r w:rsidRPr="00BC0F90">
              <w:rPr>
                <w:rFonts w:ascii="Times New Roman" w:hAnsi="Times New Roman" w:cs="Times New Roman"/>
                <w:color w:val="333333"/>
                <w:sz w:val="28"/>
                <w:szCs w:val="28"/>
                <w:shd w:val="clear" w:color="auto" w:fill="FFFFFF"/>
              </w:rPr>
              <w:t>ным районам</w:t>
            </w:r>
          </w:p>
          <w:p w:rsidR="00516107" w:rsidRPr="00BC0F90" w:rsidRDefault="00516107" w:rsidP="00BC0F90">
            <w:pPr>
              <w:jc w:val="both"/>
              <w:rPr>
                <w:rFonts w:ascii="Times New Roman" w:hAnsi="Times New Roman" w:cs="Times New Roman"/>
                <w:color w:val="000000"/>
                <w:sz w:val="28"/>
                <w:szCs w:val="28"/>
              </w:rPr>
            </w:pPr>
          </w:p>
        </w:tc>
        <w:tc>
          <w:tcPr>
            <w:tcW w:w="4586" w:type="dxa"/>
          </w:tcPr>
          <w:p w:rsidR="00775821" w:rsidRPr="00BC0F90" w:rsidRDefault="00516107" w:rsidP="00BC0F90">
            <w:pPr>
              <w:jc w:val="both"/>
              <w:rPr>
                <w:rFonts w:ascii="Times New Roman" w:hAnsi="Times New Roman" w:cs="Times New Roman"/>
                <w:sz w:val="28"/>
                <w:szCs w:val="28"/>
              </w:rPr>
            </w:pPr>
            <w:r w:rsidRPr="00BC0F90">
              <w:rPr>
                <w:rFonts w:ascii="Times New Roman" w:hAnsi="Times New Roman" w:cs="Times New Roman"/>
                <w:sz w:val="28"/>
                <w:szCs w:val="28"/>
              </w:rPr>
              <w:t>-Вечер</w:t>
            </w:r>
            <w:r w:rsidR="00032BE8" w:rsidRPr="00BC0F90">
              <w:rPr>
                <w:rFonts w:ascii="Times New Roman" w:hAnsi="Times New Roman" w:cs="Times New Roman"/>
                <w:sz w:val="28"/>
                <w:szCs w:val="28"/>
              </w:rPr>
              <w:t xml:space="preserve"> </w:t>
            </w:r>
          </w:p>
          <w:p w:rsidR="00516107" w:rsidRPr="00BC0F90" w:rsidRDefault="004A0E69" w:rsidP="00BC0F90">
            <w:pPr>
              <w:jc w:val="both"/>
              <w:rPr>
                <w:rFonts w:ascii="Times New Roman" w:hAnsi="Times New Roman" w:cs="Times New Roman"/>
                <w:sz w:val="28"/>
                <w:szCs w:val="28"/>
              </w:rPr>
            </w:pPr>
            <w:r w:rsidRPr="00BC0F90">
              <w:rPr>
                <w:rFonts w:ascii="Times New Roman" w:hAnsi="Times New Roman" w:cs="Times New Roman"/>
                <w:sz w:val="28"/>
                <w:szCs w:val="28"/>
              </w:rPr>
              <w:t xml:space="preserve">- встреча </w:t>
            </w:r>
            <w:r w:rsidR="00516107" w:rsidRPr="00BC0F90">
              <w:rPr>
                <w:rFonts w:ascii="Times New Roman" w:hAnsi="Times New Roman" w:cs="Times New Roman"/>
                <w:sz w:val="28"/>
                <w:szCs w:val="28"/>
              </w:rPr>
              <w:t xml:space="preserve"> «Встреча»</w:t>
            </w:r>
          </w:p>
          <w:p w:rsidR="00516107" w:rsidRPr="00BC0F90" w:rsidRDefault="00516107" w:rsidP="00BC0F90">
            <w:pPr>
              <w:jc w:val="both"/>
              <w:rPr>
                <w:rFonts w:ascii="Times New Roman" w:hAnsi="Times New Roman" w:cs="Times New Roman"/>
                <w:sz w:val="28"/>
                <w:szCs w:val="28"/>
              </w:rPr>
            </w:pPr>
            <w:r w:rsidRPr="00BC0F90">
              <w:rPr>
                <w:rFonts w:ascii="Times New Roman" w:hAnsi="Times New Roman" w:cs="Times New Roman"/>
                <w:sz w:val="28"/>
                <w:szCs w:val="28"/>
              </w:rPr>
              <w:t xml:space="preserve">-«22 июня </w:t>
            </w:r>
            <w:r w:rsidR="004A0E69" w:rsidRPr="00BC0F90">
              <w:rPr>
                <w:rFonts w:ascii="Times New Roman" w:hAnsi="Times New Roman" w:cs="Times New Roman"/>
                <w:sz w:val="28"/>
                <w:szCs w:val="28"/>
              </w:rPr>
              <w:t>– День памяти и скорби»</w:t>
            </w:r>
          </w:p>
          <w:p w:rsidR="004A0E69" w:rsidRPr="00BC0F90" w:rsidRDefault="004A0E69" w:rsidP="00BC0F90">
            <w:pPr>
              <w:jc w:val="both"/>
              <w:rPr>
                <w:rFonts w:ascii="Times New Roman" w:hAnsi="Times New Roman" w:cs="Times New Roman"/>
                <w:sz w:val="28"/>
                <w:szCs w:val="28"/>
              </w:rPr>
            </w:pPr>
            <w:r w:rsidRPr="00BC0F90">
              <w:rPr>
                <w:rFonts w:ascii="Times New Roman" w:hAnsi="Times New Roman" w:cs="Times New Roman"/>
                <w:sz w:val="28"/>
                <w:szCs w:val="28"/>
              </w:rPr>
              <w:t>-«День любви, семьи и верности»</w:t>
            </w:r>
          </w:p>
          <w:p w:rsidR="004A0E69" w:rsidRPr="00BC0F90" w:rsidRDefault="004A0E69" w:rsidP="00BC0F90">
            <w:pPr>
              <w:jc w:val="both"/>
              <w:rPr>
                <w:rFonts w:ascii="Times New Roman" w:hAnsi="Times New Roman" w:cs="Times New Roman"/>
                <w:sz w:val="28"/>
                <w:szCs w:val="28"/>
              </w:rPr>
            </w:pPr>
            <w:r w:rsidRPr="00BC0F90">
              <w:rPr>
                <w:rFonts w:ascii="Times New Roman" w:hAnsi="Times New Roman" w:cs="Times New Roman"/>
                <w:sz w:val="28"/>
                <w:szCs w:val="28"/>
              </w:rPr>
              <w:t>-Форум «Старшее поколение»</w:t>
            </w:r>
          </w:p>
          <w:p w:rsidR="004A0E69" w:rsidRPr="00BC0F90" w:rsidRDefault="004A0E69" w:rsidP="00BC0F90">
            <w:pPr>
              <w:jc w:val="both"/>
              <w:rPr>
                <w:rFonts w:ascii="Times New Roman" w:hAnsi="Times New Roman" w:cs="Times New Roman"/>
                <w:sz w:val="28"/>
                <w:szCs w:val="28"/>
              </w:rPr>
            </w:pPr>
            <w:r w:rsidRPr="00BC0F90">
              <w:rPr>
                <w:rFonts w:ascii="Times New Roman" w:hAnsi="Times New Roman" w:cs="Times New Roman"/>
                <w:sz w:val="28"/>
                <w:szCs w:val="28"/>
              </w:rPr>
              <w:t>-«Основы долголетия»</w:t>
            </w:r>
          </w:p>
          <w:p w:rsidR="004A0E69" w:rsidRPr="00BC0F90" w:rsidRDefault="004A0E69" w:rsidP="00BC0F90">
            <w:pPr>
              <w:jc w:val="both"/>
              <w:rPr>
                <w:rFonts w:ascii="Times New Roman" w:hAnsi="Times New Roman" w:cs="Times New Roman"/>
                <w:sz w:val="28"/>
                <w:szCs w:val="28"/>
              </w:rPr>
            </w:pPr>
          </w:p>
        </w:tc>
      </w:tr>
      <w:tr w:rsidR="007856FE" w:rsidRPr="00BC0F90" w:rsidTr="00D160F9">
        <w:tc>
          <w:tcPr>
            <w:tcW w:w="4625" w:type="dxa"/>
          </w:tcPr>
          <w:p w:rsidR="00AE2F73"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ГКУ ПК СОН «Центр помощи д</w:t>
            </w:r>
            <w:r w:rsidRPr="00BC0F90">
              <w:rPr>
                <w:rFonts w:ascii="Times New Roman" w:hAnsi="Times New Roman" w:cs="Times New Roman"/>
                <w:sz w:val="28"/>
                <w:szCs w:val="28"/>
              </w:rPr>
              <w:t>е</w:t>
            </w:r>
            <w:r w:rsidRPr="00BC0F90">
              <w:rPr>
                <w:rFonts w:ascii="Times New Roman" w:hAnsi="Times New Roman" w:cs="Times New Roman"/>
                <w:sz w:val="28"/>
                <w:szCs w:val="28"/>
              </w:rPr>
              <w:t>тям, оставшимся без попечения р</w:t>
            </w:r>
            <w:r w:rsidRPr="00BC0F90">
              <w:rPr>
                <w:rFonts w:ascii="Times New Roman" w:hAnsi="Times New Roman" w:cs="Times New Roman"/>
                <w:sz w:val="28"/>
                <w:szCs w:val="28"/>
              </w:rPr>
              <w:t>о</w:t>
            </w:r>
            <w:r w:rsidRPr="00BC0F90">
              <w:rPr>
                <w:rFonts w:ascii="Times New Roman" w:hAnsi="Times New Roman" w:cs="Times New Roman"/>
                <w:sz w:val="28"/>
                <w:szCs w:val="28"/>
              </w:rPr>
              <w:t>дителей»</w:t>
            </w:r>
          </w:p>
        </w:tc>
        <w:tc>
          <w:tcPr>
            <w:tcW w:w="4586" w:type="dxa"/>
          </w:tcPr>
          <w:p w:rsidR="006A4D2B" w:rsidRPr="00BC0F90" w:rsidRDefault="006D747E" w:rsidP="00BC0F90">
            <w:pPr>
              <w:jc w:val="both"/>
              <w:rPr>
                <w:rFonts w:ascii="Times New Roman" w:hAnsi="Times New Roman" w:cs="Times New Roman"/>
                <w:sz w:val="28"/>
                <w:szCs w:val="28"/>
              </w:rPr>
            </w:pPr>
            <w:r w:rsidRPr="00BC0F90">
              <w:rPr>
                <w:rFonts w:ascii="Times New Roman" w:hAnsi="Times New Roman" w:cs="Times New Roman"/>
                <w:sz w:val="28"/>
                <w:szCs w:val="28"/>
              </w:rPr>
              <w:t>Цикл мероприятий «Библиотечный четверг»</w:t>
            </w:r>
            <w:r w:rsidR="004A0E69" w:rsidRPr="00BC0F90">
              <w:rPr>
                <w:rFonts w:ascii="Times New Roman" w:hAnsi="Times New Roman" w:cs="Times New Roman"/>
                <w:sz w:val="28"/>
                <w:szCs w:val="28"/>
              </w:rPr>
              <w:t xml:space="preserve"> (2 раза в месяц)</w:t>
            </w:r>
          </w:p>
          <w:p w:rsidR="006D747E" w:rsidRPr="00BC0F90" w:rsidRDefault="006D747E" w:rsidP="00BC0F90">
            <w:pPr>
              <w:jc w:val="both"/>
              <w:rPr>
                <w:rFonts w:ascii="Times New Roman" w:hAnsi="Times New Roman" w:cs="Times New Roman"/>
                <w:sz w:val="28"/>
                <w:szCs w:val="28"/>
              </w:rPr>
            </w:pPr>
          </w:p>
        </w:tc>
      </w:tr>
      <w:tr w:rsidR="007856FE" w:rsidRPr="00BC0F90" w:rsidTr="00D160F9">
        <w:tc>
          <w:tcPr>
            <w:tcW w:w="4625" w:type="dxa"/>
          </w:tcPr>
          <w:p w:rsidR="00AE2F73" w:rsidRPr="00BC0F90" w:rsidRDefault="0082228A" w:rsidP="00BC0F90">
            <w:pPr>
              <w:jc w:val="both"/>
              <w:rPr>
                <w:rFonts w:ascii="Times New Roman" w:hAnsi="Times New Roman" w:cs="Times New Roman"/>
                <w:sz w:val="28"/>
                <w:szCs w:val="28"/>
              </w:rPr>
            </w:pPr>
            <w:r w:rsidRPr="00BC0F90">
              <w:rPr>
                <w:rFonts w:ascii="Times New Roman" w:hAnsi="Times New Roman" w:cs="Times New Roman"/>
                <w:sz w:val="28"/>
                <w:szCs w:val="28"/>
              </w:rPr>
              <w:t>ГБПОУ «</w:t>
            </w:r>
            <w:r w:rsidR="007856FE" w:rsidRPr="00BC0F90">
              <w:rPr>
                <w:rFonts w:ascii="Times New Roman" w:hAnsi="Times New Roman" w:cs="Times New Roman"/>
                <w:sz w:val="28"/>
                <w:szCs w:val="28"/>
              </w:rPr>
              <w:t>Горнозаводский полите</w:t>
            </w:r>
            <w:r w:rsidR="007856FE" w:rsidRPr="00BC0F90">
              <w:rPr>
                <w:rFonts w:ascii="Times New Roman" w:hAnsi="Times New Roman" w:cs="Times New Roman"/>
                <w:sz w:val="28"/>
                <w:szCs w:val="28"/>
              </w:rPr>
              <w:t>х</w:t>
            </w:r>
            <w:r w:rsidR="007856FE" w:rsidRPr="00BC0F90">
              <w:rPr>
                <w:rFonts w:ascii="Times New Roman" w:hAnsi="Times New Roman" w:cs="Times New Roman"/>
                <w:sz w:val="28"/>
                <w:szCs w:val="28"/>
              </w:rPr>
              <w:t>нический техникум</w:t>
            </w:r>
            <w:r w:rsidRPr="00BC0F90">
              <w:rPr>
                <w:rFonts w:ascii="Times New Roman" w:hAnsi="Times New Roman" w:cs="Times New Roman"/>
                <w:sz w:val="28"/>
                <w:szCs w:val="28"/>
              </w:rPr>
              <w:t>»</w:t>
            </w:r>
          </w:p>
        </w:tc>
        <w:tc>
          <w:tcPr>
            <w:tcW w:w="4586" w:type="dxa"/>
          </w:tcPr>
          <w:p w:rsidR="007856FE"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-Цикл мероприятий по литературе</w:t>
            </w:r>
            <w:r w:rsidR="0082228A" w:rsidRPr="00BC0F90">
              <w:rPr>
                <w:rFonts w:ascii="Times New Roman" w:hAnsi="Times New Roman" w:cs="Times New Roman"/>
                <w:sz w:val="28"/>
                <w:szCs w:val="28"/>
              </w:rPr>
              <w:t>, экологии, краеведению</w:t>
            </w:r>
          </w:p>
        </w:tc>
      </w:tr>
      <w:tr w:rsidR="007856FE" w:rsidRPr="00BC0F90" w:rsidTr="00D160F9">
        <w:tc>
          <w:tcPr>
            <w:tcW w:w="4625" w:type="dxa"/>
          </w:tcPr>
          <w:p w:rsidR="00AE2F73"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МАУДО «Бассейн «Юность»</w:t>
            </w:r>
          </w:p>
        </w:tc>
        <w:tc>
          <w:tcPr>
            <w:tcW w:w="4586" w:type="dxa"/>
          </w:tcPr>
          <w:p w:rsidR="00AE2F73"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 xml:space="preserve">Цикл мероприятий для детской </w:t>
            </w:r>
            <w:r w:rsidR="00F916CF" w:rsidRPr="00BC0F90">
              <w:rPr>
                <w:rFonts w:ascii="Times New Roman" w:hAnsi="Times New Roman" w:cs="Times New Roman"/>
                <w:sz w:val="28"/>
                <w:szCs w:val="28"/>
              </w:rPr>
              <w:t xml:space="preserve">оздоровительной </w:t>
            </w:r>
            <w:r w:rsidRPr="00BC0F90">
              <w:rPr>
                <w:rFonts w:ascii="Times New Roman" w:hAnsi="Times New Roman" w:cs="Times New Roman"/>
                <w:sz w:val="28"/>
                <w:szCs w:val="28"/>
              </w:rPr>
              <w:t>площадки</w:t>
            </w:r>
            <w:r w:rsidR="00F916CF" w:rsidRPr="00BC0F90">
              <w:rPr>
                <w:rFonts w:ascii="Times New Roman" w:hAnsi="Times New Roman" w:cs="Times New Roman"/>
                <w:sz w:val="28"/>
                <w:szCs w:val="28"/>
              </w:rPr>
              <w:t xml:space="preserve"> в дни школьных каникул</w:t>
            </w:r>
            <w:r w:rsidR="00DB176D" w:rsidRPr="00BC0F90">
              <w:rPr>
                <w:rFonts w:ascii="Times New Roman" w:hAnsi="Times New Roman" w:cs="Times New Roman"/>
                <w:sz w:val="28"/>
                <w:szCs w:val="28"/>
              </w:rPr>
              <w:t>, программа</w:t>
            </w:r>
            <w:r w:rsidR="004A0E69" w:rsidRPr="00BC0F90">
              <w:rPr>
                <w:rFonts w:ascii="Times New Roman" w:hAnsi="Times New Roman" w:cs="Times New Roman"/>
                <w:sz w:val="28"/>
                <w:szCs w:val="28"/>
              </w:rPr>
              <w:t xml:space="preserve"> «Отдыхай, смотри, читай!»</w:t>
            </w:r>
          </w:p>
        </w:tc>
      </w:tr>
      <w:tr w:rsidR="007856FE" w:rsidRPr="00BC0F90" w:rsidTr="00D160F9">
        <w:tc>
          <w:tcPr>
            <w:tcW w:w="4625" w:type="dxa"/>
          </w:tcPr>
          <w:p w:rsidR="00AE2F73"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Средние общеобразовательные школы района</w:t>
            </w:r>
          </w:p>
        </w:tc>
        <w:tc>
          <w:tcPr>
            <w:tcW w:w="4586" w:type="dxa"/>
          </w:tcPr>
          <w:p w:rsidR="00AE2F73"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Районный конкурс</w:t>
            </w:r>
            <w:r w:rsidR="00FD55B7" w:rsidRPr="00BC0F90">
              <w:rPr>
                <w:rFonts w:ascii="Times New Roman" w:hAnsi="Times New Roman" w:cs="Times New Roman"/>
                <w:sz w:val="28"/>
                <w:szCs w:val="28"/>
              </w:rPr>
              <w:t xml:space="preserve"> «</w:t>
            </w:r>
            <w:r w:rsidR="00C21B37" w:rsidRPr="00BC0F90">
              <w:rPr>
                <w:rFonts w:ascii="Times New Roman" w:hAnsi="Times New Roman" w:cs="Times New Roman"/>
                <w:sz w:val="28"/>
                <w:szCs w:val="28"/>
              </w:rPr>
              <w:t>Сохраним пр</w:t>
            </w:r>
            <w:r w:rsidR="00C21B37" w:rsidRPr="00BC0F90">
              <w:rPr>
                <w:rFonts w:ascii="Times New Roman" w:hAnsi="Times New Roman" w:cs="Times New Roman"/>
                <w:sz w:val="28"/>
                <w:szCs w:val="28"/>
              </w:rPr>
              <w:t>и</w:t>
            </w:r>
            <w:r w:rsidR="00C21B37" w:rsidRPr="00BC0F90">
              <w:rPr>
                <w:rFonts w:ascii="Times New Roman" w:hAnsi="Times New Roman" w:cs="Times New Roman"/>
                <w:sz w:val="28"/>
                <w:szCs w:val="28"/>
              </w:rPr>
              <w:t>роду –</w:t>
            </w:r>
            <w:r w:rsidR="00E70BD4" w:rsidRPr="00BC0F90">
              <w:rPr>
                <w:rFonts w:ascii="Times New Roman" w:hAnsi="Times New Roman" w:cs="Times New Roman"/>
                <w:sz w:val="28"/>
                <w:szCs w:val="28"/>
              </w:rPr>
              <w:t xml:space="preserve"> </w:t>
            </w:r>
            <w:r w:rsidR="00C21B37" w:rsidRPr="00BC0F90">
              <w:rPr>
                <w:rFonts w:ascii="Times New Roman" w:hAnsi="Times New Roman" w:cs="Times New Roman"/>
                <w:sz w:val="28"/>
                <w:szCs w:val="28"/>
              </w:rPr>
              <w:t>сбережем мир»</w:t>
            </w:r>
            <w:r w:rsidR="006A3C6B" w:rsidRPr="00BC0F90">
              <w:rPr>
                <w:rFonts w:ascii="Times New Roman" w:hAnsi="Times New Roman" w:cs="Times New Roman"/>
                <w:sz w:val="28"/>
                <w:szCs w:val="28"/>
              </w:rPr>
              <w:t>, «Чудо до</w:t>
            </w:r>
            <w:r w:rsidR="006A3C6B" w:rsidRPr="00BC0F90">
              <w:rPr>
                <w:rFonts w:ascii="Times New Roman" w:hAnsi="Times New Roman" w:cs="Times New Roman"/>
                <w:sz w:val="28"/>
                <w:szCs w:val="28"/>
              </w:rPr>
              <w:t>б</w:t>
            </w:r>
            <w:r w:rsidR="006A3C6B" w:rsidRPr="00BC0F90">
              <w:rPr>
                <w:rFonts w:ascii="Times New Roman" w:hAnsi="Times New Roman" w:cs="Times New Roman"/>
                <w:sz w:val="28"/>
                <w:szCs w:val="28"/>
              </w:rPr>
              <w:t>рых рук»</w:t>
            </w:r>
            <w:r w:rsidR="0082228A" w:rsidRPr="00BC0F90">
              <w:rPr>
                <w:rFonts w:ascii="Times New Roman" w:hAnsi="Times New Roman" w:cs="Times New Roman"/>
                <w:sz w:val="28"/>
                <w:szCs w:val="28"/>
              </w:rPr>
              <w:t>: Конкурс -</w:t>
            </w:r>
            <w:r w:rsidR="004A0E69" w:rsidRPr="00BC0F90">
              <w:rPr>
                <w:rFonts w:ascii="Times New Roman" w:hAnsi="Times New Roman" w:cs="Times New Roman"/>
                <w:sz w:val="28"/>
                <w:szCs w:val="28"/>
              </w:rPr>
              <w:t xml:space="preserve"> </w:t>
            </w:r>
            <w:r w:rsidR="0082228A" w:rsidRPr="00BC0F90">
              <w:rPr>
                <w:rFonts w:ascii="Times New Roman" w:hAnsi="Times New Roman" w:cs="Times New Roman"/>
                <w:sz w:val="28"/>
                <w:szCs w:val="28"/>
              </w:rPr>
              <w:t>выставка</w:t>
            </w:r>
            <w:r w:rsidR="006A3C6B" w:rsidRPr="00BC0F90">
              <w:rPr>
                <w:rFonts w:ascii="Times New Roman" w:hAnsi="Times New Roman" w:cs="Times New Roman"/>
                <w:sz w:val="28"/>
                <w:szCs w:val="28"/>
              </w:rPr>
              <w:t>, цикл мероприятий по эколого – краеве</w:t>
            </w:r>
            <w:r w:rsidR="006A3C6B" w:rsidRPr="00BC0F90">
              <w:rPr>
                <w:rFonts w:ascii="Times New Roman" w:hAnsi="Times New Roman" w:cs="Times New Roman"/>
                <w:sz w:val="28"/>
                <w:szCs w:val="28"/>
              </w:rPr>
              <w:t>д</w:t>
            </w:r>
            <w:r w:rsidR="006A3C6B" w:rsidRPr="00BC0F90">
              <w:rPr>
                <w:rFonts w:ascii="Times New Roman" w:hAnsi="Times New Roman" w:cs="Times New Roman"/>
                <w:sz w:val="28"/>
                <w:szCs w:val="28"/>
              </w:rPr>
              <w:t>ческому просвещению</w:t>
            </w:r>
            <w:r w:rsidR="00DB176D" w:rsidRPr="00BC0F90">
              <w:rPr>
                <w:rFonts w:ascii="Times New Roman" w:hAnsi="Times New Roman" w:cs="Times New Roman"/>
                <w:sz w:val="28"/>
                <w:szCs w:val="28"/>
              </w:rPr>
              <w:t>, программа «Отдыхай, смотри, читай!»</w:t>
            </w:r>
          </w:p>
        </w:tc>
      </w:tr>
      <w:tr w:rsidR="007856FE" w:rsidRPr="00BC0F90" w:rsidTr="00D160F9">
        <w:tc>
          <w:tcPr>
            <w:tcW w:w="4625" w:type="dxa"/>
          </w:tcPr>
          <w:p w:rsidR="00AE2F73" w:rsidRPr="00BC0F90" w:rsidRDefault="007856FE" w:rsidP="00BC0F90">
            <w:pPr>
              <w:jc w:val="both"/>
              <w:rPr>
                <w:rFonts w:ascii="Times New Roman" w:hAnsi="Times New Roman" w:cs="Times New Roman"/>
                <w:sz w:val="28"/>
                <w:szCs w:val="28"/>
              </w:rPr>
            </w:pPr>
            <w:r w:rsidRPr="00BC0F90">
              <w:rPr>
                <w:rFonts w:ascii="Times New Roman" w:hAnsi="Times New Roman" w:cs="Times New Roman"/>
                <w:sz w:val="28"/>
                <w:szCs w:val="28"/>
              </w:rPr>
              <w:t>Детские сады г. Горнозаводска</w:t>
            </w:r>
          </w:p>
        </w:tc>
        <w:tc>
          <w:tcPr>
            <w:tcW w:w="4586" w:type="dxa"/>
          </w:tcPr>
          <w:p w:rsidR="00AE2F73" w:rsidRPr="00BC0F90" w:rsidRDefault="006A3C6B" w:rsidP="00BC0F90">
            <w:pPr>
              <w:jc w:val="both"/>
              <w:rPr>
                <w:rFonts w:ascii="Times New Roman" w:hAnsi="Times New Roman" w:cs="Times New Roman"/>
                <w:sz w:val="28"/>
                <w:szCs w:val="28"/>
              </w:rPr>
            </w:pPr>
            <w:r w:rsidRPr="00BC0F90">
              <w:rPr>
                <w:rFonts w:ascii="Times New Roman" w:hAnsi="Times New Roman" w:cs="Times New Roman"/>
                <w:sz w:val="28"/>
                <w:szCs w:val="28"/>
              </w:rPr>
              <w:t>«Чудо добрых рук»</w:t>
            </w:r>
            <w:r w:rsidR="0082228A" w:rsidRPr="00BC0F90">
              <w:rPr>
                <w:rFonts w:ascii="Times New Roman" w:hAnsi="Times New Roman" w:cs="Times New Roman"/>
                <w:sz w:val="28"/>
                <w:szCs w:val="28"/>
              </w:rPr>
              <w:t>: Конкурс -выставка</w:t>
            </w:r>
            <w:r w:rsidRPr="00BC0F90">
              <w:rPr>
                <w:rFonts w:ascii="Times New Roman" w:hAnsi="Times New Roman" w:cs="Times New Roman"/>
                <w:sz w:val="28"/>
                <w:szCs w:val="28"/>
              </w:rPr>
              <w:t>, цикл мероприятий по эколого</w:t>
            </w:r>
            <w:r w:rsidR="0082228A" w:rsidRPr="00BC0F90">
              <w:rPr>
                <w:rFonts w:ascii="Times New Roman" w:hAnsi="Times New Roman" w:cs="Times New Roman"/>
                <w:sz w:val="28"/>
                <w:szCs w:val="28"/>
              </w:rPr>
              <w:t>-</w:t>
            </w:r>
            <w:r w:rsidRPr="00BC0F90">
              <w:rPr>
                <w:rFonts w:ascii="Times New Roman" w:hAnsi="Times New Roman" w:cs="Times New Roman"/>
                <w:sz w:val="28"/>
                <w:szCs w:val="28"/>
              </w:rPr>
              <w:t>краеведческому просвещ</w:t>
            </w:r>
            <w:r w:rsidRPr="00BC0F90">
              <w:rPr>
                <w:rFonts w:ascii="Times New Roman" w:hAnsi="Times New Roman" w:cs="Times New Roman"/>
                <w:sz w:val="28"/>
                <w:szCs w:val="28"/>
              </w:rPr>
              <w:t>е</w:t>
            </w:r>
            <w:r w:rsidRPr="00BC0F90">
              <w:rPr>
                <w:rFonts w:ascii="Times New Roman" w:hAnsi="Times New Roman" w:cs="Times New Roman"/>
                <w:sz w:val="28"/>
                <w:szCs w:val="28"/>
              </w:rPr>
              <w:t>нию</w:t>
            </w:r>
          </w:p>
        </w:tc>
      </w:tr>
      <w:tr w:rsidR="007856FE" w:rsidRPr="00BC0F90" w:rsidTr="00D160F9">
        <w:tc>
          <w:tcPr>
            <w:tcW w:w="4625" w:type="dxa"/>
          </w:tcPr>
          <w:p w:rsidR="00AE2F73" w:rsidRPr="00BC0F90" w:rsidRDefault="00AF16D4" w:rsidP="00BC0F90">
            <w:pPr>
              <w:jc w:val="both"/>
              <w:rPr>
                <w:rFonts w:ascii="Times New Roman" w:hAnsi="Times New Roman" w:cs="Times New Roman"/>
                <w:sz w:val="28"/>
                <w:szCs w:val="28"/>
              </w:rPr>
            </w:pPr>
            <w:r w:rsidRPr="00BC0F90">
              <w:rPr>
                <w:rFonts w:ascii="Times New Roman" w:hAnsi="Times New Roman" w:cs="Times New Roman"/>
                <w:sz w:val="28"/>
                <w:szCs w:val="28"/>
              </w:rPr>
              <w:t>Пермская Гражданская Палата</w:t>
            </w:r>
          </w:p>
        </w:tc>
        <w:tc>
          <w:tcPr>
            <w:tcW w:w="4586" w:type="dxa"/>
          </w:tcPr>
          <w:p w:rsidR="0082228A" w:rsidRPr="00BC0F90" w:rsidRDefault="00AF16D4" w:rsidP="00BC0F90">
            <w:pPr>
              <w:jc w:val="both"/>
              <w:rPr>
                <w:rFonts w:ascii="Times New Roman" w:hAnsi="Times New Roman" w:cs="Times New Roman"/>
                <w:sz w:val="28"/>
                <w:szCs w:val="28"/>
              </w:rPr>
            </w:pPr>
            <w:r w:rsidRPr="00BC0F90">
              <w:rPr>
                <w:rFonts w:ascii="Times New Roman" w:hAnsi="Times New Roman" w:cs="Times New Roman"/>
                <w:sz w:val="28"/>
                <w:szCs w:val="28"/>
              </w:rPr>
              <w:t>Учеба «Государственная услуга»</w:t>
            </w:r>
            <w:r w:rsidR="0082228A" w:rsidRPr="00BC0F90">
              <w:rPr>
                <w:rFonts w:ascii="Times New Roman" w:hAnsi="Times New Roman" w:cs="Times New Roman"/>
                <w:sz w:val="28"/>
                <w:szCs w:val="28"/>
              </w:rPr>
              <w:t>,</w:t>
            </w:r>
          </w:p>
          <w:p w:rsidR="00AF16D4" w:rsidRPr="00BC0F90" w:rsidRDefault="00AF16D4" w:rsidP="00BC0F90">
            <w:pPr>
              <w:jc w:val="both"/>
              <w:rPr>
                <w:rFonts w:ascii="Times New Roman" w:hAnsi="Times New Roman" w:cs="Times New Roman"/>
                <w:sz w:val="28"/>
                <w:szCs w:val="28"/>
              </w:rPr>
            </w:pPr>
            <w:r w:rsidRPr="00BC0F90">
              <w:rPr>
                <w:rFonts w:ascii="Times New Roman" w:hAnsi="Times New Roman" w:cs="Times New Roman"/>
                <w:sz w:val="28"/>
                <w:szCs w:val="28"/>
              </w:rPr>
              <w:t>Консультация «Права пенсионеров»</w:t>
            </w:r>
          </w:p>
        </w:tc>
      </w:tr>
    </w:tbl>
    <w:p w:rsidR="007856FE" w:rsidRPr="00BC0F90" w:rsidRDefault="007856FE" w:rsidP="00BC0F90">
      <w:pPr>
        <w:spacing w:after="0" w:line="240" w:lineRule="auto"/>
        <w:ind w:left="360"/>
        <w:jc w:val="both"/>
        <w:rPr>
          <w:rFonts w:ascii="Times New Roman" w:hAnsi="Times New Roman" w:cs="Times New Roman"/>
          <w:sz w:val="28"/>
          <w:szCs w:val="28"/>
        </w:rPr>
      </w:pPr>
    </w:p>
    <w:p w:rsidR="00C03667" w:rsidRPr="00BC0F90" w:rsidRDefault="00C03667" w:rsidP="00BC0F90">
      <w:pPr>
        <w:spacing w:after="0" w:line="240" w:lineRule="auto"/>
        <w:ind w:left="360"/>
        <w:jc w:val="both"/>
        <w:rPr>
          <w:rFonts w:ascii="Times New Roman" w:hAnsi="Times New Roman" w:cs="Times New Roman"/>
          <w:sz w:val="28"/>
          <w:szCs w:val="28"/>
        </w:rPr>
      </w:pPr>
    </w:p>
    <w:p w:rsidR="00ED7D05" w:rsidRDefault="00ED7D05" w:rsidP="00BC0F90">
      <w:pPr>
        <w:spacing w:after="0" w:line="240" w:lineRule="auto"/>
        <w:ind w:left="360"/>
        <w:jc w:val="right"/>
        <w:rPr>
          <w:rFonts w:ascii="Times New Roman" w:hAnsi="Times New Roman" w:cs="Times New Roman"/>
          <w:b/>
          <w:sz w:val="28"/>
          <w:szCs w:val="28"/>
        </w:rPr>
      </w:pPr>
      <w:r>
        <w:rPr>
          <w:rFonts w:ascii="Times New Roman" w:hAnsi="Times New Roman" w:cs="Times New Roman"/>
          <w:b/>
          <w:sz w:val="28"/>
          <w:szCs w:val="28"/>
        </w:rPr>
        <w:br w:type="page"/>
      </w:r>
    </w:p>
    <w:p w:rsidR="00ED7D05" w:rsidRDefault="00ED7D05" w:rsidP="00BC0F90">
      <w:pPr>
        <w:spacing w:after="0" w:line="240" w:lineRule="auto"/>
        <w:ind w:left="360"/>
        <w:jc w:val="right"/>
        <w:rPr>
          <w:rFonts w:ascii="Times New Roman" w:hAnsi="Times New Roman" w:cs="Times New Roman"/>
          <w:b/>
          <w:sz w:val="28"/>
          <w:szCs w:val="28"/>
        </w:rPr>
        <w:sectPr w:rsidR="00ED7D05" w:rsidSect="00362662">
          <w:pgSz w:w="11907" w:h="16840" w:code="9"/>
          <w:pgMar w:top="720" w:right="794" w:bottom="720" w:left="794" w:header="720" w:footer="720" w:gutter="0"/>
          <w:cols w:space="720"/>
          <w:titlePg/>
          <w:docGrid w:linePitch="272"/>
        </w:sectPr>
      </w:pPr>
    </w:p>
    <w:p w:rsidR="007856FE" w:rsidRPr="00BC0F90" w:rsidRDefault="007856FE" w:rsidP="00BC0F90">
      <w:pPr>
        <w:spacing w:after="0" w:line="240" w:lineRule="auto"/>
        <w:ind w:left="360"/>
        <w:jc w:val="right"/>
        <w:rPr>
          <w:rFonts w:ascii="Times New Roman" w:hAnsi="Times New Roman" w:cs="Times New Roman"/>
          <w:b/>
          <w:sz w:val="28"/>
          <w:szCs w:val="28"/>
        </w:rPr>
      </w:pPr>
      <w:r w:rsidRPr="00BC0F90">
        <w:rPr>
          <w:rFonts w:ascii="Times New Roman" w:hAnsi="Times New Roman" w:cs="Times New Roman"/>
          <w:b/>
          <w:sz w:val="28"/>
          <w:szCs w:val="28"/>
        </w:rPr>
        <w:lastRenderedPageBreak/>
        <w:t>Таблица</w:t>
      </w:r>
      <w:r w:rsidR="004D0869" w:rsidRPr="00BC0F90">
        <w:rPr>
          <w:rFonts w:ascii="Times New Roman" w:hAnsi="Times New Roman" w:cs="Times New Roman"/>
          <w:b/>
          <w:sz w:val="28"/>
          <w:szCs w:val="28"/>
        </w:rPr>
        <w:t xml:space="preserve"> №4</w:t>
      </w:r>
    </w:p>
    <w:p w:rsidR="004D0869" w:rsidRPr="00B42E09" w:rsidRDefault="004D0869" w:rsidP="00BC0F90">
      <w:pPr>
        <w:spacing w:after="0" w:line="240" w:lineRule="auto"/>
        <w:ind w:left="360"/>
        <w:jc w:val="center"/>
        <w:rPr>
          <w:rFonts w:ascii="Times New Roman" w:hAnsi="Times New Roman" w:cs="Times New Roman"/>
          <w:sz w:val="28"/>
          <w:szCs w:val="28"/>
        </w:rPr>
      </w:pPr>
      <w:r w:rsidRPr="00B42E09">
        <w:rPr>
          <w:rFonts w:ascii="Times New Roman" w:hAnsi="Times New Roman" w:cs="Times New Roman"/>
          <w:sz w:val="28"/>
          <w:szCs w:val="28"/>
        </w:rPr>
        <w:t>Проектно – программная деятельность</w:t>
      </w:r>
    </w:p>
    <w:tbl>
      <w:tblPr>
        <w:tblStyle w:val="a5"/>
        <w:tblW w:w="15483" w:type="dxa"/>
        <w:tblInd w:w="360" w:type="dxa"/>
        <w:tblLayout w:type="fixed"/>
        <w:tblLook w:val="04A0" w:firstRow="1" w:lastRow="0" w:firstColumn="1" w:lastColumn="0" w:noHBand="0" w:noVBand="1"/>
      </w:tblPr>
      <w:tblGrid>
        <w:gridCol w:w="2867"/>
        <w:gridCol w:w="3402"/>
        <w:gridCol w:w="2410"/>
        <w:gridCol w:w="2693"/>
        <w:gridCol w:w="1843"/>
        <w:gridCol w:w="2268"/>
      </w:tblGrid>
      <w:tr w:rsidR="004D0869" w:rsidRPr="00B42E09" w:rsidTr="00ED7D05">
        <w:trPr>
          <w:trHeight w:val="735"/>
        </w:trPr>
        <w:tc>
          <w:tcPr>
            <w:tcW w:w="2867" w:type="dxa"/>
            <w:vMerge w:val="restart"/>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Название проекта, название библиотеки, реализующей проект</w:t>
            </w:r>
          </w:p>
        </w:tc>
        <w:tc>
          <w:tcPr>
            <w:tcW w:w="3402" w:type="dxa"/>
            <w:vMerge w:val="restart"/>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Краткое содержание пр</w:t>
            </w:r>
            <w:r w:rsidRPr="00B42E09">
              <w:rPr>
                <w:rFonts w:ascii="Times New Roman" w:hAnsi="Times New Roman" w:cs="Times New Roman"/>
                <w:sz w:val="28"/>
                <w:szCs w:val="28"/>
              </w:rPr>
              <w:t>о</w:t>
            </w:r>
            <w:r w:rsidRPr="00B42E09">
              <w:rPr>
                <w:rFonts w:ascii="Times New Roman" w:hAnsi="Times New Roman" w:cs="Times New Roman"/>
                <w:sz w:val="28"/>
                <w:szCs w:val="28"/>
              </w:rPr>
              <w:t>екта</w:t>
            </w:r>
          </w:p>
        </w:tc>
        <w:tc>
          <w:tcPr>
            <w:tcW w:w="2410" w:type="dxa"/>
            <w:vMerge w:val="restart"/>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Результаты пр</w:t>
            </w:r>
            <w:r w:rsidRPr="00B42E09">
              <w:rPr>
                <w:rFonts w:ascii="Times New Roman" w:hAnsi="Times New Roman" w:cs="Times New Roman"/>
                <w:sz w:val="28"/>
                <w:szCs w:val="28"/>
              </w:rPr>
              <w:t>о</w:t>
            </w:r>
            <w:r w:rsidRPr="00B42E09">
              <w:rPr>
                <w:rFonts w:ascii="Times New Roman" w:hAnsi="Times New Roman" w:cs="Times New Roman"/>
                <w:sz w:val="28"/>
                <w:szCs w:val="28"/>
              </w:rPr>
              <w:t>екта</w:t>
            </w:r>
          </w:p>
        </w:tc>
        <w:tc>
          <w:tcPr>
            <w:tcW w:w="2693" w:type="dxa"/>
            <w:vMerge w:val="restart"/>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Название организ</w:t>
            </w:r>
            <w:r w:rsidRPr="00B42E09">
              <w:rPr>
                <w:rFonts w:ascii="Times New Roman" w:hAnsi="Times New Roman" w:cs="Times New Roman"/>
                <w:sz w:val="28"/>
                <w:szCs w:val="28"/>
              </w:rPr>
              <w:t>а</w:t>
            </w:r>
            <w:r w:rsidRPr="00B42E09">
              <w:rPr>
                <w:rFonts w:ascii="Times New Roman" w:hAnsi="Times New Roman" w:cs="Times New Roman"/>
                <w:sz w:val="28"/>
                <w:szCs w:val="28"/>
              </w:rPr>
              <w:t>ции, финансиру</w:t>
            </w:r>
            <w:r w:rsidRPr="00B42E09">
              <w:rPr>
                <w:rFonts w:ascii="Times New Roman" w:hAnsi="Times New Roman" w:cs="Times New Roman"/>
                <w:sz w:val="28"/>
                <w:szCs w:val="28"/>
              </w:rPr>
              <w:t>ю</w:t>
            </w:r>
            <w:r w:rsidRPr="00B42E09">
              <w:rPr>
                <w:rFonts w:ascii="Times New Roman" w:hAnsi="Times New Roman" w:cs="Times New Roman"/>
                <w:sz w:val="28"/>
                <w:szCs w:val="28"/>
              </w:rPr>
              <w:t>щей проект</w:t>
            </w:r>
          </w:p>
        </w:tc>
        <w:tc>
          <w:tcPr>
            <w:tcW w:w="1843"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Сумма, тыс</w:t>
            </w:r>
            <w:proofErr w:type="gramStart"/>
            <w:r w:rsidRPr="00B42E09">
              <w:rPr>
                <w:rFonts w:ascii="Times New Roman" w:hAnsi="Times New Roman" w:cs="Times New Roman"/>
                <w:sz w:val="28"/>
                <w:szCs w:val="28"/>
              </w:rPr>
              <w:t>.р</w:t>
            </w:r>
            <w:proofErr w:type="gramEnd"/>
            <w:r w:rsidRPr="00B42E09">
              <w:rPr>
                <w:rFonts w:ascii="Times New Roman" w:hAnsi="Times New Roman" w:cs="Times New Roman"/>
                <w:sz w:val="28"/>
                <w:szCs w:val="28"/>
              </w:rPr>
              <w:t>уб.</w:t>
            </w:r>
          </w:p>
        </w:tc>
        <w:tc>
          <w:tcPr>
            <w:tcW w:w="2268" w:type="dxa"/>
          </w:tcPr>
          <w:p w:rsidR="004D0869" w:rsidRPr="00B42E09" w:rsidRDefault="004D0869" w:rsidP="00BC0F90">
            <w:pPr>
              <w:jc w:val="center"/>
              <w:rPr>
                <w:rFonts w:ascii="Times New Roman" w:hAnsi="Times New Roman" w:cs="Times New Roman"/>
                <w:sz w:val="28"/>
                <w:szCs w:val="28"/>
              </w:rPr>
            </w:pPr>
          </w:p>
        </w:tc>
      </w:tr>
      <w:tr w:rsidR="004D0869" w:rsidRPr="00B42E09" w:rsidTr="00ED7D05">
        <w:trPr>
          <w:trHeight w:val="915"/>
        </w:trPr>
        <w:tc>
          <w:tcPr>
            <w:tcW w:w="2867" w:type="dxa"/>
            <w:vMerge/>
          </w:tcPr>
          <w:p w:rsidR="004D0869" w:rsidRPr="00B42E09" w:rsidRDefault="004D0869" w:rsidP="00BC0F90">
            <w:pPr>
              <w:jc w:val="center"/>
              <w:rPr>
                <w:rFonts w:ascii="Times New Roman" w:hAnsi="Times New Roman" w:cs="Times New Roman"/>
                <w:sz w:val="28"/>
                <w:szCs w:val="28"/>
              </w:rPr>
            </w:pPr>
          </w:p>
        </w:tc>
        <w:tc>
          <w:tcPr>
            <w:tcW w:w="3402" w:type="dxa"/>
            <w:vMerge/>
          </w:tcPr>
          <w:p w:rsidR="004D0869" w:rsidRPr="00B42E09" w:rsidRDefault="004D0869" w:rsidP="00BC0F90">
            <w:pPr>
              <w:jc w:val="center"/>
              <w:rPr>
                <w:rFonts w:ascii="Times New Roman" w:hAnsi="Times New Roman" w:cs="Times New Roman"/>
                <w:sz w:val="28"/>
                <w:szCs w:val="28"/>
              </w:rPr>
            </w:pPr>
          </w:p>
        </w:tc>
        <w:tc>
          <w:tcPr>
            <w:tcW w:w="2410" w:type="dxa"/>
            <w:vMerge/>
          </w:tcPr>
          <w:p w:rsidR="004D0869" w:rsidRPr="00B42E09" w:rsidRDefault="004D0869" w:rsidP="00BC0F90">
            <w:pPr>
              <w:jc w:val="center"/>
              <w:rPr>
                <w:rFonts w:ascii="Times New Roman" w:hAnsi="Times New Roman" w:cs="Times New Roman"/>
                <w:sz w:val="28"/>
                <w:szCs w:val="28"/>
              </w:rPr>
            </w:pPr>
          </w:p>
        </w:tc>
        <w:tc>
          <w:tcPr>
            <w:tcW w:w="2693" w:type="dxa"/>
            <w:vMerge/>
          </w:tcPr>
          <w:p w:rsidR="004D0869" w:rsidRPr="00B42E09" w:rsidRDefault="004D0869" w:rsidP="00BC0F90">
            <w:pPr>
              <w:jc w:val="center"/>
              <w:rPr>
                <w:rFonts w:ascii="Times New Roman" w:hAnsi="Times New Roman" w:cs="Times New Roman"/>
                <w:sz w:val="28"/>
                <w:szCs w:val="28"/>
              </w:rPr>
            </w:pPr>
          </w:p>
        </w:tc>
        <w:tc>
          <w:tcPr>
            <w:tcW w:w="1843"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запрашива</w:t>
            </w:r>
            <w:r w:rsidRPr="00B42E09">
              <w:rPr>
                <w:rFonts w:ascii="Times New Roman" w:hAnsi="Times New Roman" w:cs="Times New Roman"/>
                <w:sz w:val="28"/>
                <w:szCs w:val="28"/>
              </w:rPr>
              <w:t>е</w:t>
            </w:r>
            <w:r w:rsidRPr="00B42E09">
              <w:rPr>
                <w:rFonts w:ascii="Times New Roman" w:hAnsi="Times New Roman" w:cs="Times New Roman"/>
                <w:sz w:val="28"/>
                <w:szCs w:val="28"/>
              </w:rPr>
              <w:t>мая</w:t>
            </w:r>
          </w:p>
        </w:tc>
        <w:tc>
          <w:tcPr>
            <w:tcW w:w="2268"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полученная</w:t>
            </w:r>
          </w:p>
        </w:tc>
      </w:tr>
      <w:tr w:rsidR="004D0869" w:rsidRPr="00B42E09" w:rsidTr="00ED7D05">
        <w:tc>
          <w:tcPr>
            <w:tcW w:w="2867"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1</w:t>
            </w:r>
          </w:p>
        </w:tc>
        <w:tc>
          <w:tcPr>
            <w:tcW w:w="3402"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2</w:t>
            </w:r>
          </w:p>
        </w:tc>
        <w:tc>
          <w:tcPr>
            <w:tcW w:w="2410"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3</w:t>
            </w:r>
          </w:p>
        </w:tc>
        <w:tc>
          <w:tcPr>
            <w:tcW w:w="2693"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4</w:t>
            </w:r>
          </w:p>
        </w:tc>
        <w:tc>
          <w:tcPr>
            <w:tcW w:w="1843"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5</w:t>
            </w:r>
          </w:p>
        </w:tc>
        <w:tc>
          <w:tcPr>
            <w:tcW w:w="2268"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6</w:t>
            </w:r>
          </w:p>
        </w:tc>
      </w:tr>
      <w:tr w:rsidR="004D0869" w:rsidRPr="00B42E09" w:rsidTr="00ED7D05">
        <w:tc>
          <w:tcPr>
            <w:tcW w:w="2867"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«Сторителлинг в де</w:t>
            </w:r>
            <w:r w:rsidRPr="00B42E09">
              <w:rPr>
                <w:rFonts w:ascii="Times New Roman" w:hAnsi="Times New Roman" w:cs="Times New Roman"/>
                <w:sz w:val="28"/>
                <w:szCs w:val="28"/>
              </w:rPr>
              <w:t>т</w:t>
            </w:r>
            <w:r w:rsidRPr="00B42E09">
              <w:rPr>
                <w:rFonts w:ascii="Times New Roman" w:hAnsi="Times New Roman" w:cs="Times New Roman"/>
                <w:sz w:val="28"/>
                <w:szCs w:val="28"/>
              </w:rPr>
              <w:t>ской библиотеке: корпорация сказо</w:t>
            </w:r>
            <w:r w:rsidRPr="00B42E09">
              <w:rPr>
                <w:rFonts w:ascii="Times New Roman" w:hAnsi="Times New Roman" w:cs="Times New Roman"/>
                <w:sz w:val="28"/>
                <w:szCs w:val="28"/>
              </w:rPr>
              <w:t>ч</w:t>
            </w:r>
            <w:r w:rsidRPr="00B42E09">
              <w:rPr>
                <w:rFonts w:ascii="Times New Roman" w:hAnsi="Times New Roman" w:cs="Times New Roman"/>
                <w:sz w:val="28"/>
                <w:szCs w:val="28"/>
              </w:rPr>
              <w:t>ников»</w:t>
            </w:r>
          </w:p>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Муниципальное бюджетное учрежд</w:t>
            </w:r>
            <w:r w:rsidRPr="00B42E09">
              <w:rPr>
                <w:rFonts w:ascii="Times New Roman" w:hAnsi="Times New Roman" w:cs="Times New Roman"/>
                <w:sz w:val="28"/>
                <w:szCs w:val="28"/>
              </w:rPr>
              <w:t>е</w:t>
            </w:r>
            <w:r w:rsidRPr="00B42E09">
              <w:rPr>
                <w:rFonts w:ascii="Times New Roman" w:hAnsi="Times New Roman" w:cs="Times New Roman"/>
                <w:sz w:val="28"/>
                <w:szCs w:val="28"/>
              </w:rPr>
              <w:t>ние культуры «</w:t>
            </w:r>
            <w:r w:rsidR="00DD1C05" w:rsidRPr="00B42E09">
              <w:rPr>
                <w:rFonts w:ascii="Times New Roman" w:hAnsi="Times New Roman" w:cs="Times New Roman"/>
                <w:sz w:val="28"/>
                <w:szCs w:val="28"/>
              </w:rPr>
              <w:t>Г</w:t>
            </w:r>
            <w:r w:rsidRPr="00B42E09">
              <w:rPr>
                <w:rFonts w:ascii="Times New Roman" w:hAnsi="Times New Roman" w:cs="Times New Roman"/>
                <w:sz w:val="28"/>
                <w:szCs w:val="28"/>
              </w:rPr>
              <w:t>о</w:t>
            </w:r>
            <w:r w:rsidRPr="00B42E09">
              <w:rPr>
                <w:rFonts w:ascii="Times New Roman" w:hAnsi="Times New Roman" w:cs="Times New Roman"/>
                <w:sz w:val="28"/>
                <w:szCs w:val="28"/>
              </w:rPr>
              <w:t>р</w:t>
            </w:r>
            <w:r w:rsidRPr="00B42E09">
              <w:rPr>
                <w:rFonts w:ascii="Times New Roman" w:hAnsi="Times New Roman" w:cs="Times New Roman"/>
                <w:sz w:val="28"/>
                <w:szCs w:val="28"/>
              </w:rPr>
              <w:t>нозаводская це</w:t>
            </w:r>
            <w:r w:rsidRPr="00B42E09">
              <w:rPr>
                <w:rFonts w:ascii="Times New Roman" w:hAnsi="Times New Roman" w:cs="Times New Roman"/>
                <w:sz w:val="28"/>
                <w:szCs w:val="28"/>
              </w:rPr>
              <w:t>н</w:t>
            </w:r>
            <w:r w:rsidRPr="00B42E09">
              <w:rPr>
                <w:rFonts w:ascii="Times New Roman" w:hAnsi="Times New Roman" w:cs="Times New Roman"/>
                <w:sz w:val="28"/>
                <w:szCs w:val="28"/>
              </w:rPr>
              <w:t>тральная межпос</w:t>
            </w:r>
            <w:r w:rsidRPr="00B42E09">
              <w:rPr>
                <w:rFonts w:ascii="Times New Roman" w:hAnsi="Times New Roman" w:cs="Times New Roman"/>
                <w:sz w:val="28"/>
                <w:szCs w:val="28"/>
              </w:rPr>
              <w:t>е</w:t>
            </w:r>
            <w:r w:rsidRPr="00B42E09">
              <w:rPr>
                <w:rFonts w:ascii="Times New Roman" w:hAnsi="Times New Roman" w:cs="Times New Roman"/>
                <w:sz w:val="28"/>
                <w:szCs w:val="28"/>
              </w:rPr>
              <w:t>ленческая библиот</w:t>
            </w:r>
            <w:r w:rsidRPr="00B42E09">
              <w:rPr>
                <w:rFonts w:ascii="Times New Roman" w:hAnsi="Times New Roman" w:cs="Times New Roman"/>
                <w:sz w:val="28"/>
                <w:szCs w:val="28"/>
              </w:rPr>
              <w:t>е</w:t>
            </w:r>
            <w:r w:rsidRPr="00B42E09">
              <w:rPr>
                <w:rFonts w:ascii="Times New Roman" w:hAnsi="Times New Roman" w:cs="Times New Roman"/>
                <w:sz w:val="28"/>
                <w:szCs w:val="28"/>
              </w:rPr>
              <w:t>ка»</w:t>
            </w:r>
          </w:p>
        </w:tc>
        <w:tc>
          <w:tcPr>
            <w:tcW w:w="3402" w:type="dxa"/>
          </w:tcPr>
          <w:p w:rsidR="004D0869" w:rsidRPr="00B42E09" w:rsidRDefault="004D0869" w:rsidP="00BC0F90">
            <w:pPr>
              <w:jc w:val="center"/>
              <w:rPr>
                <w:rFonts w:ascii="Times New Roman" w:hAnsi="Times New Roman" w:cs="Times New Roman"/>
                <w:sz w:val="28"/>
                <w:szCs w:val="28"/>
              </w:rPr>
            </w:pPr>
            <w:r w:rsidRPr="00B42E09">
              <w:rPr>
                <w:rFonts w:ascii="Times New Roman" w:hAnsi="Times New Roman" w:cs="Times New Roman"/>
                <w:sz w:val="28"/>
                <w:szCs w:val="28"/>
              </w:rPr>
              <w:t>В результате реализации проекта был создан «Центр Сторителлинга» в детской библиотеке. Прошли мероприятия  направленные на взаим</w:t>
            </w:r>
            <w:r w:rsidRPr="00B42E09">
              <w:rPr>
                <w:rFonts w:ascii="Times New Roman" w:hAnsi="Times New Roman" w:cs="Times New Roman"/>
                <w:sz w:val="28"/>
                <w:szCs w:val="28"/>
              </w:rPr>
              <w:t>о</w:t>
            </w:r>
            <w:r w:rsidRPr="00B42E09">
              <w:rPr>
                <w:rFonts w:ascii="Times New Roman" w:hAnsi="Times New Roman" w:cs="Times New Roman"/>
                <w:sz w:val="28"/>
                <w:szCs w:val="28"/>
              </w:rPr>
              <w:t>действие поколений, на развитие коммуникабел</w:t>
            </w:r>
            <w:r w:rsidRPr="00B42E09">
              <w:rPr>
                <w:rFonts w:ascii="Times New Roman" w:hAnsi="Times New Roman" w:cs="Times New Roman"/>
                <w:sz w:val="28"/>
                <w:szCs w:val="28"/>
              </w:rPr>
              <w:t>ь</w:t>
            </w:r>
            <w:r w:rsidRPr="00B42E09">
              <w:rPr>
                <w:rFonts w:ascii="Times New Roman" w:hAnsi="Times New Roman" w:cs="Times New Roman"/>
                <w:sz w:val="28"/>
                <w:szCs w:val="28"/>
              </w:rPr>
              <w:t>ности, умения рассказ</w:t>
            </w:r>
            <w:r w:rsidRPr="00B42E09">
              <w:rPr>
                <w:rFonts w:ascii="Times New Roman" w:hAnsi="Times New Roman" w:cs="Times New Roman"/>
                <w:sz w:val="28"/>
                <w:szCs w:val="28"/>
              </w:rPr>
              <w:t>ы</w:t>
            </w:r>
            <w:r w:rsidRPr="00B42E09">
              <w:rPr>
                <w:rFonts w:ascii="Times New Roman" w:hAnsi="Times New Roman" w:cs="Times New Roman"/>
                <w:sz w:val="28"/>
                <w:szCs w:val="28"/>
              </w:rPr>
              <w:t xml:space="preserve">вать истории. </w:t>
            </w:r>
            <w:r w:rsidR="00C56FBE" w:rsidRPr="00B42E09">
              <w:rPr>
                <w:rFonts w:ascii="Times New Roman" w:hAnsi="Times New Roman" w:cs="Times New Roman"/>
                <w:sz w:val="28"/>
                <w:szCs w:val="28"/>
              </w:rPr>
              <w:t>Привлечены дети с</w:t>
            </w:r>
            <w:r w:rsidR="00B42E09">
              <w:rPr>
                <w:rFonts w:ascii="Times New Roman" w:hAnsi="Times New Roman" w:cs="Times New Roman"/>
                <w:sz w:val="28"/>
                <w:szCs w:val="28"/>
              </w:rPr>
              <w:t xml:space="preserve"> </w:t>
            </w:r>
            <w:r w:rsidR="00C56FBE" w:rsidRPr="00B42E09">
              <w:rPr>
                <w:rFonts w:ascii="Times New Roman" w:hAnsi="Times New Roman" w:cs="Times New Roman"/>
                <w:sz w:val="28"/>
                <w:szCs w:val="28"/>
              </w:rPr>
              <w:t xml:space="preserve">ОВЗ. Организация социально </w:t>
            </w:r>
            <w:proofErr w:type="gramStart"/>
            <w:r w:rsidR="00C56FBE" w:rsidRPr="00B42E09">
              <w:rPr>
                <w:rFonts w:ascii="Times New Roman" w:hAnsi="Times New Roman" w:cs="Times New Roman"/>
                <w:sz w:val="28"/>
                <w:szCs w:val="28"/>
              </w:rPr>
              <w:t>–п</w:t>
            </w:r>
            <w:proofErr w:type="gramEnd"/>
            <w:r w:rsidR="00C56FBE" w:rsidRPr="00B42E09">
              <w:rPr>
                <w:rFonts w:ascii="Times New Roman" w:hAnsi="Times New Roman" w:cs="Times New Roman"/>
                <w:sz w:val="28"/>
                <w:szCs w:val="28"/>
              </w:rPr>
              <w:t>олезного с</w:t>
            </w:r>
            <w:r w:rsidR="00C56FBE" w:rsidRPr="00B42E09">
              <w:rPr>
                <w:rFonts w:ascii="Times New Roman" w:hAnsi="Times New Roman" w:cs="Times New Roman"/>
                <w:sz w:val="28"/>
                <w:szCs w:val="28"/>
              </w:rPr>
              <w:t>е</w:t>
            </w:r>
            <w:r w:rsidR="00C56FBE" w:rsidRPr="00B42E09">
              <w:rPr>
                <w:rFonts w:ascii="Times New Roman" w:hAnsi="Times New Roman" w:cs="Times New Roman"/>
                <w:sz w:val="28"/>
                <w:szCs w:val="28"/>
              </w:rPr>
              <w:t>мейного досуга.</w:t>
            </w:r>
          </w:p>
        </w:tc>
        <w:tc>
          <w:tcPr>
            <w:tcW w:w="2410" w:type="dxa"/>
          </w:tcPr>
          <w:p w:rsidR="004D0869"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Создан «Центр Сторителлин» на базе МБУК «ГЦДБ», увел</w:t>
            </w:r>
            <w:r w:rsidRPr="00B42E09">
              <w:rPr>
                <w:rFonts w:ascii="Times New Roman" w:hAnsi="Times New Roman" w:cs="Times New Roman"/>
                <w:sz w:val="28"/>
                <w:szCs w:val="28"/>
              </w:rPr>
              <w:t>и</w:t>
            </w:r>
            <w:r w:rsidRPr="00B42E09">
              <w:rPr>
                <w:rFonts w:ascii="Times New Roman" w:hAnsi="Times New Roman" w:cs="Times New Roman"/>
                <w:sz w:val="28"/>
                <w:szCs w:val="28"/>
              </w:rPr>
              <w:t>чились показат</w:t>
            </w:r>
            <w:r w:rsidRPr="00B42E09">
              <w:rPr>
                <w:rFonts w:ascii="Times New Roman" w:hAnsi="Times New Roman" w:cs="Times New Roman"/>
                <w:sz w:val="28"/>
                <w:szCs w:val="28"/>
              </w:rPr>
              <w:t>е</w:t>
            </w:r>
            <w:r w:rsidRPr="00B42E09">
              <w:rPr>
                <w:rFonts w:ascii="Times New Roman" w:hAnsi="Times New Roman" w:cs="Times New Roman"/>
                <w:sz w:val="28"/>
                <w:szCs w:val="28"/>
              </w:rPr>
              <w:t>ли</w:t>
            </w:r>
            <w:proofErr w:type="gramStart"/>
            <w:r w:rsidRPr="00B42E09">
              <w:rPr>
                <w:rFonts w:ascii="Times New Roman" w:hAnsi="Times New Roman" w:cs="Times New Roman"/>
                <w:sz w:val="28"/>
                <w:szCs w:val="28"/>
              </w:rPr>
              <w:t xml:space="preserve"> :</w:t>
            </w:r>
            <w:proofErr w:type="gramEnd"/>
            <w:r w:rsidRPr="00B42E09">
              <w:rPr>
                <w:rFonts w:ascii="Times New Roman" w:hAnsi="Times New Roman" w:cs="Times New Roman"/>
                <w:sz w:val="28"/>
                <w:szCs w:val="28"/>
              </w:rPr>
              <w:t xml:space="preserve"> посеща</w:t>
            </w:r>
            <w:r w:rsidRPr="00B42E09">
              <w:rPr>
                <w:rFonts w:ascii="Times New Roman" w:hAnsi="Times New Roman" w:cs="Times New Roman"/>
                <w:sz w:val="28"/>
                <w:szCs w:val="28"/>
              </w:rPr>
              <w:t>е</w:t>
            </w:r>
            <w:r w:rsidRPr="00B42E09">
              <w:rPr>
                <w:rFonts w:ascii="Times New Roman" w:hAnsi="Times New Roman" w:cs="Times New Roman"/>
                <w:sz w:val="28"/>
                <w:szCs w:val="28"/>
              </w:rPr>
              <w:t>мость, число ч</w:t>
            </w:r>
            <w:r w:rsidRPr="00B42E09">
              <w:rPr>
                <w:rFonts w:ascii="Times New Roman" w:hAnsi="Times New Roman" w:cs="Times New Roman"/>
                <w:sz w:val="28"/>
                <w:szCs w:val="28"/>
              </w:rPr>
              <w:t>и</w:t>
            </w:r>
            <w:r w:rsidRPr="00B42E09">
              <w:rPr>
                <w:rFonts w:ascii="Times New Roman" w:hAnsi="Times New Roman" w:cs="Times New Roman"/>
                <w:sz w:val="28"/>
                <w:szCs w:val="28"/>
              </w:rPr>
              <w:t>тателей, докуме</w:t>
            </w:r>
            <w:r w:rsidRPr="00B42E09">
              <w:rPr>
                <w:rFonts w:ascii="Times New Roman" w:hAnsi="Times New Roman" w:cs="Times New Roman"/>
                <w:sz w:val="28"/>
                <w:szCs w:val="28"/>
              </w:rPr>
              <w:t>н</w:t>
            </w:r>
            <w:r w:rsidRPr="00B42E09">
              <w:rPr>
                <w:rFonts w:ascii="Times New Roman" w:hAnsi="Times New Roman" w:cs="Times New Roman"/>
                <w:sz w:val="28"/>
                <w:szCs w:val="28"/>
              </w:rPr>
              <w:t>товыдача</w:t>
            </w:r>
          </w:p>
        </w:tc>
        <w:tc>
          <w:tcPr>
            <w:tcW w:w="2693" w:type="dxa"/>
          </w:tcPr>
          <w:p w:rsidR="004D0869"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КГАУ «Центр по реализации Прое</w:t>
            </w:r>
            <w:r w:rsidRPr="00B42E09">
              <w:rPr>
                <w:rFonts w:ascii="Times New Roman" w:hAnsi="Times New Roman" w:cs="Times New Roman"/>
                <w:sz w:val="28"/>
                <w:szCs w:val="28"/>
              </w:rPr>
              <w:t>к</w:t>
            </w:r>
            <w:r w:rsidRPr="00B42E09">
              <w:rPr>
                <w:rFonts w:ascii="Times New Roman" w:hAnsi="Times New Roman" w:cs="Times New Roman"/>
                <w:sz w:val="28"/>
                <w:szCs w:val="28"/>
              </w:rPr>
              <w:t>тов в сфере культ</w:t>
            </w:r>
            <w:r w:rsidRPr="00B42E09">
              <w:rPr>
                <w:rFonts w:ascii="Times New Roman" w:hAnsi="Times New Roman" w:cs="Times New Roman"/>
                <w:sz w:val="28"/>
                <w:szCs w:val="28"/>
              </w:rPr>
              <w:t>у</w:t>
            </w:r>
            <w:r w:rsidRPr="00B42E09">
              <w:rPr>
                <w:rFonts w:ascii="Times New Roman" w:hAnsi="Times New Roman" w:cs="Times New Roman"/>
                <w:sz w:val="28"/>
                <w:szCs w:val="28"/>
              </w:rPr>
              <w:t>ры», Министерство культуры Пермск</w:t>
            </w:r>
            <w:r w:rsidRPr="00B42E09">
              <w:rPr>
                <w:rFonts w:ascii="Times New Roman" w:hAnsi="Times New Roman" w:cs="Times New Roman"/>
                <w:sz w:val="28"/>
                <w:szCs w:val="28"/>
              </w:rPr>
              <w:t>о</w:t>
            </w:r>
            <w:r w:rsidRPr="00B42E09">
              <w:rPr>
                <w:rFonts w:ascii="Times New Roman" w:hAnsi="Times New Roman" w:cs="Times New Roman"/>
                <w:sz w:val="28"/>
                <w:szCs w:val="28"/>
              </w:rPr>
              <w:t>го края.</w:t>
            </w:r>
          </w:p>
        </w:tc>
        <w:tc>
          <w:tcPr>
            <w:tcW w:w="1843" w:type="dxa"/>
          </w:tcPr>
          <w:p w:rsidR="004D0869"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286 000,0 руб.</w:t>
            </w:r>
          </w:p>
          <w:p w:rsidR="00C56FBE"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-2000000,0 –краевой бюджет</w:t>
            </w:r>
          </w:p>
          <w:p w:rsidR="00C56FBE"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86 000,0 –местный бюджет</w:t>
            </w:r>
          </w:p>
        </w:tc>
        <w:tc>
          <w:tcPr>
            <w:tcW w:w="2268" w:type="dxa"/>
          </w:tcPr>
          <w:p w:rsidR="004D0869"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200 000,0</w:t>
            </w:r>
          </w:p>
          <w:p w:rsidR="00C56FBE"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(краевой бю</w:t>
            </w:r>
            <w:r w:rsidRPr="00B42E09">
              <w:rPr>
                <w:rFonts w:ascii="Times New Roman" w:hAnsi="Times New Roman" w:cs="Times New Roman"/>
                <w:sz w:val="28"/>
                <w:szCs w:val="28"/>
              </w:rPr>
              <w:t>д</w:t>
            </w:r>
            <w:r w:rsidRPr="00B42E09">
              <w:rPr>
                <w:rFonts w:ascii="Times New Roman" w:hAnsi="Times New Roman" w:cs="Times New Roman"/>
                <w:sz w:val="28"/>
                <w:szCs w:val="28"/>
              </w:rPr>
              <w:t>жет),</w:t>
            </w:r>
          </w:p>
          <w:p w:rsidR="00C56FBE" w:rsidRPr="00B42E09" w:rsidRDefault="00C56FBE" w:rsidP="00BC0F90">
            <w:pPr>
              <w:jc w:val="center"/>
              <w:rPr>
                <w:rFonts w:ascii="Times New Roman" w:hAnsi="Times New Roman" w:cs="Times New Roman"/>
                <w:sz w:val="28"/>
                <w:szCs w:val="28"/>
              </w:rPr>
            </w:pPr>
            <w:r w:rsidRPr="00B42E09">
              <w:rPr>
                <w:rFonts w:ascii="Times New Roman" w:hAnsi="Times New Roman" w:cs="Times New Roman"/>
                <w:sz w:val="28"/>
                <w:szCs w:val="28"/>
              </w:rPr>
              <w:t>86000,0 (мес</w:t>
            </w:r>
            <w:r w:rsidRPr="00B42E09">
              <w:rPr>
                <w:rFonts w:ascii="Times New Roman" w:hAnsi="Times New Roman" w:cs="Times New Roman"/>
                <w:sz w:val="28"/>
                <w:szCs w:val="28"/>
              </w:rPr>
              <w:t>т</w:t>
            </w:r>
            <w:r w:rsidRPr="00B42E09">
              <w:rPr>
                <w:rFonts w:ascii="Times New Roman" w:hAnsi="Times New Roman" w:cs="Times New Roman"/>
                <w:sz w:val="28"/>
                <w:szCs w:val="28"/>
              </w:rPr>
              <w:t>ный бюджет)</w:t>
            </w:r>
          </w:p>
        </w:tc>
      </w:tr>
    </w:tbl>
    <w:p w:rsidR="00ED7D05" w:rsidRDefault="00ED7D05" w:rsidP="00BC0F90">
      <w:pPr>
        <w:spacing w:after="0" w:line="240" w:lineRule="auto"/>
        <w:ind w:left="360"/>
        <w:jc w:val="center"/>
        <w:rPr>
          <w:rFonts w:ascii="Times New Roman" w:hAnsi="Times New Roman" w:cs="Times New Roman"/>
          <w:b/>
          <w:sz w:val="28"/>
          <w:szCs w:val="28"/>
        </w:rPr>
        <w:sectPr w:rsidR="00ED7D05" w:rsidSect="00ED7D05">
          <w:pgSz w:w="16840" w:h="11907" w:orient="landscape" w:code="9"/>
          <w:pgMar w:top="794" w:right="720" w:bottom="794" w:left="720" w:header="720" w:footer="720" w:gutter="0"/>
          <w:cols w:space="720"/>
          <w:titlePg/>
          <w:docGrid w:linePitch="272"/>
        </w:sectPr>
      </w:pPr>
    </w:p>
    <w:p w:rsidR="00C307EB" w:rsidRPr="00BC0F90" w:rsidRDefault="00C307EB" w:rsidP="00BC0F90">
      <w:pPr>
        <w:spacing w:after="0" w:line="240" w:lineRule="auto"/>
        <w:ind w:left="360"/>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Наличие договоров на оказание библиотечных услуг.</w:t>
      </w:r>
    </w:p>
    <w:p w:rsidR="00C307EB" w:rsidRPr="00BC0F90" w:rsidRDefault="00C307EB"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В 2017 году заключены договоры со средними школами г. Горнозаводска и сел</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ских поселений, </w:t>
      </w:r>
      <w:r w:rsidR="004674D2" w:rsidRPr="00BC0F90">
        <w:rPr>
          <w:rFonts w:ascii="Times New Roman" w:hAnsi="Times New Roman" w:cs="Times New Roman"/>
          <w:sz w:val="28"/>
          <w:szCs w:val="28"/>
        </w:rPr>
        <w:t xml:space="preserve">ГКУ ПК СОН «Центр помощи детям, оставшимся без попечения родителей», </w:t>
      </w:r>
      <w:r w:rsidR="004674D2" w:rsidRPr="00BC0F90">
        <w:rPr>
          <w:rFonts w:ascii="Times New Roman" w:hAnsi="Times New Roman" w:cs="Times New Roman"/>
          <w:color w:val="000000"/>
          <w:sz w:val="28"/>
          <w:szCs w:val="28"/>
        </w:rPr>
        <w:t>Общественной организацией ветеранов (пенсионеров) войны, труда, вооруженных сил и правоохранительных органов Горнозаводского района, райо</w:t>
      </w:r>
      <w:r w:rsidR="004674D2" w:rsidRPr="00BC0F90">
        <w:rPr>
          <w:rFonts w:ascii="Times New Roman" w:hAnsi="Times New Roman" w:cs="Times New Roman"/>
          <w:color w:val="000000"/>
          <w:sz w:val="28"/>
          <w:szCs w:val="28"/>
        </w:rPr>
        <w:t>н</w:t>
      </w:r>
      <w:r w:rsidR="004674D2" w:rsidRPr="00BC0F90">
        <w:rPr>
          <w:rFonts w:ascii="Times New Roman" w:hAnsi="Times New Roman" w:cs="Times New Roman"/>
          <w:color w:val="000000"/>
          <w:sz w:val="28"/>
          <w:szCs w:val="28"/>
        </w:rPr>
        <w:t xml:space="preserve">ным обществом инвалидов. На проведение цикла мероприятий для пенсионеров и ветеранов, </w:t>
      </w:r>
      <w:r w:rsidR="004674D2" w:rsidRPr="00BC0F90">
        <w:rPr>
          <w:rFonts w:ascii="Times New Roman" w:hAnsi="Times New Roman" w:cs="Times New Roman"/>
          <w:color w:val="333333"/>
          <w:sz w:val="28"/>
          <w:szCs w:val="28"/>
          <w:shd w:val="clear" w:color="auto" w:fill="FFFFFF"/>
        </w:rPr>
        <w:t>КГАУ «Центр социальной защиты населения по Чусовскому и Горн</w:t>
      </w:r>
      <w:r w:rsidR="004674D2" w:rsidRPr="00BC0F90">
        <w:rPr>
          <w:rFonts w:ascii="Times New Roman" w:hAnsi="Times New Roman" w:cs="Times New Roman"/>
          <w:color w:val="333333"/>
          <w:sz w:val="28"/>
          <w:szCs w:val="28"/>
          <w:shd w:val="clear" w:color="auto" w:fill="FFFFFF"/>
        </w:rPr>
        <w:t>о</w:t>
      </w:r>
      <w:r w:rsidR="004674D2" w:rsidRPr="00BC0F90">
        <w:rPr>
          <w:rFonts w:ascii="Times New Roman" w:hAnsi="Times New Roman" w:cs="Times New Roman"/>
          <w:color w:val="333333"/>
          <w:sz w:val="28"/>
          <w:szCs w:val="28"/>
          <w:shd w:val="clear" w:color="auto" w:fill="FFFFFF"/>
        </w:rPr>
        <w:t>заводскому муниципальным районам, было выделено 60 000,0 рублей</w:t>
      </w:r>
      <w:r w:rsidR="003729C0" w:rsidRPr="00BC0F90">
        <w:rPr>
          <w:rFonts w:ascii="Times New Roman" w:hAnsi="Times New Roman" w:cs="Times New Roman"/>
          <w:color w:val="333333"/>
          <w:sz w:val="28"/>
          <w:szCs w:val="28"/>
          <w:shd w:val="clear" w:color="auto" w:fill="FFFFFF"/>
        </w:rPr>
        <w:t xml:space="preserve"> (Договор заключен с МБУК «ГЦМБ»), на проведение мероприятий для семей с детьми в</w:t>
      </w:r>
      <w:r w:rsidR="003729C0" w:rsidRPr="00BC0F90">
        <w:rPr>
          <w:rFonts w:ascii="Times New Roman" w:hAnsi="Times New Roman" w:cs="Times New Roman"/>
          <w:color w:val="333333"/>
          <w:sz w:val="28"/>
          <w:szCs w:val="28"/>
          <w:shd w:val="clear" w:color="auto" w:fill="FFFFFF"/>
        </w:rPr>
        <w:t>ы</w:t>
      </w:r>
      <w:r w:rsidR="003729C0" w:rsidRPr="00BC0F90">
        <w:rPr>
          <w:rFonts w:ascii="Times New Roman" w:hAnsi="Times New Roman" w:cs="Times New Roman"/>
          <w:color w:val="333333"/>
          <w:sz w:val="28"/>
          <w:szCs w:val="28"/>
          <w:shd w:val="clear" w:color="auto" w:fill="FFFFFF"/>
        </w:rPr>
        <w:t>делено 65 000,0 рублей (Договор заключен с МБУК «ГЦДБ»).</w:t>
      </w:r>
    </w:p>
    <w:p w:rsidR="00C307EB" w:rsidRPr="00BC0F90" w:rsidRDefault="00C307EB" w:rsidP="00BC0F90">
      <w:pPr>
        <w:spacing w:after="0" w:line="240" w:lineRule="auto"/>
        <w:ind w:left="360"/>
        <w:jc w:val="center"/>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F60177" w:rsidRDefault="00F60177" w:rsidP="00BC0F90">
      <w:pPr>
        <w:spacing w:after="0" w:line="240" w:lineRule="auto"/>
        <w:ind w:firstLine="567"/>
        <w:jc w:val="both"/>
        <w:rPr>
          <w:rFonts w:ascii="Times New Roman" w:hAnsi="Times New Roman" w:cs="Times New Roman"/>
          <w:b/>
          <w:sz w:val="28"/>
          <w:szCs w:val="28"/>
        </w:rPr>
      </w:pPr>
    </w:p>
    <w:p w:rsidR="00ED7D05" w:rsidRDefault="00ED7D05" w:rsidP="00F60177">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br w:type="page"/>
      </w:r>
    </w:p>
    <w:p w:rsidR="00D160F9" w:rsidRDefault="00D160F9" w:rsidP="00F60177">
      <w:pPr>
        <w:spacing w:after="0" w:line="240" w:lineRule="auto"/>
        <w:ind w:firstLine="567"/>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5. Научно – исследовательская деятельность</w:t>
      </w:r>
    </w:p>
    <w:p w:rsidR="00F60177" w:rsidRPr="00BC0F90" w:rsidRDefault="00F60177" w:rsidP="00BC0F90">
      <w:pPr>
        <w:spacing w:after="0" w:line="240" w:lineRule="auto"/>
        <w:ind w:firstLine="567"/>
        <w:jc w:val="both"/>
        <w:rPr>
          <w:rFonts w:ascii="Times New Roman" w:hAnsi="Times New Roman" w:cs="Times New Roman"/>
          <w:b/>
          <w:sz w:val="28"/>
          <w:szCs w:val="28"/>
        </w:rPr>
      </w:pP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МБУК «ГЦДБ» было проведено анкетирование педагогов и родителей в рамках реализации программы «</w:t>
      </w:r>
      <w:r w:rsidRPr="00BC0F90">
        <w:rPr>
          <w:rFonts w:ascii="Times New Roman" w:hAnsi="Times New Roman" w:cs="Times New Roman"/>
          <w:b/>
          <w:sz w:val="28"/>
          <w:szCs w:val="28"/>
        </w:rPr>
        <w:t>Родительские Университеты</w:t>
      </w:r>
      <w:r w:rsidRPr="00BC0F90">
        <w:rPr>
          <w:rFonts w:ascii="Times New Roman" w:hAnsi="Times New Roman" w:cs="Times New Roman"/>
          <w:sz w:val="28"/>
          <w:szCs w:val="28"/>
        </w:rPr>
        <w:t>» с целью выявления и опр</w:t>
      </w:r>
      <w:r w:rsidRPr="00BC0F90">
        <w:rPr>
          <w:rFonts w:ascii="Times New Roman" w:hAnsi="Times New Roman" w:cs="Times New Roman"/>
          <w:sz w:val="28"/>
          <w:szCs w:val="28"/>
        </w:rPr>
        <w:t>е</w:t>
      </w:r>
      <w:r w:rsidRPr="00BC0F90">
        <w:rPr>
          <w:rFonts w:ascii="Times New Roman" w:hAnsi="Times New Roman" w:cs="Times New Roman"/>
          <w:sz w:val="28"/>
          <w:szCs w:val="28"/>
        </w:rPr>
        <w:t>деления предпочтений целевой группы пользователей следующей тематики:</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 «</w:t>
      </w:r>
      <w:r w:rsidRPr="00BC0F90">
        <w:rPr>
          <w:rFonts w:ascii="Times New Roman" w:hAnsi="Times New Roman" w:cs="Times New Roman"/>
          <w:b/>
          <w:sz w:val="28"/>
          <w:szCs w:val="28"/>
        </w:rPr>
        <w:t xml:space="preserve">Родители, дети и </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библиотека»</w:t>
      </w:r>
      <w:r w:rsidRPr="00BC0F90">
        <w:rPr>
          <w:rFonts w:ascii="Times New Roman" w:hAnsi="Times New Roman" w:cs="Times New Roman"/>
          <w:sz w:val="28"/>
          <w:szCs w:val="28"/>
        </w:rPr>
        <w:t xml:space="preserve"> (анкета для реализации педагогической платформы «Книжное братство») </w:t>
      </w:r>
      <w:r w:rsidRPr="00BC0F90">
        <w:rPr>
          <w:rFonts w:ascii="Times New Roman" w:hAnsi="Times New Roman" w:cs="Times New Roman"/>
          <w:sz w:val="28"/>
          <w:szCs w:val="28"/>
          <w:u w:val="single"/>
        </w:rPr>
        <w:t>Целевая группа:</w:t>
      </w:r>
      <w:r w:rsidRPr="00BC0F90">
        <w:rPr>
          <w:rFonts w:ascii="Times New Roman" w:hAnsi="Times New Roman" w:cs="Times New Roman"/>
          <w:sz w:val="28"/>
          <w:szCs w:val="28"/>
        </w:rPr>
        <w:t xml:space="preserve"> участники мероприятия</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«Какая библиотека нужна детям?»</w:t>
      </w:r>
      <w:r w:rsidRPr="00BC0F90">
        <w:rPr>
          <w:rFonts w:ascii="Times New Roman" w:hAnsi="Times New Roman" w:cs="Times New Roman"/>
          <w:sz w:val="28"/>
          <w:szCs w:val="28"/>
        </w:rPr>
        <w:t xml:space="preserve"> (анкета для реализации объединения «Библио-Дума»)</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Целевая группа</w:t>
      </w:r>
      <w:r w:rsidRPr="00BC0F90">
        <w:rPr>
          <w:rFonts w:ascii="Times New Roman" w:hAnsi="Times New Roman" w:cs="Times New Roman"/>
          <w:sz w:val="28"/>
          <w:szCs w:val="28"/>
        </w:rPr>
        <w:t>: педагоги, родители</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«Современная библиотека в современном мире» (</w:t>
      </w:r>
      <w:r w:rsidRPr="00BC0F90">
        <w:rPr>
          <w:rFonts w:ascii="Times New Roman" w:hAnsi="Times New Roman" w:cs="Times New Roman"/>
          <w:sz w:val="28"/>
          <w:szCs w:val="28"/>
        </w:rPr>
        <w:t>анкета для реализации творческой мастерской «Академия любящих родителей»)</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Целевая группа</w:t>
      </w:r>
      <w:r w:rsidRPr="00BC0F90">
        <w:rPr>
          <w:rFonts w:ascii="Times New Roman" w:hAnsi="Times New Roman" w:cs="Times New Roman"/>
          <w:sz w:val="28"/>
          <w:szCs w:val="28"/>
        </w:rPr>
        <w:t>: родители</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В анкете присутствовали следующие </w:t>
      </w:r>
      <w:r w:rsidRPr="00BC0F90">
        <w:rPr>
          <w:rFonts w:ascii="Times New Roman" w:hAnsi="Times New Roman" w:cs="Times New Roman"/>
          <w:b/>
          <w:sz w:val="28"/>
          <w:szCs w:val="28"/>
        </w:rPr>
        <w:t>вопросы:</w:t>
      </w:r>
      <w:r w:rsidRPr="00BC0F90">
        <w:rPr>
          <w:rFonts w:ascii="Times New Roman" w:hAnsi="Times New Roman" w:cs="Times New Roman"/>
          <w:sz w:val="28"/>
          <w:szCs w:val="28"/>
        </w:rPr>
        <w:t xml:space="preserve"> </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-Что вы ожидаете от детской библиотеки: получение информации, расширение сферы деятельности библиотеки  для организации семейного досуга;</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Ваши предложения по модернизации детской библиотеки;</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-Что, по-вашему, необходимо предпринять, чтобы родители смогли реализовать свои потребности в совместном общении с детьми в библиотеке?</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-Какое место в семейном воспитании занимает чтение в Вашей семье?</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 xml:space="preserve">Всего </w:t>
      </w:r>
      <w:r w:rsidRPr="00BC0F90">
        <w:rPr>
          <w:rFonts w:ascii="Times New Roman" w:hAnsi="Times New Roman" w:cs="Times New Roman"/>
          <w:sz w:val="28"/>
          <w:szCs w:val="28"/>
        </w:rPr>
        <w:t xml:space="preserve">на вопросы анкет отвечали – </w:t>
      </w:r>
      <w:r w:rsidRPr="00BC0F90">
        <w:rPr>
          <w:rFonts w:ascii="Times New Roman" w:hAnsi="Times New Roman" w:cs="Times New Roman"/>
          <w:b/>
          <w:sz w:val="28"/>
          <w:szCs w:val="28"/>
        </w:rPr>
        <w:t>113</w:t>
      </w:r>
      <w:r w:rsidRPr="00BC0F90">
        <w:rPr>
          <w:rFonts w:ascii="Times New Roman" w:hAnsi="Times New Roman" w:cs="Times New Roman"/>
          <w:sz w:val="28"/>
          <w:szCs w:val="28"/>
        </w:rPr>
        <w:t xml:space="preserve"> участника  программы</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5.1.2.</w:t>
      </w:r>
      <w:r w:rsidRPr="00BC0F90">
        <w:rPr>
          <w:rFonts w:ascii="Times New Roman" w:hAnsi="Times New Roman" w:cs="Times New Roman"/>
          <w:sz w:val="28"/>
          <w:szCs w:val="28"/>
        </w:rPr>
        <w:t xml:space="preserve"> С целью определения знаний целевых групп читателей по определённым отраслям знаний проводились следующие малоформатные исследования:</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 «</w:t>
      </w:r>
      <w:r w:rsidRPr="00BC0F90">
        <w:rPr>
          <w:rFonts w:ascii="Times New Roman" w:hAnsi="Times New Roman" w:cs="Times New Roman"/>
          <w:b/>
          <w:sz w:val="28"/>
          <w:szCs w:val="28"/>
        </w:rPr>
        <w:t>Читаем классику</w:t>
      </w:r>
      <w:r w:rsidRPr="00BC0F90">
        <w:rPr>
          <w:rFonts w:ascii="Times New Roman" w:hAnsi="Times New Roman" w:cs="Times New Roman"/>
          <w:sz w:val="28"/>
          <w:szCs w:val="28"/>
        </w:rPr>
        <w:t>?» (мини – анкетирование перед реализацией конкурса «Живая классика»);</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w:t>
      </w:r>
      <w:r w:rsidRPr="00BC0F90">
        <w:rPr>
          <w:rFonts w:ascii="Times New Roman" w:hAnsi="Times New Roman" w:cs="Times New Roman"/>
          <w:b/>
          <w:sz w:val="28"/>
          <w:szCs w:val="28"/>
        </w:rPr>
        <w:t>Права и обязанности</w:t>
      </w:r>
      <w:r w:rsidRPr="00BC0F90">
        <w:rPr>
          <w:rFonts w:ascii="Times New Roman" w:hAnsi="Times New Roman" w:cs="Times New Roman"/>
          <w:sz w:val="28"/>
          <w:szCs w:val="28"/>
        </w:rPr>
        <w:t>» (мини – анкетирование в рамках проведения «Дней Конституции РФ»);</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w:t>
      </w:r>
      <w:r w:rsidRPr="00BC0F90">
        <w:rPr>
          <w:rFonts w:ascii="Times New Roman" w:hAnsi="Times New Roman" w:cs="Times New Roman"/>
          <w:b/>
          <w:sz w:val="28"/>
          <w:szCs w:val="28"/>
        </w:rPr>
        <w:t>Читаем Пермское</w:t>
      </w:r>
      <w:r w:rsidRPr="00BC0F90">
        <w:rPr>
          <w:rFonts w:ascii="Times New Roman" w:hAnsi="Times New Roman" w:cs="Times New Roman"/>
          <w:sz w:val="28"/>
          <w:szCs w:val="28"/>
        </w:rPr>
        <w:t>!»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«Что я знаю о СПИДЕ» (</w:t>
      </w:r>
      <w:r w:rsidRPr="00BC0F90">
        <w:rPr>
          <w:rFonts w:ascii="Times New Roman" w:hAnsi="Times New Roman" w:cs="Times New Roman"/>
          <w:sz w:val="28"/>
          <w:szCs w:val="28"/>
        </w:rPr>
        <w:t>мини – анкетирование в рамках проведения «Дней ЗОЖ»);</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w:t>
      </w:r>
      <w:r w:rsidRPr="00BC0F90">
        <w:rPr>
          <w:rFonts w:ascii="Times New Roman" w:hAnsi="Times New Roman" w:cs="Times New Roman"/>
          <w:b/>
          <w:sz w:val="28"/>
          <w:szCs w:val="28"/>
        </w:rPr>
        <w:t>Я живу в Пермском крае</w:t>
      </w:r>
      <w:r w:rsidRPr="00BC0F90">
        <w:rPr>
          <w:rFonts w:ascii="Times New Roman" w:hAnsi="Times New Roman" w:cs="Times New Roman"/>
          <w:sz w:val="28"/>
          <w:szCs w:val="28"/>
        </w:rPr>
        <w:t>»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w:t>
      </w:r>
      <w:r w:rsidRPr="00BC0F90">
        <w:rPr>
          <w:rFonts w:ascii="Times New Roman" w:hAnsi="Times New Roman" w:cs="Times New Roman"/>
          <w:b/>
          <w:sz w:val="28"/>
          <w:szCs w:val="28"/>
        </w:rPr>
        <w:t>Пресса на все интересы</w:t>
      </w:r>
      <w:r w:rsidRPr="00BC0F90">
        <w:rPr>
          <w:rFonts w:ascii="Times New Roman" w:hAnsi="Times New Roman" w:cs="Times New Roman"/>
          <w:sz w:val="28"/>
          <w:szCs w:val="28"/>
        </w:rPr>
        <w:t>»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 «</w:t>
      </w:r>
      <w:r w:rsidRPr="00BC0F90">
        <w:rPr>
          <w:rFonts w:ascii="Times New Roman" w:hAnsi="Times New Roman" w:cs="Times New Roman"/>
          <w:b/>
          <w:sz w:val="28"/>
          <w:szCs w:val="28"/>
        </w:rPr>
        <w:t>Читаем  летом?»</w:t>
      </w:r>
      <w:r w:rsidRPr="00BC0F90">
        <w:rPr>
          <w:rFonts w:ascii="Times New Roman" w:hAnsi="Times New Roman" w:cs="Times New Roman"/>
          <w:sz w:val="28"/>
          <w:szCs w:val="28"/>
        </w:rPr>
        <w:t xml:space="preserve">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w:t>
      </w:r>
      <w:r w:rsidRPr="00BC0F90">
        <w:rPr>
          <w:rFonts w:ascii="Times New Roman" w:hAnsi="Times New Roman" w:cs="Times New Roman"/>
          <w:b/>
          <w:sz w:val="28"/>
          <w:szCs w:val="28"/>
        </w:rPr>
        <w:t>Что мы знаем о ВОВ?»</w:t>
      </w:r>
      <w:r w:rsidRPr="00BC0F90">
        <w:rPr>
          <w:rFonts w:ascii="Times New Roman" w:hAnsi="Times New Roman" w:cs="Times New Roman"/>
          <w:sz w:val="28"/>
          <w:szCs w:val="28"/>
        </w:rPr>
        <w:t xml:space="preserve">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 «</w:t>
      </w:r>
      <w:r w:rsidRPr="00BC0F90">
        <w:rPr>
          <w:rFonts w:ascii="Times New Roman" w:hAnsi="Times New Roman" w:cs="Times New Roman"/>
          <w:b/>
          <w:sz w:val="28"/>
          <w:szCs w:val="28"/>
        </w:rPr>
        <w:t>Читаем о ВОВ</w:t>
      </w:r>
      <w:r w:rsidRPr="00BC0F90">
        <w:rPr>
          <w:rFonts w:ascii="Times New Roman" w:hAnsi="Times New Roman" w:cs="Times New Roman"/>
          <w:sz w:val="28"/>
          <w:szCs w:val="28"/>
        </w:rPr>
        <w:t>?» (блиц – опрос)</w:t>
      </w:r>
    </w:p>
    <w:p w:rsidR="00E62CB0" w:rsidRPr="00BC0F90" w:rsidRDefault="00E62CB0"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Всего</w:t>
      </w:r>
      <w:r w:rsidRPr="00BC0F90">
        <w:rPr>
          <w:rFonts w:ascii="Times New Roman" w:hAnsi="Times New Roman" w:cs="Times New Roman"/>
          <w:sz w:val="28"/>
          <w:szCs w:val="28"/>
        </w:rPr>
        <w:t xml:space="preserve"> принимало участие в малоформатных исследованиях – 6</w:t>
      </w:r>
      <w:r w:rsidRPr="00BC0F90">
        <w:rPr>
          <w:rFonts w:ascii="Times New Roman" w:hAnsi="Times New Roman" w:cs="Times New Roman"/>
          <w:b/>
          <w:sz w:val="28"/>
          <w:szCs w:val="28"/>
        </w:rPr>
        <w:t xml:space="preserve">03 читателя </w:t>
      </w:r>
      <w:r w:rsidRPr="00BC0F90">
        <w:rPr>
          <w:rFonts w:ascii="Times New Roman" w:hAnsi="Times New Roman" w:cs="Times New Roman"/>
          <w:sz w:val="28"/>
          <w:szCs w:val="28"/>
        </w:rPr>
        <w:t xml:space="preserve"> всех возрастных групп.</w:t>
      </w:r>
    </w:p>
    <w:p w:rsidR="00E62CB0" w:rsidRPr="00BC0F90" w:rsidRDefault="00E62CB0"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b/>
          <w:sz w:val="28"/>
          <w:szCs w:val="28"/>
        </w:rPr>
        <w:t>5.1.3.</w:t>
      </w:r>
      <w:r w:rsidRPr="00BC0F90">
        <w:rPr>
          <w:rFonts w:ascii="Times New Roman" w:hAnsi="Times New Roman" w:cs="Times New Roman"/>
          <w:sz w:val="28"/>
          <w:szCs w:val="28"/>
        </w:rPr>
        <w:t xml:space="preserve"> В 2017 году был проведён</w:t>
      </w:r>
      <w:r w:rsidRPr="00BC0F90">
        <w:rPr>
          <w:rFonts w:ascii="Times New Roman" w:hAnsi="Times New Roman" w:cs="Times New Roman"/>
          <w:b/>
          <w:sz w:val="28"/>
          <w:szCs w:val="28"/>
        </w:rPr>
        <w:t xml:space="preserve"> Социальный опрос  в рамках мероприятия «Те</w:t>
      </w:r>
      <w:r w:rsidRPr="00BC0F90">
        <w:rPr>
          <w:rFonts w:ascii="Times New Roman" w:hAnsi="Times New Roman" w:cs="Times New Roman"/>
          <w:b/>
          <w:sz w:val="28"/>
          <w:szCs w:val="28"/>
        </w:rPr>
        <w:t>х</w:t>
      </w:r>
      <w:r w:rsidRPr="00BC0F90">
        <w:rPr>
          <w:rFonts w:ascii="Times New Roman" w:hAnsi="Times New Roman" w:cs="Times New Roman"/>
          <w:b/>
          <w:sz w:val="28"/>
          <w:szCs w:val="28"/>
        </w:rPr>
        <w:t>нология жизни»</w:t>
      </w:r>
      <w:r w:rsidRPr="00BC0F90">
        <w:rPr>
          <w:rFonts w:ascii="Times New Roman" w:hAnsi="Times New Roman" w:cs="Times New Roman"/>
          <w:sz w:val="28"/>
          <w:szCs w:val="28"/>
        </w:rPr>
        <w:t xml:space="preserve"> В социальном анонимном  опросе принимали участие 40 участн</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ков, в т.ч. до 13 лет- 25; 13-16 лет – 4; 35-60 лет - 11. </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опросных листах были следующие вопросы:</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ВИЧ-инфекция и СПИД – одно и тоже</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Лечится ли ВИЧ – инфекция?</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Можно ли по внешнему виду определить человека, заражённого ВИЧ – инфекцией?</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Назовите основные пути передачи ВИЧ – инфекции?</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Знаете ли Вы, где можно пройти анонимное обследование на ВИЧ – инфекцию?</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 Сдавали ли Вы когда – нибудь тест на ВИЧ –инфекцию?</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Хотели ли бы Вы сдать тест на ВИЧ – инфекцию?</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Можно ли избежать заражения ВИЧ – инфекцией?</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считаете, можно ли полноценно жить с ВИЧ – инфекцией?</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Если друг, сосед или коллега окажется ВИЧ – инфицированным, Вы будете общат</w:t>
      </w:r>
      <w:r w:rsidRPr="00BC0F90">
        <w:rPr>
          <w:rFonts w:ascii="Times New Roman" w:hAnsi="Times New Roman" w:cs="Times New Roman"/>
          <w:sz w:val="28"/>
          <w:szCs w:val="28"/>
        </w:rPr>
        <w:t>ь</w:t>
      </w:r>
      <w:r w:rsidRPr="00BC0F90">
        <w:rPr>
          <w:rFonts w:ascii="Times New Roman" w:hAnsi="Times New Roman" w:cs="Times New Roman"/>
          <w:sz w:val="28"/>
          <w:szCs w:val="28"/>
        </w:rPr>
        <w:t>ся с ним?</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считаете, нужно ли изолировать от общества ВИЧ – положительных людей, больных СПИДом?</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Важна ли для Вас информация по проблеме ВИЧ – инфекции?</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Из каких источников Вы знаете о проблеме ВИЧ – инфекции/СПИДа?</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оцениваете ситуацию по ВИЧ – инфекции в России?</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Исходя из обработанных результатов опросных листов,  можно сделать вывод: </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возрастной группы до 13 лет  обладают низкой информированностью по данному вопросу, но хотели бы узнать больше;</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из возрастной группы от 13 до 16 лет обладают более высокой степенью информированности, но хотели бы узнать больше;</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возрастной группы  от 35  до 60 лет обладали достаточной степенью и</w:t>
      </w:r>
      <w:r w:rsidRPr="00BC0F90">
        <w:rPr>
          <w:rFonts w:ascii="Times New Roman" w:hAnsi="Times New Roman" w:cs="Times New Roman"/>
          <w:sz w:val="28"/>
          <w:szCs w:val="28"/>
        </w:rPr>
        <w:t>н</w:t>
      </w:r>
      <w:r w:rsidRPr="00BC0F90">
        <w:rPr>
          <w:rFonts w:ascii="Times New Roman" w:hAnsi="Times New Roman" w:cs="Times New Roman"/>
          <w:sz w:val="28"/>
          <w:szCs w:val="28"/>
        </w:rPr>
        <w:t>формированности по данной тематике, но считают, что степень угрозы распростр</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нения ВИЧ инфекции  завышена. </w:t>
      </w:r>
    </w:p>
    <w:p w:rsidR="00E62CB0" w:rsidRPr="00BC0F90" w:rsidRDefault="00E62CB0"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5.4. Реализуется система мониторинга с целью исследования удовлетворённости  пользователей  предоставляемой  библиотекой библиотечной услугой.</w:t>
      </w:r>
    </w:p>
    <w:p w:rsidR="00E62CB0" w:rsidRPr="00BC0F90" w:rsidRDefault="00E62CB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(см. подробно в п. «Муниципальный заказ»</w:t>
      </w:r>
      <w:r w:rsidR="00A00664" w:rsidRPr="00BC0F90">
        <w:rPr>
          <w:rFonts w:ascii="Times New Roman" w:hAnsi="Times New Roman" w:cs="Times New Roman"/>
          <w:sz w:val="28"/>
          <w:szCs w:val="28"/>
        </w:rPr>
        <w:t xml:space="preserve"> МБУК «ГЦДБ»)</w:t>
      </w:r>
    </w:p>
    <w:p w:rsidR="00E62CB0" w:rsidRPr="00BC0F90" w:rsidRDefault="00E62CB0" w:rsidP="00BC0F90">
      <w:pPr>
        <w:spacing w:after="0" w:line="240" w:lineRule="auto"/>
        <w:ind w:firstLine="567"/>
        <w:jc w:val="both"/>
        <w:rPr>
          <w:rFonts w:ascii="Times New Roman" w:hAnsi="Times New Roman" w:cs="Times New Roman"/>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F60177" w:rsidRDefault="00F60177" w:rsidP="00BC0F90">
      <w:pPr>
        <w:spacing w:after="0" w:line="240" w:lineRule="auto"/>
        <w:ind w:firstLine="567"/>
        <w:jc w:val="center"/>
        <w:rPr>
          <w:rFonts w:ascii="Times New Roman" w:hAnsi="Times New Roman" w:cs="Times New Roman"/>
          <w:b/>
          <w:sz w:val="28"/>
          <w:szCs w:val="28"/>
        </w:rPr>
      </w:pPr>
    </w:p>
    <w:p w:rsidR="00ED7D05" w:rsidRDefault="00ED7D05" w:rsidP="00BC0F90">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br w:type="page"/>
      </w:r>
    </w:p>
    <w:p w:rsidR="00F46C54" w:rsidRDefault="00091CF7" w:rsidP="00BC0F90">
      <w:pPr>
        <w:spacing w:after="0" w:line="240" w:lineRule="auto"/>
        <w:ind w:firstLine="567"/>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6</w:t>
      </w:r>
      <w:r w:rsidR="00F46C54" w:rsidRPr="00BC0F90">
        <w:rPr>
          <w:rFonts w:ascii="Times New Roman" w:hAnsi="Times New Roman" w:cs="Times New Roman"/>
          <w:b/>
          <w:sz w:val="28"/>
          <w:szCs w:val="28"/>
        </w:rPr>
        <w:t>. Обслуживание пользователей (содержательный аспект)</w:t>
      </w:r>
    </w:p>
    <w:p w:rsidR="00F60177" w:rsidRPr="00BC0F90" w:rsidRDefault="00F60177" w:rsidP="00BC0F90">
      <w:pPr>
        <w:spacing w:after="0" w:line="240" w:lineRule="auto"/>
        <w:ind w:firstLine="567"/>
        <w:jc w:val="center"/>
        <w:rPr>
          <w:rFonts w:ascii="Times New Roman" w:hAnsi="Times New Roman" w:cs="Times New Roman"/>
          <w:b/>
          <w:sz w:val="28"/>
          <w:szCs w:val="28"/>
        </w:rPr>
      </w:pPr>
    </w:p>
    <w:p w:rsidR="00F46C54" w:rsidRPr="00BC0F90" w:rsidRDefault="00F46C54"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6.1. Общая характеристика основных направлений библиотечного обсл</w:t>
      </w:r>
      <w:r w:rsidRPr="00BC0F90">
        <w:rPr>
          <w:rFonts w:ascii="Times New Roman" w:hAnsi="Times New Roman" w:cs="Times New Roman"/>
          <w:b/>
          <w:sz w:val="28"/>
          <w:szCs w:val="28"/>
        </w:rPr>
        <w:t>у</w:t>
      </w:r>
      <w:r w:rsidRPr="00BC0F90">
        <w:rPr>
          <w:rFonts w:ascii="Times New Roman" w:hAnsi="Times New Roman" w:cs="Times New Roman"/>
          <w:b/>
          <w:sz w:val="28"/>
          <w:szCs w:val="28"/>
        </w:rPr>
        <w:t>живания населения с учётом расстановки приоритетов в отчётном году. Акцент на актуальных услугах и инновационных формах обслуживания.</w:t>
      </w:r>
    </w:p>
    <w:p w:rsidR="00CB26AC" w:rsidRPr="00BC0F90" w:rsidRDefault="00CB26AC" w:rsidP="00BC0F90">
      <w:pPr>
        <w:shd w:val="clear" w:color="auto" w:fill="FFFFFF"/>
        <w:spacing w:after="0" w:line="240" w:lineRule="auto"/>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Муниципальные библиотеки района, реализуя свою культурно-просветительскую миссию, являются настоящими центрами культурного просвещения. Они организ</w:t>
      </w:r>
      <w:r w:rsidRPr="00BC0F90">
        <w:rPr>
          <w:rFonts w:ascii="Times New Roman" w:eastAsia="Times New Roman" w:hAnsi="Times New Roman" w:cs="Times New Roman"/>
          <w:color w:val="103442"/>
          <w:sz w:val="28"/>
          <w:szCs w:val="28"/>
          <w:lang w:eastAsia="ru-RU"/>
        </w:rPr>
        <w:t>о</w:t>
      </w:r>
      <w:r w:rsidRPr="00BC0F90">
        <w:rPr>
          <w:rFonts w:ascii="Times New Roman" w:eastAsia="Times New Roman" w:hAnsi="Times New Roman" w:cs="Times New Roman"/>
          <w:color w:val="103442"/>
          <w:sz w:val="28"/>
          <w:szCs w:val="28"/>
          <w:lang w:eastAsia="ru-RU"/>
        </w:rPr>
        <w:t>вывают на своей территории интересные культурно-просветительские  мероприятия. Библиотеки района предоставляют информационные услуги в правовой, экологич</w:t>
      </w:r>
      <w:r w:rsidRPr="00BC0F90">
        <w:rPr>
          <w:rFonts w:ascii="Times New Roman" w:eastAsia="Times New Roman" w:hAnsi="Times New Roman" w:cs="Times New Roman"/>
          <w:color w:val="103442"/>
          <w:sz w:val="28"/>
          <w:szCs w:val="28"/>
          <w:lang w:eastAsia="ru-RU"/>
        </w:rPr>
        <w:t>е</w:t>
      </w:r>
      <w:r w:rsidRPr="00BC0F90">
        <w:rPr>
          <w:rFonts w:ascii="Times New Roman" w:eastAsia="Times New Roman" w:hAnsi="Times New Roman" w:cs="Times New Roman"/>
          <w:color w:val="103442"/>
          <w:sz w:val="28"/>
          <w:szCs w:val="28"/>
          <w:lang w:eastAsia="ru-RU"/>
        </w:rPr>
        <w:t>ской и других сферах, оказывают поддержку образовательным учреждениям  в во</w:t>
      </w:r>
      <w:r w:rsidRPr="00BC0F90">
        <w:rPr>
          <w:rFonts w:ascii="Times New Roman" w:eastAsia="Times New Roman" w:hAnsi="Times New Roman" w:cs="Times New Roman"/>
          <w:color w:val="103442"/>
          <w:sz w:val="28"/>
          <w:szCs w:val="28"/>
          <w:lang w:eastAsia="ru-RU"/>
        </w:rPr>
        <w:t>с</w:t>
      </w:r>
      <w:r w:rsidRPr="00BC0F90">
        <w:rPr>
          <w:rFonts w:ascii="Times New Roman" w:eastAsia="Times New Roman" w:hAnsi="Times New Roman" w:cs="Times New Roman"/>
          <w:color w:val="103442"/>
          <w:sz w:val="28"/>
          <w:szCs w:val="28"/>
          <w:lang w:eastAsia="ru-RU"/>
        </w:rPr>
        <w:t xml:space="preserve">питании </w:t>
      </w:r>
      <w:r w:rsidR="00CE6882" w:rsidRPr="00BC0F90">
        <w:rPr>
          <w:rFonts w:ascii="Times New Roman" w:eastAsia="Times New Roman" w:hAnsi="Times New Roman" w:cs="Times New Roman"/>
          <w:color w:val="103442"/>
          <w:sz w:val="28"/>
          <w:szCs w:val="28"/>
          <w:lang w:eastAsia="ru-RU"/>
        </w:rPr>
        <w:t>подрастающего</w:t>
      </w:r>
      <w:r w:rsidRPr="00BC0F90">
        <w:rPr>
          <w:rFonts w:ascii="Times New Roman" w:eastAsia="Times New Roman" w:hAnsi="Times New Roman" w:cs="Times New Roman"/>
          <w:color w:val="103442"/>
          <w:sz w:val="28"/>
          <w:szCs w:val="28"/>
          <w:lang w:eastAsia="ru-RU"/>
        </w:rPr>
        <w:t xml:space="preserve"> поколения.</w:t>
      </w:r>
    </w:p>
    <w:p w:rsidR="00CB26AC" w:rsidRPr="00BC0F90" w:rsidRDefault="00CB26AC" w:rsidP="00BC0F90">
      <w:pPr>
        <w:shd w:val="clear" w:color="auto" w:fill="FFFFFF"/>
        <w:spacing w:after="0" w:line="240" w:lineRule="auto"/>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Приоритетными тематическими направления работы библиотек  в 2017 году были:</w:t>
      </w:r>
    </w:p>
    <w:p w:rsidR="00CE6882" w:rsidRPr="00BC0F90" w:rsidRDefault="00CE6882"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Патриотическое воспитание</w:t>
      </w:r>
    </w:p>
    <w:p w:rsidR="00CE6882" w:rsidRPr="00BC0F90" w:rsidRDefault="00CB26AC"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Формирование культуры чтения</w:t>
      </w:r>
      <w:r w:rsidR="00CE6882" w:rsidRPr="00BC0F90">
        <w:rPr>
          <w:rFonts w:ascii="Times New Roman" w:eastAsia="Times New Roman" w:hAnsi="Times New Roman" w:cs="Times New Roman"/>
          <w:color w:val="103442"/>
          <w:sz w:val="28"/>
          <w:szCs w:val="28"/>
          <w:lang w:eastAsia="ru-RU"/>
        </w:rPr>
        <w:t>,</w:t>
      </w:r>
      <w:r w:rsidR="00741F38" w:rsidRPr="00BC0F90">
        <w:rPr>
          <w:rFonts w:ascii="Times New Roman" w:eastAsia="Times New Roman" w:hAnsi="Times New Roman" w:cs="Times New Roman"/>
          <w:color w:val="103442"/>
          <w:sz w:val="28"/>
          <w:szCs w:val="28"/>
          <w:lang w:eastAsia="ru-RU"/>
        </w:rPr>
        <w:t xml:space="preserve"> </w:t>
      </w:r>
      <w:r w:rsidR="00CE6882" w:rsidRPr="00BC0F90">
        <w:rPr>
          <w:rFonts w:ascii="Times New Roman" w:eastAsia="Times New Roman" w:hAnsi="Times New Roman" w:cs="Times New Roman"/>
          <w:color w:val="103442"/>
          <w:sz w:val="28"/>
          <w:szCs w:val="28"/>
          <w:lang w:eastAsia="ru-RU"/>
        </w:rPr>
        <w:t>п</w:t>
      </w:r>
      <w:r w:rsidRPr="00BC0F90">
        <w:rPr>
          <w:rFonts w:ascii="Times New Roman" w:eastAsia="Times New Roman" w:hAnsi="Times New Roman" w:cs="Times New Roman"/>
          <w:color w:val="103442"/>
          <w:sz w:val="28"/>
          <w:szCs w:val="28"/>
          <w:lang w:eastAsia="ru-RU"/>
        </w:rPr>
        <w:t>опуляризация чтения классической и совреме</w:t>
      </w:r>
      <w:r w:rsidRPr="00BC0F90">
        <w:rPr>
          <w:rFonts w:ascii="Times New Roman" w:eastAsia="Times New Roman" w:hAnsi="Times New Roman" w:cs="Times New Roman"/>
          <w:color w:val="103442"/>
          <w:sz w:val="28"/>
          <w:szCs w:val="28"/>
          <w:lang w:eastAsia="ru-RU"/>
        </w:rPr>
        <w:t>н</w:t>
      </w:r>
      <w:r w:rsidRPr="00BC0F90">
        <w:rPr>
          <w:rFonts w:ascii="Times New Roman" w:eastAsia="Times New Roman" w:hAnsi="Times New Roman" w:cs="Times New Roman"/>
          <w:color w:val="103442"/>
          <w:sz w:val="28"/>
          <w:szCs w:val="28"/>
          <w:lang w:eastAsia="ru-RU"/>
        </w:rPr>
        <w:t xml:space="preserve">ной литературы  </w:t>
      </w:r>
    </w:p>
    <w:p w:rsidR="00CB26AC" w:rsidRPr="00BC0F90" w:rsidRDefault="00CB26AC"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Правовое просвещение населения, правовое воспитание;</w:t>
      </w:r>
    </w:p>
    <w:p w:rsidR="00CB26AC" w:rsidRPr="00BC0F90" w:rsidRDefault="00CB26AC"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Культура межнациональных отношений</w:t>
      </w:r>
    </w:p>
    <w:p w:rsidR="00CB26AC" w:rsidRPr="00BC0F90" w:rsidRDefault="00CB26AC"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Здоровый образ жизни, предотвращение подростковой преступности, наркотич</w:t>
      </w:r>
      <w:r w:rsidRPr="00BC0F90">
        <w:rPr>
          <w:rFonts w:ascii="Times New Roman" w:eastAsia="Times New Roman" w:hAnsi="Times New Roman" w:cs="Times New Roman"/>
          <w:color w:val="103442"/>
          <w:sz w:val="28"/>
          <w:szCs w:val="28"/>
          <w:lang w:eastAsia="ru-RU"/>
        </w:rPr>
        <w:t>е</w:t>
      </w:r>
      <w:r w:rsidRPr="00BC0F90">
        <w:rPr>
          <w:rFonts w:ascii="Times New Roman" w:eastAsia="Times New Roman" w:hAnsi="Times New Roman" w:cs="Times New Roman"/>
          <w:color w:val="103442"/>
          <w:sz w:val="28"/>
          <w:szCs w:val="28"/>
          <w:lang w:eastAsia="ru-RU"/>
        </w:rPr>
        <w:t>ской зависимости;</w:t>
      </w:r>
    </w:p>
    <w:p w:rsidR="00CB26AC" w:rsidRPr="00BC0F90" w:rsidRDefault="00CB26AC" w:rsidP="00BC0F90">
      <w:pPr>
        <w:numPr>
          <w:ilvl w:val="0"/>
          <w:numId w:val="3"/>
        </w:numPr>
        <w:shd w:val="clear" w:color="auto" w:fill="FFFFFF"/>
        <w:spacing w:after="0" w:line="240" w:lineRule="auto"/>
        <w:ind w:left="165"/>
        <w:jc w:val="both"/>
        <w:rPr>
          <w:rFonts w:ascii="Times New Roman" w:eastAsia="Times New Roman" w:hAnsi="Times New Roman" w:cs="Times New Roman"/>
          <w:color w:val="103442"/>
          <w:sz w:val="28"/>
          <w:szCs w:val="28"/>
          <w:lang w:eastAsia="ru-RU"/>
        </w:rPr>
      </w:pPr>
      <w:r w:rsidRPr="00BC0F90">
        <w:rPr>
          <w:rFonts w:ascii="Times New Roman" w:eastAsia="Times New Roman" w:hAnsi="Times New Roman" w:cs="Times New Roman"/>
          <w:color w:val="103442"/>
          <w:sz w:val="28"/>
          <w:szCs w:val="28"/>
          <w:lang w:eastAsia="ru-RU"/>
        </w:rPr>
        <w:t>Продвижение традиционных семейных ценностей. Поддержка старшего поколения;</w:t>
      </w:r>
    </w:p>
    <w:p w:rsidR="00CB26AC" w:rsidRPr="00BC0F90" w:rsidRDefault="00CB26AC" w:rsidP="00BC0F90">
      <w:pPr>
        <w:spacing w:after="0" w:line="240" w:lineRule="auto"/>
        <w:ind w:firstLine="567"/>
        <w:jc w:val="both"/>
        <w:rPr>
          <w:rFonts w:ascii="Times New Roman" w:hAnsi="Times New Roman" w:cs="Times New Roman"/>
          <w:b/>
          <w:sz w:val="28"/>
          <w:szCs w:val="28"/>
        </w:rPr>
      </w:pPr>
    </w:p>
    <w:p w:rsidR="00F46C54" w:rsidRPr="00BC0F90" w:rsidRDefault="00F46C54" w:rsidP="00BC0F90">
      <w:pPr>
        <w:spacing w:after="0" w:line="240" w:lineRule="auto"/>
        <w:ind w:firstLine="567"/>
        <w:rPr>
          <w:rFonts w:ascii="Times New Roman" w:hAnsi="Times New Roman" w:cs="Times New Roman"/>
          <w:b/>
          <w:sz w:val="28"/>
          <w:szCs w:val="28"/>
        </w:rPr>
      </w:pPr>
      <w:r w:rsidRPr="00BC0F90">
        <w:rPr>
          <w:rFonts w:ascii="Times New Roman" w:hAnsi="Times New Roman" w:cs="Times New Roman"/>
          <w:b/>
          <w:sz w:val="28"/>
          <w:szCs w:val="28"/>
        </w:rPr>
        <w:t>6</w:t>
      </w:r>
      <w:r w:rsidR="003729C0" w:rsidRPr="00BC0F90">
        <w:rPr>
          <w:rFonts w:ascii="Times New Roman" w:hAnsi="Times New Roman" w:cs="Times New Roman"/>
          <w:b/>
          <w:sz w:val="28"/>
          <w:szCs w:val="28"/>
        </w:rPr>
        <w:t>.</w:t>
      </w:r>
      <w:r w:rsidR="00CE6882" w:rsidRPr="00BC0F90">
        <w:rPr>
          <w:rFonts w:ascii="Times New Roman" w:hAnsi="Times New Roman" w:cs="Times New Roman"/>
          <w:b/>
          <w:sz w:val="28"/>
          <w:szCs w:val="28"/>
        </w:rPr>
        <w:t>2.Организация развивающего чтения</w:t>
      </w:r>
    </w:p>
    <w:p w:rsidR="00647CFB" w:rsidRPr="00BC0F90" w:rsidRDefault="00647CFB" w:rsidP="00BC0F90">
      <w:pPr>
        <w:spacing w:after="0" w:line="240" w:lineRule="auto"/>
        <w:ind w:firstLine="567"/>
        <w:rPr>
          <w:rFonts w:ascii="Times New Roman" w:hAnsi="Times New Roman" w:cs="Times New Roman"/>
          <w:sz w:val="28"/>
          <w:szCs w:val="28"/>
        </w:rPr>
      </w:pPr>
      <w:r w:rsidRPr="00BC0F90">
        <w:rPr>
          <w:rFonts w:ascii="Times New Roman" w:hAnsi="Times New Roman" w:cs="Times New Roman"/>
          <w:b/>
          <w:sz w:val="28"/>
          <w:szCs w:val="28"/>
        </w:rPr>
        <w:t>6.2.Организация развивающего чтения.</w:t>
      </w:r>
    </w:p>
    <w:p w:rsidR="00647CFB" w:rsidRPr="00BC0F90" w:rsidRDefault="00647CFB" w:rsidP="00BC0F90">
      <w:pPr>
        <w:spacing w:after="0" w:line="240" w:lineRule="auto"/>
        <w:ind w:firstLine="567"/>
        <w:rPr>
          <w:rFonts w:ascii="Times New Roman" w:hAnsi="Times New Roman" w:cs="Times New Roman"/>
          <w:b/>
          <w:sz w:val="28"/>
          <w:szCs w:val="28"/>
        </w:rPr>
      </w:pPr>
      <w:r w:rsidRPr="00BC0F90">
        <w:rPr>
          <w:rFonts w:ascii="Times New Roman" w:hAnsi="Times New Roman" w:cs="Times New Roman"/>
          <w:b/>
          <w:sz w:val="28"/>
          <w:szCs w:val="28"/>
        </w:rPr>
        <w:t>6.2.1.Дошкольник и библиотека (индивидуальная работа, краткий анализ по направлениям).</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Дошкольник и библиотека</w:t>
      </w:r>
      <w:r w:rsidRPr="00BC0F90">
        <w:rPr>
          <w:rFonts w:ascii="Times New Roman" w:hAnsi="Times New Roman" w:cs="Times New Roman"/>
          <w:sz w:val="28"/>
          <w:szCs w:val="28"/>
        </w:rPr>
        <w:t xml:space="preserve"> – это удивительно удачный вариант взаимоде</w:t>
      </w:r>
      <w:r w:rsidRPr="00BC0F90">
        <w:rPr>
          <w:rFonts w:ascii="Times New Roman" w:hAnsi="Times New Roman" w:cs="Times New Roman"/>
          <w:sz w:val="28"/>
          <w:szCs w:val="28"/>
        </w:rPr>
        <w:t>й</w:t>
      </w:r>
      <w:r w:rsidRPr="00BC0F90">
        <w:rPr>
          <w:rFonts w:ascii="Times New Roman" w:hAnsi="Times New Roman" w:cs="Times New Roman"/>
          <w:sz w:val="28"/>
          <w:szCs w:val="28"/>
        </w:rPr>
        <w:t>ствия. Ведь именно раннее приобщение к чтению поможет маленькому человеку стать настоящим ЧИТАТЕЛЕМ. Это определяется половозрастными  и  психологич</w:t>
      </w:r>
      <w:r w:rsidRPr="00BC0F90">
        <w:rPr>
          <w:rFonts w:ascii="Times New Roman" w:hAnsi="Times New Roman" w:cs="Times New Roman"/>
          <w:sz w:val="28"/>
          <w:szCs w:val="28"/>
        </w:rPr>
        <w:t>е</w:t>
      </w:r>
      <w:r w:rsidRPr="00BC0F90">
        <w:rPr>
          <w:rFonts w:ascii="Times New Roman" w:hAnsi="Times New Roman" w:cs="Times New Roman"/>
          <w:sz w:val="28"/>
          <w:szCs w:val="28"/>
        </w:rPr>
        <w:t>скими особенностями данного возраста. Для данной категории пользователей в нашей библиотеке успешно реализуются  следующие программы:</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«Читалочка–Помогалочка»</w:t>
      </w:r>
      <w:r w:rsidRPr="00BC0F90">
        <w:rPr>
          <w:rFonts w:ascii="Times New Roman" w:hAnsi="Times New Roman" w:cs="Times New Roman"/>
          <w:sz w:val="28"/>
          <w:szCs w:val="28"/>
        </w:rPr>
        <w:t xml:space="preserve"> /программа, ориентированная на будущих родит</w:t>
      </w:r>
      <w:r w:rsidRPr="00BC0F90">
        <w:rPr>
          <w:rFonts w:ascii="Times New Roman" w:hAnsi="Times New Roman" w:cs="Times New Roman"/>
          <w:sz w:val="28"/>
          <w:szCs w:val="28"/>
        </w:rPr>
        <w:t>е</w:t>
      </w:r>
      <w:r w:rsidRPr="00BC0F90">
        <w:rPr>
          <w:rFonts w:ascii="Times New Roman" w:hAnsi="Times New Roman" w:cs="Times New Roman"/>
          <w:sz w:val="28"/>
          <w:szCs w:val="28"/>
        </w:rPr>
        <w:t>лей и  детей от 1 года до 3 лет, не посещающих детский сад/.</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«Почитай-ка»</w:t>
      </w:r>
      <w:r w:rsidRPr="00BC0F90">
        <w:rPr>
          <w:rFonts w:ascii="Times New Roman" w:hAnsi="Times New Roman" w:cs="Times New Roman"/>
          <w:sz w:val="28"/>
          <w:szCs w:val="28"/>
        </w:rPr>
        <w:t xml:space="preserve"> /программа литературно – творческого развития детей дошкол</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ного возраста от 3 лет/. </w:t>
      </w:r>
    </w:p>
    <w:p w:rsidR="00647CFB" w:rsidRPr="00BC0F90" w:rsidRDefault="00647CFB" w:rsidP="00BC0F90">
      <w:pPr>
        <w:spacing w:after="0" w:line="240" w:lineRule="auto"/>
        <w:ind w:firstLine="567"/>
        <w:rPr>
          <w:rFonts w:ascii="Times New Roman" w:hAnsi="Times New Roman" w:cs="Times New Roman"/>
          <w:b/>
          <w:sz w:val="28"/>
          <w:szCs w:val="28"/>
        </w:rPr>
      </w:pPr>
      <w:r w:rsidRPr="00BC0F90">
        <w:rPr>
          <w:rFonts w:ascii="Times New Roman" w:hAnsi="Times New Roman" w:cs="Times New Roman"/>
          <w:b/>
          <w:sz w:val="28"/>
          <w:szCs w:val="28"/>
        </w:rPr>
        <w:t>6.2.1.1 Реализация программы развития и приобщения к чтению детей ра</w:t>
      </w:r>
      <w:r w:rsidRPr="00BC0F90">
        <w:rPr>
          <w:rFonts w:ascii="Times New Roman" w:hAnsi="Times New Roman" w:cs="Times New Roman"/>
          <w:b/>
          <w:sz w:val="28"/>
          <w:szCs w:val="28"/>
        </w:rPr>
        <w:t>н</w:t>
      </w:r>
      <w:r w:rsidRPr="00BC0F90">
        <w:rPr>
          <w:rFonts w:ascii="Times New Roman" w:hAnsi="Times New Roman" w:cs="Times New Roman"/>
          <w:b/>
          <w:sz w:val="28"/>
          <w:szCs w:val="28"/>
        </w:rPr>
        <w:t>него возраста и родителей «Читалочка – Помогалочка»</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Активно реализуется   программа </w:t>
      </w:r>
      <w:r w:rsidRPr="00BC0F90">
        <w:rPr>
          <w:rFonts w:ascii="Times New Roman" w:hAnsi="Times New Roman" w:cs="Times New Roman"/>
          <w:b/>
          <w:sz w:val="28"/>
          <w:szCs w:val="28"/>
        </w:rPr>
        <w:t xml:space="preserve">«Читалочка – Помогалочка», </w:t>
      </w:r>
      <w:r w:rsidRPr="00BC0F90">
        <w:rPr>
          <w:rFonts w:ascii="Times New Roman" w:hAnsi="Times New Roman" w:cs="Times New Roman"/>
          <w:sz w:val="28"/>
          <w:szCs w:val="28"/>
        </w:rPr>
        <w:t>ориентирова</w:t>
      </w:r>
      <w:r w:rsidRPr="00BC0F90">
        <w:rPr>
          <w:rFonts w:ascii="Times New Roman" w:hAnsi="Times New Roman" w:cs="Times New Roman"/>
          <w:sz w:val="28"/>
          <w:szCs w:val="28"/>
        </w:rPr>
        <w:t>н</w:t>
      </w:r>
      <w:r w:rsidRPr="00BC0F90">
        <w:rPr>
          <w:rFonts w:ascii="Times New Roman" w:hAnsi="Times New Roman" w:cs="Times New Roman"/>
          <w:sz w:val="28"/>
          <w:szCs w:val="28"/>
        </w:rPr>
        <w:t xml:space="preserve">ная на родителей, чьи дети не посещают  дошкольные учреждения.Хочется отметить, что именно с этой программой мы входили  в пилотный региональный проект Управления образования Горнозаводска </w:t>
      </w:r>
      <w:r w:rsidRPr="00BC0F90">
        <w:rPr>
          <w:rFonts w:ascii="Times New Roman" w:hAnsi="Times New Roman" w:cs="Times New Roman"/>
          <w:i/>
          <w:sz w:val="28"/>
          <w:szCs w:val="28"/>
        </w:rPr>
        <w:t>«Предоставление образовательными учр</w:t>
      </w:r>
      <w:r w:rsidRPr="00BC0F90">
        <w:rPr>
          <w:rFonts w:ascii="Times New Roman" w:hAnsi="Times New Roman" w:cs="Times New Roman"/>
          <w:i/>
          <w:sz w:val="28"/>
          <w:szCs w:val="28"/>
        </w:rPr>
        <w:t>е</w:t>
      </w:r>
      <w:r w:rsidRPr="00BC0F90">
        <w:rPr>
          <w:rFonts w:ascii="Times New Roman" w:hAnsi="Times New Roman" w:cs="Times New Roman"/>
          <w:i/>
          <w:sz w:val="28"/>
          <w:szCs w:val="28"/>
        </w:rPr>
        <w:t>ждениями социально – педагогических услуг на безвозмездной основе семьям, име</w:t>
      </w:r>
      <w:r w:rsidRPr="00BC0F90">
        <w:rPr>
          <w:rFonts w:ascii="Times New Roman" w:hAnsi="Times New Roman" w:cs="Times New Roman"/>
          <w:i/>
          <w:sz w:val="28"/>
          <w:szCs w:val="28"/>
        </w:rPr>
        <w:t>ю</w:t>
      </w:r>
      <w:r w:rsidRPr="00BC0F90">
        <w:rPr>
          <w:rFonts w:ascii="Times New Roman" w:hAnsi="Times New Roman" w:cs="Times New Roman"/>
          <w:i/>
          <w:sz w:val="28"/>
          <w:szCs w:val="28"/>
        </w:rPr>
        <w:t>щим  детей в возрасте от 1,5 до 5 лет»</w:t>
      </w:r>
      <w:r w:rsidRPr="00BC0F90">
        <w:rPr>
          <w:rFonts w:ascii="Times New Roman" w:hAnsi="Times New Roman" w:cs="Times New Roman"/>
          <w:sz w:val="28"/>
          <w:szCs w:val="28"/>
        </w:rPr>
        <w:t xml:space="preserve"> на правах социальных партнёров. В данный момент, когда действие регионального  проекта «Мамин выбор» завершено, деятел</w:t>
      </w:r>
      <w:r w:rsidRPr="00BC0F90">
        <w:rPr>
          <w:rFonts w:ascii="Times New Roman" w:hAnsi="Times New Roman" w:cs="Times New Roman"/>
          <w:sz w:val="28"/>
          <w:szCs w:val="28"/>
        </w:rPr>
        <w:t>ь</w:t>
      </w:r>
      <w:r w:rsidRPr="00BC0F90">
        <w:rPr>
          <w:rFonts w:ascii="Times New Roman" w:hAnsi="Times New Roman" w:cs="Times New Roman"/>
          <w:sz w:val="28"/>
          <w:szCs w:val="28"/>
        </w:rPr>
        <w:t>ность библиотеки в данном направлении продолжает реализоваться, что особенно важно в свете принятых на государственном уровне программ по родительскому о</w:t>
      </w:r>
      <w:r w:rsidRPr="00BC0F90">
        <w:rPr>
          <w:rFonts w:ascii="Times New Roman" w:hAnsi="Times New Roman" w:cs="Times New Roman"/>
          <w:sz w:val="28"/>
          <w:szCs w:val="28"/>
        </w:rPr>
        <w:t>б</w:t>
      </w:r>
      <w:r w:rsidRPr="00BC0F90">
        <w:rPr>
          <w:rFonts w:ascii="Times New Roman" w:hAnsi="Times New Roman" w:cs="Times New Roman"/>
          <w:sz w:val="28"/>
          <w:szCs w:val="28"/>
        </w:rPr>
        <w:t xml:space="preserve">разованию в 2015 году. Данная программа была скоординирована в соответствии с </w:t>
      </w:r>
      <w:r w:rsidRPr="00BC0F90">
        <w:rPr>
          <w:rFonts w:ascii="Times New Roman" w:hAnsi="Times New Roman" w:cs="Times New Roman"/>
          <w:sz w:val="28"/>
          <w:szCs w:val="28"/>
        </w:rPr>
        <w:lastRenderedPageBreak/>
        <w:t>требованиями действительности, основной целевой  группой были определены б</w:t>
      </w:r>
      <w:r w:rsidRPr="00BC0F90">
        <w:rPr>
          <w:rFonts w:ascii="Times New Roman" w:hAnsi="Times New Roman" w:cs="Times New Roman"/>
          <w:sz w:val="28"/>
          <w:szCs w:val="28"/>
        </w:rPr>
        <w:t>у</w:t>
      </w:r>
      <w:r w:rsidRPr="00BC0F90">
        <w:rPr>
          <w:rFonts w:ascii="Times New Roman" w:hAnsi="Times New Roman" w:cs="Times New Roman"/>
          <w:sz w:val="28"/>
          <w:szCs w:val="28"/>
        </w:rPr>
        <w:t>дущие  родители и родители с детьми, которые в силу различных причин не посещ</w:t>
      </w:r>
      <w:r w:rsidRPr="00BC0F90">
        <w:rPr>
          <w:rFonts w:ascii="Times New Roman" w:hAnsi="Times New Roman" w:cs="Times New Roman"/>
          <w:sz w:val="28"/>
          <w:szCs w:val="28"/>
        </w:rPr>
        <w:t>а</w:t>
      </w:r>
      <w:r w:rsidRPr="00BC0F90">
        <w:rPr>
          <w:rFonts w:ascii="Times New Roman" w:hAnsi="Times New Roman" w:cs="Times New Roman"/>
          <w:sz w:val="28"/>
          <w:szCs w:val="28"/>
        </w:rPr>
        <w:t>ют  дошкольные учреждения. Опытные педагоги, библиотекари оказывают родит</w:t>
      </w:r>
      <w:r w:rsidRPr="00BC0F90">
        <w:rPr>
          <w:rFonts w:ascii="Times New Roman" w:hAnsi="Times New Roman" w:cs="Times New Roman"/>
          <w:sz w:val="28"/>
          <w:szCs w:val="28"/>
        </w:rPr>
        <w:t>е</w:t>
      </w:r>
      <w:r w:rsidRPr="00BC0F90">
        <w:rPr>
          <w:rFonts w:ascii="Times New Roman" w:hAnsi="Times New Roman" w:cs="Times New Roman"/>
          <w:sz w:val="28"/>
          <w:szCs w:val="28"/>
        </w:rPr>
        <w:t>лям информационную поддержку, используя в работе практические занятия, трени</w:t>
      </w:r>
      <w:r w:rsidRPr="00BC0F90">
        <w:rPr>
          <w:rFonts w:ascii="Times New Roman" w:hAnsi="Times New Roman" w:cs="Times New Roman"/>
          <w:sz w:val="28"/>
          <w:szCs w:val="28"/>
        </w:rPr>
        <w:t>н</w:t>
      </w:r>
      <w:r w:rsidRPr="00BC0F90">
        <w:rPr>
          <w:rFonts w:ascii="Times New Roman" w:hAnsi="Times New Roman" w:cs="Times New Roman"/>
          <w:sz w:val="28"/>
          <w:szCs w:val="28"/>
        </w:rPr>
        <w:t xml:space="preserve">ги, консультации. Это необходимо для повышения их родительской компетенции, расширения психолого-педагогических знаний. В 2017 году мы пересмотрели формат мероприятий для данной категории пользователей. Большое внимание уделяется </w:t>
      </w:r>
      <w:r w:rsidRPr="00BC0F90">
        <w:rPr>
          <w:rFonts w:ascii="Times New Roman" w:hAnsi="Times New Roman" w:cs="Times New Roman"/>
          <w:b/>
          <w:sz w:val="28"/>
          <w:szCs w:val="28"/>
        </w:rPr>
        <w:t>и</w:t>
      </w:r>
      <w:r w:rsidRPr="00BC0F90">
        <w:rPr>
          <w:rFonts w:ascii="Times New Roman" w:hAnsi="Times New Roman" w:cs="Times New Roman"/>
          <w:b/>
          <w:sz w:val="28"/>
          <w:szCs w:val="28"/>
        </w:rPr>
        <w:t>н</w:t>
      </w:r>
      <w:r w:rsidRPr="00BC0F90">
        <w:rPr>
          <w:rFonts w:ascii="Times New Roman" w:hAnsi="Times New Roman" w:cs="Times New Roman"/>
          <w:b/>
          <w:sz w:val="28"/>
          <w:szCs w:val="28"/>
        </w:rPr>
        <w:t>дивидуальной работе</w:t>
      </w:r>
      <w:r w:rsidRPr="00BC0F90">
        <w:rPr>
          <w:rFonts w:ascii="Times New Roman" w:hAnsi="Times New Roman" w:cs="Times New Roman"/>
          <w:sz w:val="28"/>
          <w:szCs w:val="28"/>
        </w:rPr>
        <w:t xml:space="preserve"> с семьями с маленькими детьми: с каждой семьёй проходят индивидуальные игровые мини – встречи совместно с родителями.   Периодичность – </w:t>
      </w:r>
      <w:r w:rsidRPr="00BC0F90">
        <w:rPr>
          <w:rFonts w:ascii="Times New Roman" w:hAnsi="Times New Roman" w:cs="Times New Roman"/>
          <w:b/>
          <w:sz w:val="28"/>
          <w:szCs w:val="28"/>
        </w:rPr>
        <w:t>2</w:t>
      </w:r>
      <w:r w:rsidRPr="00BC0F90">
        <w:rPr>
          <w:rFonts w:ascii="Times New Roman" w:hAnsi="Times New Roman" w:cs="Times New Roman"/>
          <w:sz w:val="28"/>
          <w:szCs w:val="28"/>
        </w:rPr>
        <w:t xml:space="preserve"> раза  в месяц по субботам, за исключением периода отпуска специалиста, работ</w:t>
      </w:r>
      <w:r w:rsidRPr="00BC0F90">
        <w:rPr>
          <w:rFonts w:ascii="Times New Roman" w:hAnsi="Times New Roman" w:cs="Times New Roman"/>
          <w:sz w:val="28"/>
          <w:szCs w:val="28"/>
        </w:rPr>
        <w:t>а</w:t>
      </w:r>
      <w:r w:rsidRPr="00BC0F90">
        <w:rPr>
          <w:rFonts w:ascii="Times New Roman" w:hAnsi="Times New Roman" w:cs="Times New Roman"/>
          <w:sz w:val="28"/>
          <w:szCs w:val="28"/>
        </w:rPr>
        <w:t>ющего с данной категорией пользователей. Суббота у нас в библиотеке – «</w:t>
      </w:r>
      <w:r w:rsidRPr="00BC0F90">
        <w:rPr>
          <w:rFonts w:ascii="Times New Roman" w:hAnsi="Times New Roman" w:cs="Times New Roman"/>
          <w:b/>
          <w:sz w:val="28"/>
          <w:szCs w:val="28"/>
        </w:rPr>
        <w:t>Семе</w:t>
      </w:r>
      <w:r w:rsidRPr="00BC0F90">
        <w:rPr>
          <w:rFonts w:ascii="Times New Roman" w:hAnsi="Times New Roman" w:cs="Times New Roman"/>
          <w:b/>
          <w:sz w:val="28"/>
          <w:szCs w:val="28"/>
        </w:rPr>
        <w:t>й</w:t>
      </w:r>
      <w:r w:rsidRPr="00BC0F90">
        <w:rPr>
          <w:rFonts w:ascii="Times New Roman" w:hAnsi="Times New Roman" w:cs="Times New Roman"/>
          <w:b/>
          <w:sz w:val="28"/>
          <w:szCs w:val="28"/>
        </w:rPr>
        <w:t>ный День</w:t>
      </w:r>
      <w:r w:rsidRPr="00BC0F90">
        <w:rPr>
          <w:rFonts w:ascii="Times New Roman" w:hAnsi="Times New Roman" w:cs="Times New Roman"/>
          <w:sz w:val="28"/>
          <w:szCs w:val="28"/>
        </w:rPr>
        <w:t>»! Данная форма деятельности  специалистов МБУК «ГЦДБ» пользуется большим спросом и интересом у педагогов, родителей, детей. Встречи происходят в специально оборудованном «</w:t>
      </w:r>
      <w:r w:rsidRPr="00BC0F90">
        <w:rPr>
          <w:rFonts w:ascii="Times New Roman" w:hAnsi="Times New Roman" w:cs="Times New Roman"/>
          <w:b/>
          <w:sz w:val="28"/>
          <w:szCs w:val="28"/>
        </w:rPr>
        <w:t>Центре семейного интеллектуального досуга</w:t>
      </w:r>
      <w:r w:rsidRPr="00BC0F90">
        <w:rPr>
          <w:rFonts w:ascii="Times New Roman" w:hAnsi="Times New Roman" w:cs="Times New Roman"/>
          <w:sz w:val="28"/>
          <w:szCs w:val="28"/>
        </w:rPr>
        <w:t>», кот</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рый появился в библиотеке благодаря реализованному в 2013 году одноимённому проекту при поддержке Министерства культуры Пермского края. Особое внимание мы уделили организации развивающей среды </w:t>
      </w:r>
      <w:r w:rsidRPr="00BC0F90">
        <w:rPr>
          <w:rFonts w:ascii="Times New Roman" w:hAnsi="Times New Roman" w:cs="Times New Roman"/>
          <w:b/>
          <w:sz w:val="28"/>
          <w:szCs w:val="28"/>
        </w:rPr>
        <w:t xml:space="preserve">Центра. </w:t>
      </w:r>
      <w:r w:rsidRPr="00BC0F90">
        <w:rPr>
          <w:rFonts w:ascii="Times New Roman" w:hAnsi="Times New Roman" w:cs="Times New Roman"/>
          <w:sz w:val="28"/>
          <w:szCs w:val="28"/>
        </w:rPr>
        <w:t>Здесь всё располагает к инт</w:t>
      </w:r>
      <w:r w:rsidRPr="00BC0F90">
        <w:rPr>
          <w:rFonts w:ascii="Times New Roman" w:hAnsi="Times New Roman" w:cs="Times New Roman"/>
          <w:sz w:val="28"/>
          <w:szCs w:val="28"/>
        </w:rPr>
        <w:t>е</w:t>
      </w:r>
      <w:r w:rsidRPr="00BC0F90">
        <w:rPr>
          <w:rFonts w:ascii="Times New Roman" w:hAnsi="Times New Roman" w:cs="Times New Roman"/>
          <w:sz w:val="28"/>
          <w:szCs w:val="28"/>
        </w:rPr>
        <w:t>ресному чтению и игре. И это не случайно: ведь у детей дошкольного возраста п</w:t>
      </w:r>
      <w:r w:rsidRPr="00BC0F90">
        <w:rPr>
          <w:rFonts w:ascii="Times New Roman" w:hAnsi="Times New Roman" w:cs="Times New Roman"/>
          <w:sz w:val="28"/>
          <w:szCs w:val="28"/>
        </w:rPr>
        <w:t>о</w:t>
      </w:r>
      <w:r w:rsidRPr="00BC0F90">
        <w:rPr>
          <w:rFonts w:ascii="Times New Roman" w:hAnsi="Times New Roman" w:cs="Times New Roman"/>
          <w:sz w:val="28"/>
          <w:szCs w:val="28"/>
        </w:rPr>
        <w:t>знание всего нового происходит именно в игре. Игра – ведущий вид деятельности для данной категории пользователей. «Центр семейного интеллектуального досуга» оформлен в соответствии с современными требованиями к учреждениям для разв</w:t>
      </w:r>
      <w:r w:rsidRPr="00BC0F90">
        <w:rPr>
          <w:rFonts w:ascii="Times New Roman" w:hAnsi="Times New Roman" w:cs="Times New Roman"/>
          <w:sz w:val="28"/>
          <w:szCs w:val="28"/>
        </w:rPr>
        <w:t>и</w:t>
      </w:r>
      <w:r w:rsidRPr="00BC0F90">
        <w:rPr>
          <w:rFonts w:ascii="Times New Roman" w:hAnsi="Times New Roman" w:cs="Times New Roman"/>
          <w:sz w:val="28"/>
          <w:szCs w:val="28"/>
        </w:rPr>
        <w:t>тия детей. Яркие, интересные книги различного формата расположены на модульных стеллажах, сделанных по  специальному проекту. Современная мебель располагает к чтению. Игровая зона, где аккумулированы игрушки для всех возрастных групп (ра</w:t>
      </w:r>
      <w:r w:rsidRPr="00BC0F90">
        <w:rPr>
          <w:rFonts w:ascii="Times New Roman" w:hAnsi="Times New Roman" w:cs="Times New Roman"/>
          <w:sz w:val="28"/>
          <w:szCs w:val="28"/>
        </w:rPr>
        <w:t>з</w:t>
      </w:r>
      <w:r w:rsidRPr="00BC0F90">
        <w:rPr>
          <w:rFonts w:ascii="Times New Roman" w:hAnsi="Times New Roman" w:cs="Times New Roman"/>
          <w:sz w:val="28"/>
          <w:szCs w:val="28"/>
        </w:rPr>
        <w:t>вивающие, дидактические, тактильные, сенсорные) привлекает не только наших юных читателей, но и их родителей.  Стационарный компьютер с выходом в Инте</w:t>
      </w:r>
      <w:r w:rsidRPr="00BC0F90">
        <w:rPr>
          <w:rFonts w:ascii="Times New Roman" w:hAnsi="Times New Roman" w:cs="Times New Roman"/>
          <w:sz w:val="28"/>
          <w:szCs w:val="28"/>
        </w:rPr>
        <w:t>р</w:t>
      </w:r>
      <w:r w:rsidRPr="00BC0F90">
        <w:rPr>
          <w:rFonts w:ascii="Times New Roman" w:hAnsi="Times New Roman" w:cs="Times New Roman"/>
          <w:sz w:val="28"/>
          <w:szCs w:val="28"/>
        </w:rPr>
        <w:t>нет позволяет родителям найти нужную информацию, пока дети заняты игрой. А  вместе с детьми можно  заняться творчеством, благо, что «зона творчества» уко</w:t>
      </w:r>
      <w:r w:rsidRPr="00BC0F90">
        <w:rPr>
          <w:rFonts w:ascii="Times New Roman" w:hAnsi="Times New Roman" w:cs="Times New Roman"/>
          <w:sz w:val="28"/>
          <w:szCs w:val="28"/>
        </w:rPr>
        <w:t>м</w:t>
      </w:r>
      <w:r w:rsidRPr="00BC0F90">
        <w:rPr>
          <w:rFonts w:ascii="Times New Roman" w:hAnsi="Times New Roman" w:cs="Times New Roman"/>
          <w:sz w:val="28"/>
          <w:szCs w:val="28"/>
        </w:rPr>
        <w:t>плектована  двухсторонними  мольбертами, на которых можно рисовать и красками, и мелом, и маркерами.  В гости к детям с  волшебным сундучком и  чудесным м</w:t>
      </w:r>
      <w:r w:rsidRPr="00BC0F90">
        <w:rPr>
          <w:rFonts w:ascii="Times New Roman" w:hAnsi="Times New Roman" w:cs="Times New Roman"/>
          <w:sz w:val="28"/>
          <w:szCs w:val="28"/>
        </w:rPr>
        <w:t>е</w:t>
      </w:r>
      <w:r w:rsidRPr="00BC0F90">
        <w:rPr>
          <w:rFonts w:ascii="Times New Roman" w:hAnsi="Times New Roman" w:cs="Times New Roman"/>
          <w:sz w:val="28"/>
          <w:szCs w:val="28"/>
        </w:rPr>
        <w:t>шочком,  полным сюрпризов, интересных книг и игрушек приходит Книжная во</w:t>
      </w:r>
      <w:r w:rsidRPr="00BC0F90">
        <w:rPr>
          <w:rFonts w:ascii="Times New Roman" w:hAnsi="Times New Roman" w:cs="Times New Roman"/>
          <w:sz w:val="28"/>
          <w:szCs w:val="28"/>
        </w:rPr>
        <w:t>л</w:t>
      </w:r>
      <w:r w:rsidRPr="00BC0F90">
        <w:rPr>
          <w:rFonts w:ascii="Times New Roman" w:hAnsi="Times New Roman" w:cs="Times New Roman"/>
          <w:sz w:val="28"/>
          <w:szCs w:val="28"/>
        </w:rPr>
        <w:t xml:space="preserve">шебница. Весёлые приключения, совместные шутки и игры – всё это сопровождает детей и родителей при каждой нашей встрече. А в </w:t>
      </w:r>
      <w:r w:rsidRPr="00BC0F90">
        <w:rPr>
          <w:rFonts w:ascii="Times New Roman" w:hAnsi="Times New Roman" w:cs="Times New Roman"/>
          <w:b/>
          <w:sz w:val="28"/>
          <w:szCs w:val="28"/>
        </w:rPr>
        <w:t>«волшебном сундучке</w:t>
      </w:r>
      <w:r w:rsidRPr="00BC0F90">
        <w:rPr>
          <w:rFonts w:ascii="Times New Roman" w:hAnsi="Times New Roman" w:cs="Times New Roman"/>
          <w:sz w:val="28"/>
          <w:szCs w:val="28"/>
        </w:rPr>
        <w:t xml:space="preserve">» и в </w:t>
      </w:r>
      <w:r w:rsidRPr="00BC0F90">
        <w:rPr>
          <w:rFonts w:ascii="Times New Roman" w:hAnsi="Times New Roman" w:cs="Times New Roman"/>
          <w:b/>
          <w:sz w:val="28"/>
          <w:szCs w:val="28"/>
        </w:rPr>
        <w:t>«волшебном мешочке</w:t>
      </w:r>
      <w:r w:rsidRPr="00BC0F90">
        <w:rPr>
          <w:rFonts w:ascii="Times New Roman" w:hAnsi="Times New Roman" w:cs="Times New Roman"/>
          <w:sz w:val="28"/>
          <w:szCs w:val="28"/>
        </w:rPr>
        <w:t>» хранятся сказки и стихи. Маленьким читателям и их родит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лям: предлагается </w:t>
      </w:r>
      <w:r w:rsidRPr="00BC0F90">
        <w:rPr>
          <w:rFonts w:ascii="Times New Roman" w:hAnsi="Times New Roman" w:cs="Times New Roman"/>
          <w:b/>
          <w:sz w:val="28"/>
          <w:szCs w:val="28"/>
        </w:rPr>
        <w:t>интерактивная игровая мини- программа</w:t>
      </w:r>
      <w:r w:rsidRPr="00BC0F90">
        <w:rPr>
          <w:rFonts w:ascii="Times New Roman" w:hAnsi="Times New Roman" w:cs="Times New Roman"/>
          <w:sz w:val="28"/>
          <w:szCs w:val="28"/>
        </w:rPr>
        <w:t xml:space="preserve">, где родители и дети совместно </w:t>
      </w:r>
      <w:r w:rsidRPr="00BC0F90">
        <w:rPr>
          <w:rFonts w:ascii="Times New Roman" w:hAnsi="Times New Roman" w:cs="Times New Roman"/>
          <w:b/>
          <w:sz w:val="28"/>
          <w:szCs w:val="28"/>
        </w:rPr>
        <w:t>«проигрывают</w:t>
      </w:r>
      <w:r w:rsidRPr="00BC0F90">
        <w:rPr>
          <w:rFonts w:ascii="Times New Roman" w:hAnsi="Times New Roman" w:cs="Times New Roman"/>
          <w:sz w:val="28"/>
          <w:szCs w:val="28"/>
        </w:rPr>
        <w:t>» стихи и сказки для самых маленьких. Для наибольшей эффективности, исходя из законов «пропедевтики» /раннее развитие детей и основ</w:t>
      </w:r>
      <w:r w:rsidRPr="00BC0F90">
        <w:rPr>
          <w:rFonts w:ascii="Times New Roman" w:hAnsi="Times New Roman" w:cs="Times New Roman"/>
          <w:sz w:val="28"/>
          <w:szCs w:val="28"/>
        </w:rPr>
        <w:t>ы</w:t>
      </w:r>
      <w:r w:rsidRPr="00BC0F90">
        <w:rPr>
          <w:rFonts w:ascii="Times New Roman" w:hAnsi="Times New Roman" w:cs="Times New Roman"/>
          <w:sz w:val="28"/>
          <w:szCs w:val="28"/>
        </w:rPr>
        <w:t>ваясь на психологических особенностях раннего возраста, на каждом занятии и</w:t>
      </w:r>
      <w:r w:rsidRPr="00BC0F90">
        <w:rPr>
          <w:rFonts w:ascii="Times New Roman" w:hAnsi="Times New Roman" w:cs="Times New Roman"/>
          <w:sz w:val="28"/>
          <w:szCs w:val="28"/>
        </w:rPr>
        <w:t>с</w:t>
      </w:r>
      <w:r w:rsidRPr="00BC0F90">
        <w:rPr>
          <w:rFonts w:ascii="Times New Roman" w:hAnsi="Times New Roman" w:cs="Times New Roman"/>
          <w:sz w:val="28"/>
          <w:szCs w:val="28"/>
        </w:rPr>
        <w:t xml:space="preserve">пользуются </w:t>
      </w:r>
      <w:r w:rsidRPr="00BC0F90">
        <w:rPr>
          <w:rFonts w:ascii="Times New Roman" w:hAnsi="Times New Roman" w:cs="Times New Roman"/>
          <w:b/>
          <w:sz w:val="28"/>
          <w:szCs w:val="28"/>
        </w:rPr>
        <w:t>цветовые, визуальные маркеры</w:t>
      </w:r>
      <w:r w:rsidRPr="00BC0F90">
        <w:rPr>
          <w:rFonts w:ascii="Times New Roman" w:hAnsi="Times New Roman" w:cs="Times New Roman"/>
          <w:sz w:val="28"/>
          <w:szCs w:val="28"/>
        </w:rPr>
        <w:t>: тематические картинки, иллюстрации, раздаточный материал, предметы – заместители. На таких семейных встречах книга и чтение тесно связано с игрой и творчеством: дети и родители рисуют на мольбертах цветными мелками, создавая свой мир сказки; строят из напольного игрового ко</w:t>
      </w:r>
      <w:r w:rsidRPr="00BC0F90">
        <w:rPr>
          <w:rFonts w:ascii="Times New Roman" w:hAnsi="Times New Roman" w:cs="Times New Roman"/>
          <w:sz w:val="28"/>
          <w:szCs w:val="28"/>
        </w:rPr>
        <w:t>м</w:t>
      </w:r>
      <w:r w:rsidRPr="00BC0F90">
        <w:rPr>
          <w:rFonts w:ascii="Times New Roman" w:hAnsi="Times New Roman" w:cs="Times New Roman"/>
          <w:sz w:val="28"/>
          <w:szCs w:val="28"/>
        </w:rPr>
        <w:t>плекса замки, дома, машины и обыгрывают свои постройки. И обязательно муз</w:t>
      </w:r>
      <w:r w:rsidRPr="00BC0F90">
        <w:rPr>
          <w:rFonts w:ascii="Times New Roman" w:hAnsi="Times New Roman" w:cs="Times New Roman"/>
          <w:sz w:val="28"/>
          <w:szCs w:val="28"/>
        </w:rPr>
        <w:t>ы</w:t>
      </w:r>
      <w:r w:rsidRPr="00BC0F90">
        <w:rPr>
          <w:rFonts w:ascii="Times New Roman" w:hAnsi="Times New Roman" w:cs="Times New Roman"/>
          <w:sz w:val="28"/>
          <w:szCs w:val="28"/>
        </w:rPr>
        <w:t xml:space="preserve">кальное сопровождение: весёлые  детские песенки так и манят пуститься в пляс, и вот такими импровизированными </w:t>
      </w:r>
      <w:r w:rsidRPr="00BC0F90">
        <w:rPr>
          <w:rFonts w:ascii="Times New Roman" w:hAnsi="Times New Roman" w:cs="Times New Roman"/>
          <w:b/>
          <w:sz w:val="28"/>
          <w:szCs w:val="28"/>
        </w:rPr>
        <w:t>танцевальными минутками</w:t>
      </w:r>
      <w:r w:rsidRPr="00BC0F90">
        <w:rPr>
          <w:rFonts w:ascii="Times New Roman" w:hAnsi="Times New Roman" w:cs="Times New Roman"/>
          <w:sz w:val="28"/>
          <w:szCs w:val="28"/>
        </w:rPr>
        <w:t xml:space="preserve"> и завершаются наши встречи с самыми маленькими  читателями. Для родителей оформляются в нетрад</w:t>
      </w:r>
      <w:r w:rsidRPr="00BC0F90">
        <w:rPr>
          <w:rFonts w:ascii="Times New Roman" w:hAnsi="Times New Roman" w:cs="Times New Roman"/>
          <w:sz w:val="28"/>
          <w:szCs w:val="28"/>
        </w:rPr>
        <w:t>и</w:t>
      </w:r>
      <w:r w:rsidRPr="00BC0F90">
        <w:rPr>
          <w:rFonts w:ascii="Times New Roman" w:hAnsi="Times New Roman" w:cs="Times New Roman"/>
          <w:sz w:val="28"/>
          <w:szCs w:val="28"/>
        </w:rPr>
        <w:lastRenderedPageBreak/>
        <w:t>ционной форме  выставки – информации, выставки – рекомендации. Книжные в</w:t>
      </w:r>
      <w:r w:rsidRPr="00BC0F90">
        <w:rPr>
          <w:rFonts w:ascii="Times New Roman" w:hAnsi="Times New Roman" w:cs="Times New Roman"/>
          <w:sz w:val="28"/>
          <w:szCs w:val="28"/>
        </w:rPr>
        <w:t>ы</w:t>
      </w:r>
      <w:r w:rsidRPr="00BC0F90">
        <w:rPr>
          <w:rFonts w:ascii="Times New Roman" w:hAnsi="Times New Roman" w:cs="Times New Roman"/>
          <w:sz w:val="28"/>
          <w:szCs w:val="28"/>
        </w:rPr>
        <w:t>ставки разрабатываются специально для данной категории пользователей: яркие, с игровыми элементами, говорящие, музыкальные – все они объединены  единой идеей  - «</w:t>
      </w:r>
      <w:r w:rsidRPr="00BC0F90">
        <w:rPr>
          <w:rFonts w:ascii="Times New Roman" w:hAnsi="Times New Roman" w:cs="Times New Roman"/>
          <w:b/>
          <w:sz w:val="28"/>
          <w:szCs w:val="28"/>
        </w:rPr>
        <w:t>Я хочу ЧИТАТЬ!»</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Книги подбираются в соответствии с  возрастными требованиями. Фонд ко</w:t>
      </w:r>
      <w:r w:rsidRPr="00BC0F90">
        <w:rPr>
          <w:rFonts w:ascii="Times New Roman" w:hAnsi="Times New Roman" w:cs="Times New Roman"/>
          <w:sz w:val="28"/>
          <w:szCs w:val="28"/>
        </w:rPr>
        <w:t>м</w:t>
      </w:r>
      <w:r w:rsidRPr="00BC0F90">
        <w:rPr>
          <w:rFonts w:ascii="Times New Roman" w:hAnsi="Times New Roman" w:cs="Times New Roman"/>
          <w:sz w:val="28"/>
          <w:szCs w:val="28"/>
        </w:rPr>
        <w:t>плектуется  специально  под данную категорию пользователей. К каждой встрече оформляется тематическая книжная выставка с игровыми элементами. Раздаточный материал, произведения подбираются в соответствии с возрастными особенностями.</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И вот – долгожданный и увлекательный миг  - яркие и необычные книги ждут, не дождутся малышей и их родителей. Каких только книг тут нет! И книжки – и</w:t>
      </w:r>
      <w:r w:rsidRPr="00BC0F90">
        <w:rPr>
          <w:rFonts w:ascii="Times New Roman" w:hAnsi="Times New Roman" w:cs="Times New Roman"/>
          <w:sz w:val="28"/>
          <w:szCs w:val="28"/>
        </w:rPr>
        <w:t>г</w:t>
      </w:r>
      <w:r w:rsidRPr="00BC0F90">
        <w:rPr>
          <w:rFonts w:ascii="Times New Roman" w:hAnsi="Times New Roman" w:cs="Times New Roman"/>
          <w:sz w:val="28"/>
          <w:szCs w:val="28"/>
        </w:rPr>
        <w:t>рушки, книжки – подушки, и книжки – раскладушки, а говорящие книги вызывают самый  настоящий восторг, как у детишек, так и у родителей.  А самые интересные книги можно рассмотреть, уютно устроившись на  диванах и коврах. Настоящее ск</w:t>
      </w:r>
      <w:r w:rsidRPr="00BC0F90">
        <w:rPr>
          <w:rFonts w:ascii="Times New Roman" w:hAnsi="Times New Roman" w:cs="Times New Roman"/>
          <w:sz w:val="28"/>
          <w:szCs w:val="28"/>
        </w:rPr>
        <w:t>а</w:t>
      </w:r>
      <w:r w:rsidRPr="00BC0F90">
        <w:rPr>
          <w:rFonts w:ascii="Times New Roman" w:hAnsi="Times New Roman" w:cs="Times New Roman"/>
          <w:sz w:val="28"/>
          <w:szCs w:val="28"/>
        </w:rPr>
        <w:t>зочное царство книг!</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«Центр семейного интеллектуального досуга</w:t>
      </w:r>
      <w:r w:rsidRPr="00BC0F90">
        <w:rPr>
          <w:rFonts w:ascii="Times New Roman" w:hAnsi="Times New Roman" w:cs="Times New Roman"/>
          <w:sz w:val="28"/>
          <w:szCs w:val="28"/>
        </w:rPr>
        <w:t>»  очень популярен как среди детей дошкольного возраста, так и среди родителей. Там всегда много читателей ра</w:t>
      </w:r>
      <w:r w:rsidRPr="00BC0F90">
        <w:rPr>
          <w:rFonts w:ascii="Times New Roman" w:hAnsi="Times New Roman" w:cs="Times New Roman"/>
          <w:sz w:val="28"/>
          <w:szCs w:val="28"/>
        </w:rPr>
        <w:t>з</w:t>
      </w:r>
      <w:r w:rsidRPr="00BC0F90">
        <w:rPr>
          <w:rFonts w:ascii="Times New Roman" w:hAnsi="Times New Roman" w:cs="Times New Roman"/>
          <w:sz w:val="28"/>
          <w:szCs w:val="28"/>
        </w:rPr>
        <w:t xml:space="preserve">личных возрастных категорий: дети дошкольного возраста, родители.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u w:val="single"/>
        </w:rPr>
        <w:t>Тематика мини- мероприятий</w:t>
      </w:r>
      <w:r w:rsidRPr="00BC0F90">
        <w:rPr>
          <w:rFonts w:ascii="Times New Roman" w:hAnsi="Times New Roman" w:cs="Times New Roman"/>
          <w:sz w:val="28"/>
          <w:szCs w:val="28"/>
        </w:rPr>
        <w:t>: «</w:t>
      </w:r>
      <w:r w:rsidRPr="00BC0F90">
        <w:rPr>
          <w:rFonts w:ascii="Times New Roman" w:hAnsi="Times New Roman" w:cs="Times New Roman"/>
          <w:b/>
          <w:sz w:val="28"/>
          <w:szCs w:val="28"/>
        </w:rPr>
        <w:t>Поиграем - почитаем!». «Волшебный меш</w:t>
      </w:r>
      <w:r w:rsidRPr="00BC0F90">
        <w:rPr>
          <w:rFonts w:ascii="Times New Roman" w:hAnsi="Times New Roman" w:cs="Times New Roman"/>
          <w:b/>
          <w:sz w:val="28"/>
          <w:szCs w:val="28"/>
        </w:rPr>
        <w:t>о</w:t>
      </w:r>
      <w:r w:rsidRPr="00BC0F90">
        <w:rPr>
          <w:rFonts w:ascii="Times New Roman" w:hAnsi="Times New Roman" w:cs="Times New Roman"/>
          <w:b/>
          <w:sz w:val="28"/>
          <w:szCs w:val="28"/>
        </w:rPr>
        <w:t>чек». «Приключения Мишутки», «Книжки – игрушки», «Сундучок со сказк</w:t>
      </w:r>
      <w:r w:rsidRPr="00BC0F90">
        <w:rPr>
          <w:rFonts w:ascii="Times New Roman" w:hAnsi="Times New Roman" w:cs="Times New Roman"/>
          <w:b/>
          <w:sz w:val="28"/>
          <w:szCs w:val="28"/>
        </w:rPr>
        <w:t>а</w:t>
      </w:r>
      <w:r w:rsidRPr="00BC0F90">
        <w:rPr>
          <w:rFonts w:ascii="Times New Roman" w:hAnsi="Times New Roman" w:cs="Times New Roman"/>
          <w:b/>
          <w:sz w:val="28"/>
          <w:szCs w:val="28"/>
        </w:rPr>
        <w:t>ми», «Весёлая полянка», «Малышкины книжки».</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 xml:space="preserve">Всего в данной программе участвует </w:t>
      </w:r>
      <w:r w:rsidRPr="00BC0F90">
        <w:rPr>
          <w:rFonts w:ascii="Times New Roman" w:hAnsi="Times New Roman" w:cs="Times New Roman"/>
          <w:b/>
          <w:sz w:val="28"/>
          <w:szCs w:val="28"/>
        </w:rPr>
        <w:t>39</w:t>
      </w:r>
      <w:r w:rsidRPr="00BC0F90">
        <w:rPr>
          <w:rFonts w:ascii="Times New Roman" w:hAnsi="Times New Roman" w:cs="Times New Roman"/>
          <w:sz w:val="28"/>
          <w:szCs w:val="28"/>
        </w:rPr>
        <w:t xml:space="preserve"> семьей при активном взаимодействии с МАДОУ; прошло </w:t>
      </w:r>
      <w:r w:rsidRPr="00BC0F90">
        <w:rPr>
          <w:rFonts w:ascii="Times New Roman" w:hAnsi="Times New Roman" w:cs="Times New Roman"/>
          <w:b/>
          <w:sz w:val="28"/>
          <w:szCs w:val="28"/>
        </w:rPr>
        <w:t>– 8</w:t>
      </w:r>
      <w:r w:rsidRPr="00BC0F90">
        <w:rPr>
          <w:rFonts w:ascii="Times New Roman" w:hAnsi="Times New Roman" w:cs="Times New Roman"/>
          <w:sz w:val="28"/>
          <w:szCs w:val="28"/>
        </w:rPr>
        <w:t xml:space="preserve"> мероприятий, которые посетили 95</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пользователей /46 – родит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ли; 50– дети/; документовыдача </w:t>
      </w:r>
      <w:r w:rsidRPr="00BC0F90">
        <w:rPr>
          <w:rFonts w:ascii="Times New Roman" w:hAnsi="Times New Roman" w:cs="Times New Roman"/>
          <w:b/>
          <w:sz w:val="28"/>
          <w:szCs w:val="28"/>
        </w:rPr>
        <w:t xml:space="preserve">– 526 </w:t>
      </w:r>
      <w:r w:rsidRPr="00BC0F90">
        <w:rPr>
          <w:rFonts w:ascii="Times New Roman" w:hAnsi="Times New Roman" w:cs="Times New Roman"/>
          <w:sz w:val="28"/>
          <w:szCs w:val="28"/>
        </w:rPr>
        <w:t>экземпляров/.</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Работа с будущими родителями и с молодыми родителями.</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Следуя направлению пропедевтики, т.е. читательского развития детей раннего возраста, мы  привлекаем в библиотеку и родителей детей раннего возраста, и буд</w:t>
      </w:r>
      <w:r w:rsidRPr="00BC0F90">
        <w:rPr>
          <w:rFonts w:ascii="Times New Roman" w:hAnsi="Times New Roman" w:cs="Times New Roman"/>
          <w:sz w:val="28"/>
          <w:szCs w:val="28"/>
        </w:rPr>
        <w:t>у</w:t>
      </w:r>
      <w:r w:rsidRPr="00BC0F90">
        <w:rPr>
          <w:rFonts w:ascii="Times New Roman" w:hAnsi="Times New Roman" w:cs="Times New Roman"/>
          <w:sz w:val="28"/>
          <w:szCs w:val="28"/>
        </w:rPr>
        <w:t>щих родителей. Мы начинаем свою работу с рекламных акций. Это и приглашения, и буклеты в которых дана краткая информация о деятельности библиотеки, о реализ</w:t>
      </w:r>
      <w:r w:rsidRPr="00BC0F90">
        <w:rPr>
          <w:rFonts w:ascii="Times New Roman" w:hAnsi="Times New Roman" w:cs="Times New Roman"/>
          <w:sz w:val="28"/>
          <w:szCs w:val="28"/>
        </w:rPr>
        <w:t>а</w:t>
      </w:r>
      <w:r w:rsidRPr="00BC0F90">
        <w:rPr>
          <w:rFonts w:ascii="Times New Roman" w:hAnsi="Times New Roman" w:cs="Times New Roman"/>
          <w:sz w:val="28"/>
          <w:szCs w:val="28"/>
        </w:rPr>
        <w:t>ции программы «Читалочка – Помогалочка». Информационная продукция распр</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страняется и в дошкольных учреждениях, и в «Детской поликлинике».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При взаимодействии наших социальных партнёров: «Управление образования», ЗАГС, кабинет планирования семьи  - наша библиотека стала своеобразным  инфо</w:t>
      </w:r>
      <w:r w:rsidRPr="00BC0F90">
        <w:rPr>
          <w:rFonts w:ascii="Times New Roman" w:hAnsi="Times New Roman" w:cs="Times New Roman"/>
          <w:sz w:val="28"/>
          <w:szCs w:val="28"/>
        </w:rPr>
        <w:t>р</w:t>
      </w:r>
      <w:r w:rsidRPr="00BC0F90">
        <w:rPr>
          <w:rFonts w:ascii="Times New Roman" w:hAnsi="Times New Roman" w:cs="Times New Roman"/>
          <w:sz w:val="28"/>
          <w:szCs w:val="28"/>
        </w:rPr>
        <w:t>мационным маклером для будущих родителей и творческой площадкой для родит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лей уже имеющих детей. Особенно хочется отметить следующую акцию: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w:t>
      </w:r>
      <w:r w:rsidRPr="00BC0F90">
        <w:rPr>
          <w:rFonts w:ascii="Times New Roman" w:hAnsi="Times New Roman" w:cs="Times New Roman"/>
          <w:b/>
          <w:sz w:val="28"/>
          <w:szCs w:val="28"/>
        </w:rPr>
        <w:t>Здравствуй, малыш!»</w:t>
      </w:r>
      <w:r w:rsidRPr="00BC0F90">
        <w:rPr>
          <w:rFonts w:ascii="Times New Roman" w:hAnsi="Times New Roman" w:cs="Times New Roman"/>
          <w:sz w:val="28"/>
          <w:szCs w:val="28"/>
        </w:rPr>
        <w:t xml:space="preserve"> - поздравление молодых родителей при регистрации ребёнка в ЗАГСЕ. Кроме тёплых слов поздравления мы вручаем молодым родителям в подарок  детские книги и пакет информационных материалов: буклеты, памятки о деятельности библиотеки и  рекомендации по семейному чтению. В 2017 году спец</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алисты библиотеки участвовали в торжественной церемонии вручения свидетельства о рождении  близнецов семье Мухачёвых и семье Смирновых. Специалисты МБУК «ГЦДБ» торжественно поздравили  самых маленьких читателей и их  родителей, а  родителям вручили «Сертификат юного читателя» и конечно же подарки: забавную игрушку и книги - раскраски.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Таким образом, мы можем с гордостью сказать, что самым нашим маленьким читателям не более 1 года, а стать читателем нашей библиотеки можно и в возрасте 1 </w:t>
      </w:r>
      <w:r w:rsidRPr="00BC0F90">
        <w:rPr>
          <w:rFonts w:ascii="Times New Roman" w:hAnsi="Times New Roman" w:cs="Times New Roman"/>
          <w:sz w:val="28"/>
          <w:szCs w:val="28"/>
        </w:rPr>
        <w:lastRenderedPageBreak/>
        <w:t xml:space="preserve">месяца - как маленькие Лёва и Ярослав, Анюта и Никита. Вот такая наша </w:t>
      </w:r>
      <w:r w:rsidRPr="00BC0F90">
        <w:rPr>
          <w:rFonts w:ascii="Times New Roman" w:hAnsi="Times New Roman" w:cs="Times New Roman"/>
          <w:b/>
          <w:sz w:val="28"/>
          <w:szCs w:val="28"/>
        </w:rPr>
        <w:t>«Читало</w:t>
      </w:r>
      <w:r w:rsidRPr="00BC0F90">
        <w:rPr>
          <w:rFonts w:ascii="Times New Roman" w:hAnsi="Times New Roman" w:cs="Times New Roman"/>
          <w:b/>
          <w:sz w:val="28"/>
          <w:szCs w:val="28"/>
        </w:rPr>
        <w:t>ч</w:t>
      </w:r>
      <w:r w:rsidRPr="00BC0F90">
        <w:rPr>
          <w:rFonts w:ascii="Times New Roman" w:hAnsi="Times New Roman" w:cs="Times New Roman"/>
          <w:b/>
          <w:sz w:val="28"/>
          <w:szCs w:val="28"/>
        </w:rPr>
        <w:t xml:space="preserve">ка – Помогалочка»! </w:t>
      </w:r>
    </w:p>
    <w:p w:rsidR="00647CFB" w:rsidRPr="00BC0F90" w:rsidRDefault="00647CFB" w:rsidP="00BC0F90">
      <w:pPr>
        <w:spacing w:after="0" w:line="240" w:lineRule="auto"/>
        <w:ind w:firstLine="567"/>
        <w:rPr>
          <w:rFonts w:ascii="Times New Roman" w:hAnsi="Times New Roman" w:cs="Times New Roman"/>
          <w:b/>
          <w:sz w:val="28"/>
          <w:szCs w:val="28"/>
        </w:rPr>
      </w:pPr>
      <w:r w:rsidRPr="00BC0F90">
        <w:rPr>
          <w:rFonts w:ascii="Times New Roman" w:hAnsi="Times New Roman" w:cs="Times New Roman"/>
          <w:b/>
          <w:sz w:val="28"/>
          <w:szCs w:val="28"/>
        </w:rPr>
        <w:t>6.2.1.2. Реализация программы литературно – творческого развития детей дошкольного возраста с использованием элементов сказкотерапии  и методики ТРИЗа   «Почитай-ка»</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Данная программа прошла достаточно длительную апробацию, и теперь уже можно с уверенностью сказать, что мы движемся в нужном направлении. Программа получила  высокую оценку педагогов и настоящую любовь детей. С каким нетерп</w:t>
      </w:r>
      <w:r w:rsidRPr="00BC0F90">
        <w:rPr>
          <w:rFonts w:ascii="Times New Roman" w:hAnsi="Times New Roman" w:cs="Times New Roman"/>
          <w:sz w:val="28"/>
          <w:szCs w:val="28"/>
        </w:rPr>
        <w:t>е</w:t>
      </w:r>
      <w:r w:rsidRPr="00BC0F90">
        <w:rPr>
          <w:rFonts w:ascii="Times New Roman" w:hAnsi="Times New Roman" w:cs="Times New Roman"/>
          <w:sz w:val="28"/>
          <w:szCs w:val="28"/>
        </w:rPr>
        <w:t>нием дети ждут встречи в библиотеке, и с  какой радостью  эти встречи происходят! В реализации программы литературно – творческого развития «</w:t>
      </w:r>
      <w:r w:rsidRPr="00BC0F90">
        <w:rPr>
          <w:rFonts w:ascii="Times New Roman" w:hAnsi="Times New Roman" w:cs="Times New Roman"/>
          <w:b/>
          <w:sz w:val="28"/>
          <w:szCs w:val="28"/>
        </w:rPr>
        <w:t>Почитайка»</w:t>
      </w:r>
      <w:r w:rsidRPr="00BC0F90">
        <w:rPr>
          <w:rFonts w:ascii="Times New Roman" w:hAnsi="Times New Roman" w:cs="Times New Roman"/>
          <w:sz w:val="28"/>
          <w:szCs w:val="28"/>
        </w:rPr>
        <w:t xml:space="preserve"> в да</w:t>
      </w:r>
      <w:r w:rsidRPr="00BC0F90">
        <w:rPr>
          <w:rFonts w:ascii="Times New Roman" w:hAnsi="Times New Roman" w:cs="Times New Roman"/>
          <w:sz w:val="28"/>
          <w:szCs w:val="28"/>
        </w:rPr>
        <w:t>н</w:t>
      </w:r>
      <w:r w:rsidRPr="00BC0F90">
        <w:rPr>
          <w:rFonts w:ascii="Times New Roman" w:hAnsi="Times New Roman" w:cs="Times New Roman"/>
          <w:sz w:val="28"/>
          <w:szCs w:val="28"/>
        </w:rPr>
        <w:t>ный период времени участвовали все МАДОУ города Горнозаводска.</w:t>
      </w:r>
      <w:r w:rsidRPr="00BC0F90">
        <w:rPr>
          <w:rFonts w:ascii="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 Данная программа  предусматривает синтез разнообразных блоков, объединё</w:t>
      </w:r>
      <w:r w:rsidRPr="00BC0F90">
        <w:rPr>
          <w:rFonts w:ascii="Times New Roman" w:hAnsi="Times New Roman" w:cs="Times New Roman"/>
          <w:sz w:val="28"/>
          <w:szCs w:val="28"/>
        </w:rPr>
        <w:t>н</w:t>
      </w:r>
      <w:r w:rsidRPr="00BC0F90">
        <w:rPr>
          <w:rFonts w:ascii="Times New Roman" w:hAnsi="Times New Roman" w:cs="Times New Roman"/>
          <w:sz w:val="28"/>
          <w:szCs w:val="28"/>
        </w:rPr>
        <w:t>ных общей идеей: «</w:t>
      </w:r>
      <w:r w:rsidRPr="00BC0F90">
        <w:rPr>
          <w:rFonts w:ascii="Times New Roman" w:hAnsi="Times New Roman" w:cs="Times New Roman"/>
          <w:b/>
          <w:sz w:val="28"/>
          <w:szCs w:val="28"/>
        </w:rPr>
        <w:t>Лучшее время для чтения – каждый день»!</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Блок библиотечных мероприятий</w:t>
      </w:r>
      <w:r w:rsidRPr="00BC0F90">
        <w:rPr>
          <w:rFonts w:ascii="Times New Roman" w:hAnsi="Times New Roman" w:cs="Times New Roman"/>
          <w:sz w:val="28"/>
          <w:szCs w:val="28"/>
        </w:rPr>
        <w:t>.</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Целевая группа – дети,  посещающие МАДОУ города Горнозаводска: №1, №3, №5, №6, №10. Данный блок объединяет между собой библиотечные мероприятия, разнообразные по формату, сочетающие в своей структуре  элементы, пробужда</w:t>
      </w:r>
      <w:r w:rsidRPr="00BC0F90">
        <w:rPr>
          <w:rFonts w:ascii="Times New Roman" w:hAnsi="Times New Roman" w:cs="Times New Roman"/>
          <w:sz w:val="28"/>
          <w:szCs w:val="28"/>
        </w:rPr>
        <w:t>ю</w:t>
      </w:r>
      <w:r w:rsidRPr="00BC0F90">
        <w:rPr>
          <w:rFonts w:ascii="Times New Roman" w:hAnsi="Times New Roman" w:cs="Times New Roman"/>
          <w:sz w:val="28"/>
          <w:szCs w:val="28"/>
        </w:rPr>
        <w:t>щие у детей интерес к чтению и посещению библиотеки. Это и театрализация, и и</w:t>
      </w:r>
      <w:r w:rsidRPr="00BC0F90">
        <w:rPr>
          <w:rFonts w:ascii="Times New Roman" w:hAnsi="Times New Roman" w:cs="Times New Roman"/>
          <w:sz w:val="28"/>
          <w:szCs w:val="28"/>
        </w:rPr>
        <w:t>н</w:t>
      </w:r>
      <w:r w:rsidRPr="00BC0F90">
        <w:rPr>
          <w:rFonts w:ascii="Times New Roman" w:hAnsi="Times New Roman" w:cs="Times New Roman"/>
          <w:sz w:val="28"/>
          <w:szCs w:val="28"/>
        </w:rPr>
        <w:t>терактивность, и элементы методики ТРИЗа, элементы сказкотерапии, и игровые элементы! А в 2017 году во время каждого занятия детям предлагалось еще, и пр</w:t>
      </w:r>
      <w:r w:rsidRPr="00BC0F90">
        <w:rPr>
          <w:rFonts w:ascii="Times New Roman" w:hAnsi="Times New Roman" w:cs="Times New Roman"/>
          <w:sz w:val="28"/>
          <w:szCs w:val="28"/>
        </w:rPr>
        <w:t>о</w:t>
      </w:r>
      <w:r w:rsidRPr="00BC0F90">
        <w:rPr>
          <w:rFonts w:ascii="Times New Roman" w:hAnsi="Times New Roman" w:cs="Times New Roman"/>
          <w:sz w:val="28"/>
          <w:szCs w:val="28"/>
        </w:rPr>
        <w:t>явить своё творчество – нарисовать героев сказки, или даже нарисовать стихотвор</w:t>
      </w:r>
      <w:r w:rsidRPr="00BC0F90">
        <w:rPr>
          <w:rFonts w:ascii="Times New Roman" w:hAnsi="Times New Roman" w:cs="Times New Roman"/>
          <w:sz w:val="28"/>
          <w:szCs w:val="28"/>
        </w:rPr>
        <w:t>е</w:t>
      </w:r>
      <w:r w:rsidRPr="00BC0F90">
        <w:rPr>
          <w:rFonts w:ascii="Times New Roman" w:hAnsi="Times New Roman" w:cs="Times New Roman"/>
          <w:sz w:val="28"/>
          <w:szCs w:val="28"/>
        </w:rPr>
        <w:t>ние! А ещё в соответствии с реализацией проекта «</w:t>
      </w:r>
      <w:r w:rsidRPr="00BC0F90">
        <w:rPr>
          <w:rFonts w:ascii="Times New Roman" w:hAnsi="Times New Roman" w:cs="Times New Roman"/>
          <w:b/>
          <w:sz w:val="28"/>
          <w:szCs w:val="28"/>
        </w:rPr>
        <w:t>Сторителлинг в  детской би</w:t>
      </w:r>
      <w:r w:rsidRPr="00BC0F90">
        <w:rPr>
          <w:rFonts w:ascii="Times New Roman" w:hAnsi="Times New Roman" w:cs="Times New Roman"/>
          <w:b/>
          <w:sz w:val="28"/>
          <w:szCs w:val="28"/>
        </w:rPr>
        <w:t>б</w:t>
      </w:r>
      <w:r w:rsidRPr="00BC0F90">
        <w:rPr>
          <w:rFonts w:ascii="Times New Roman" w:hAnsi="Times New Roman" w:cs="Times New Roman"/>
          <w:b/>
          <w:sz w:val="28"/>
          <w:szCs w:val="28"/>
        </w:rPr>
        <w:t>лиотеке: корпорация сказочников</w:t>
      </w:r>
      <w:r w:rsidRPr="00BC0F90">
        <w:rPr>
          <w:rFonts w:ascii="Times New Roman" w:hAnsi="Times New Roman" w:cs="Times New Roman"/>
          <w:sz w:val="28"/>
          <w:szCs w:val="28"/>
        </w:rPr>
        <w:t>» дети учатся сочинять свои сказочные истории и проигрывают знакомые сказки, перевоплощаясь в сказочных героев, чему спосо</w:t>
      </w:r>
      <w:r w:rsidRPr="00BC0F90">
        <w:rPr>
          <w:rFonts w:ascii="Times New Roman" w:hAnsi="Times New Roman" w:cs="Times New Roman"/>
          <w:sz w:val="28"/>
          <w:szCs w:val="28"/>
        </w:rPr>
        <w:t>б</w:t>
      </w:r>
      <w:r w:rsidRPr="00BC0F90">
        <w:rPr>
          <w:rFonts w:ascii="Times New Roman" w:hAnsi="Times New Roman" w:cs="Times New Roman"/>
          <w:sz w:val="28"/>
          <w:szCs w:val="28"/>
        </w:rPr>
        <w:t>ствует и приобретённое в рамках проекта игровое и театральное оборудование.  В соответствии с тематикой и целью занятия предлагается и выбор визуальной по</w:t>
      </w:r>
      <w:r w:rsidRPr="00BC0F90">
        <w:rPr>
          <w:rFonts w:ascii="Times New Roman" w:hAnsi="Times New Roman" w:cs="Times New Roman"/>
          <w:sz w:val="28"/>
          <w:szCs w:val="28"/>
        </w:rPr>
        <w:t>д</w:t>
      </w:r>
      <w:r w:rsidRPr="00BC0F90">
        <w:rPr>
          <w:rFonts w:ascii="Times New Roman" w:hAnsi="Times New Roman" w:cs="Times New Roman"/>
          <w:sz w:val="28"/>
          <w:szCs w:val="28"/>
        </w:rPr>
        <w:t>держки: различные изобразительные формы (рисование, аппликация, коллаж), муз</w:t>
      </w:r>
      <w:r w:rsidRPr="00BC0F90">
        <w:rPr>
          <w:rFonts w:ascii="Times New Roman" w:hAnsi="Times New Roman" w:cs="Times New Roman"/>
          <w:sz w:val="28"/>
          <w:szCs w:val="28"/>
        </w:rPr>
        <w:t>ы</w:t>
      </w:r>
      <w:r w:rsidRPr="00BC0F90">
        <w:rPr>
          <w:rFonts w:ascii="Times New Roman" w:hAnsi="Times New Roman" w:cs="Times New Roman"/>
          <w:sz w:val="28"/>
          <w:szCs w:val="28"/>
        </w:rPr>
        <w:t xml:space="preserve">кальное сопровождение, интерактивные упражнения со словами, перчаточные куклы (бибабо), тантамарески. Может быть поэтому, юные читатели с радостью   посещали  библиотеку,  предвкушая интересное и увлекательное путешествие в мир сказок и стихов. Да и кто бы отказался от удивительного путешествия  в </w:t>
      </w:r>
      <w:r w:rsidRPr="00BC0F90">
        <w:rPr>
          <w:rFonts w:ascii="Times New Roman" w:hAnsi="Times New Roman" w:cs="Times New Roman"/>
          <w:b/>
          <w:sz w:val="28"/>
          <w:szCs w:val="28"/>
        </w:rPr>
        <w:t>«Страну сказок</w:t>
      </w:r>
      <w:r w:rsidRPr="00BC0F90">
        <w:rPr>
          <w:rFonts w:ascii="Times New Roman" w:hAnsi="Times New Roman" w:cs="Times New Roman"/>
          <w:sz w:val="28"/>
          <w:szCs w:val="28"/>
        </w:rPr>
        <w:t xml:space="preserve">», попутно заглянув в </w:t>
      </w:r>
      <w:r w:rsidRPr="00BC0F90">
        <w:rPr>
          <w:rFonts w:ascii="Times New Roman" w:hAnsi="Times New Roman" w:cs="Times New Roman"/>
          <w:b/>
          <w:sz w:val="28"/>
          <w:szCs w:val="28"/>
        </w:rPr>
        <w:t>«Страну стихов»</w:t>
      </w:r>
      <w:r w:rsidRPr="00BC0F90">
        <w:rPr>
          <w:rFonts w:ascii="Times New Roman" w:hAnsi="Times New Roman" w:cs="Times New Roman"/>
          <w:sz w:val="28"/>
          <w:szCs w:val="28"/>
        </w:rPr>
        <w:t>, совершив восхождение на «</w:t>
      </w:r>
      <w:r w:rsidRPr="00BC0F90">
        <w:rPr>
          <w:rFonts w:ascii="Times New Roman" w:hAnsi="Times New Roman" w:cs="Times New Roman"/>
          <w:b/>
          <w:sz w:val="28"/>
          <w:szCs w:val="28"/>
        </w:rPr>
        <w:t>Гору загадок</w:t>
      </w:r>
      <w:r w:rsidRPr="00BC0F90">
        <w:rPr>
          <w:rFonts w:ascii="Times New Roman" w:hAnsi="Times New Roman" w:cs="Times New Roman"/>
          <w:sz w:val="28"/>
          <w:szCs w:val="28"/>
        </w:rPr>
        <w:t>», а в «</w:t>
      </w:r>
      <w:r w:rsidRPr="00BC0F90">
        <w:rPr>
          <w:rFonts w:ascii="Times New Roman" w:hAnsi="Times New Roman" w:cs="Times New Roman"/>
          <w:b/>
          <w:sz w:val="28"/>
          <w:szCs w:val="28"/>
        </w:rPr>
        <w:t xml:space="preserve">Стране волшебных превращений» </w:t>
      </w:r>
      <w:r w:rsidRPr="00BC0F90">
        <w:rPr>
          <w:rFonts w:ascii="Times New Roman" w:hAnsi="Times New Roman" w:cs="Times New Roman"/>
          <w:sz w:val="28"/>
          <w:szCs w:val="28"/>
        </w:rPr>
        <w:t xml:space="preserve">найти настоящий </w:t>
      </w:r>
      <w:r w:rsidRPr="00BC0F90">
        <w:rPr>
          <w:rFonts w:ascii="Times New Roman" w:hAnsi="Times New Roman" w:cs="Times New Roman"/>
          <w:b/>
          <w:sz w:val="28"/>
          <w:szCs w:val="28"/>
        </w:rPr>
        <w:t>волшебный сундучок</w:t>
      </w:r>
      <w:r w:rsidRPr="00BC0F90">
        <w:rPr>
          <w:rFonts w:ascii="Times New Roman" w:hAnsi="Times New Roman" w:cs="Times New Roman"/>
          <w:sz w:val="28"/>
          <w:szCs w:val="28"/>
        </w:rPr>
        <w:t xml:space="preserve"> и стать самым настоящим волшебником?! Ведь в  «волшебном сундучке» можно найти «волшебные предметы»: «волшебную палочку», «волшебный клубочек», «волше</w:t>
      </w:r>
      <w:r w:rsidRPr="00BC0F90">
        <w:rPr>
          <w:rFonts w:ascii="Times New Roman" w:hAnsi="Times New Roman" w:cs="Times New Roman"/>
          <w:sz w:val="28"/>
          <w:szCs w:val="28"/>
        </w:rPr>
        <w:t>б</w:t>
      </w:r>
      <w:r w:rsidRPr="00BC0F90">
        <w:rPr>
          <w:rFonts w:ascii="Times New Roman" w:hAnsi="Times New Roman" w:cs="Times New Roman"/>
          <w:sz w:val="28"/>
          <w:szCs w:val="28"/>
        </w:rPr>
        <w:t>ный цветок», «волшебную книгу»! Наши читатели – путешественники освоили «</w:t>
      </w:r>
      <w:r w:rsidRPr="00BC0F90">
        <w:rPr>
          <w:rFonts w:ascii="Times New Roman" w:hAnsi="Times New Roman" w:cs="Times New Roman"/>
          <w:b/>
          <w:sz w:val="28"/>
          <w:szCs w:val="28"/>
        </w:rPr>
        <w:t>Волшебную тропинку»</w:t>
      </w:r>
      <w:r w:rsidRPr="00BC0F90">
        <w:rPr>
          <w:rFonts w:ascii="Times New Roman" w:hAnsi="Times New Roman" w:cs="Times New Roman"/>
          <w:sz w:val="28"/>
          <w:szCs w:val="28"/>
        </w:rPr>
        <w:t xml:space="preserve">, пройдя по которой непременно станешь настоящим </w:t>
      </w:r>
      <w:r w:rsidRPr="00BC0F90">
        <w:rPr>
          <w:rFonts w:ascii="Times New Roman" w:hAnsi="Times New Roman" w:cs="Times New Roman"/>
          <w:b/>
          <w:sz w:val="28"/>
          <w:szCs w:val="28"/>
        </w:rPr>
        <w:t>Во</w:t>
      </w:r>
      <w:r w:rsidRPr="00BC0F90">
        <w:rPr>
          <w:rFonts w:ascii="Times New Roman" w:hAnsi="Times New Roman" w:cs="Times New Roman"/>
          <w:b/>
          <w:sz w:val="28"/>
          <w:szCs w:val="28"/>
        </w:rPr>
        <w:t>л</w:t>
      </w:r>
      <w:r w:rsidRPr="00BC0F90">
        <w:rPr>
          <w:rFonts w:ascii="Times New Roman" w:hAnsi="Times New Roman" w:cs="Times New Roman"/>
          <w:b/>
          <w:sz w:val="28"/>
          <w:szCs w:val="28"/>
        </w:rPr>
        <w:t>шебником</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«Превращалкиным», «Танцевалкиным», «Загадалкиным», «Соч</w:t>
      </w:r>
      <w:r w:rsidRPr="00BC0F90">
        <w:rPr>
          <w:rFonts w:ascii="Times New Roman" w:hAnsi="Times New Roman" w:cs="Times New Roman"/>
          <w:b/>
          <w:sz w:val="28"/>
          <w:szCs w:val="28"/>
        </w:rPr>
        <w:t>и</w:t>
      </w:r>
      <w:r w:rsidRPr="00BC0F90">
        <w:rPr>
          <w:rFonts w:ascii="Times New Roman" w:hAnsi="Times New Roman" w:cs="Times New Roman"/>
          <w:b/>
          <w:sz w:val="28"/>
          <w:szCs w:val="28"/>
        </w:rPr>
        <w:t>нялкиным</w:t>
      </w:r>
      <w:r w:rsidRPr="00BC0F90">
        <w:rPr>
          <w:rFonts w:ascii="Times New Roman" w:hAnsi="Times New Roman" w:cs="Times New Roman"/>
          <w:sz w:val="28"/>
          <w:szCs w:val="28"/>
        </w:rPr>
        <w:t>». А «волшебная шляпа» не даст сбиться с пути! Путешествие получается богатым на события, увлекательным, захватывающим. Узнавать новое, вспоминать, то,  что  поможет в трудном путешествии, придумывать свои  сказки, «превращаться» в героев сказок -  всё это приходилось делать нашим маленьким читателям. И дети горят желанием  отправиться вновь в «путешествие»  вместе с друзьями!  Ведь мир книг такой огромный и интересный!</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Необходимо отметить, что благодаря организации «коворкинг – зон»: </w:t>
      </w:r>
      <w:r w:rsidRPr="00BC0F90">
        <w:rPr>
          <w:rFonts w:ascii="Times New Roman" w:hAnsi="Times New Roman" w:cs="Times New Roman"/>
          <w:b/>
          <w:sz w:val="28"/>
          <w:szCs w:val="28"/>
        </w:rPr>
        <w:t xml:space="preserve">игровой «Игрополис», зоны эдьютейнмента «Учимся играя», зоны творчества «БУК – </w:t>
      </w:r>
      <w:r w:rsidRPr="00BC0F90">
        <w:rPr>
          <w:rFonts w:ascii="Times New Roman" w:hAnsi="Times New Roman" w:cs="Times New Roman"/>
          <w:b/>
          <w:sz w:val="28"/>
          <w:szCs w:val="28"/>
        </w:rPr>
        <w:lastRenderedPageBreak/>
        <w:t>Хобби</w:t>
      </w:r>
      <w:r w:rsidRPr="00BC0F90">
        <w:rPr>
          <w:rFonts w:ascii="Times New Roman" w:hAnsi="Times New Roman" w:cs="Times New Roman"/>
          <w:sz w:val="28"/>
          <w:szCs w:val="28"/>
        </w:rPr>
        <w:t xml:space="preserve">»,  и </w:t>
      </w:r>
      <w:r w:rsidRPr="00BC0F90">
        <w:rPr>
          <w:rFonts w:ascii="Times New Roman" w:hAnsi="Times New Roman" w:cs="Times New Roman"/>
          <w:b/>
          <w:sz w:val="28"/>
          <w:szCs w:val="28"/>
        </w:rPr>
        <w:t>«Сторителлинг – пространства</w:t>
      </w:r>
      <w:r w:rsidRPr="00BC0F90">
        <w:rPr>
          <w:rFonts w:ascii="Times New Roman" w:hAnsi="Times New Roman" w:cs="Times New Roman"/>
          <w:sz w:val="28"/>
          <w:szCs w:val="28"/>
        </w:rPr>
        <w:t>» появилась возможность сделать зан</w:t>
      </w:r>
      <w:r w:rsidRPr="00BC0F90">
        <w:rPr>
          <w:rFonts w:ascii="Times New Roman" w:hAnsi="Times New Roman" w:cs="Times New Roman"/>
          <w:sz w:val="28"/>
          <w:szCs w:val="28"/>
        </w:rPr>
        <w:t>я</w:t>
      </w:r>
      <w:r w:rsidRPr="00BC0F90">
        <w:rPr>
          <w:rFonts w:ascii="Times New Roman" w:hAnsi="Times New Roman" w:cs="Times New Roman"/>
          <w:sz w:val="28"/>
          <w:szCs w:val="28"/>
        </w:rPr>
        <w:t>тия – путешествия- приключения более эффективными для достижении требуемого результата; более интересными для детей путём привнесения новых элементов в ход мероприятий. Теперь игровой напольный  комплекс служит настоящим «</w:t>
      </w:r>
      <w:r w:rsidRPr="00BC0F90">
        <w:rPr>
          <w:rFonts w:ascii="Times New Roman" w:hAnsi="Times New Roman" w:cs="Times New Roman"/>
          <w:b/>
          <w:sz w:val="28"/>
          <w:szCs w:val="28"/>
        </w:rPr>
        <w:t>игровым полигоном</w:t>
      </w:r>
      <w:r w:rsidRPr="00BC0F90">
        <w:rPr>
          <w:rFonts w:ascii="Times New Roman" w:hAnsi="Times New Roman" w:cs="Times New Roman"/>
          <w:sz w:val="28"/>
          <w:szCs w:val="28"/>
        </w:rPr>
        <w:t>»: замки и теремки, волшебные  машины и летучие корабли, лабиринты и башни- всё это появляется благодаря фантазии юных читателей. Как это здорово – самому построить, придумать  сказочную историю, стать самому героем сказки! А на магнитно-маркерной доске зарисовать «свою» сказку с использованием «волшебных рисунков» - пиктограмм.!</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Появилось много игровых пособий, помогающих достичь желаемого результата: дидактические, сенсорные, тактильные, театральные, строительные. Книжный фонд пополнился книгами необычной формы и содержания: книга – театр; книга – пан</w:t>
      </w:r>
      <w:r w:rsidRPr="00BC0F90">
        <w:rPr>
          <w:rFonts w:ascii="Times New Roman" w:hAnsi="Times New Roman" w:cs="Times New Roman"/>
          <w:sz w:val="28"/>
          <w:szCs w:val="28"/>
        </w:rPr>
        <w:t>о</w:t>
      </w:r>
      <w:r w:rsidRPr="00BC0F90">
        <w:rPr>
          <w:rFonts w:ascii="Times New Roman" w:hAnsi="Times New Roman" w:cs="Times New Roman"/>
          <w:sz w:val="28"/>
          <w:szCs w:val="28"/>
        </w:rPr>
        <w:t>рама; книга – игра.  На мольбертах дети рисуют: «сочиняют» свои сказки или созд</w:t>
      </w:r>
      <w:r w:rsidRPr="00BC0F90">
        <w:rPr>
          <w:rFonts w:ascii="Times New Roman" w:hAnsi="Times New Roman" w:cs="Times New Roman"/>
          <w:sz w:val="28"/>
          <w:szCs w:val="28"/>
        </w:rPr>
        <w:t>а</w:t>
      </w:r>
      <w:r w:rsidRPr="00BC0F90">
        <w:rPr>
          <w:rFonts w:ascii="Times New Roman" w:hAnsi="Times New Roman" w:cs="Times New Roman"/>
          <w:sz w:val="28"/>
          <w:szCs w:val="28"/>
        </w:rPr>
        <w:t>ют иллюстрации к стихам. Музыкальные танцевальные минутки сопровождают наше литературное «путешествие», и дети с удовольствием танцуют: «как  гномики», «как принцессы», «как лисички», «как снеговики». Все эти приёмы и  методы  лежат в о</w:t>
      </w:r>
      <w:r w:rsidRPr="00BC0F90">
        <w:rPr>
          <w:rFonts w:ascii="Times New Roman" w:hAnsi="Times New Roman" w:cs="Times New Roman"/>
          <w:sz w:val="28"/>
          <w:szCs w:val="28"/>
        </w:rPr>
        <w:t>с</w:t>
      </w:r>
      <w:r w:rsidRPr="00BC0F90">
        <w:rPr>
          <w:rFonts w:ascii="Times New Roman" w:hAnsi="Times New Roman" w:cs="Times New Roman"/>
          <w:sz w:val="28"/>
          <w:szCs w:val="28"/>
        </w:rPr>
        <w:t>нове алгоритма деятельности программы «Почитайка» и  обеспечивают её эффекти</w:t>
      </w:r>
      <w:r w:rsidRPr="00BC0F90">
        <w:rPr>
          <w:rFonts w:ascii="Times New Roman" w:hAnsi="Times New Roman" w:cs="Times New Roman"/>
          <w:sz w:val="28"/>
          <w:szCs w:val="28"/>
        </w:rPr>
        <w:t>в</w:t>
      </w:r>
      <w:r w:rsidRPr="00BC0F90">
        <w:rPr>
          <w:rFonts w:ascii="Times New Roman" w:hAnsi="Times New Roman" w:cs="Times New Roman"/>
          <w:sz w:val="28"/>
          <w:szCs w:val="28"/>
        </w:rPr>
        <w:t xml:space="preserve">ность.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В рамках данной программы за отчётный период были проведены мероприятия следующей тематики, в соответствии с программой.</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Тематика мероприятий</w:t>
      </w:r>
      <w:r w:rsidRPr="00BC0F90">
        <w:rPr>
          <w:rFonts w:ascii="Times New Roman" w:hAnsi="Times New Roman" w:cs="Times New Roman"/>
          <w:sz w:val="28"/>
          <w:szCs w:val="28"/>
        </w:rPr>
        <w:t xml:space="preserve">: </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творческая   игра</w:t>
      </w:r>
      <w:r w:rsidRPr="00BC0F90">
        <w:rPr>
          <w:rFonts w:ascii="Times New Roman" w:hAnsi="Times New Roman" w:cs="Times New Roman"/>
          <w:b/>
          <w:sz w:val="28"/>
          <w:szCs w:val="28"/>
        </w:rPr>
        <w:t xml:space="preserve"> «Зимняя сказка»</w:t>
      </w:r>
    </w:p>
    <w:p w:rsidR="00647CFB" w:rsidRPr="00BC0F90" w:rsidRDefault="00647CFB"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 xml:space="preserve">-творческая   игра </w:t>
      </w:r>
      <w:r w:rsidRPr="00BC0F90">
        <w:rPr>
          <w:rFonts w:ascii="Times New Roman" w:hAnsi="Times New Roman" w:cs="Times New Roman"/>
          <w:b/>
          <w:sz w:val="28"/>
          <w:szCs w:val="28"/>
        </w:rPr>
        <w:t>«Загадки – отгадки»</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творческая игра</w:t>
      </w:r>
      <w:r w:rsidRPr="00BC0F90">
        <w:rPr>
          <w:rFonts w:ascii="Times New Roman" w:hAnsi="Times New Roman" w:cs="Times New Roman"/>
          <w:b/>
          <w:sz w:val="28"/>
          <w:szCs w:val="28"/>
        </w:rPr>
        <w:t xml:space="preserve"> «Зимний лес»</w:t>
      </w:r>
    </w:p>
    <w:p w:rsidR="00647CFB" w:rsidRPr="00BC0F90" w:rsidRDefault="00647CFB"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литературно – творческая беседа «</w:t>
      </w:r>
      <w:r w:rsidRPr="00BC0F90">
        <w:rPr>
          <w:rFonts w:ascii="Times New Roman" w:hAnsi="Times New Roman" w:cs="Times New Roman"/>
          <w:b/>
          <w:sz w:val="28"/>
          <w:szCs w:val="28"/>
        </w:rPr>
        <w:t>Путешествие в Страну Поэзии</w:t>
      </w:r>
      <w:r w:rsidRPr="00BC0F90">
        <w:rPr>
          <w:rFonts w:ascii="Times New Roman" w:hAnsi="Times New Roman" w:cs="Times New Roman"/>
          <w:sz w:val="28"/>
          <w:szCs w:val="28"/>
        </w:rPr>
        <w:t xml:space="preserve">» </w:t>
      </w:r>
    </w:p>
    <w:p w:rsidR="00647CFB" w:rsidRPr="00BC0F90" w:rsidRDefault="00647CFB"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литературно – творческие  игра – приключение </w:t>
      </w:r>
      <w:r w:rsidRPr="00BC0F90">
        <w:rPr>
          <w:rFonts w:ascii="Times New Roman" w:hAnsi="Times New Roman" w:cs="Times New Roman"/>
          <w:b/>
          <w:sz w:val="28"/>
          <w:szCs w:val="28"/>
        </w:rPr>
        <w:t xml:space="preserve">«Страна  Радости»  </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 литературно – творческая  библиоигра «</w:t>
      </w:r>
      <w:r w:rsidRPr="00BC0F90">
        <w:rPr>
          <w:rFonts w:ascii="Times New Roman" w:hAnsi="Times New Roman" w:cs="Times New Roman"/>
          <w:b/>
          <w:sz w:val="28"/>
          <w:szCs w:val="28"/>
        </w:rPr>
        <w:t xml:space="preserve">Весенняя  сказка» </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 xml:space="preserve">- литературно – </w:t>
      </w:r>
      <w:r w:rsidRPr="00BC0F90">
        <w:rPr>
          <w:rFonts w:ascii="Times New Roman" w:hAnsi="Times New Roman" w:cs="Times New Roman"/>
          <w:b/>
          <w:sz w:val="28"/>
          <w:szCs w:val="28"/>
        </w:rPr>
        <w:t>творческая игра</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 xml:space="preserve">«Весенние  приключения» </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 xml:space="preserve">литературно – творческая игра </w:t>
      </w:r>
      <w:r w:rsidRPr="00BC0F90">
        <w:rPr>
          <w:rFonts w:ascii="Times New Roman" w:hAnsi="Times New Roman" w:cs="Times New Roman"/>
          <w:b/>
          <w:sz w:val="28"/>
          <w:szCs w:val="28"/>
        </w:rPr>
        <w:t xml:space="preserve">«Загадочный лес» </w:t>
      </w:r>
    </w:p>
    <w:p w:rsidR="00647CFB" w:rsidRPr="00BC0F90" w:rsidRDefault="00647CFB"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библиоигра «</w:t>
      </w:r>
      <w:r w:rsidRPr="00BC0F90">
        <w:rPr>
          <w:rFonts w:ascii="Times New Roman" w:hAnsi="Times New Roman" w:cs="Times New Roman"/>
          <w:b/>
          <w:sz w:val="28"/>
          <w:szCs w:val="28"/>
        </w:rPr>
        <w:t>Приключения в волшебной стране</w:t>
      </w:r>
      <w:r w:rsidRPr="00BC0F90">
        <w:rPr>
          <w:rFonts w:ascii="Times New Roman" w:hAnsi="Times New Roman" w:cs="Times New Roman"/>
          <w:sz w:val="28"/>
          <w:szCs w:val="28"/>
        </w:rPr>
        <w:t xml:space="preserve">» </w:t>
      </w:r>
    </w:p>
    <w:p w:rsidR="00647CFB" w:rsidRPr="00BC0F90" w:rsidRDefault="00647CFB"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 творческая мини – мастерская</w:t>
      </w:r>
      <w:r w:rsidRPr="00BC0F90">
        <w:rPr>
          <w:rFonts w:ascii="Times New Roman" w:hAnsi="Times New Roman" w:cs="Times New Roman"/>
          <w:b/>
          <w:sz w:val="28"/>
          <w:szCs w:val="28"/>
        </w:rPr>
        <w:t xml:space="preserve"> «Сундучок со сказками</w:t>
      </w:r>
      <w:r w:rsidRPr="00BC0F90">
        <w:rPr>
          <w:rFonts w:ascii="Times New Roman" w:hAnsi="Times New Roman" w:cs="Times New Roman"/>
          <w:sz w:val="28"/>
          <w:szCs w:val="28"/>
        </w:rPr>
        <w:t xml:space="preserve">» </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xml:space="preserve">-  творческая игра </w:t>
      </w:r>
      <w:r w:rsidRPr="00BC0F90">
        <w:rPr>
          <w:rFonts w:ascii="Times New Roman" w:hAnsi="Times New Roman" w:cs="Times New Roman"/>
          <w:b/>
          <w:sz w:val="28"/>
          <w:szCs w:val="28"/>
        </w:rPr>
        <w:t>«Осенняя сказка»</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литературная игра</w:t>
      </w:r>
      <w:r w:rsidRPr="00BC0F90">
        <w:rPr>
          <w:rFonts w:ascii="Times New Roman" w:hAnsi="Times New Roman" w:cs="Times New Roman"/>
          <w:b/>
          <w:sz w:val="28"/>
          <w:szCs w:val="28"/>
        </w:rPr>
        <w:t xml:space="preserve"> «Почитаем – Поиграем»</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«Книжкины секреты»</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xml:space="preserve">- творческая игра </w:t>
      </w:r>
      <w:r w:rsidRPr="00BC0F90">
        <w:rPr>
          <w:rFonts w:ascii="Times New Roman" w:hAnsi="Times New Roman" w:cs="Times New Roman"/>
          <w:b/>
          <w:sz w:val="28"/>
          <w:szCs w:val="28"/>
        </w:rPr>
        <w:t>«Сказочное царство – Книжное государство»</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xml:space="preserve">-  литературная игра </w:t>
      </w:r>
      <w:r w:rsidRPr="00BC0F90">
        <w:rPr>
          <w:rFonts w:ascii="Times New Roman" w:hAnsi="Times New Roman" w:cs="Times New Roman"/>
          <w:b/>
          <w:sz w:val="28"/>
          <w:szCs w:val="28"/>
        </w:rPr>
        <w:t>«Волшебные картинки»</w:t>
      </w:r>
    </w:p>
    <w:p w:rsidR="00647CFB" w:rsidRPr="00BC0F90" w:rsidRDefault="00647CFB" w:rsidP="00BC0F90">
      <w:pPr>
        <w:spacing w:after="0" w:line="240" w:lineRule="auto"/>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«Страна Загадок»</w:t>
      </w:r>
    </w:p>
    <w:p w:rsidR="00647CFB" w:rsidRPr="00BC0F90" w:rsidRDefault="00647CFB"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 творческая игра  «</w:t>
      </w:r>
      <w:r w:rsidRPr="00BC0F90">
        <w:rPr>
          <w:rFonts w:ascii="Times New Roman" w:hAnsi="Times New Roman" w:cs="Times New Roman"/>
          <w:b/>
          <w:sz w:val="28"/>
          <w:szCs w:val="28"/>
        </w:rPr>
        <w:t>Страна Фантазия»</w:t>
      </w:r>
    </w:p>
    <w:p w:rsidR="00647CFB" w:rsidRPr="00BC0F90" w:rsidRDefault="00647CFB"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 творческая мини- мастерская «</w:t>
      </w:r>
      <w:r w:rsidRPr="00BC0F90">
        <w:rPr>
          <w:rFonts w:ascii="Times New Roman" w:hAnsi="Times New Roman" w:cs="Times New Roman"/>
          <w:b/>
          <w:sz w:val="28"/>
          <w:szCs w:val="28"/>
        </w:rPr>
        <w:t>Приключения Снеговика</w:t>
      </w:r>
      <w:r w:rsidRPr="00BC0F90">
        <w:rPr>
          <w:rFonts w:ascii="Times New Roman" w:hAnsi="Times New Roman" w:cs="Times New Roman"/>
          <w:sz w:val="28"/>
          <w:szCs w:val="28"/>
        </w:rPr>
        <w:t>»</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Форма проведения</w:t>
      </w:r>
      <w:r w:rsidRPr="00BC0F90">
        <w:rPr>
          <w:rFonts w:ascii="Times New Roman" w:hAnsi="Times New Roman" w:cs="Times New Roman"/>
          <w:sz w:val="28"/>
          <w:szCs w:val="28"/>
        </w:rPr>
        <w:t xml:space="preserve"> занятий по программе: для детей, посещающих  занятия по программе 1 года  преобладали  литературно – творческие игры, библиоигры; дети, 2 год участвующие в программе «Почитайка»,  с удовольствие  принимали  участие в литературных путешествиях,  литературных  праздниках. </w:t>
      </w:r>
      <w:r w:rsidRPr="00BC0F90">
        <w:rPr>
          <w:rFonts w:ascii="Times New Roman" w:hAnsi="Times New Roman" w:cs="Times New Roman"/>
          <w:sz w:val="28"/>
          <w:szCs w:val="28"/>
          <w:u w:val="single"/>
        </w:rPr>
        <w:t>Творческие мини – масте</w:t>
      </w:r>
      <w:r w:rsidRPr="00BC0F90">
        <w:rPr>
          <w:rFonts w:ascii="Times New Roman" w:hAnsi="Times New Roman" w:cs="Times New Roman"/>
          <w:sz w:val="28"/>
          <w:szCs w:val="28"/>
          <w:u w:val="single"/>
        </w:rPr>
        <w:t>р</w:t>
      </w:r>
      <w:r w:rsidRPr="00BC0F90">
        <w:rPr>
          <w:rFonts w:ascii="Times New Roman" w:hAnsi="Times New Roman" w:cs="Times New Roman"/>
          <w:sz w:val="28"/>
          <w:szCs w:val="28"/>
          <w:u w:val="single"/>
        </w:rPr>
        <w:t>ские</w:t>
      </w:r>
      <w:r w:rsidRPr="00BC0F90">
        <w:rPr>
          <w:rFonts w:ascii="Times New Roman" w:hAnsi="Times New Roman" w:cs="Times New Roman"/>
          <w:sz w:val="28"/>
          <w:szCs w:val="28"/>
        </w:rPr>
        <w:t xml:space="preserve">  понравились ребятишкам чрезвычайно! Ещё бы:  можно и придумать «свою сказку», и стать «мастером – волшебником». Кто же откажется!</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lastRenderedPageBreak/>
        <w:t>Наши встречи  (занятиями эти удивительные минуты не хочется называть) пр</w:t>
      </w:r>
      <w:r w:rsidRPr="00BC0F90">
        <w:rPr>
          <w:rFonts w:ascii="Times New Roman" w:hAnsi="Times New Roman" w:cs="Times New Roman"/>
          <w:sz w:val="28"/>
          <w:szCs w:val="28"/>
        </w:rPr>
        <w:t>о</w:t>
      </w:r>
      <w:r w:rsidRPr="00BC0F90">
        <w:rPr>
          <w:rFonts w:ascii="Times New Roman" w:hAnsi="Times New Roman" w:cs="Times New Roman"/>
          <w:sz w:val="28"/>
          <w:szCs w:val="28"/>
        </w:rPr>
        <w:t>ходят один раз в неделю. Тематика и формы проведения мероприятий разнообразны и соответствуют возрасту, обязательно использование игровых приемов и методов, театрализации. На каждой встрече детей ждёт  Домовёнок Кузя и Библиотечный Мишутка. Домовёнок Кузя приносит волшебный сундучок со сказками, копилочку с загадками, стихами, а Библиотечный Мишутка -  мешочек с играми. Таким образом, дети приходят  не просто в библиотеку, а к любимым  друзьям – Домовёнку Кузе и Библиотечному Мишутке. И это, несомненно оказывает  положительный эффект на  приобщение детей к книге. Весёлый, неунывающий Мишутка всегда рад научить р</w:t>
      </w:r>
      <w:r w:rsidRPr="00BC0F90">
        <w:rPr>
          <w:rFonts w:ascii="Times New Roman" w:hAnsi="Times New Roman" w:cs="Times New Roman"/>
          <w:sz w:val="28"/>
          <w:szCs w:val="28"/>
        </w:rPr>
        <w:t>е</w:t>
      </w:r>
      <w:r w:rsidRPr="00BC0F90">
        <w:rPr>
          <w:rFonts w:ascii="Times New Roman" w:hAnsi="Times New Roman" w:cs="Times New Roman"/>
          <w:sz w:val="28"/>
          <w:szCs w:val="28"/>
        </w:rPr>
        <w:t>бятишек новым играм. Даже Баба Яга   - весёлая и большая любительница сказочных историй, которые  сочиняют дети. Дети учатся сочинять и рассказывать свои истории с использованием  приёмов  методики ТРИЗа.  Каждая наша встреча – это небольшое приключение: увлекательное и познавательное. Дети дошкольного возраста – акти</w:t>
      </w:r>
      <w:r w:rsidRPr="00BC0F90">
        <w:rPr>
          <w:rFonts w:ascii="Times New Roman" w:hAnsi="Times New Roman" w:cs="Times New Roman"/>
          <w:sz w:val="28"/>
          <w:szCs w:val="28"/>
        </w:rPr>
        <w:t>в</w:t>
      </w:r>
      <w:r w:rsidRPr="00BC0F90">
        <w:rPr>
          <w:rFonts w:ascii="Times New Roman" w:hAnsi="Times New Roman" w:cs="Times New Roman"/>
          <w:sz w:val="28"/>
          <w:szCs w:val="28"/>
        </w:rPr>
        <w:t>ные от природы, они не только любят слушать стихи, сказки, но и действовать, тв</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рить, опираясь на услышанном. </w:t>
      </w:r>
      <w:r w:rsidRPr="00BC0F90">
        <w:rPr>
          <w:rFonts w:ascii="Times New Roman" w:hAnsi="Times New Roman" w:cs="Times New Roman"/>
          <w:sz w:val="28"/>
          <w:szCs w:val="28"/>
          <w:u w:val="single"/>
        </w:rPr>
        <w:t>Поэтому мы дополнили методику проведения зан</w:t>
      </w:r>
      <w:r w:rsidRPr="00BC0F90">
        <w:rPr>
          <w:rFonts w:ascii="Times New Roman" w:hAnsi="Times New Roman" w:cs="Times New Roman"/>
          <w:sz w:val="28"/>
          <w:szCs w:val="28"/>
          <w:u w:val="single"/>
        </w:rPr>
        <w:t>я</w:t>
      </w:r>
      <w:r w:rsidRPr="00BC0F90">
        <w:rPr>
          <w:rFonts w:ascii="Times New Roman" w:hAnsi="Times New Roman" w:cs="Times New Roman"/>
          <w:sz w:val="28"/>
          <w:szCs w:val="28"/>
          <w:u w:val="single"/>
        </w:rPr>
        <w:t>тий по программе «Почитайка» серией приёмов, игр, упражнений, которые спосо</w:t>
      </w:r>
      <w:r w:rsidRPr="00BC0F90">
        <w:rPr>
          <w:rFonts w:ascii="Times New Roman" w:hAnsi="Times New Roman" w:cs="Times New Roman"/>
          <w:sz w:val="28"/>
          <w:szCs w:val="28"/>
          <w:u w:val="single"/>
        </w:rPr>
        <w:t>б</w:t>
      </w:r>
      <w:r w:rsidRPr="00BC0F90">
        <w:rPr>
          <w:rFonts w:ascii="Times New Roman" w:hAnsi="Times New Roman" w:cs="Times New Roman"/>
          <w:sz w:val="28"/>
          <w:szCs w:val="28"/>
          <w:u w:val="single"/>
        </w:rPr>
        <w:t>ствуют наиболее эффективному развитию речи, воображения и</w:t>
      </w:r>
      <w:r w:rsidRPr="00BC0F90">
        <w:rPr>
          <w:rFonts w:ascii="Times New Roman" w:hAnsi="Times New Roman" w:cs="Times New Roman"/>
          <w:sz w:val="28"/>
          <w:szCs w:val="28"/>
        </w:rPr>
        <w:t xml:space="preserve"> </w:t>
      </w:r>
      <w:r w:rsidRPr="00BC0F90">
        <w:rPr>
          <w:rFonts w:ascii="Times New Roman" w:hAnsi="Times New Roman" w:cs="Times New Roman"/>
          <w:sz w:val="28"/>
          <w:szCs w:val="28"/>
          <w:u w:val="single"/>
        </w:rPr>
        <w:t>обогащению творч</w:t>
      </w:r>
      <w:r w:rsidRPr="00BC0F90">
        <w:rPr>
          <w:rFonts w:ascii="Times New Roman" w:hAnsi="Times New Roman" w:cs="Times New Roman"/>
          <w:sz w:val="28"/>
          <w:szCs w:val="28"/>
          <w:u w:val="single"/>
        </w:rPr>
        <w:t>е</w:t>
      </w:r>
      <w:r w:rsidRPr="00BC0F90">
        <w:rPr>
          <w:rFonts w:ascii="Times New Roman" w:hAnsi="Times New Roman" w:cs="Times New Roman"/>
          <w:sz w:val="28"/>
          <w:szCs w:val="28"/>
          <w:u w:val="single"/>
        </w:rPr>
        <w:t>ского потенциала  читателя – дошкольника</w:t>
      </w:r>
      <w:r w:rsidRPr="00BC0F90">
        <w:rPr>
          <w:rFonts w:ascii="Times New Roman" w:hAnsi="Times New Roman" w:cs="Times New Roman"/>
          <w:sz w:val="28"/>
          <w:szCs w:val="28"/>
        </w:rPr>
        <w:t>. Используется приём «</w:t>
      </w:r>
      <w:r w:rsidRPr="00BC0F90">
        <w:rPr>
          <w:rFonts w:ascii="Times New Roman" w:hAnsi="Times New Roman" w:cs="Times New Roman"/>
          <w:b/>
          <w:sz w:val="28"/>
          <w:szCs w:val="28"/>
        </w:rPr>
        <w:t>эмпатии»</w:t>
      </w:r>
      <w:r w:rsidRPr="00BC0F90">
        <w:rPr>
          <w:rFonts w:ascii="Times New Roman" w:hAnsi="Times New Roman" w:cs="Times New Roman"/>
          <w:sz w:val="28"/>
          <w:szCs w:val="28"/>
        </w:rPr>
        <w:t>. Всё это вызывает интерес и восторг наших маленьких читателей: ведь так здорово  почу</w:t>
      </w:r>
      <w:r w:rsidRPr="00BC0F90">
        <w:rPr>
          <w:rFonts w:ascii="Times New Roman" w:hAnsi="Times New Roman" w:cs="Times New Roman"/>
          <w:sz w:val="28"/>
          <w:szCs w:val="28"/>
        </w:rPr>
        <w:t>в</w:t>
      </w:r>
      <w:r w:rsidRPr="00BC0F90">
        <w:rPr>
          <w:rFonts w:ascii="Times New Roman" w:hAnsi="Times New Roman" w:cs="Times New Roman"/>
          <w:sz w:val="28"/>
          <w:szCs w:val="28"/>
        </w:rPr>
        <w:t>ствовать себя Волшебником, Принцессой, Снежной королевой, да  кем угодно!  В и</w:t>
      </w:r>
      <w:r w:rsidRPr="00BC0F90">
        <w:rPr>
          <w:rFonts w:ascii="Times New Roman" w:hAnsi="Times New Roman" w:cs="Times New Roman"/>
          <w:sz w:val="28"/>
          <w:szCs w:val="28"/>
        </w:rPr>
        <w:t>г</w:t>
      </w:r>
      <w:r w:rsidRPr="00BC0F90">
        <w:rPr>
          <w:rFonts w:ascii="Times New Roman" w:hAnsi="Times New Roman" w:cs="Times New Roman"/>
          <w:sz w:val="28"/>
          <w:szCs w:val="28"/>
        </w:rPr>
        <w:t>ровой форме  дети знакомятся с жанрами: сказкой, поэзией. Узнают много нового о любимых героях и любимых писателях.</w:t>
      </w:r>
      <w:r w:rsidRPr="00BC0F90">
        <w:rPr>
          <w:rFonts w:ascii="Times New Roman" w:hAnsi="Times New Roman" w:cs="Times New Roman"/>
          <w:b/>
          <w:sz w:val="28"/>
          <w:szCs w:val="28"/>
        </w:rPr>
        <w:t xml:space="preserve">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Дети посещают </w:t>
      </w:r>
      <w:r w:rsidR="00741F38" w:rsidRPr="00BC0F90">
        <w:rPr>
          <w:rFonts w:ascii="Times New Roman" w:hAnsi="Times New Roman" w:cs="Times New Roman"/>
          <w:sz w:val="28"/>
          <w:szCs w:val="28"/>
        </w:rPr>
        <w:t xml:space="preserve"> МБУК «ГЦДБ» </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 xml:space="preserve">1 </w:t>
      </w:r>
      <w:r w:rsidRPr="00BC0F90">
        <w:rPr>
          <w:rFonts w:ascii="Times New Roman" w:hAnsi="Times New Roman" w:cs="Times New Roman"/>
          <w:sz w:val="28"/>
          <w:szCs w:val="28"/>
        </w:rPr>
        <w:t xml:space="preserve">раз в неделю в течение всего года, начиная со 2 – ой младшей группы. В программе участвуют все дошкольные учреждения города: </w:t>
      </w:r>
      <w:r w:rsidRPr="00BC0F90">
        <w:rPr>
          <w:rFonts w:ascii="Times New Roman" w:hAnsi="Times New Roman" w:cs="Times New Roman"/>
          <w:b/>
          <w:sz w:val="28"/>
          <w:szCs w:val="28"/>
        </w:rPr>
        <w:t>6 МАДОУ, 20</w:t>
      </w:r>
      <w:r w:rsidRPr="00BC0F90">
        <w:rPr>
          <w:rFonts w:ascii="Times New Roman" w:hAnsi="Times New Roman" w:cs="Times New Roman"/>
          <w:sz w:val="28"/>
          <w:szCs w:val="28"/>
        </w:rPr>
        <w:t xml:space="preserve"> групп. </w:t>
      </w:r>
      <w:r w:rsidRPr="00BC0F90">
        <w:rPr>
          <w:rFonts w:ascii="Times New Roman" w:hAnsi="Times New Roman" w:cs="Times New Roman"/>
          <w:b/>
          <w:sz w:val="28"/>
          <w:szCs w:val="28"/>
        </w:rPr>
        <w:t xml:space="preserve">Индивидуальная работа </w:t>
      </w:r>
      <w:r w:rsidRPr="00BC0F90">
        <w:rPr>
          <w:rFonts w:ascii="Times New Roman" w:hAnsi="Times New Roman" w:cs="Times New Roman"/>
          <w:sz w:val="28"/>
          <w:szCs w:val="28"/>
        </w:rPr>
        <w:t>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w:t>
      </w:r>
      <w:r w:rsidRPr="00BC0F90">
        <w:rPr>
          <w:rFonts w:ascii="Times New Roman" w:hAnsi="Times New Roman" w:cs="Times New Roman"/>
          <w:sz w:val="28"/>
          <w:szCs w:val="28"/>
        </w:rPr>
        <w:t>у</w:t>
      </w:r>
      <w:r w:rsidRPr="00BC0F90">
        <w:rPr>
          <w:rFonts w:ascii="Times New Roman" w:hAnsi="Times New Roman" w:cs="Times New Roman"/>
          <w:sz w:val="28"/>
          <w:szCs w:val="28"/>
        </w:rPr>
        <w:t xml:space="preserve">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Таким образом,  программа </w:t>
      </w:r>
      <w:r w:rsidRPr="00BC0F90">
        <w:rPr>
          <w:rFonts w:ascii="Times New Roman" w:hAnsi="Times New Roman" w:cs="Times New Roman"/>
          <w:b/>
          <w:sz w:val="28"/>
          <w:szCs w:val="28"/>
        </w:rPr>
        <w:t>«Почитай-ка»</w:t>
      </w:r>
      <w:r w:rsidRPr="00BC0F90">
        <w:rPr>
          <w:rFonts w:ascii="Times New Roman" w:hAnsi="Times New Roman" w:cs="Times New Roman"/>
          <w:sz w:val="28"/>
          <w:szCs w:val="28"/>
        </w:rPr>
        <w:t xml:space="preserve">  является самой востребованной  на сегодняшний день. И совсем неудивительно, что дети,  родители становятся нашими активными читателями.  А субботы – это </w:t>
      </w:r>
      <w:r w:rsidRPr="00BC0F90">
        <w:rPr>
          <w:rFonts w:ascii="Times New Roman" w:hAnsi="Times New Roman" w:cs="Times New Roman"/>
          <w:b/>
          <w:sz w:val="28"/>
          <w:szCs w:val="28"/>
        </w:rPr>
        <w:t>«Дни семейного чтения</w:t>
      </w:r>
      <w:r w:rsidRPr="00BC0F90">
        <w:rPr>
          <w:rFonts w:ascii="Times New Roman" w:hAnsi="Times New Roman" w:cs="Times New Roman"/>
          <w:sz w:val="28"/>
          <w:szCs w:val="28"/>
        </w:rPr>
        <w:t>», когда и родит</w:t>
      </w:r>
      <w:r w:rsidRPr="00BC0F90">
        <w:rPr>
          <w:rFonts w:ascii="Times New Roman" w:hAnsi="Times New Roman" w:cs="Times New Roman"/>
          <w:sz w:val="28"/>
          <w:szCs w:val="28"/>
        </w:rPr>
        <w:t>е</w:t>
      </w:r>
      <w:r w:rsidRPr="00BC0F90">
        <w:rPr>
          <w:rFonts w:ascii="Times New Roman" w:hAnsi="Times New Roman" w:cs="Times New Roman"/>
          <w:sz w:val="28"/>
          <w:szCs w:val="28"/>
        </w:rPr>
        <w:t>ли, и дети приходят в библиотеку, чтобы почитать, пообщаться, узнать о новых кн</w:t>
      </w:r>
      <w:r w:rsidRPr="00BC0F90">
        <w:rPr>
          <w:rFonts w:ascii="Times New Roman" w:hAnsi="Times New Roman" w:cs="Times New Roman"/>
          <w:sz w:val="28"/>
          <w:szCs w:val="28"/>
        </w:rPr>
        <w:t>и</w:t>
      </w:r>
      <w:r w:rsidRPr="00BC0F90">
        <w:rPr>
          <w:rFonts w:ascii="Times New Roman" w:hAnsi="Times New Roman" w:cs="Times New Roman"/>
          <w:sz w:val="28"/>
          <w:szCs w:val="28"/>
        </w:rPr>
        <w:t>гах. Такой своеобразный  «</w:t>
      </w:r>
      <w:r w:rsidRPr="00BC0F90">
        <w:rPr>
          <w:rFonts w:ascii="Times New Roman" w:hAnsi="Times New Roman" w:cs="Times New Roman"/>
          <w:b/>
          <w:sz w:val="28"/>
          <w:szCs w:val="28"/>
        </w:rPr>
        <w:t>Семейный клуб по интересам</w:t>
      </w:r>
      <w:r w:rsidRPr="00BC0F90">
        <w:rPr>
          <w:rFonts w:ascii="Times New Roman" w:hAnsi="Times New Roman" w:cs="Times New Roman"/>
          <w:sz w:val="28"/>
          <w:szCs w:val="28"/>
        </w:rPr>
        <w:t>». И мы рады, что это уже стало  традицией для  населения Горнозаводска.</w:t>
      </w:r>
    </w:p>
    <w:p w:rsidR="00647CFB" w:rsidRPr="00BC0F90" w:rsidRDefault="00647CFB" w:rsidP="00BC0F90">
      <w:pPr>
        <w:spacing w:after="0" w:line="240" w:lineRule="auto"/>
        <w:ind w:firstLine="567"/>
        <w:rPr>
          <w:rFonts w:ascii="Times New Roman" w:hAnsi="Times New Roman" w:cs="Times New Roman"/>
          <w:b/>
          <w:sz w:val="28"/>
          <w:szCs w:val="28"/>
        </w:rPr>
      </w:pPr>
      <w:r w:rsidRPr="00BC0F90">
        <w:rPr>
          <w:rFonts w:ascii="Times New Roman" w:hAnsi="Times New Roman" w:cs="Times New Roman"/>
          <w:b/>
          <w:sz w:val="28"/>
          <w:szCs w:val="28"/>
        </w:rPr>
        <w:t>6.2.2.Ребёнок младшего школьного возраста как читатель библиотеки (и</w:t>
      </w:r>
      <w:r w:rsidRPr="00BC0F90">
        <w:rPr>
          <w:rFonts w:ascii="Times New Roman" w:hAnsi="Times New Roman" w:cs="Times New Roman"/>
          <w:b/>
          <w:sz w:val="28"/>
          <w:szCs w:val="28"/>
        </w:rPr>
        <w:t>н</w:t>
      </w:r>
      <w:r w:rsidRPr="00BC0F90">
        <w:rPr>
          <w:rFonts w:ascii="Times New Roman" w:hAnsi="Times New Roman" w:cs="Times New Roman"/>
          <w:b/>
          <w:sz w:val="28"/>
          <w:szCs w:val="28"/>
        </w:rPr>
        <w:t xml:space="preserve">дивидуальная, массовая работа, краткий анализ по направлениям)  </w:t>
      </w:r>
    </w:p>
    <w:p w:rsidR="00647CFB" w:rsidRPr="00BC0F90" w:rsidRDefault="00647CFB" w:rsidP="00BC0F90">
      <w:pPr>
        <w:spacing w:after="0" w:line="240" w:lineRule="auto"/>
        <w:ind w:firstLine="567"/>
        <w:rPr>
          <w:rFonts w:ascii="Times New Roman" w:hAnsi="Times New Roman" w:cs="Times New Roman"/>
          <w:b/>
          <w:i/>
          <w:sz w:val="28"/>
          <w:szCs w:val="28"/>
        </w:rPr>
      </w:pPr>
      <w:r w:rsidRPr="00BC0F90">
        <w:rPr>
          <w:rFonts w:ascii="Times New Roman" w:hAnsi="Times New Roman" w:cs="Times New Roman"/>
          <w:b/>
          <w:sz w:val="28"/>
          <w:szCs w:val="28"/>
        </w:rPr>
        <w:t xml:space="preserve">6.2.2.1. </w:t>
      </w:r>
      <w:r w:rsidRPr="00BC0F90">
        <w:rPr>
          <w:rFonts w:ascii="Times New Roman" w:hAnsi="Times New Roman" w:cs="Times New Roman"/>
          <w:sz w:val="28"/>
          <w:szCs w:val="28"/>
        </w:rPr>
        <w:t>Работа с детьми младшего школьно возраста ведётся по  авторской пр</w:t>
      </w:r>
      <w:r w:rsidRPr="00BC0F90">
        <w:rPr>
          <w:rFonts w:ascii="Times New Roman" w:hAnsi="Times New Roman" w:cs="Times New Roman"/>
          <w:sz w:val="28"/>
          <w:szCs w:val="28"/>
        </w:rPr>
        <w:t>о</w:t>
      </w:r>
      <w:r w:rsidRPr="00BC0F90">
        <w:rPr>
          <w:rFonts w:ascii="Times New Roman" w:hAnsi="Times New Roman" w:cs="Times New Roman"/>
          <w:sz w:val="28"/>
          <w:szCs w:val="28"/>
        </w:rPr>
        <w:t>грамме литературно – творческого развития</w:t>
      </w:r>
      <w:r w:rsidRPr="00BC0F90">
        <w:rPr>
          <w:rFonts w:ascii="Times New Roman" w:hAnsi="Times New Roman" w:cs="Times New Roman"/>
          <w:b/>
          <w:sz w:val="28"/>
          <w:szCs w:val="28"/>
        </w:rPr>
        <w:t xml:space="preserve"> «Магия чтения».</w:t>
      </w:r>
      <w:r w:rsidRPr="00BC0F90">
        <w:rPr>
          <w:rFonts w:ascii="Times New Roman" w:hAnsi="Times New Roman" w:cs="Times New Roman"/>
          <w:b/>
          <w:i/>
          <w:sz w:val="28"/>
          <w:szCs w:val="28"/>
        </w:rPr>
        <w:t xml:space="preserve">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Следуя принципу последовательности, дети, поступающие в школу, начинают заниматься в «</w:t>
      </w:r>
      <w:r w:rsidRPr="00BC0F90">
        <w:rPr>
          <w:rFonts w:ascii="Times New Roman" w:hAnsi="Times New Roman" w:cs="Times New Roman"/>
          <w:b/>
          <w:sz w:val="28"/>
          <w:szCs w:val="28"/>
        </w:rPr>
        <w:t>Школе магического</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чтения»</w:t>
      </w:r>
      <w:r w:rsidRPr="00BC0F90">
        <w:rPr>
          <w:rFonts w:ascii="Times New Roman" w:hAnsi="Times New Roman" w:cs="Times New Roman"/>
          <w:sz w:val="28"/>
          <w:szCs w:val="28"/>
        </w:rPr>
        <w:t>. Именно так называются занятия по развитию чтения и приобщению к книге, объединённые в программу «</w:t>
      </w:r>
      <w:r w:rsidRPr="00BC0F90">
        <w:rPr>
          <w:rFonts w:ascii="Times New Roman" w:hAnsi="Times New Roman" w:cs="Times New Roman"/>
          <w:b/>
          <w:sz w:val="28"/>
          <w:szCs w:val="28"/>
        </w:rPr>
        <w:t>Магия чт</w:t>
      </w:r>
      <w:r w:rsidRPr="00BC0F90">
        <w:rPr>
          <w:rFonts w:ascii="Times New Roman" w:hAnsi="Times New Roman" w:cs="Times New Roman"/>
          <w:b/>
          <w:sz w:val="28"/>
          <w:szCs w:val="28"/>
        </w:rPr>
        <w:t>е</w:t>
      </w:r>
      <w:r w:rsidRPr="00BC0F90">
        <w:rPr>
          <w:rFonts w:ascii="Times New Roman" w:hAnsi="Times New Roman" w:cs="Times New Roman"/>
          <w:b/>
          <w:sz w:val="28"/>
          <w:szCs w:val="28"/>
        </w:rPr>
        <w:t>ния</w:t>
      </w:r>
      <w:r w:rsidRPr="00BC0F90">
        <w:rPr>
          <w:rFonts w:ascii="Times New Roman" w:hAnsi="Times New Roman" w:cs="Times New Roman"/>
          <w:sz w:val="28"/>
          <w:szCs w:val="28"/>
        </w:rPr>
        <w:t xml:space="preserve">», рассчитанную на школьников младших классов. В начальных классах задачи постепенно усложняются: необходимо не только знание тех или иных произведений, но и умение высказывать своё мнение. Тем более к этому обязывают  и </w:t>
      </w:r>
      <w:r w:rsidRPr="00BC0F90">
        <w:rPr>
          <w:rFonts w:ascii="Times New Roman" w:hAnsi="Times New Roman" w:cs="Times New Roman"/>
          <w:sz w:val="28"/>
          <w:szCs w:val="28"/>
          <w:u w:val="single"/>
        </w:rPr>
        <w:t>новые фед</w:t>
      </w:r>
      <w:r w:rsidRPr="00BC0F90">
        <w:rPr>
          <w:rFonts w:ascii="Times New Roman" w:hAnsi="Times New Roman" w:cs="Times New Roman"/>
          <w:sz w:val="28"/>
          <w:szCs w:val="28"/>
          <w:u w:val="single"/>
        </w:rPr>
        <w:t>е</w:t>
      </w:r>
      <w:r w:rsidRPr="00BC0F90">
        <w:rPr>
          <w:rFonts w:ascii="Times New Roman" w:hAnsi="Times New Roman" w:cs="Times New Roman"/>
          <w:sz w:val="28"/>
          <w:szCs w:val="28"/>
          <w:u w:val="single"/>
        </w:rPr>
        <w:lastRenderedPageBreak/>
        <w:t>ральные стандарты</w:t>
      </w:r>
      <w:r w:rsidRPr="00BC0F90">
        <w:rPr>
          <w:rFonts w:ascii="Times New Roman" w:hAnsi="Times New Roman" w:cs="Times New Roman"/>
          <w:sz w:val="28"/>
          <w:szCs w:val="28"/>
        </w:rPr>
        <w:t xml:space="preserve">  </w:t>
      </w:r>
      <w:r w:rsidRPr="00BC0F90">
        <w:rPr>
          <w:rFonts w:ascii="Times New Roman" w:hAnsi="Times New Roman" w:cs="Times New Roman"/>
          <w:sz w:val="28"/>
          <w:szCs w:val="28"/>
          <w:u w:val="single"/>
        </w:rPr>
        <w:t>системы  образования</w:t>
      </w:r>
      <w:r w:rsidRPr="00BC0F90">
        <w:rPr>
          <w:rFonts w:ascii="Times New Roman" w:hAnsi="Times New Roman" w:cs="Times New Roman"/>
          <w:sz w:val="28"/>
          <w:szCs w:val="28"/>
        </w:rPr>
        <w:t>, принятые к действию в 2011 году. Зан</w:t>
      </w:r>
      <w:r w:rsidRPr="00BC0F90">
        <w:rPr>
          <w:rFonts w:ascii="Times New Roman" w:hAnsi="Times New Roman" w:cs="Times New Roman"/>
          <w:sz w:val="28"/>
          <w:szCs w:val="28"/>
        </w:rPr>
        <w:t>я</w:t>
      </w:r>
      <w:r w:rsidRPr="00BC0F90">
        <w:rPr>
          <w:rFonts w:ascii="Times New Roman" w:hAnsi="Times New Roman" w:cs="Times New Roman"/>
          <w:sz w:val="28"/>
          <w:szCs w:val="28"/>
        </w:rPr>
        <w:t>тия проходят  один раз в месяц, при  тесном сотрудничестве с педагогом класса и р</w:t>
      </w:r>
      <w:r w:rsidRPr="00BC0F90">
        <w:rPr>
          <w:rFonts w:ascii="Times New Roman" w:hAnsi="Times New Roman" w:cs="Times New Roman"/>
          <w:sz w:val="28"/>
          <w:szCs w:val="28"/>
        </w:rPr>
        <w:t>о</w:t>
      </w:r>
      <w:r w:rsidRPr="00BC0F90">
        <w:rPr>
          <w:rFonts w:ascii="Times New Roman" w:hAnsi="Times New Roman" w:cs="Times New Roman"/>
          <w:sz w:val="28"/>
          <w:szCs w:val="28"/>
        </w:rPr>
        <w:t>дителями, которые вместе с детьми овладевают знаниями в  «</w:t>
      </w:r>
      <w:r w:rsidRPr="00BC0F90">
        <w:rPr>
          <w:rFonts w:ascii="Times New Roman" w:hAnsi="Times New Roman" w:cs="Times New Roman"/>
          <w:b/>
          <w:sz w:val="28"/>
          <w:szCs w:val="28"/>
        </w:rPr>
        <w:t>Школе магического чтения».</w:t>
      </w:r>
      <w:r w:rsidRPr="00BC0F90">
        <w:rPr>
          <w:rFonts w:ascii="Times New Roman" w:hAnsi="Times New Roman" w:cs="Times New Roman"/>
          <w:sz w:val="28"/>
          <w:szCs w:val="28"/>
        </w:rPr>
        <w:t xml:space="preserve"> Ребята знакомятся с лучшей детской литературой, как классической, так и современных авторов; а также   - с периодикой и познавательной литературой. Овл</w:t>
      </w:r>
      <w:r w:rsidRPr="00BC0F90">
        <w:rPr>
          <w:rFonts w:ascii="Times New Roman" w:hAnsi="Times New Roman" w:cs="Times New Roman"/>
          <w:sz w:val="28"/>
          <w:szCs w:val="28"/>
        </w:rPr>
        <w:t>а</w:t>
      </w:r>
      <w:r w:rsidRPr="00BC0F90">
        <w:rPr>
          <w:rFonts w:ascii="Times New Roman" w:hAnsi="Times New Roman" w:cs="Times New Roman"/>
          <w:sz w:val="28"/>
          <w:szCs w:val="28"/>
        </w:rPr>
        <w:t>девают навыками поиска нужной информации – этому посвящены  библиографич</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ские  занятия  и игры. </w:t>
      </w:r>
      <w:r w:rsidRPr="00BC0F90">
        <w:rPr>
          <w:rFonts w:ascii="Times New Roman" w:hAnsi="Times New Roman" w:cs="Times New Roman"/>
          <w:b/>
          <w:sz w:val="28"/>
          <w:szCs w:val="28"/>
        </w:rPr>
        <w:t xml:space="preserve">Итог </w:t>
      </w:r>
      <w:r w:rsidRPr="00BC0F90">
        <w:rPr>
          <w:rFonts w:ascii="Times New Roman" w:hAnsi="Times New Roman" w:cs="Times New Roman"/>
          <w:sz w:val="28"/>
          <w:szCs w:val="28"/>
        </w:rPr>
        <w:t xml:space="preserve">каждого занятия – </w:t>
      </w:r>
      <w:r w:rsidRPr="00BC0F90">
        <w:rPr>
          <w:rFonts w:ascii="Times New Roman" w:hAnsi="Times New Roman" w:cs="Times New Roman"/>
          <w:b/>
          <w:sz w:val="28"/>
          <w:szCs w:val="28"/>
        </w:rPr>
        <w:t>творческие работы детей</w:t>
      </w:r>
      <w:r w:rsidRPr="00BC0F90">
        <w:rPr>
          <w:rFonts w:ascii="Times New Roman" w:hAnsi="Times New Roman" w:cs="Times New Roman"/>
          <w:sz w:val="28"/>
          <w:szCs w:val="28"/>
        </w:rPr>
        <w:t>. Это и р</w:t>
      </w:r>
      <w:r w:rsidRPr="00BC0F90">
        <w:rPr>
          <w:rFonts w:ascii="Times New Roman" w:hAnsi="Times New Roman" w:cs="Times New Roman"/>
          <w:sz w:val="28"/>
          <w:szCs w:val="28"/>
        </w:rPr>
        <w:t>у</w:t>
      </w:r>
      <w:r w:rsidRPr="00BC0F90">
        <w:rPr>
          <w:rFonts w:ascii="Times New Roman" w:hAnsi="Times New Roman" w:cs="Times New Roman"/>
          <w:sz w:val="28"/>
          <w:szCs w:val="28"/>
        </w:rPr>
        <w:t xml:space="preserve">кописные книги, и сборники стихов, и авторские сказки, и иллюстрации, и отзывы на прочитанную книгу. Библиотека стала местом </w:t>
      </w:r>
      <w:r w:rsidRPr="00BC0F90">
        <w:rPr>
          <w:rFonts w:ascii="Times New Roman" w:hAnsi="Times New Roman" w:cs="Times New Roman"/>
          <w:b/>
          <w:sz w:val="28"/>
          <w:szCs w:val="28"/>
        </w:rPr>
        <w:t>самовыражения</w:t>
      </w:r>
      <w:r w:rsidRPr="00BC0F90">
        <w:rPr>
          <w:rFonts w:ascii="Times New Roman" w:hAnsi="Times New Roman" w:cs="Times New Roman"/>
          <w:sz w:val="28"/>
          <w:szCs w:val="28"/>
        </w:rPr>
        <w:t xml:space="preserve"> юных читателей. Все творческие работы обязательно выставляются для ознакомления с ними всех читат</w:t>
      </w:r>
      <w:r w:rsidRPr="00BC0F90">
        <w:rPr>
          <w:rFonts w:ascii="Times New Roman" w:hAnsi="Times New Roman" w:cs="Times New Roman"/>
          <w:sz w:val="28"/>
          <w:szCs w:val="28"/>
        </w:rPr>
        <w:t>е</w:t>
      </w:r>
      <w:r w:rsidRPr="00BC0F90">
        <w:rPr>
          <w:rFonts w:ascii="Times New Roman" w:hAnsi="Times New Roman" w:cs="Times New Roman"/>
          <w:sz w:val="28"/>
          <w:szCs w:val="28"/>
        </w:rPr>
        <w:t>лей нашей библиотеки. Это стимулирует наших ребят, повышает их самооценку. Т</w:t>
      </w:r>
      <w:r w:rsidRPr="00BC0F90">
        <w:rPr>
          <w:rFonts w:ascii="Times New Roman" w:hAnsi="Times New Roman" w:cs="Times New Roman"/>
          <w:sz w:val="28"/>
          <w:szCs w:val="28"/>
        </w:rPr>
        <w:t>а</w:t>
      </w:r>
      <w:r w:rsidRPr="00BC0F90">
        <w:rPr>
          <w:rFonts w:ascii="Times New Roman" w:hAnsi="Times New Roman" w:cs="Times New Roman"/>
          <w:sz w:val="28"/>
          <w:szCs w:val="28"/>
        </w:rPr>
        <w:t>кие выставки пользуются огромным интересом,  как у детей, так и у взрослых. Пр</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ходят они еженедельно, так как по программе </w:t>
      </w:r>
      <w:r w:rsidRPr="00BC0F90">
        <w:rPr>
          <w:rFonts w:ascii="Times New Roman" w:hAnsi="Times New Roman" w:cs="Times New Roman"/>
          <w:b/>
          <w:sz w:val="28"/>
          <w:szCs w:val="28"/>
        </w:rPr>
        <w:t>«Магия чтения»</w:t>
      </w:r>
      <w:r w:rsidRPr="00BC0F90">
        <w:rPr>
          <w:rFonts w:ascii="Times New Roman" w:hAnsi="Times New Roman" w:cs="Times New Roman"/>
          <w:sz w:val="28"/>
          <w:szCs w:val="28"/>
        </w:rPr>
        <w:t xml:space="preserve"> занимаются  начал</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ные классы  всех  школ города, и банк  творческих работ  постоянно пополняется. </w:t>
      </w:r>
      <w:r w:rsidRPr="00BC0F90">
        <w:rPr>
          <w:rFonts w:ascii="Times New Roman" w:hAnsi="Times New Roman" w:cs="Times New Roman"/>
          <w:b/>
          <w:sz w:val="28"/>
          <w:szCs w:val="28"/>
        </w:rPr>
        <w:t>«От маленького писателя к большому читателю»</w:t>
      </w:r>
      <w:r w:rsidRPr="00BC0F90">
        <w:rPr>
          <w:rFonts w:ascii="Times New Roman" w:hAnsi="Times New Roman" w:cs="Times New Roman"/>
          <w:sz w:val="28"/>
          <w:szCs w:val="28"/>
        </w:rPr>
        <w:t xml:space="preserve"> - мы уверены эта фраза о наших детях. В рамках указанной программы за данный отчётный период  были проведены разноформатные мероприятия, соответствующие как возрастному уровню целевой группы, так и  алгоритму деятельности данной программы.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И ещё им очень инт</w:t>
      </w:r>
      <w:r w:rsidRPr="00BC0F90">
        <w:rPr>
          <w:rFonts w:ascii="Times New Roman" w:hAnsi="Times New Roman" w:cs="Times New Roman"/>
          <w:sz w:val="28"/>
          <w:szCs w:val="28"/>
        </w:rPr>
        <w:t>е</w:t>
      </w:r>
      <w:r w:rsidRPr="00BC0F90">
        <w:rPr>
          <w:rFonts w:ascii="Times New Roman" w:hAnsi="Times New Roman" w:cs="Times New Roman"/>
          <w:sz w:val="28"/>
          <w:szCs w:val="28"/>
        </w:rPr>
        <w:t>ресно! Ведь наши встречи  - это на просто библиотечные мероприятия! Это  занятия в «</w:t>
      </w:r>
      <w:r w:rsidRPr="00BC0F90">
        <w:rPr>
          <w:rFonts w:ascii="Times New Roman" w:hAnsi="Times New Roman" w:cs="Times New Roman"/>
          <w:b/>
          <w:sz w:val="28"/>
          <w:szCs w:val="28"/>
        </w:rPr>
        <w:t>Школе магического чтения</w:t>
      </w:r>
      <w:r w:rsidRPr="00BC0F90">
        <w:rPr>
          <w:rFonts w:ascii="Times New Roman" w:hAnsi="Times New Roman" w:cs="Times New Roman"/>
          <w:sz w:val="28"/>
          <w:szCs w:val="28"/>
        </w:rPr>
        <w:t xml:space="preserve">»! А кто же откажется попробовать себя в роли мага и волшебника!?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Все вышеперечисленные факторы способствуют более полному и эффективн</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му  достижению  запланированного   результата. </w:t>
      </w:r>
    </w:p>
    <w:p w:rsidR="00647CFB" w:rsidRPr="00BC0F90" w:rsidRDefault="00647CFB" w:rsidP="00BC0F90">
      <w:pPr>
        <w:spacing w:after="0" w:line="240" w:lineRule="auto"/>
        <w:ind w:firstLine="567"/>
        <w:jc w:val="both"/>
        <w:rPr>
          <w:rFonts w:ascii="Times New Roman" w:hAnsi="Times New Roman" w:cs="Times New Roman"/>
          <w:sz w:val="28"/>
          <w:szCs w:val="28"/>
          <w:u w:val="single"/>
        </w:rPr>
      </w:pPr>
      <w:r w:rsidRPr="00BC0F90">
        <w:rPr>
          <w:rFonts w:ascii="Times New Roman" w:hAnsi="Times New Roman" w:cs="Times New Roman"/>
          <w:sz w:val="28"/>
          <w:szCs w:val="28"/>
          <w:u w:val="single"/>
        </w:rPr>
        <w:t xml:space="preserve">Тематика  и формат  мероприятий: </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sz w:val="28"/>
          <w:szCs w:val="28"/>
        </w:rPr>
        <w:t xml:space="preserve">  - творческая игра </w:t>
      </w:r>
      <w:r w:rsidRPr="00BC0F90">
        <w:rPr>
          <w:rFonts w:ascii="Times New Roman" w:hAnsi="Times New Roman" w:cs="Times New Roman"/>
          <w:b/>
          <w:sz w:val="28"/>
          <w:szCs w:val="28"/>
        </w:rPr>
        <w:t>«Зимняя  сказка»;</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xml:space="preserve">  - творческая игра </w:t>
      </w:r>
      <w:r w:rsidRPr="00BC0F90">
        <w:rPr>
          <w:rFonts w:ascii="Times New Roman" w:hAnsi="Times New Roman" w:cs="Times New Roman"/>
          <w:b/>
          <w:sz w:val="28"/>
          <w:szCs w:val="28"/>
        </w:rPr>
        <w:t>«Круг дружбы</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sz w:val="28"/>
          <w:szCs w:val="28"/>
          <w:u w:val="single"/>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«Поэтический  зимний круиз»;</w:t>
      </w:r>
      <w:r w:rsidRPr="00BC0F90">
        <w:rPr>
          <w:rFonts w:ascii="Times New Roman" w:hAnsi="Times New Roman" w:cs="Times New Roman"/>
          <w:sz w:val="28"/>
          <w:szCs w:val="28"/>
        </w:rPr>
        <w:t>/</w:t>
      </w:r>
    </w:p>
    <w:p w:rsidR="00647CFB" w:rsidRPr="00BC0F90" w:rsidRDefault="00647CFB" w:rsidP="00BC0F90">
      <w:pPr>
        <w:spacing w:after="0" w:line="240" w:lineRule="auto"/>
        <w:jc w:val="both"/>
        <w:rPr>
          <w:rFonts w:ascii="Times New Roman" w:hAnsi="Times New Roman" w:cs="Times New Roman"/>
          <w:sz w:val="28"/>
          <w:szCs w:val="28"/>
          <w:u w:val="single"/>
        </w:rPr>
      </w:pPr>
      <w:r w:rsidRPr="00BC0F90">
        <w:rPr>
          <w:rFonts w:ascii="Times New Roman" w:hAnsi="Times New Roman" w:cs="Times New Roman"/>
          <w:sz w:val="28"/>
          <w:szCs w:val="28"/>
        </w:rPr>
        <w:t xml:space="preserve">   - мастерская    </w:t>
      </w:r>
      <w:r w:rsidRPr="00BC0F90">
        <w:rPr>
          <w:rFonts w:ascii="Times New Roman" w:hAnsi="Times New Roman" w:cs="Times New Roman"/>
          <w:b/>
          <w:sz w:val="28"/>
          <w:szCs w:val="28"/>
        </w:rPr>
        <w:t>«Мой любимый герой»;</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мастерская</w:t>
      </w:r>
      <w:r w:rsidRPr="00BC0F90">
        <w:rPr>
          <w:rFonts w:ascii="Times New Roman" w:hAnsi="Times New Roman" w:cs="Times New Roman"/>
          <w:b/>
          <w:sz w:val="28"/>
          <w:szCs w:val="28"/>
        </w:rPr>
        <w:t xml:space="preserve">   «Я – волшебник!»;</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«Волшебная страна Поэзия»;</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«Весёлые стихи»;</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«Незнайка и компания»;</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мастерская</w:t>
      </w:r>
      <w:r w:rsidRPr="00BC0F90">
        <w:rPr>
          <w:rFonts w:ascii="Times New Roman" w:hAnsi="Times New Roman" w:cs="Times New Roman"/>
          <w:b/>
          <w:sz w:val="28"/>
          <w:szCs w:val="28"/>
        </w:rPr>
        <w:t xml:space="preserve">    «Школа волшебства»;</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игра</w:t>
      </w:r>
      <w:r w:rsidRPr="00BC0F90">
        <w:rPr>
          <w:rFonts w:ascii="Times New Roman" w:hAnsi="Times New Roman" w:cs="Times New Roman"/>
          <w:b/>
          <w:sz w:val="28"/>
          <w:szCs w:val="28"/>
        </w:rPr>
        <w:t xml:space="preserve">  «Улыбаемся  друзья!»;</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 xml:space="preserve">     -  творческая мастерская</w:t>
      </w:r>
      <w:r w:rsidRPr="00BC0F90">
        <w:rPr>
          <w:rFonts w:ascii="Times New Roman" w:hAnsi="Times New Roman" w:cs="Times New Roman"/>
          <w:b/>
          <w:sz w:val="28"/>
          <w:szCs w:val="28"/>
        </w:rPr>
        <w:t xml:space="preserve">  «Книжная ярмарка»;</w:t>
      </w:r>
    </w:p>
    <w:p w:rsidR="00647CFB" w:rsidRPr="00BC0F90" w:rsidRDefault="00647CFB"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 xml:space="preserve">     - </w:t>
      </w:r>
      <w:r w:rsidRPr="00BC0F90">
        <w:rPr>
          <w:rFonts w:ascii="Times New Roman" w:hAnsi="Times New Roman" w:cs="Times New Roman"/>
          <w:sz w:val="28"/>
          <w:szCs w:val="28"/>
        </w:rPr>
        <w:t>творческая мастерская</w:t>
      </w:r>
      <w:r w:rsidRPr="00BC0F90">
        <w:rPr>
          <w:rFonts w:ascii="Times New Roman" w:hAnsi="Times New Roman" w:cs="Times New Roman"/>
          <w:b/>
          <w:sz w:val="28"/>
          <w:szCs w:val="28"/>
        </w:rPr>
        <w:t xml:space="preserve">    «Страна радости»;</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xml:space="preserve">     - творческая игра</w:t>
      </w:r>
      <w:r w:rsidRPr="00BC0F90">
        <w:rPr>
          <w:rFonts w:ascii="Times New Roman" w:hAnsi="Times New Roman" w:cs="Times New Roman"/>
          <w:b/>
          <w:sz w:val="28"/>
          <w:szCs w:val="28"/>
        </w:rPr>
        <w:t xml:space="preserve"> «Непыльная этажерка</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xml:space="preserve">      - творческая  мастерская</w:t>
      </w:r>
      <w:r w:rsidRPr="00BC0F90">
        <w:rPr>
          <w:rFonts w:ascii="Times New Roman" w:hAnsi="Times New Roman" w:cs="Times New Roman"/>
          <w:b/>
          <w:sz w:val="28"/>
          <w:szCs w:val="28"/>
        </w:rPr>
        <w:t xml:space="preserve"> «Подарок для мамы</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игра – путешествие «</w:t>
      </w:r>
      <w:r w:rsidRPr="00BC0F90">
        <w:rPr>
          <w:rFonts w:ascii="Times New Roman" w:hAnsi="Times New Roman" w:cs="Times New Roman"/>
          <w:b/>
          <w:sz w:val="28"/>
          <w:szCs w:val="28"/>
        </w:rPr>
        <w:t>Клёп- Путешествие</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творческая игра «</w:t>
      </w:r>
      <w:r w:rsidRPr="00BC0F90">
        <w:rPr>
          <w:rFonts w:ascii="Times New Roman" w:hAnsi="Times New Roman" w:cs="Times New Roman"/>
          <w:b/>
          <w:sz w:val="28"/>
          <w:szCs w:val="28"/>
        </w:rPr>
        <w:t>Необычные истории про обычные книги»;</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sz w:val="28"/>
          <w:szCs w:val="28"/>
        </w:rPr>
        <w:t>- игра – путешествие «</w:t>
      </w:r>
      <w:r w:rsidRPr="00BC0F90">
        <w:rPr>
          <w:rFonts w:ascii="Times New Roman" w:hAnsi="Times New Roman" w:cs="Times New Roman"/>
          <w:b/>
          <w:sz w:val="28"/>
          <w:szCs w:val="28"/>
        </w:rPr>
        <w:t>Журнальный киоск»;</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sz w:val="28"/>
          <w:szCs w:val="28"/>
        </w:rPr>
        <w:t>- творческая мастерская «</w:t>
      </w:r>
      <w:r w:rsidRPr="00BC0F90">
        <w:rPr>
          <w:rFonts w:ascii="Times New Roman" w:hAnsi="Times New Roman" w:cs="Times New Roman"/>
          <w:b/>
          <w:sz w:val="28"/>
          <w:szCs w:val="28"/>
        </w:rPr>
        <w:t>Поэтический круиз»;</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sz w:val="28"/>
          <w:szCs w:val="28"/>
        </w:rPr>
        <w:t>- литературно – творческая игра – путешествие</w:t>
      </w:r>
      <w:r w:rsidRPr="00BC0F90">
        <w:rPr>
          <w:rFonts w:ascii="Times New Roman" w:hAnsi="Times New Roman" w:cs="Times New Roman"/>
          <w:b/>
          <w:sz w:val="28"/>
          <w:szCs w:val="28"/>
        </w:rPr>
        <w:t xml:space="preserve"> «Страна радости»;</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творческая игра</w:t>
      </w:r>
      <w:r w:rsidRPr="00BC0F90">
        <w:rPr>
          <w:rFonts w:ascii="Times New Roman" w:hAnsi="Times New Roman" w:cs="Times New Roman"/>
          <w:b/>
          <w:sz w:val="28"/>
          <w:szCs w:val="28"/>
        </w:rPr>
        <w:t xml:space="preserve"> «Ребята с нашего двора</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lastRenderedPageBreak/>
        <w:t xml:space="preserve">  - </w:t>
      </w:r>
      <w:r w:rsidRPr="00BC0F90">
        <w:rPr>
          <w:rFonts w:ascii="Times New Roman" w:hAnsi="Times New Roman" w:cs="Times New Roman"/>
          <w:sz w:val="28"/>
          <w:szCs w:val="28"/>
        </w:rPr>
        <w:t>игра – путешествие</w:t>
      </w:r>
      <w:r w:rsidRPr="00BC0F90">
        <w:rPr>
          <w:rFonts w:ascii="Times New Roman" w:hAnsi="Times New Roman" w:cs="Times New Roman"/>
          <w:b/>
          <w:sz w:val="28"/>
          <w:szCs w:val="28"/>
        </w:rPr>
        <w:t xml:space="preserve"> «Клёпа в стране Почечумляндии»;</w:t>
      </w:r>
    </w:p>
    <w:p w:rsidR="00647CFB" w:rsidRPr="00BC0F90" w:rsidRDefault="00647CFB"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творческая  мастерская</w:t>
      </w:r>
      <w:r w:rsidRPr="00BC0F90">
        <w:rPr>
          <w:rFonts w:ascii="Times New Roman" w:hAnsi="Times New Roman" w:cs="Times New Roman"/>
          <w:b/>
          <w:sz w:val="28"/>
          <w:szCs w:val="28"/>
        </w:rPr>
        <w:t xml:space="preserve"> «Поэтический круиз</w:t>
      </w:r>
      <w:r w:rsidRPr="00BC0F90">
        <w:rPr>
          <w:rFonts w:ascii="Times New Roman" w:hAnsi="Times New Roman" w:cs="Times New Roman"/>
          <w:sz w:val="28"/>
          <w:szCs w:val="28"/>
        </w:rPr>
        <w:t>»;</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sz w:val="28"/>
          <w:szCs w:val="28"/>
        </w:rPr>
        <w:t>-  литературно – творческие  беседы «</w:t>
      </w:r>
      <w:r w:rsidRPr="00BC0F90">
        <w:rPr>
          <w:rFonts w:ascii="Times New Roman" w:hAnsi="Times New Roman" w:cs="Times New Roman"/>
          <w:b/>
          <w:sz w:val="28"/>
          <w:szCs w:val="28"/>
        </w:rPr>
        <w:t>Историческая литература»;</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час сочинительства</w:t>
      </w:r>
      <w:r w:rsidRPr="00BC0F90">
        <w:rPr>
          <w:rFonts w:ascii="Times New Roman" w:hAnsi="Times New Roman" w:cs="Times New Roman"/>
          <w:b/>
          <w:sz w:val="28"/>
          <w:szCs w:val="28"/>
        </w:rPr>
        <w:t xml:space="preserve"> «Весёлые стихи»;</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игра – путешествие</w:t>
      </w:r>
      <w:r w:rsidRPr="00BC0F90">
        <w:rPr>
          <w:rFonts w:ascii="Times New Roman" w:hAnsi="Times New Roman" w:cs="Times New Roman"/>
          <w:b/>
          <w:sz w:val="28"/>
          <w:szCs w:val="28"/>
        </w:rPr>
        <w:t xml:space="preserve"> «Что такое лимерики?»;</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час сочинительства</w:t>
      </w:r>
      <w:r w:rsidRPr="00BC0F90">
        <w:rPr>
          <w:rFonts w:ascii="Times New Roman" w:hAnsi="Times New Roman" w:cs="Times New Roman"/>
          <w:b/>
          <w:sz w:val="28"/>
          <w:szCs w:val="28"/>
        </w:rPr>
        <w:t xml:space="preserve"> «Письмо любимому герою»;</w:t>
      </w:r>
    </w:p>
    <w:p w:rsidR="00647CFB" w:rsidRPr="00BC0F90" w:rsidRDefault="00647CFB"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игра – путешествие</w:t>
      </w:r>
      <w:r w:rsidRPr="00BC0F90">
        <w:rPr>
          <w:rFonts w:ascii="Times New Roman" w:hAnsi="Times New Roman" w:cs="Times New Roman"/>
          <w:b/>
          <w:sz w:val="28"/>
          <w:szCs w:val="28"/>
        </w:rPr>
        <w:t xml:space="preserve"> «Сказки, живущие на Урале»;</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Результатом каждого занятия является </w:t>
      </w:r>
      <w:r w:rsidRPr="00BC0F90">
        <w:rPr>
          <w:rFonts w:ascii="Times New Roman" w:hAnsi="Times New Roman" w:cs="Times New Roman"/>
          <w:b/>
          <w:sz w:val="28"/>
          <w:szCs w:val="28"/>
        </w:rPr>
        <w:t>творческая работа</w:t>
      </w:r>
      <w:r w:rsidRPr="00BC0F90">
        <w:rPr>
          <w:rFonts w:ascii="Times New Roman" w:hAnsi="Times New Roman" w:cs="Times New Roman"/>
          <w:sz w:val="28"/>
          <w:szCs w:val="28"/>
        </w:rPr>
        <w:t>, выполнение которой невозможно без прочтения произведения. Дети учатся составлять отзывы, творчески мыслить, нестандартно подходить к выполнению поставленной задачи. Активно и</w:t>
      </w:r>
      <w:r w:rsidRPr="00BC0F90">
        <w:rPr>
          <w:rFonts w:ascii="Times New Roman" w:hAnsi="Times New Roman" w:cs="Times New Roman"/>
          <w:sz w:val="28"/>
          <w:szCs w:val="28"/>
        </w:rPr>
        <w:t>с</w:t>
      </w:r>
      <w:r w:rsidRPr="00BC0F90">
        <w:rPr>
          <w:rFonts w:ascii="Times New Roman" w:hAnsi="Times New Roman" w:cs="Times New Roman"/>
          <w:sz w:val="28"/>
          <w:szCs w:val="28"/>
        </w:rPr>
        <w:t>пользуются приёмы  методики ТРИЗа. Родители активно участвуют в подготовке и выполнении творческих работ.</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6.2.2.2. Индивидуальная работа.</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В индивидуальную</w:t>
      </w:r>
      <w:r w:rsidRPr="00BC0F90">
        <w:rPr>
          <w:rFonts w:ascii="Times New Roman" w:hAnsi="Times New Roman" w:cs="Times New Roman"/>
          <w:sz w:val="28"/>
          <w:szCs w:val="28"/>
        </w:rPr>
        <w:t xml:space="preserve"> работу с читателями младшего школьного возраста обяз</w:t>
      </w:r>
      <w:r w:rsidRPr="00BC0F90">
        <w:rPr>
          <w:rFonts w:ascii="Times New Roman" w:hAnsi="Times New Roman" w:cs="Times New Roman"/>
          <w:sz w:val="28"/>
          <w:szCs w:val="28"/>
        </w:rPr>
        <w:t>а</w:t>
      </w:r>
      <w:r w:rsidRPr="00BC0F90">
        <w:rPr>
          <w:rFonts w:ascii="Times New Roman" w:hAnsi="Times New Roman" w:cs="Times New Roman"/>
          <w:sz w:val="28"/>
          <w:szCs w:val="28"/>
        </w:rPr>
        <w:t>тельно входят такие формы, как беседа о прочитанном, рекомендации в доброжел</w:t>
      </w:r>
      <w:r w:rsidRPr="00BC0F90">
        <w:rPr>
          <w:rFonts w:ascii="Times New Roman" w:hAnsi="Times New Roman" w:cs="Times New Roman"/>
          <w:sz w:val="28"/>
          <w:szCs w:val="28"/>
        </w:rPr>
        <w:t>а</w:t>
      </w:r>
      <w:r w:rsidRPr="00BC0F90">
        <w:rPr>
          <w:rFonts w:ascii="Times New Roman" w:hAnsi="Times New Roman" w:cs="Times New Roman"/>
          <w:sz w:val="28"/>
          <w:szCs w:val="28"/>
        </w:rPr>
        <w:t>тельной, интригующей форме /</w:t>
      </w:r>
      <w:r w:rsidRPr="00BC0F90">
        <w:rPr>
          <w:rFonts w:ascii="Times New Roman" w:hAnsi="Times New Roman" w:cs="Times New Roman"/>
          <w:sz w:val="28"/>
          <w:szCs w:val="28"/>
          <w:u w:val="single"/>
        </w:rPr>
        <w:t>«Прочитай – тебе понравится!»,</w:t>
      </w:r>
      <w:r w:rsidRPr="00BC0F90">
        <w:rPr>
          <w:rFonts w:ascii="Times New Roman" w:hAnsi="Times New Roman" w:cs="Times New Roman"/>
          <w:sz w:val="28"/>
          <w:szCs w:val="28"/>
        </w:rPr>
        <w:t xml:space="preserve"> </w:t>
      </w:r>
      <w:r w:rsidRPr="00BC0F90">
        <w:rPr>
          <w:rFonts w:ascii="Times New Roman" w:hAnsi="Times New Roman" w:cs="Times New Roman"/>
          <w:sz w:val="28"/>
          <w:szCs w:val="28"/>
          <w:u w:val="single"/>
        </w:rPr>
        <w:t>«Посоветуй другу любимую книгу», «Читаем сами , но интереснее с нами!»/;</w:t>
      </w:r>
      <w:r w:rsidRPr="00BC0F90">
        <w:rPr>
          <w:rFonts w:ascii="Times New Roman" w:hAnsi="Times New Roman" w:cs="Times New Roman"/>
          <w:sz w:val="28"/>
          <w:szCs w:val="28"/>
        </w:rPr>
        <w:t xml:space="preserve"> предложения поучаств</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вать в творческих конкурсах и акциях, направленных на развитие  интереса к чтению. Большое значение для развития интереса к чтению  имеют </w:t>
      </w:r>
      <w:r w:rsidRPr="00BC0F90">
        <w:rPr>
          <w:rFonts w:ascii="Times New Roman" w:hAnsi="Times New Roman" w:cs="Times New Roman"/>
          <w:b/>
          <w:sz w:val="28"/>
          <w:szCs w:val="28"/>
        </w:rPr>
        <w:t>книжные выставки</w:t>
      </w:r>
      <w:r w:rsidRPr="00BC0F90">
        <w:rPr>
          <w:rFonts w:ascii="Times New Roman" w:hAnsi="Times New Roman" w:cs="Times New Roman"/>
          <w:sz w:val="28"/>
          <w:szCs w:val="28"/>
        </w:rPr>
        <w:t xml:space="preserve"> н</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традиционной формы, с обратной связью, где дети могут оставить свои пожелания. Высказать своё мнение о прочитанной книге  можно в </w:t>
      </w:r>
      <w:r w:rsidRPr="00BC0F90">
        <w:rPr>
          <w:rFonts w:ascii="Times New Roman" w:hAnsi="Times New Roman" w:cs="Times New Roman"/>
          <w:b/>
          <w:sz w:val="28"/>
          <w:szCs w:val="28"/>
        </w:rPr>
        <w:t>«Хвалилке</w:t>
      </w:r>
      <w:r w:rsidRPr="00BC0F90">
        <w:rPr>
          <w:rFonts w:ascii="Times New Roman" w:hAnsi="Times New Roman" w:cs="Times New Roman"/>
          <w:sz w:val="28"/>
          <w:szCs w:val="28"/>
        </w:rPr>
        <w:t xml:space="preserve">»,  или с помощью цветовых  </w:t>
      </w:r>
      <w:r w:rsidRPr="00BC0F90">
        <w:rPr>
          <w:rFonts w:ascii="Times New Roman" w:hAnsi="Times New Roman" w:cs="Times New Roman"/>
          <w:b/>
          <w:sz w:val="28"/>
          <w:szCs w:val="28"/>
        </w:rPr>
        <w:t>визуальных маркеров</w:t>
      </w:r>
      <w:r w:rsidRPr="00BC0F90">
        <w:rPr>
          <w:rFonts w:ascii="Times New Roman" w:hAnsi="Times New Roman" w:cs="Times New Roman"/>
          <w:sz w:val="28"/>
          <w:szCs w:val="28"/>
        </w:rPr>
        <w:t xml:space="preserve"> /смайлики: улыбка или грусть/</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Особенность индивидуальных программ</w:t>
      </w:r>
      <w:r w:rsidRPr="00BC0F90">
        <w:rPr>
          <w:rFonts w:ascii="Times New Roman" w:hAnsi="Times New Roman" w:cs="Times New Roman"/>
          <w:sz w:val="28"/>
          <w:szCs w:val="28"/>
        </w:rPr>
        <w:t>, конкурсов в том, что они длятся длительное время, это даёт возможность библиотеке не только не потерять читат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лей, но и увидеть результаты. Главной целью индивидуальной работы с читателями данной возрастной группы мы ставим </w:t>
      </w:r>
      <w:r w:rsidRPr="00BC0F90">
        <w:rPr>
          <w:rFonts w:ascii="Times New Roman" w:hAnsi="Times New Roman" w:cs="Times New Roman"/>
          <w:b/>
          <w:sz w:val="28"/>
          <w:szCs w:val="28"/>
        </w:rPr>
        <w:t>индивидуальный подход</w:t>
      </w:r>
      <w:r w:rsidRPr="00BC0F90">
        <w:rPr>
          <w:rFonts w:ascii="Times New Roman" w:hAnsi="Times New Roman" w:cs="Times New Roman"/>
          <w:sz w:val="28"/>
          <w:szCs w:val="28"/>
        </w:rPr>
        <w:t xml:space="preserve"> к каждому ребёнку. </w:t>
      </w:r>
      <w:r w:rsidRPr="00BC0F90">
        <w:rPr>
          <w:rFonts w:ascii="Times New Roman" w:hAnsi="Times New Roman" w:cs="Times New Roman"/>
          <w:sz w:val="28"/>
          <w:szCs w:val="28"/>
          <w:u w:val="single"/>
        </w:rPr>
        <w:t>Для поощрения детей при систематическом чтении хороших книг, повышения пр</w:t>
      </w:r>
      <w:r w:rsidRPr="00BC0F90">
        <w:rPr>
          <w:rFonts w:ascii="Times New Roman" w:hAnsi="Times New Roman" w:cs="Times New Roman"/>
          <w:sz w:val="28"/>
          <w:szCs w:val="28"/>
          <w:u w:val="single"/>
        </w:rPr>
        <w:t>е</w:t>
      </w:r>
      <w:r w:rsidRPr="00BC0F90">
        <w:rPr>
          <w:rFonts w:ascii="Times New Roman" w:hAnsi="Times New Roman" w:cs="Times New Roman"/>
          <w:sz w:val="28"/>
          <w:szCs w:val="28"/>
          <w:u w:val="single"/>
        </w:rPr>
        <w:t>стижа книги и статуса</w:t>
      </w:r>
      <w:r w:rsidRPr="00BC0F90">
        <w:rPr>
          <w:rFonts w:ascii="Times New Roman" w:hAnsi="Times New Roman" w:cs="Times New Roman"/>
          <w:sz w:val="28"/>
          <w:szCs w:val="28"/>
        </w:rPr>
        <w:t xml:space="preserve"> «Читателя» мы внедряем разнообразные </w:t>
      </w:r>
      <w:r w:rsidRPr="00BC0F90">
        <w:rPr>
          <w:rFonts w:ascii="Times New Roman" w:hAnsi="Times New Roman" w:cs="Times New Roman"/>
          <w:b/>
          <w:sz w:val="28"/>
          <w:szCs w:val="28"/>
        </w:rPr>
        <w:t>формы:</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«Библоны</w:t>
      </w:r>
      <w:r w:rsidRPr="00BC0F90">
        <w:rPr>
          <w:rFonts w:ascii="Times New Roman" w:hAnsi="Times New Roman" w:cs="Times New Roman"/>
          <w:sz w:val="28"/>
          <w:szCs w:val="28"/>
        </w:rPr>
        <w:t>», «</w:t>
      </w:r>
      <w:r w:rsidRPr="00BC0F90">
        <w:rPr>
          <w:rFonts w:ascii="Times New Roman" w:hAnsi="Times New Roman" w:cs="Times New Roman"/>
          <w:b/>
          <w:sz w:val="28"/>
          <w:szCs w:val="28"/>
        </w:rPr>
        <w:t>Смайлики»</w:t>
      </w:r>
      <w:r w:rsidRPr="00BC0F90">
        <w:rPr>
          <w:rFonts w:ascii="Times New Roman" w:hAnsi="Times New Roman" w:cs="Times New Roman"/>
          <w:sz w:val="28"/>
          <w:szCs w:val="28"/>
        </w:rPr>
        <w:t xml:space="preserve"> - специальные жетоны, дающие возможность бе</w:t>
      </w:r>
      <w:r w:rsidRPr="00BC0F90">
        <w:rPr>
          <w:rFonts w:ascii="Times New Roman" w:hAnsi="Times New Roman" w:cs="Times New Roman"/>
          <w:sz w:val="28"/>
          <w:szCs w:val="28"/>
        </w:rPr>
        <w:t>с</w:t>
      </w:r>
      <w:r w:rsidRPr="00BC0F90">
        <w:rPr>
          <w:rFonts w:ascii="Times New Roman" w:hAnsi="Times New Roman" w:cs="Times New Roman"/>
          <w:sz w:val="28"/>
          <w:szCs w:val="28"/>
        </w:rPr>
        <w:t>платно пользоваться «медиа-ресурсами» библиотеки, участвуют в подсчёте баллов и определении лучшего читателя при подведении итогов за год. Ежегодно оформляю</w:t>
      </w:r>
      <w:r w:rsidRPr="00BC0F90">
        <w:rPr>
          <w:rFonts w:ascii="Times New Roman" w:hAnsi="Times New Roman" w:cs="Times New Roman"/>
          <w:sz w:val="28"/>
          <w:szCs w:val="28"/>
        </w:rPr>
        <w:t>т</w:t>
      </w:r>
      <w:r w:rsidRPr="00BC0F90">
        <w:rPr>
          <w:rFonts w:ascii="Times New Roman" w:hAnsi="Times New Roman" w:cs="Times New Roman"/>
          <w:sz w:val="28"/>
          <w:szCs w:val="28"/>
        </w:rPr>
        <w:t>ся персональные  книжные выставки лучших читателей года. Функционирует   «</w:t>
      </w:r>
      <w:r w:rsidRPr="00BC0F90">
        <w:rPr>
          <w:rFonts w:ascii="Times New Roman" w:hAnsi="Times New Roman" w:cs="Times New Roman"/>
          <w:b/>
          <w:sz w:val="28"/>
          <w:szCs w:val="28"/>
        </w:rPr>
        <w:t>Наши СУПЕР- читатели</w:t>
      </w:r>
      <w:r w:rsidRPr="00BC0F90">
        <w:rPr>
          <w:rFonts w:ascii="Times New Roman" w:hAnsi="Times New Roman" w:cs="Times New Roman"/>
          <w:sz w:val="28"/>
          <w:szCs w:val="28"/>
        </w:rPr>
        <w:t xml:space="preserve">» - фото – галерея  лучших читателей.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Акции «</w:t>
      </w:r>
      <w:r w:rsidRPr="00BC0F90">
        <w:rPr>
          <w:rFonts w:ascii="Times New Roman" w:hAnsi="Times New Roman" w:cs="Times New Roman"/>
          <w:b/>
          <w:sz w:val="28"/>
          <w:szCs w:val="28"/>
        </w:rPr>
        <w:t>Прочитал – нарисовал</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«Вот что у нас получилось», «Это мы м</w:t>
      </w:r>
      <w:r w:rsidRPr="00BC0F90">
        <w:rPr>
          <w:rFonts w:ascii="Times New Roman" w:hAnsi="Times New Roman" w:cs="Times New Roman"/>
          <w:b/>
          <w:sz w:val="28"/>
          <w:szCs w:val="28"/>
        </w:rPr>
        <w:t>о</w:t>
      </w:r>
      <w:r w:rsidRPr="00BC0F90">
        <w:rPr>
          <w:rFonts w:ascii="Times New Roman" w:hAnsi="Times New Roman" w:cs="Times New Roman"/>
          <w:b/>
          <w:sz w:val="28"/>
          <w:szCs w:val="28"/>
        </w:rPr>
        <w:t>жем!»</w:t>
      </w:r>
      <w:r w:rsidRPr="00BC0F90">
        <w:rPr>
          <w:rFonts w:ascii="Times New Roman" w:hAnsi="Times New Roman" w:cs="Times New Roman"/>
          <w:sz w:val="28"/>
          <w:szCs w:val="28"/>
        </w:rPr>
        <w:t xml:space="preserve"> - выставки литературно – творческих работ по итогам мероприятий.</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Награждение, поздравление лучших читателей на ежегодном празднике честв</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вания книгочеев </w:t>
      </w:r>
      <w:r w:rsidRPr="00BC0F90">
        <w:rPr>
          <w:rFonts w:ascii="Times New Roman" w:hAnsi="Times New Roman" w:cs="Times New Roman"/>
          <w:b/>
          <w:sz w:val="28"/>
          <w:szCs w:val="28"/>
        </w:rPr>
        <w:t>«Читайленд</w:t>
      </w:r>
      <w:r w:rsidRPr="00BC0F90">
        <w:rPr>
          <w:rFonts w:ascii="Times New Roman" w:hAnsi="Times New Roman" w:cs="Times New Roman"/>
          <w:sz w:val="28"/>
          <w:szCs w:val="28"/>
        </w:rPr>
        <w:t>».</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Благодарности родителям лучших читателей вручаются при выходе на род</w:t>
      </w:r>
      <w:r w:rsidRPr="00BC0F90">
        <w:rPr>
          <w:rFonts w:ascii="Times New Roman" w:hAnsi="Times New Roman" w:cs="Times New Roman"/>
          <w:sz w:val="28"/>
          <w:szCs w:val="28"/>
        </w:rPr>
        <w:t>и</w:t>
      </w:r>
      <w:r w:rsidRPr="00BC0F90">
        <w:rPr>
          <w:rFonts w:ascii="Times New Roman" w:hAnsi="Times New Roman" w:cs="Times New Roman"/>
          <w:sz w:val="28"/>
          <w:szCs w:val="28"/>
        </w:rPr>
        <w:t>тельские собрания.</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«БУК - Знатоки</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«Самый Умный Читатель</w:t>
      </w:r>
      <w:r w:rsidRPr="00BC0F90">
        <w:rPr>
          <w:rFonts w:ascii="Times New Roman" w:hAnsi="Times New Roman" w:cs="Times New Roman"/>
          <w:sz w:val="28"/>
          <w:szCs w:val="28"/>
        </w:rPr>
        <w:t>» - данное поощрение применяе</w:t>
      </w:r>
      <w:r w:rsidRPr="00BC0F90">
        <w:rPr>
          <w:rFonts w:ascii="Times New Roman" w:hAnsi="Times New Roman" w:cs="Times New Roman"/>
          <w:sz w:val="28"/>
          <w:szCs w:val="28"/>
        </w:rPr>
        <w:t>т</w:t>
      </w:r>
      <w:r w:rsidRPr="00BC0F90">
        <w:rPr>
          <w:rFonts w:ascii="Times New Roman" w:hAnsi="Times New Roman" w:cs="Times New Roman"/>
          <w:sz w:val="28"/>
          <w:szCs w:val="28"/>
        </w:rPr>
        <w:t>ся при подведении итогов каких – либо  литературно – творческих конкурсов.</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При работе с  читателями этого возраста  - самое главное воспитать способность  </w:t>
      </w:r>
      <w:r w:rsidRPr="00BC0F90">
        <w:rPr>
          <w:rFonts w:ascii="Times New Roman" w:hAnsi="Times New Roman" w:cs="Times New Roman"/>
          <w:sz w:val="28"/>
          <w:szCs w:val="28"/>
          <w:u w:val="single"/>
        </w:rPr>
        <w:t>получать удовольствие от чтения</w:t>
      </w:r>
      <w:r w:rsidRPr="00BC0F90">
        <w:rPr>
          <w:rFonts w:ascii="Times New Roman" w:hAnsi="Times New Roman" w:cs="Times New Roman"/>
          <w:sz w:val="28"/>
          <w:szCs w:val="28"/>
        </w:rPr>
        <w:t>, развитие умения слышать других, пересказывать самому, высказывать своё мнение о прочитанной книге, любимом герое. Поэтому именно с читателями данной возрастной группы специалисты МБУК «ГЦДБ» пров</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дят много познавательных по сути, но праздничных по настроению мероприятий с </w:t>
      </w:r>
      <w:r w:rsidRPr="00BC0F90">
        <w:rPr>
          <w:rFonts w:ascii="Times New Roman" w:hAnsi="Times New Roman" w:cs="Times New Roman"/>
          <w:sz w:val="28"/>
          <w:szCs w:val="28"/>
        </w:rPr>
        <w:lastRenderedPageBreak/>
        <w:t>игровыми элементами, театрализацией, сюрпризами. Мы стараемся развивать тво</w:t>
      </w:r>
      <w:r w:rsidRPr="00BC0F90">
        <w:rPr>
          <w:rFonts w:ascii="Times New Roman" w:hAnsi="Times New Roman" w:cs="Times New Roman"/>
          <w:sz w:val="28"/>
          <w:szCs w:val="28"/>
        </w:rPr>
        <w:t>р</w:t>
      </w:r>
      <w:r w:rsidRPr="00BC0F90">
        <w:rPr>
          <w:rFonts w:ascii="Times New Roman" w:hAnsi="Times New Roman" w:cs="Times New Roman"/>
          <w:sz w:val="28"/>
          <w:szCs w:val="28"/>
        </w:rPr>
        <w:t>ческие способности, повышать в глазах детей престиж интеллектуального труда: конкурсы на лучший отзыв, лучшую иллюстрацию, кроссворд, самый интересный вопрос, девиз, письмо герою книги  или автору.</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Всё это стимулирует, развивает интерес к чтению и книге</w:t>
      </w:r>
      <w:r w:rsidRPr="00BC0F90">
        <w:rPr>
          <w:rFonts w:ascii="Times New Roman" w:hAnsi="Times New Roman" w:cs="Times New Roman"/>
          <w:b/>
          <w:sz w:val="28"/>
          <w:szCs w:val="28"/>
        </w:rPr>
        <w:t>. И вот результат:</w:t>
      </w:r>
      <w:r w:rsidRPr="00BC0F90">
        <w:rPr>
          <w:rFonts w:ascii="Times New Roman" w:hAnsi="Times New Roman" w:cs="Times New Roman"/>
          <w:sz w:val="28"/>
          <w:szCs w:val="28"/>
        </w:rPr>
        <w:t xml:space="preserve">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В отчётном  году  посещало нашу </w:t>
      </w:r>
      <w:r w:rsidRPr="00BC0F90">
        <w:rPr>
          <w:rFonts w:ascii="Times New Roman" w:hAnsi="Times New Roman" w:cs="Times New Roman"/>
          <w:b/>
          <w:sz w:val="28"/>
          <w:szCs w:val="28"/>
        </w:rPr>
        <w:t>«Школу магического чтения»</w:t>
      </w:r>
      <w:r w:rsidRPr="00BC0F90">
        <w:rPr>
          <w:rFonts w:ascii="Times New Roman" w:hAnsi="Times New Roman" w:cs="Times New Roman"/>
          <w:sz w:val="28"/>
          <w:szCs w:val="28"/>
        </w:rPr>
        <w:t xml:space="preserve"> - </w:t>
      </w:r>
      <w:r w:rsidRPr="00BC0F90">
        <w:rPr>
          <w:rFonts w:ascii="Times New Roman" w:hAnsi="Times New Roman" w:cs="Times New Roman"/>
          <w:b/>
          <w:sz w:val="28"/>
          <w:szCs w:val="28"/>
        </w:rPr>
        <w:t xml:space="preserve">18  </w:t>
      </w:r>
      <w:r w:rsidRPr="00BC0F90">
        <w:rPr>
          <w:rFonts w:ascii="Times New Roman" w:hAnsi="Times New Roman" w:cs="Times New Roman"/>
          <w:sz w:val="28"/>
          <w:szCs w:val="28"/>
        </w:rPr>
        <w:t xml:space="preserve">классов из  </w:t>
      </w:r>
      <w:r w:rsidRPr="00BC0F90">
        <w:rPr>
          <w:rFonts w:ascii="Times New Roman" w:hAnsi="Times New Roman" w:cs="Times New Roman"/>
          <w:b/>
          <w:sz w:val="28"/>
          <w:szCs w:val="28"/>
        </w:rPr>
        <w:t>2</w:t>
      </w:r>
      <w:r w:rsidRPr="00BC0F90">
        <w:rPr>
          <w:rFonts w:ascii="Times New Roman" w:hAnsi="Times New Roman" w:cs="Times New Roman"/>
          <w:sz w:val="28"/>
          <w:szCs w:val="28"/>
        </w:rPr>
        <w:t xml:space="preserve"> МАОУ «СОШ» Горнозаводска; всего </w:t>
      </w:r>
      <w:r w:rsidRPr="00BC0F90">
        <w:rPr>
          <w:rFonts w:ascii="Times New Roman" w:hAnsi="Times New Roman" w:cs="Times New Roman"/>
          <w:b/>
          <w:sz w:val="28"/>
          <w:szCs w:val="28"/>
        </w:rPr>
        <w:t xml:space="preserve">- 2165 </w:t>
      </w:r>
      <w:r w:rsidRPr="00BC0F90">
        <w:rPr>
          <w:rFonts w:ascii="Times New Roman" w:hAnsi="Times New Roman" w:cs="Times New Roman"/>
          <w:sz w:val="28"/>
          <w:szCs w:val="28"/>
        </w:rPr>
        <w:t xml:space="preserve"> детей посетило библиотечные м</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роприятия; количество мероприятий по данной программе - </w:t>
      </w:r>
      <w:r w:rsidRPr="00BC0F90">
        <w:rPr>
          <w:rFonts w:ascii="Times New Roman" w:hAnsi="Times New Roman" w:cs="Times New Roman"/>
          <w:b/>
          <w:sz w:val="28"/>
          <w:szCs w:val="28"/>
        </w:rPr>
        <w:t xml:space="preserve">84 , </w:t>
      </w:r>
      <w:r w:rsidRPr="00BC0F90">
        <w:rPr>
          <w:rFonts w:ascii="Times New Roman" w:hAnsi="Times New Roman" w:cs="Times New Roman"/>
          <w:sz w:val="28"/>
          <w:szCs w:val="28"/>
        </w:rPr>
        <w:t>книговыдача</w:t>
      </w:r>
      <w:r w:rsidRPr="00BC0F90">
        <w:rPr>
          <w:rFonts w:ascii="Times New Roman" w:hAnsi="Times New Roman" w:cs="Times New Roman"/>
          <w:b/>
          <w:sz w:val="28"/>
          <w:szCs w:val="28"/>
        </w:rPr>
        <w:t xml:space="preserve"> – 2284  </w:t>
      </w:r>
      <w:r w:rsidRPr="00BC0F90">
        <w:rPr>
          <w:rFonts w:ascii="Times New Roman" w:hAnsi="Times New Roman" w:cs="Times New Roman"/>
          <w:sz w:val="28"/>
          <w:szCs w:val="28"/>
        </w:rPr>
        <w:t>экземпляров</w:t>
      </w:r>
      <w:r w:rsidRPr="00BC0F90">
        <w:rPr>
          <w:rFonts w:ascii="Times New Roman" w:hAnsi="Times New Roman" w:cs="Times New Roman"/>
          <w:b/>
          <w:sz w:val="28"/>
          <w:szCs w:val="28"/>
        </w:rPr>
        <w:t>.</w:t>
      </w:r>
      <w:r w:rsidRPr="00BC0F90">
        <w:rPr>
          <w:rFonts w:ascii="Times New Roman" w:hAnsi="Times New Roman" w:cs="Times New Roman"/>
          <w:sz w:val="28"/>
          <w:szCs w:val="28"/>
        </w:rPr>
        <w:t xml:space="preserve"> Принимали участие в других массовых мероприятиях и игровых би</w:t>
      </w:r>
      <w:r w:rsidRPr="00BC0F90">
        <w:rPr>
          <w:rFonts w:ascii="Times New Roman" w:hAnsi="Times New Roman" w:cs="Times New Roman"/>
          <w:sz w:val="28"/>
          <w:szCs w:val="28"/>
        </w:rPr>
        <w:t>б</w:t>
      </w:r>
      <w:r w:rsidRPr="00BC0F90">
        <w:rPr>
          <w:rFonts w:ascii="Times New Roman" w:hAnsi="Times New Roman" w:cs="Times New Roman"/>
          <w:sz w:val="28"/>
          <w:szCs w:val="28"/>
        </w:rPr>
        <w:t xml:space="preserve">лиотечных программах </w:t>
      </w:r>
      <w:r w:rsidRPr="00BC0F90">
        <w:rPr>
          <w:rFonts w:ascii="Times New Roman" w:hAnsi="Times New Roman" w:cs="Times New Roman"/>
          <w:b/>
          <w:sz w:val="28"/>
          <w:szCs w:val="28"/>
        </w:rPr>
        <w:t xml:space="preserve">-  989  детей данного возраста.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В течение учебного года сотрудники МБУК «ГЦДБ» выходят на родительские собрания  с целью ознакомить родителей с основными идеями данной программы, и организовать социальное партнёрство для достижения наилучшего  результата  при реализации данной программы. Необходимо отметить такой факт, как  непосре</w:t>
      </w:r>
      <w:r w:rsidRPr="00BC0F90">
        <w:rPr>
          <w:rFonts w:ascii="Times New Roman" w:hAnsi="Times New Roman" w:cs="Times New Roman"/>
          <w:sz w:val="28"/>
          <w:szCs w:val="28"/>
        </w:rPr>
        <w:t>д</w:t>
      </w:r>
      <w:r w:rsidRPr="00BC0F90">
        <w:rPr>
          <w:rFonts w:ascii="Times New Roman" w:hAnsi="Times New Roman" w:cs="Times New Roman"/>
          <w:sz w:val="28"/>
          <w:szCs w:val="28"/>
        </w:rPr>
        <w:t>ственное участие родителей при подготовке творческих заданий, такое взаимоде</w:t>
      </w:r>
      <w:r w:rsidRPr="00BC0F90">
        <w:rPr>
          <w:rFonts w:ascii="Times New Roman" w:hAnsi="Times New Roman" w:cs="Times New Roman"/>
          <w:sz w:val="28"/>
          <w:szCs w:val="28"/>
        </w:rPr>
        <w:t>й</w:t>
      </w:r>
      <w:r w:rsidRPr="00BC0F90">
        <w:rPr>
          <w:rFonts w:ascii="Times New Roman" w:hAnsi="Times New Roman" w:cs="Times New Roman"/>
          <w:sz w:val="28"/>
          <w:szCs w:val="28"/>
        </w:rPr>
        <w:t>ствие родителей и детей,  несомненно, действует позитивно при развитии творческ</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го чтения детей и даёт полную информацию о работе по программе </w:t>
      </w:r>
      <w:r w:rsidRPr="00BC0F90">
        <w:rPr>
          <w:rFonts w:ascii="Times New Roman" w:hAnsi="Times New Roman" w:cs="Times New Roman"/>
          <w:b/>
          <w:sz w:val="28"/>
          <w:szCs w:val="28"/>
        </w:rPr>
        <w:t>«Магия чт</w:t>
      </w:r>
      <w:r w:rsidRPr="00BC0F90">
        <w:rPr>
          <w:rFonts w:ascii="Times New Roman" w:hAnsi="Times New Roman" w:cs="Times New Roman"/>
          <w:b/>
          <w:sz w:val="28"/>
          <w:szCs w:val="28"/>
        </w:rPr>
        <w:t>е</w:t>
      </w:r>
      <w:r w:rsidRPr="00BC0F90">
        <w:rPr>
          <w:rFonts w:ascii="Times New Roman" w:hAnsi="Times New Roman" w:cs="Times New Roman"/>
          <w:b/>
          <w:sz w:val="28"/>
          <w:szCs w:val="28"/>
        </w:rPr>
        <w:t xml:space="preserve">ния».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Данные показатели, несомненно, больше, чем в предыдущие годы, что  д</w:t>
      </w:r>
      <w:r w:rsidRPr="00BC0F90">
        <w:rPr>
          <w:rFonts w:ascii="Times New Roman" w:hAnsi="Times New Roman" w:cs="Times New Roman"/>
          <w:b/>
          <w:sz w:val="28"/>
          <w:szCs w:val="28"/>
        </w:rPr>
        <w:t>о</w:t>
      </w:r>
      <w:r w:rsidRPr="00BC0F90">
        <w:rPr>
          <w:rFonts w:ascii="Times New Roman" w:hAnsi="Times New Roman" w:cs="Times New Roman"/>
          <w:b/>
          <w:sz w:val="28"/>
          <w:szCs w:val="28"/>
        </w:rPr>
        <w:t>казывает эффективность  выбранной модели  реализации деятельности по л</w:t>
      </w:r>
      <w:r w:rsidRPr="00BC0F90">
        <w:rPr>
          <w:rFonts w:ascii="Times New Roman" w:hAnsi="Times New Roman" w:cs="Times New Roman"/>
          <w:b/>
          <w:sz w:val="28"/>
          <w:szCs w:val="28"/>
        </w:rPr>
        <w:t>и</w:t>
      </w:r>
      <w:r w:rsidRPr="00BC0F90">
        <w:rPr>
          <w:rFonts w:ascii="Times New Roman" w:hAnsi="Times New Roman" w:cs="Times New Roman"/>
          <w:b/>
          <w:sz w:val="28"/>
          <w:szCs w:val="28"/>
        </w:rPr>
        <w:t>тературно – творческому развитию  детей младшего школьного возраста.</w:t>
      </w:r>
      <w:r w:rsidRPr="00BC0F90">
        <w:rPr>
          <w:rFonts w:ascii="Times New Roman" w:hAnsi="Times New Roman" w:cs="Times New Roman"/>
          <w:sz w:val="28"/>
          <w:szCs w:val="28"/>
        </w:rPr>
        <w:t xml:space="preserve">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6.2.3. Подросток как читающая категория (индивидуальная работа, кра</w:t>
      </w:r>
      <w:r w:rsidRPr="00BC0F90">
        <w:rPr>
          <w:rFonts w:ascii="Times New Roman" w:hAnsi="Times New Roman" w:cs="Times New Roman"/>
          <w:b/>
          <w:sz w:val="28"/>
          <w:szCs w:val="28"/>
        </w:rPr>
        <w:t>т</w:t>
      </w:r>
      <w:r w:rsidRPr="00BC0F90">
        <w:rPr>
          <w:rFonts w:ascii="Times New Roman" w:hAnsi="Times New Roman" w:cs="Times New Roman"/>
          <w:b/>
          <w:sz w:val="28"/>
          <w:szCs w:val="28"/>
        </w:rPr>
        <w:t>кий анализ по направлениям)</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Дети и молодёжь во всём мире, и в России в частности, начинают осознаваться как самая большая ценность. Это значительные по численности группы населения имеют ярко выраженные специфические особенности, связанные с их половозрас</w:t>
      </w:r>
      <w:r w:rsidRPr="00BC0F90">
        <w:rPr>
          <w:rFonts w:ascii="Times New Roman" w:hAnsi="Times New Roman" w:cs="Times New Roman"/>
          <w:sz w:val="28"/>
          <w:szCs w:val="28"/>
        </w:rPr>
        <w:t>т</w:t>
      </w:r>
      <w:r w:rsidRPr="00BC0F90">
        <w:rPr>
          <w:rFonts w:ascii="Times New Roman" w:hAnsi="Times New Roman" w:cs="Times New Roman"/>
          <w:sz w:val="28"/>
          <w:szCs w:val="28"/>
        </w:rPr>
        <w:t>ным, психологическим, социальным развитием. Основным принципом  социокул</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турной политики в отношении подростков и молодёжи,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Pr="00BC0F90">
        <w:rPr>
          <w:rFonts w:ascii="Times New Roman" w:hAnsi="Times New Roman" w:cs="Times New Roman"/>
          <w:sz w:val="28"/>
          <w:szCs w:val="28"/>
          <w:u w:val="single"/>
        </w:rPr>
        <w:t>с</w:t>
      </w:r>
      <w:r w:rsidRPr="00BC0F90">
        <w:rPr>
          <w:rFonts w:ascii="Times New Roman" w:hAnsi="Times New Roman" w:cs="Times New Roman"/>
          <w:sz w:val="28"/>
          <w:szCs w:val="28"/>
          <w:u w:val="single"/>
        </w:rPr>
        <w:t>о</w:t>
      </w:r>
      <w:r w:rsidRPr="00BC0F90">
        <w:rPr>
          <w:rFonts w:ascii="Times New Roman" w:hAnsi="Times New Roman" w:cs="Times New Roman"/>
          <w:sz w:val="28"/>
          <w:szCs w:val="28"/>
          <w:u w:val="single"/>
        </w:rPr>
        <w:t>здание для подростков и молодёжи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BC0F90">
        <w:rPr>
          <w:rFonts w:ascii="Times New Roman" w:hAnsi="Times New Roman" w:cs="Times New Roman"/>
          <w:sz w:val="28"/>
          <w:szCs w:val="28"/>
        </w:rPr>
        <w:t xml:space="preserve"> Для того, чтобы подростки пришли в библиотеку, необходима сильная мотивация - интерес данной целевой группы, если не к чтению как таковому, то к библиотеке, как к месту, где им интересно.</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6.2.3.1. Функционирование «Тинейджер – Центра»</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 Именно привлечение в библиотеку представителей данной целевой группы и стало основной целью создания «</w:t>
      </w:r>
      <w:r w:rsidRPr="00BC0F90">
        <w:rPr>
          <w:rFonts w:ascii="Times New Roman" w:hAnsi="Times New Roman" w:cs="Times New Roman"/>
          <w:b/>
          <w:sz w:val="28"/>
          <w:szCs w:val="28"/>
        </w:rPr>
        <w:t>Тинейджер –</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Центра»</w:t>
      </w:r>
      <w:r w:rsidRPr="00BC0F90">
        <w:rPr>
          <w:rFonts w:ascii="Times New Roman" w:hAnsi="Times New Roman" w:cs="Times New Roman"/>
          <w:sz w:val="28"/>
          <w:szCs w:val="28"/>
        </w:rPr>
        <w:t xml:space="preserve"> на базе  детской библиот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ки.  Реализация проекта «Тинейджер – Центр» стала возможной  благодаря  победе в 2014 году на конкурсе краевых проектов «Библиотека – центр коммуникаций», и осуществлялась при поддержке </w:t>
      </w:r>
      <w:r w:rsidRPr="00BC0F90">
        <w:rPr>
          <w:rFonts w:ascii="Times New Roman" w:hAnsi="Times New Roman" w:cs="Times New Roman"/>
          <w:b/>
          <w:sz w:val="28"/>
          <w:szCs w:val="28"/>
        </w:rPr>
        <w:t>Министерства культуры  Пермского края.</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u w:val="single"/>
        </w:rPr>
        <w:t xml:space="preserve">Целевая группа </w:t>
      </w:r>
      <w:r w:rsidRPr="00BC0F90">
        <w:rPr>
          <w:rFonts w:ascii="Times New Roman" w:hAnsi="Times New Roman" w:cs="Times New Roman"/>
          <w:sz w:val="28"/>
          <w:szCs w:val="28"/>
        </w:rPr>
        <w:t>«</w:t>
      </w:r>
      <w:r w:rsidRPr="00BC0F90">
        <w:rPr>
          <w:rFonts w:ascii="Times New Roman" w:hAnsi="Times New Roman" w:cs="Times New Roman"/>
          <w:b/>
          <w:sz w:val="28"/>
          <w:szCs w:val="28"/>
        </w:rPr>
        <w:t>Тинейджер – Центра</w:t>
      </w:r>
      <w:r w:rsidRPr="00BC0F90">
        <w:rPr>
          <w:rFonts w:ascii="Times New Roman" w:hAnsi="Times New Roman" w:cs="Times New Roman"/>
          <w:sz w:val="28"/>
          <w:szCs w:val="28"/>
        </w:rPr>
        <w:t>» – подростки, молодёжь.</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sz w:val="28"/>
          <w:szCs w:val="28"/>
          <w:u w:val="single"/>
        </w:rPr>
        <w:t xml:space="preserve">Цель функционирования </w:t>
      </w:r>
      <w:r w:rsidRPr="00BC0F90">
        <w:rPr>
          <w:rFonts w:ascii="Times New Roman" w:hAnsi="Times New Roman" w:cs="Times New Roman"/>
          <w:b/>
          <w:sz w:val="28"/>
          <w:szCs w:val="28"/>
        </w:rPr>
        <w:t>«Тинейджер – Центра»:</w:t>
      </w:r>
      <w:r w:rsidRPr="00BC0F90">
        <w:rPr>
          <w:rFonts w:ascii="Times New Roman" w:hAnsi="Times New Roman" w:cs="Times New Roman"/>
          <w:sz w:val="28"/>
          <w:szCs w:val="28"/>
        </w:rPr>
        <w:t xml:space="preserve"> дать подросткам возмо</w:t>
      </w:r>
      <w:r w:rsidRPr="00BC0F90">
        <w:rPr>
          <w:rFonts w:ascii="Times New Roman" w:hAnsi="Times New Roman" w:cs="Times New Roman"/>
          <w:sz w:val="28"/>
          <w:szCs w:val="28"/>
        </w:rPr>
        <w:t>ж</w:t>
      </w:r>
      <w:r w:rsidRPr="00BC0F90">
        <w:rPr>
          <w:rFonts w:ascii="Times New Roman" w:hAnsi="Times New Roman" w:cs="Times New Roman"/>
          <w:sz w:val="28"/>
          <w:szCs w:val="28"/>
        </w:rPr>
        <w:t>ность активно общаться; организация подросткового досуга, привлечение в библи</w:t>
      </w:r>
      <w:r w:rsidRPr="00BC0F90">
        <w:rPr>
          <w:rFonts w:ascii="Times New Roman" w:hAnsi="Times New Roman" w:cs="Times New Roman"/>
          <w:sz w:val="28"/>
          <w:szCs w:val="28"/>
        </w:rPr>
        <w:t>о</w:t>
      </w:r>
      <w:r w:rsidRPr="00BC0F90">
        <w:rPr>
          <w:rFonts w:ascii="Times New Roman" w:hAnsi="Times New Roman" w:cs="Times New Roman"/>
          <w:sz w:val="28"/>
          <w:szCs w:val="28"/>
        </w:rPr>
        <w:t>теку.</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lastRenderedPageBreak/>
        <w:t>И надо сказать, что «Тинейджер – Центр» эффективно развивается, привлекая всё больше читателей подросткового возраста. Благодаря функционированию Центра стало возможным  оптимально соединить книжную и электронную культуру для ч</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тателей данной возрастной группы: компьютеры и книги наполняют пространство Центра, позволяя  подросткам использовать и традиционные и Интернет – ресурсы для решения собственных задач.  </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3 компьютерных места, зона  </w:t>
      </w:r>
      <w:r w:rsidRPr="00BC0F90">
        <w:rPr>
          <w:rFonts w:ascii="Times New Roman" w:hAnsi="Times New Roman" w:cs="Times New Roman"/>
          <w:sz w:val="28"/>
          <w:szCs w:val="28"/>
          <w:lang w:val="en-US"/>
        </w:rPr>
        <w:t>WI</w:t>
      </w:r>
      <w:r w:rsidRPr="00BC0F90">
        <w:rPr>
          <w:rFonts w:ascii="Times New Roman" w:hAnsi="Times New Roman" w:cs="Times New Roman"/>
          <w:sz w:val="28"/>
          <w:szCs w:val="28"/>
        </w:rPr>
        <w:t xml:space="preserve"> - </w:t>
      </w:r>
      <w:r w:rsidRPr="00BC0F90">
        <w:rPr>
          <w:rFonts w:ascii="Times New Roman" w:hAnsi="Times New Roman" w:cs="Times New Roman"/>
          <w:sz w:val="28"/>
          <w:szCs w:val="28"/>
          <w:lang w:val="en-US"/>
        </w:rPr>
        <w:t>FI</w:t>
      </w:r>
      <w:r w:rsidRPr="00BC0F90">
        <w:rPr>
          <w:rFonts w:ascii="Times New Roman" w:hAnsi="Times New Roman" w:cs="Times New Roman"/>
          <w:sz w:val="28"/>
          <w:szCs w:val="28"/>
        </w:rPr>
        <w:t>, новая  удобная для подростков,  неста</w:t>
      </w:r>
      <w:r w:rsidRPr="00BC0F90">
        <w:rPr>
          <w:rFonts w:ascii="Times New Roman" w:hAnsi="Times New Roman" w:cs="Times New Roman"/>
          <w:sz w:val="28"/>
          <w:szCs w:val="28"/>
        </w:rPr>
        <w:t>н</w:t>
      </w:r>
      <w:r w:rsidRPr="00BC0F90">
        <w:rPr>
          <w:rFonts w:ascii="Times New Roman" w:hAnsi="Times New Roman" w:cs="Times New Roman"/>
          <w:sz w:val="28"/>
          <w:szCs w:val="28"/>
        </w:rPr>
        <w:t>дартная мебель, новые книги, подобранные на любой вкус: от фантастики и коми</w:t>
      </w:r>
      <w:r w:rsidRPr="00BC0F90">
        <w:rPr>
          <w:rFonts w:ascii="Times New Roman" w:hAnsi="Times New Roman" w:cs="Times New Roman"/>
          <w:sz w:val="28"/>
          <w:szCs w:val="28"/>
        </w:rPr>
        <w:t>к</w:t>
      </w:r>
      <w:r w:rsidRPr="00BC0F90">
        <w:rPr>
          <w:rFonts w:ascii="Times New Roman" w:hAnsi="Times New Roman" w:cs="Times New Roman"/>
          <w:sz w:val="28"/>
          <w:szCs w:val="28"/>
        </w:rPr>
        <w:t>сов, до классики и познавательной литературы, современные молодёжные журналы – всё это привлекает внимание подростков в  «Тинейджер – Центре», который стан</w:t>
      </w:r>
      <w:r w:rsidRPr="00BC0F90">
        <w:rPr>
          <w:rFonts w:ascii="Times New Roman" w:hAnsi="Times New Roman" w:cs="Times New Roman"/>
          <w:sz w:val="28"/>
          <w:szCs w:val="28"/>
        </w:rPr>
        <w:t>о</w:t>
      </w:r>
      <w:r w:rsidRPr="00BC0F90">
        <w:rPr>
          <w:rFonts w:ascii="Times New Roman" w:hAnsi="Times New Roman" w:cs="Times New Roman"/>
          <w:sz w:val="28"/>
          <w:szCs w:val="28"/>
        </w:rPr>
        <w:t>вится местом общения, местом интересных встреч, «местом,  где всем подросткам интересно»</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6.2.3.2.  Реализация  мероприятий для подростков.</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Подростки активно участвуют в мероприятиях, реализуемых МБУК «ГЦДБ». Среди наиболее интересных мероприятий можно отметить такие мероприятия, как акция </w:t>
      </w:r>
      <w:r w:rsidRPr="00BC0F90">
        <w:rPr>
          <w:rFonts w:ascii="Times New Roman" w:hAnsi="Times New Roman" w:cs="Times New Roman"/>
          <w:b/>
          <w:sz w:val="28"/>
          <w:szCs w:val="28"/>
        </w:rPr>
        <w:t>«Творческие АРТ - сумерки», «Ночь искусств», акция «Фото-кросс «В объективе – Горнозаводск читающий</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«День Государственного Флага», «День конституции»</w:t>
      </w:r>
    </w:p>
    <w:p w:rsidR="00647CFB" w:rsidRPr="00BC0F90" w:rsidRDefault="00647CFB" w:rsidP="00BC0F90">
      <w:pPr>
        <w:spacing w:after="0" w:line="240" w:lineRule="auto"/>
        <w:ind w:firstLine="567"/>
        <w:jc w:val="both"/>
        <w:rPr>
          <w:rFonts w:ascii="Times New Roman" w:eastAsia="Calibri" w:hAnsi="Times New Roman" w:cs="Times New Roman"/>
          <w:b/>
          <w:sz w:val="28"/>
          <w:szCs w:val="28"/>
        </w:rPr>
      </w:pPr>
      <w:r w:rsidRPr="00BC0F90">
        <w:rPr>
          <w:rFonts w:ascii="Times New Roman" w:eastAsia="Calibri" w:hAnsi="Times New Roman" w:cs="Times New Roman"/>
          <w:sz w:val="28"/>
          <w:szCs w:val="28"/>
          <w:u w:val="single"/>
        </w:rPr>
        <w:t>Акция «</w:t>
      </w:r>
      <w:r w:rsidRPr="00BC0F90">
        <w:rPr>
          <w:rFonts w:ascii="Times New Roman" w:eastAsia="Calibri" w:hAnsi="Times New Roman" w:cs="Times New Roman"/>
          <w:b/>
          <w:sz w:val="28"/>
          <w:szCs w:val="28"/>
        </w:rPr>
        <w:t>Фото – кросс»  «В объективе – Горнозаводск читающий»</w:t>
      </w:r>
    </w:p>
    <w:p w:rsidR="00647CFB" w:rsidRPr="00BC0F90" w:rsidRDefault="00647CFB" w:rsidP="00BC0F90">
      <w:pPr>
        <w:spacing w:after="0" w:line="240" w:lineRule="auto"/>
        <w:ind w:firstLine="567"/>
        <w:jc w:val="both"/>
        <w:rPr>
          <w:rFonts w:ascii="Times New Roman" w:eastAsia="Calibri" w:hAnsi="Times New Roman" w:cs="Times New Roman"/>
          <w:sz w:val="28"/>
          <w:szCs w:val="28"/>
        </w:rPr>
      </w:pPr>
      <w:r w:rsidRPr="00BC0F90">
        <w:rPr>
          <w:rFonts w:ascii="Times New Roman" w:eastAsia="Calibri" w:hAnsi="Times New Roman" w:cs="Times New Roman"/>
          <w:sz w:val="28"/>
          <w:szCs w:val="28"/>
        </w:rPr>
        <w:t>Данная Акция проходит ежегодно  в канун празднования «Дня России» и стала уже доброй традицией для подростков Горнозаводска.</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Формат такого мероприятия  необычный. Это обусловлено тем, что это своео</w:t>
      </w:r>
      <w:r w:rsidRPr="00BC0F90">
        <w:rPr>
          <w:rFonts w:ascii="Times New Roman" w:hAnsi="Times New Roman" w:cs="Times New Roman"/>
          <w:sz w:val="28"/>
          <w:szCs w:val="28"/>
        </w:rPr>
        <w:t>б</w:t>
      </w:r>
      <w:r w:rsidRPr="00BC0F90">
        <w:rPr>
          <w:rFonts w:ascii="Times New Roman" w:hAnsi="Times New Roman" w:cs="Times New Roman"/>
          <w:sz w:val="28"/>
          <w:szCs w:val="28"/>
        </w:rPr>
        <w:t>разное «ноу-хау» для Горнозаводска: синтез   городского  ориентирования и фото – конкурса.  Своеобразный  вид творческо-интеллектуального досуга  объединил  всех креативно  мыслящих  подростков Горнозаводска. Активное участие приняли кома</w:t>
      </w:r>
      <w:r w:rsidRPr="00BC0F90">
        <w:rPr>
          <w:rFonts w:ascii="Times New Roman" w:hAnsi="Times New Roman" w:cs="Times New Roman"/>
          <w:sz w:val="28"/>
          <w:szCs w:val="28"/>
        </w:rPr>
        <w:t>н</w:t>
      </w:r>
      <w:r w:rsidRPr="00BC0F90">
        <w:rPr>
          <w:rFonts w:ascii="Times New Roman" w:hAnsi="Times New Roman" w:cs="Times New Roman"/>
          <w:sz w:val="28"/>
          <w:szCs w:val="28"/>
        </w:rPr>
        <w:t>ды МАОУ «СОШ №1». Мероприятие данного формата прошло впервые в 2014 году и вызвало огромный интерес у наших читателей. Поэтому неудивительно, что в мы с радостью ежегодно приглашаем подростков города принять участие в новом сезоне фото- кросса по родному городу.</w:t>
      </w:r>
      <w:r w:rsidRPr="00BC0F90">
        <w:rPr>
          <w:rFonts w:ascii="Times New Roman" w:eastAsia="Calibri" w:hAnsi="Times New Roman" w:cs="Times New Roman"/>
          <w:sz w:val="28"/>
          <w:szCs w:val="28"/>
        </w:rPr>
        <w:t xml:space="preserve"> Данная акция состоит из следующих сегментов де</w:t>
      </w:r>
      <w:r w:rsidRPr="00BC0F90">
        <w:rPr>
          <w:rFonts w:ascii="Times New Roman" w:eastAsia="Calibri" w:hAnsi="Times New Roman" w:cs="Times New Roman"/>
          <w:sz w:val="28"/>
          <w:szCs w:val="28"/>
        </w:rPr>
        <w:t>я</w:t>
      </w:r>
      <w:r w:rsidRPr="00BC0F90">
        <w:rPr>
          <w:rFonts w:ascii="Times New Roman" w:eastAsia="Calibri" w:hAnsi="Times New Roman" w:cs="Times New Roman"/>
          <w:sz w:val="28"/>
          <w:szCs w:val="28"/>
        </w:rPr>
        <w:t xml:space="preserve">тельности: городского ориентирования и фото – конкурса. Основная идея – </w:t>
      </w:r>
      <w:r w:rsidRPr="00BC0F90">
        <w:rPr>
          <w:rFonts w:ascii="Times New Roman" w:eastAsia="Calibri" w:hAnsi="Times New Roman" w:cs="Times New Roman"/>
          <w:b/>
          <w:sz w:val="28"/>
          <w:szCs w:val="28"/>
        </w:rPr>
        <w:t>«узнай свой город лучше».</w:t>
      </w:r>
    </w:p>
    <w:p w:rsidR="00647CFB" w:rsidRPr="00BC0F90" w:rsidRDefault="00647CFB" w:rsidP="00BC0F90">
      <w:pPr>
        <w:spacing w:after="0" w:line="240" w:lineRule="auto"/>
        <w:ind w:firstLine="567"/>
        <w:jc w:val="both"/>
        <w:rPr>
          <w:rFonts w:ascii="Times New Roman" w:eastAsia="Calibri" w:hAnsi="Times New Roman" w:cs="Times New Roman"/>
          <w:b/>
          <w:sz w:val="28"/>
          <w:szCs w:val="28"/>
        </w:rPr>
      </w:pPr>
      <w:r w:rsidRPr="00BC0F90">
        <w:rPr>
          <w:rFonts w:ascii="Times New Roman" w:hAnsi="Times New Roman" w:cs="Times New Roman"/>
          <w:sz w:val="28"/>
          <w:szCs w:val="28"/>
        </w:rPr>
        <w:t>Маршрутные листы выданы, напутственные слова сказаны – все участники ф</w:t>
      </w:r>
      <w:r w:rsidRPr="00BC0F90">
        <w:rPr>
          <w:rFonts w:ascii="Times New Roman" w:hAnsi="Times New Roman" w:cs="Times New Roman"/>
          <w:sz w:val="28"/>
          <w:szCs w:val="28"/>
        </w:rPr>
        <w:t>о</w:t>
      </w:r>
      <w:r w:rsidRPr="00BC0F90">
        <w:rPr>
          <w:rFonts w:ascii="Times New Roman" w:hAnsi="Times New Roman" w:cs="Times New Roman"/>
          <w:sz w:val="28"/>
          <w:szCs w:val="28"/>
        </w:rPr>
        <w:t>то-кросса двинулись по маршруту, пролегающему по всему городу. В каждом пункте путешественников ждут специалисты МБУК «ГЦДБ» и волонтёры с заданиями, к</w:t>
      </w:r>
      <w:r w:rsidRPr="00BC0F90">
        <w:rPr>
          <w:rFonts w:ascii="Times New Roman" w:hAnsi="Times New Roman" w:cs="Times New Roman"/>
          <w:sz w:val="28"/>
          <w:szCs w:val="28"/>
        </w:rPr>
        <w:t>о</w:t>
      </w:r>
      <w:r w:rsidRPr="00BC0F90">
        <w:rPr>
          <w:rFonts w:ascii="Times New Roman" w:hAnsi="Times New Roman" w:cs="Times New Roman"/>
          <w:sz w:val="28"/>
          <w:szCs w:val="28"/>
        </w:rPr>
        <w:t>торые необходимо выполнить, чтобы двигаться дальше. История города, знаменитые земляки, географическое положение, арт – объекты – всё это пришлось вспоминать участникам фото-кросса. И не только вспоминать, были задания и посложнее: пр</w:t>
      </w:r>
      <w:r w:rsidRPr="00BC0F90">
        <w:rPr>
          <w:rFonts w:ascii="Times New Roman" w:hAnsi="Times New Roman" w:cs="Times New Roman"/>
          <w:sz w:val="28"/>
          <w:szCs w:val="28"/>
        </w:rPr>
        <w:t>о</w:t>
      </w:r>
      <w:r w:rsidRPr="00BC0F90">
        <w:rPr>
          <w:rFonts w:ascii="Times New Roman" w:hAnsi="Times New Roman" w:cs="Times New Roman"/>
          <w:sz w:val="28"/>
          <w:szCs w:val="28"/>
        </w:rPr>
        <w:t>ложить оптимально удобный маршрут по родному городу, ориентируясь по карте; на карте определить какие улицы, объекты где расположены, и даже создать свой арт – объект, правда пока только на бумаге. А самое главное – нужно было не только  не только максимально быстро пройти маршрут  фото- кросса, но и запечатлеть чита</w:t>
      </w:r>
      <w:r w:rsidRPr="00BC0F90">
        <w:rPr>
          <w:rFonts w:ascii="Times New Roman" w:hAnsi="Times New Roman" w:cs="Times New Roman"/>
          <w:sz w:val="28"/>
          <w:szCs w:val="28"/>
        </w:rPr>
        <w:t>ю</w:t>
      </w:r>
      <w:r w:rsidRPr="00BC0F90">
        <w:rPr>
          <w:rFonts w:ascii="Times New Roman" w:hAnsi="Times New Roman" w:cs="Times New Roman"/>
          <w:sz w:val="28"/>
          <w:szCs w:val="28"/>
        </w:rPr>
        <w:t>щих жителей города! Вот такая непростая задача. Но участники справились с этим на «пять с плюсом». Об этом можно судить по ярким, креативным фотографиям учас</w:t>
      </w:r>
      <w:r w:rsidRPr="00BC0F90">
        <w:rPr>
          <w:rFonts w:ascii="Times New Roman" w:hAnsi="Times New Roman" w:cs="Times New Roman"/>
          <w:sz w:val="28"/>
          <w:szCs w:val="28"/>
        </w:rPr>
        <w:t>т</w:t>
      </w:r>
      <w:r w:rsidRPr="00BC0F90">
        <w:rPr>
          <w:rFonts w:ascii="Times New Roman" w:hAnsi="Times New Roman" w:cs="Times New Roman"/>
          <w:sz w:val="28"/>
          <w:szCs w:val="28"/>
        </w:rPr>
        <w:t>ников кросса и замечательному настроению всех  присутствующих. Всем участникам необычного кросса пришлось изрядно побегать и проявить фантазию, ведь  их ждали  самые необычные задания: ответить на вопросы   по краеведению; найти и запеча</w:t>
      </w:r>
      <w:r w:rsidRPr="00BC0F90">
        <w:rPr>
          <w:rFonts w:ascii="Times New Roman" w:hAnsi="Times New Roman" w:cs="Times New Roman"/>
          <w:sz w:val="28"/>
          <w:szCs w:val="28"/>
        </w:rPr>
        <w:t>т</w:t>
      </w:r>
      <w:r w:rsidRPr="00BC0F90">
        <w:rPr>
          <w:rFonts w:ascii="Times New Roman" w:hAnsi="Times New Roman" w:cs="Times New Roman"/>
          <w:sz w:val="28"/>
          <w:szCs w:val="28"/>
        </w:rPr>
        <w:lastRenderedPageBreak/>
        <w:t>леть самые необычные арт – объекты города; сделать фото жителей города, чита</w:t>
      </w:r>
      <w:r w:rsidRPr="00BC0F90">
        <w:rPr>
          <w:rFonts w:ascii="Times New Roman" w:hAnsi="Times New Roman" w:cs="Times New Roman"/>
          <w:sz w:val="28"/>
          <w:szCs w:val="28"/>
        </w:rPr>
        <w:t>ю</w:t>
      </w:r>
      <w:r w:rsidRPr="00BC0F90">
        <w:rPr>
          <w:rFonts w:ascii="Times New Roman" w:hAnsi="Times New Roman" w:cs="Times New Roman"/>
          <w:sz w:val="28"/>
          <w:szCs w:val="28"/>
        </w:rPr>
        <w:t>щих    книги и журналы; запечатлеть объект культурного наследия; сделать самое оригинальное фото в соответствии  с тематикой  фото – кросса «Горнозаводск чит</w:t>
      </w:r>
      <w:r w:rsidRPr="00BC0F90">
        <w:rPr>
          <w:rFonts w:ascii="Times New Roman" w:hAnsi="Times New Roman" w:cs="Times New Roman"/>
          <w:sz w:val="28"/>
          <w:szCs w:val="28"/>
        </w:rPr>
        <w:t>а</w:t>
      </w:r>
      <w:r w:rsidRPr="00BC0F90">
        <w:rPr>
          <w:rFonts w:ascii="Times New Roman" w:hAnsi="Times New Roman" w:cs="Times New Roman"/>
          <w:sz w:val="28"/>
          <w:szCs w:val="28"/>
        </w:rPr>
        <w:t>ющий – в объективе»</w:t>
      </w:r>
    </w:p>
    <w:p w:rsidR="00647CFB" w:rsidRPr="00BC0F90" w:rsidRDefault="00647CFB"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 Все участники столь занимательного действа получили заслуженные награды – дипломы победителей и участников фото- кросса и сладкие призы. </w:t>
      </w:r>
    </w:p>
    <w:p w:rsidR="00647CFB" w:rsidRPr="00BC0F90" w:rsidRDefault="00647CFB"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Цифровые версии фото были выложены в сети Интернет, на сайте МБУК «ГЦДБ». А фото- версии располагались в «Фото – галерее» в холле  библиотеки.  </w:t>
      </w:r>
    </w:p>
    <w:p w:rsidR="00E0311B" w:rsidRDefault="00E0311B" w:rsidP="00BC0F90">
      <w:pPr>
        <w:spacing w:after="0" w:line="240" w:lineRule="auto"/>
        <w:rPr>
          <w:rFonts w:ascii="Times New Roman" w:hAnsi="Times New Roman" w:cs="Times New Roman"/>
          <w:sz w:val="28"/>
          <w:szCs w:val="28"/>
        </w:rPr>
      </w:pPr>
    </w:p>
    <w:p w:rsidR="00511E3A" w:rsidRPr="00BC0F90" w:rsidRDefault="00F46C54" w:rsidP="00BC0F90">
      <w:pPr>
        <w:spacing w:after="0" w:line="240" w:lineRule="auto"/>
        <w:rPr>
          <w:rFonts w:ascii="Times New Roman" w:hAnsi="Times New Roman" w:cs="Times New Roman"/>
          <w:b/>
          <w:sz w:val="28"/>
          <w:szCs w:val="28"/>
        </w:rPr>
      </w:pPr>
      <w:r w:rsidRPr="00BC0F90">
        <w:rPr>
          <w:rFonts w:ascii="Times New Roman" w:hAnsi="Times New Roman" w:cs="Times New Roman"/>
          <w:sz w:val="28"/>
          <w:szCs w:val="28"/>
        </w:rPr>
        <w:t xml:space="preserve"> </w:t>
      </w:r>
      <w:r w:rsidR="00511E3A" w:rsidRPr="00BC0F90">
        <w:rPr>
          <w:rFonts w:ascii="Times New Roman" w:hAnsi="Times New Roman" w:cs="Times New Roman"/>
          <w:b/>
          <w:sz w:val="28"/>
          <w:szCs w:val="28"/>
        </w:rPr>
        <w:t>6.3. Национальная программа поддержки и развития  чтения. Русский язык в диалоге культур.</w:t>
      </w:r>
    </w:p>
    <w:p w:rsidR="00511E3A" w:rsidRPr="00BC0F90" w:rsidRDefault="00511E3A"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Среди основных задач Национальной программы названы: повышение читател</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ской активности, развитие среды для обсуждения прочитанного. </w:t>
      </w:r>
      <w:r w:rsidR="00D417E2" w:rsidRPr="00BC0F90">
        <w:rPr>
          <w:rFonts w:ascii="Times New Roman" w:hAnsi="Times New Roman" w:cs="Times New Roman"/>
          <w:sz w:val="28"/>
          <w:szCs w:val="28"/>
        </w:rPr>
        <w:t xml:space="preserve">Сегодня читатель иной </w:t>
      </w:r>
      <w:proofErr w:type="gramStart"/>
      <w:r w:rsidR="00D417E2" w:rsidRPr="00BC0F90">
        <w:rPr>
          <w:rFonts w:ascii="Times New Roman" w:hAnsi="Times New Roman" w:cs="Times New Roman"/>
          <w:sz w:val="28"/>
          <w:szCs w:val="28"/>
        </w:rPr>
        <w:t>–р</w:t>
      </w:r>
      <w:proofErr w:type="gramEnd"/>
      <w:r w:rsidR="00D417E2" w:rsidRPr="00BC0F90">
        <w:rPr>
          <w:rFonts w:ascii="Times New Roman" w:hAnsi="Times New Roman" w:cs="Times New Roman"/>
          <w:sz w:val="28"/>
          <w:szCs w:val="28"/>
        </w:rPr>
        <w:t>азвитие инновационных технологий, дистанционного образования привело к появлению нового читателя, с которым надо  работать по0новому, уметь его заинт</w:t>
      </w:r>
      <w:r w:rsidR="00D417E2" w:rsidRPr="00BC0F90">
        <w:rPr>
          <w:rFonts w:ascii="Times New Roman" w:hAnsi="Times New Roman" w:cs="Times New Roman"/>
          <w:sz w:val="28"/>
          <w:szCs w:val="28"/>
        </w:rPr>
        <w:t>е</w:t>
      </w:r>
      <w:r w:rsidR="00D417E2" w:rsidRPr="00BC0F90">
        <w:rPr>
          <w:rFonts w:ascii="Times New Roman" w:hAnsi="Times New Roman" w:cs="Times New Roman"/>
          <w:sz w:val="28"/>
          <w:szCs w:val="28"/>
        </w:rPr>
        <w:t>ресовать и, кон</w:t>
      </w:r>
      <w:r w:rsidR="00B42E09">
        <w:rPr>
          <w:rFonts w:ascii="Times New Roman" w:hAnsi="Times New Roman" w:cs="Times New Roman"/>
          <w:sz w:val="28"/>
          <w:szCs w:val="28"/>
        </w:rPr>
        <w:t>е</w:t>
      </w:r>
      <w:r w:rsidR="00D417E2" w:rsidRPr="00BC0F90">
        <w:rPr>
          <w:rFonts w:ascii="Times New Roman" w:hAnsi="Times New Roman" w:cs="Times New Roman"/>
          <w:sz w:val="28"/>
          <w:szCs w:val="28"/>
        </w:rPr>
        <w:t>чно, привлечь его к чтению, к книге.</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Так, в МБУК «ГЦДБ»  разработаны и функционируют программы по продвижению чтения: программа семейного чтения</w:t>
      </w:r>
      <w:r w:rsidRPr="00BC0F90">
        <w:rPr>
          <w:rFonts w:ascii="Times New Roman" w:hAnsi="Times New Roman" w:cs="Times New Roman"/>
          <w:b/>
          <w:sz w:val="28"/>
          <w:szCs w:val="28"/>
        </w:rPr>
        <w:t xml:space="preserve"> «Читаем вместе», </w:t>
      </w:r>
      <w:r w:rsidRPr="00BC0F90">
        <w:rPr>
          <w:rFonts w:ascii="Times New Roman" w:hAnsi="Times New Roman" w:cs="Times New Roman"/>
          <w:sz w:val="28"/>
          <w:szCs w:val="28"/>
        </w:rPr>
        <w:t xml:space="preserve">программа развивающего творческого чтения  для детей дошкольного возраста </w:t>
      </w:r>
      <w:r w:rsidRPr="00BC0F90">
        <w:rPr>
          <w:rFonts w:ascii="Times New Roman" w:hAnsi="Times New Roman" w:cs="Times New Roman"/>
          <w:b/>
          <w:sz w:val="28"/>
          <w:szCs w:val="28"/>
        </w:rPr>
        <w:t xml:space="preserve">«Почитайка», </w:t>
      </w:r>
      <w:r w:rsidRPr="00BC0F90">
        <w:rPr>
          <w:rFonts w:ascii="Times New Roman" w:hAnsi="Times New Roman" w:cs="Times New Roman"/>
          <w:sz w:val="28"/>
          <w:szCs w:val="28"/>
        </w:rPr>
        <w:t>программа ра</w:t>
      </w:r>
      <w:r w:rsidRPr="00BC0F90">
        <w:rPr>
          <w:rFonts w:ascii="Times New Roman" w:hAnsi="Times New Roman" w:cs="Times New Roman"/>
          <w:sz w:val="28"/>
          <w:szCs w:val="28"/>
        </w:rPr>
        <w:t>з</w:t>
      </w:r>
      <w:r w:rsidRPr="00BC0F90">
        <w:rPr>
          <w:rFonts w:ascii="Times New Roman" w:hAnsi="Times New Roman" w:cs="Times New Roman"/>
          <w:sz w:val="28"/>
          <w:szCs w:val="28"/>
        </w:rPr>
        <w:t xml:space="preserve">вивающего чтения  для детей младшего школьного возраста </w:t>
      </w:r>
      <w:r w:rsidRPr="00BC0F90">
        <w:rPr>
          <w:rFonts w:ascii="Times New Roman" w:hAnsi="Times New Roman" w:cs="Times New Roman"/>
          <w:b/>
          <w:sz w:val="28"/>
          <w:szCs w:val="28"/>
        </w:rPr>
        <w:t xml:space="preserve">«Магия чтения», </w:t>
      </w:r>
      <w:r w:rsidRPr="00BC0F90">
        <w:rPr>
          <w:rFonts w:ascii="Times New Roman" w:hAnsi="Times New Roman" w:cs="Times New Roman"/>
          <w:sz w:val="28"/>
          <w:szCs w:val="28"/>
        </w:rPr>
        <w:t>пр</w:t>
      </w:r>
      <w:r w:rsidRPr="00BC0F90">
        <w:rPr>
          <w:rFonts w:ascii="Times New Roman" w:hAnsi="Times New Roman" w:cs="Times New Roman"/>
          <w:sz w:val="28"/>
          <w:szCs w:val="28"/>
        </w:rPr>
        <w:t>о</w:t>
      </w:r>
      <w:r w:rsidRPr="00BC0F90">
        <w:rPr>
          <w:rFonts w:ascii="Times New Roman" w:hAnsi="Times New Roman" w:cs="Times New Roman"/>
          <w:sz w:val="28"/>
          <w:szCs w:val="28"/>
        </w:rPr>
        <w:t>грамма  интеллектуального чтения</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для подростков</w:t>
      </w:r>
      <w:r w:rsidRPr="00BC0F90">
        <w:rPr>
          <w:rFonts w:ascii="Times New Roman" w:hAnsi="Times New Roman" w:cs="Times New Roman"/>
          <w:b/>
          <w:sz w:val="28"/>
          <w:szCs w:val="28"/>
        </w:rPr>
        <w:t xml:space="preserve"> «Новое поколение выбирает книгу».  </w:t>
      </w:r>
      <w:r w:rsidRPr="00BC0F90">
        <w:rPr>
          <w:rFonts w:ascii="Times New Roman" w:hAnsi="Times New Roman" w:cs="Times New Roman"/>
          <w:sz w:val="28"/>
          <w:szCs w:val="28"/>
        </w:rPr>
        <w:t>В 2017 году  специалисты МБУК «ГЦДБ» участвовали в открытом конкурсе проектов «</w:t>
      </w:r>
      <w:r w:rsidRPr="00BC0F90">
        <w:rPr>
          <w:rFonts w:ascii="Times New Roman" w:hAnsi="Times New Roman" w:cs="Times New Roman"/>
          <w:b/>
          <w:sz w:val="28"/>
          <w:szCs w:val="28"/>
        </w:rPr>
        <w:t>Библиотека – Центр коммуникаций</w:t>
      </w:r>
      <w:r w:rsidRPr="00BC0F90">
        <w:rPr>
          <w:rFonts w:ascii="Times New Roman" w:hAnsi="Times New Roman" w:cs="Times New Roman"/>
          <w:sz w:val="28"/>
          <w:szCs w:val="28"/>
        </w:rPr>
        <w:t xml:space="preserve">», инициированным Министерством культуры Пермского края, представив проекты: «Инклюзивная детская библиотека», «Сторителлинг в детской библиотеке: корпорация сказочников». </w:t>
      </w:r>
      <w:r w:rsidRPr="00BC0F90">
        <w:rPr>
          <w:rFonts w:ascii="Times New Roman" w:hAnsi="Times New Roman" w:cs="Times New Roman"/>
          <w:b/>
          <w:sz w:val="28"/>
          <w:szCs w:val="28"/>
        </w:rPr>
        <w:t>Проект «Стор</w:t>
      </w:r>
      <w:r w:rsidRPr="00BC0F90">
        <w:rPr>
          <w:rFonts w:ascii="Times New Roman" w:hAnsi="Times New Roman" w:cs="Times New Roman"/>
          <w:b/>
          <w:sz w:val="28"/>
          <w:szCs w:val="28"/>
        </w:rPr>
        <w:t>и</w:t>
      </w:r>
      <w:r w:rsidRPr="00BC0F90">
        <w:rPr>
          <w:rFonts w:ascii="Times New Roman" w:hAnsi="Times New Roman" w:cs="Times New Roman"/>
          <w:b/>
          <w:sz w:val="28"/>
          <w:szCs w:val="28"/>
        </w:rPr>
        <w:t>теллинг в детской библиотеке: корпорация сказочников» стал победителем конкурса</w:t>
      </w:r>
      <w:r w:rsidRPr="00BC0F90">
        <w:rPr>
          <w:rFonts w:ascii="Times New Roman" w:hAnsi="Times New Roman" w:cs="Times New Roman"/>
          <w:sz w:val="28"/>
          <w:szCs w:val="28"/>
        </w:rPr>
        <w:t xml:space="preserve"> и был реализован на базе МБУК «ГЦДБ».</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Сторителлинг – Фест</w:t>
      </w:r>
      <w:r w:rsidRPr="00BC0F90">
        <w:rPr>
          <w:rFonts w:ascii="Times New Roman" w:hAnsi="Times New Roman" w:cs="Times New Roman"/>
          <w:sz w:val="28"/>
          <w:szCs w:val="28"/>
        </w:rPr>
        <w:t>»,  и  большое количество мастер - классов  «</w:t>
      </w:r>
      <w:r w:rsidRPr="00BC0F90">
        <w:rPr>
          <w:rFonts w:ascii="Times New Roman" w:hAnsi="Times New Roman" w:cs="Times New Roman"/>
          <w:b/>
          <w:sz w:val="28"/>
          <w:szCs w:val="28"/>
        </w:rPr>
        <w:t>Студии ист</w:t>
      </w:r>
      <w:r w:rsidRPr="00BC0F90">
        <w:rPr>
          <w:rFonts w:ascii="Times New Roman" w:hAnsi="Times New Roman" w:cs="Times New Roman"/>
          <w:b/>
          <w:sz w:val="28"/>
          <w:szCs w:val="28"/>
        </w:rPr>
        <w:t>о</w:t>
      </w:r>
      <w:r w:rsidRPr="00BC0F90">
        <w:rPr>
          <w:rFonts w:ascii="Times New Roman" w:hAnsi="Times New Roman" w:cs="Times New Roman"/>
          <w:b/>
          <w:sz w:val="28"/>
          <w:szCs w:val="28"/>
        </w:rPr>
        <w:t>рий</w:t>
      </w:r>
      <w:r w:rsidRPr="00BC0F90">
        <w:rPr>
          <w:rFonts w:ascii="Times New Roman" w:hAnsi="Times New Roman" w:cs="Times New Roman"/>
          <w:sz w:val="28"/>
          <w:szCs w:val="28"/>
        </w:rPr>
        <w:t>». Всё это  протестировали и оценили  участники  необычной акции «</w:t>
      </w:r>
      <w:r w:rsidRPr="00BC0F90">
        <w:rPr>
          <w:rFonts w:ascii="Times New Roman" w:hAnsi="Times New Roman" w:cs="Times New Roman"/>
          <w:b/>
          <w:sz w:val="28"/>
          <w:szCs w:val="28"/>
        </w:rPr>
        <w:t>Творческие АРТ – сумерки</w:t>
      </w:r>
      <w:r w:rsidRPr="00BC0F90">
        <w:rPr>
          <w:rFonts w:ascii="Times New Roman" w:hAnsi="Times New Roman" w:cs="Times New Roman"/>
          <w:sz w:val="28"/>
          <w:szCs w:val="28"/>
        </w:rPr>
        <w:t>»: родители с детьми, педагоги, ученики младших классов  МАОУ «СОШ №1» и МАОУ «СОШ №3»</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sz w:val="28"/>
          <w:szCs w:val="28"/>
        </w:rPr>
        <w:t>«Творческие АРТ – сумерки</w:t>
      </w:r>
      <w:r w:rsidRPr="00BC0F90">
        <w:rPr>
          <w:rFonts w:ascii="Times New Roman" w:hAnsi="Times New Roman" w:cs="Times New Roman"/>
          <w:sz w:val="28"/>
          <w:szCs w:val="28"/>
        </w:rPr>
        <w:t>» начались с  театрального мастер - класса,  модерат</w:t>
      </w:r>
      <w:r w:rsidRPr="00BC0F90">
        <w:rPr>
          <w:rFonts w:ascii="Times New Roman" w:hAnsi="Times New Roman" w:cs="Times New Roman"/>
          <w:sz w:val="28"/>
          <w:szCs w:val="28"/>
        </w:rPr>
        <w:t>о</w:t>
      </w:r>
      <w:r w:rsidRPr="00BC0F90">
        <w:rPr>
          <w:rFonts w:ascii="Times New Roman" w:hAnsi="Times New Roman" w:cs="Times New Roman"/>
          <w:sz w:val="28"/>
          <w:szCs w:val="28"/>
        </w:rPr>
        <w:t>ром  которого стала театральный режиссёр Попова Ольга Николаевна, показавшая ребятам  как  нужно рассказывать истории, чтобы  было интересно  всем. Самая ч</w:t>
      </w:r>
      <w:r w:rsidRPr="00BC0F90">
        <w:rPr>
          <w:rFonts w:ascii="Times New Roman" w:hAnsi="Times New Roman" w:cs="Times New Roman"/>
          <w:sz w:val="28"/>
          <w:szCs w:val="28"/>
        </w:rPr>
        <w:t>и</w:t>
      </w:r>
      <w:r w:rsidRPr="00BC0F90">
        <w:rPr>
          <w:rFonts w:ascii="Times New Roman" w:hAnsi="Times New Roman" w:cs="Times New Roman"/>
          <w:sz w:val="28"/>
          <w:szCs w:val="28"/>
        </w:rPr>
        <w:t>тающая семья Горнозаводска – семья Марахиных на своём мастер - классе  предст</w:t>
      </w:r>
      <w:r w:rsidRPr="00BC0F90">
        <w:rPr>
          <w:rFonts w:ascii="Times New Roman" w:hAnsi="Times New Roman" w:cs="Times New Roman"/>
          <w:sz w:val="28"/>
          <w:szCs w:val="28"/>
        </w:rPr>
        <w:t>а</w:t>
      </w:r>
      <w:r w:rsidRPr="00BC0F90">
        <w:rPr>
          <w:rFonts w:ascii="Times New Roman" w:hAnsi="Times New Roman" w:cs="Times New Roman"/>
          <w:sz w:val="28"/>
          <w:szCs w:val="28"/>
        </w:rPr>
        <w:t>вила собственную версию сказочных историй – «Пластилиновые сказки», которые и сочинили сами!</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А на творческих мастер - классах по прикладному творчеству  все участники, и  р</w:t>
      </w:r>
      <w:r w:rsidRPr="00BC0F90">
        <w:rPr>
          <w:rFonts w:ascii="Times New Roman" w:hAnsi="Times New Roman" w:cs="Times New Roman"/>
          <w:sz w:val="28"/>
          <w:szCs w:val="28"/>
        </w:rPr>
        <w:t>о</w:t>
      </w:r>
      <w:r w:rsidRPr="00BC0F90">
        <w:rPr>
          <w:rFonts w:ascii="Times New Roman" w:hAnsi="Times New Roman" w:cs="Times New Roman"/>
          <w:sz w:val="28"/>
          <w:szCs w:val="28"/>
        </w:rPr>
        <w:t>дители, и дети,  мастерили  «совсем настоящие» «волшебные палочки» и другие  а</w:t>
      </w:r>
      <w:r w:rsidRPr="00BC0F90">
        <w:rPr>
          <w:rFonts w:ascii="Times New Roman" w:hAnsi="Times New Roman" w:cs="Times New Roman"/>
          <w:sz w:val="28"/>
          <w:szCs w:val="28"/>
        </w:rPr>
        <w:t>т</w:t>
      </w:r>
      <w:r w:rsidRPr="00BC0F90">
        <w:rPr>
          <w:rFonts w:ascii="Times New Roman" w:hAnsi="Times New Roman" w:cs="Times New Roman"/>
          <w:sz w:val="28"/>
          <w:szCs w:val="28"/>
        </w:rPr>
        <w:t>рибуты  для сказок; из рук юных мастеров  появлялись  сказочные  герои, и знак</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мые, и только что придуманные!  Модераторами  «волшебных» мастер - классов  стали  волонтёры -  воспитатели  МАДОУ «Детский сад №10». Участники проекта  пробовали  свои силы в фелтинге (валяние из шерсти): оказывается из шерсти можно  «свалять»  и сказочных героев, и атрибуты для сказки, например волшебный цветок.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В Горнозаводске  для родителей и педагогов появилось «третье место»  после работы или дома; а для детей – самое «интересное  место» - необычное и притягательное! </w:t>
      </w:r>
      <w:r w:rsidRPr="00BC0F90">
        <w:rPr>
          <w:rFonts w:ascii="Times New Roman" w:hAnsi="Times New Roman" w:cs="Times New Roman"/>
          <w:sz w:val="28"/>
          <w:szCs w:val="28"/>
        </w:rPr>
        <w:lastRenderedPageBreak/>
        <w:t>Словом – «место – где всем интересно: общаться, придумывать, творит!» - «</w:t>
      </w:r>
      <w:r w:rsidRPr="00BC0F90">
        <w:rPr>
          <w:rFonts w:ascii="Times New Roman" w:hAnsi="Times New Roman" w:cs="Times New Roman"/>
          <w:b/>
          <w:sz w:val="28"/>
          <w:szCs w:val="28"/>
        </w:rPr>
        <w:t>Центр  Сторителлинга</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в библиотеке</w:t>
      </w:r>
      <w:r w:rsidRPr="00BC0F90">
        <w:rPr>
          <w:rFonts w:ascii="Times New Roman" w:hAnsi="Times New Roman" w:cs="Times New Roman"/>
          <w:sz w:val="28"/>
          <w:szCs w:val="28"/>
        </w:rPr>
        <w:t>!</w:t>
      </w:r>
    </w:p>
    <w:p w:rsidR="00511E3A" w:rsidRPr="00BC0F90" w:rsidRDefault="00511E3A" w:rsidP="00BC0F90">
      <w:pPr>
        <w:spacing w:after="0" w:line="240" w:lineRule="auto"/>
        <w:jc w:val="both"/>
        <w:outlineLvl w:val="0"/>
        <w:rPr>
          <w:rFonts w:ascii="Times New Roman" w:hAnsi="Times New Roman" w:cs="Times New Roman"/>
          <w:b/>
          <w:sz w:val="28"/>
          <w:szCs w:val="28"/>
        </w:rPr>
      </w:pPr>
      <w:r w:rsidRPr="00BC0F90">
        <w:rPr>
          <w:rFonts w:ascii="Times New Roman" w:hAnsi="Times New Roman" w:cs="Times New Roman"/>
          <w:b/>
          <w:sz w:val="28"/>
          <w:szCs w:val="28"/>
        </w:rPr>
        <w:t>6.3.1.3. Проведение акций по продвижению чтения</w:t>
      </w:r>
    </w:p>
    <w:p w:rsidR="00511E3A" w:rsidRPr="00BC0F90" w:rsidRDefault="00511E3A" w:rsidP="00BC0F90">
      <w:pPr>
        <w:spacing w:after="0" w:line="240" w:lineRule="auto"/>
        <w:jc w:val="center"/>
        <w:outlineLvl w:val="0"/>
        <w:rPr>
          <w:rFonts w:ascii="Times New Roman" w:hAnsi="Times New Roman" w:cs="Times New Roman"/>
          <w:b/>
          <w:sz w:val="28"/>
          <w:szCs w:val="28"/>
        </w:rPr>
      </w:pPr>
      <w:r w:rsidRPr="00BC0F90">
        <w:rPr>
          <w:rFonts w:ascii="Times New Roman" w:hAnsi="Times New Roman" w:cs="Times New Roman"/>
          <w:b/>
          <w:sz w:val="28"/>
          <w:szCs w:val="28"/>
        </w:rPr>
        <w:t>Неделя детской книги</w:t>
      </w:r>
    </w:p>
    <w:p w:rsidR="00511E3A" w:rsidRPr="00BC0F90" w:rsidRDefault="00D417E2" w:rsidP="00BC0F90">
      <w:pPr>
        <w:spacing w:after="0" w:line="240" w:lineRule="auto"/>
        <w:jc w:val="both"/>
        <w:outlineLvl w:val="0"/>
        <w:rPr>
          <w:rFonts w:ascii="Times New Roman" w:hAnsi="Times New Roman" w:cs="Times New Roman"/>
          <w:b/>
          <w:sz w:val="28"/>
          <w:szCs w:val="28"/>
        </w:rPr>
      </w:pPr>
      <w:r w:rsidRPr="00BC0F90">
        <w:rPr>
          <w:rFonts w:ascii="Times New Roman" w:hAnsi="Times New Roman" w:cs="Times New Roman"/>
          <w:sz w:val="28"/>
          <w:szCs w:val="28"/>
        </w:rPr>
        <w:t xml:space="preserve">              </w:t>
      </w:r>
      <w:r w:rsidR="00402422" w:rsidRPr="00BC0F90">
        <w:rPr>
          <w:rFonts w:ascii="Times New Roman" w:hAnsi="Times New Roman" w:cs="Times New Roman"/>
          <w:sz w:val="28"/>
          <w:szCs w:val="28"/>
        </w:rPr>
        <w:t>В дни весенних каникул во всех муниципальных библиотеках прошли Нед</w:t>
      </w:r>
      <w:r w:rsidR="00402422" w:rsidRPr="00BC0F90">
        <w:rPr>
          <w:rFonts w:ascii="Times New Roman" w:hAnsi="Times New Roman" w:cs="Times New Roman"/>
          <w:sz w:val="28"/>
          <w:szCs w:val="28"/>
        </w:rPr>
        <w:t>е</w:t>
      </w:r>
      <w:r w:rsidR="00402422" w:rsidRPr="00BC0F90">
        <w:rPr>
          <w:rFonts w:ascii="Times New Roman" w:hAnsi="Times New Roman" w:cs="Times New Roman"/>
          <w:sz w:val="28"/>
          <w:szCs w:val="28"/>
        </w:rPr>
        <w:t>ли детской книги. В небольшой библиотеке – филиале п. Вильва Неделя детской кн</w:t>
      </w:r>
      <w:r w:rsidR="00402422" w:rsidRPr="00BC0F90">
        <w:rPr>
          <w:rFonts w:ascii="Times New Roman" w:hAnsi="Times New Roman" w:cs="Times New Roman"/>
          <w:sz w:val="28"/>
          <w:szCs w:val="28"/>
        </w:rPr>
        <w:t>и</w:t>
      </w:r>
      <w:r w:rsidR="00402422" w:rsidRPr="00BC0F90">
        <w:rPr>
          <w:rFonts w:ascii="Times New Roman" w:hAnsi="Times New Roman" w:cs="Times New Roman"/>
          <w:sz w:val="28"/>
          <w:szCs w:val="28"/>
        </w:rPr>
        <w:t xml:space="preserve">ги называлась «Приоткрывая дверцу в сказку».  Каждый день недели дети, которые посещали библиотеку, знакомились с новыми сказками и их авторами. </w:t>
      </w:r>
      <w:r w:rsidRPr="00BC0F90">
        <w:rPr>
          <w:rFonts w:ascii="Times New Roman" w:hAnsi="Times New Roman" w:cs="Times New Roman"/>
          <w:sz w:val="28"/>
          <w:szCs w:val="28"/>
        </w:rPr>
        <w:t>Б</w:t>
      </w:r>
      <w:r w:rsidR="00402422" w:rsidRPr="00BC0F90">
        <w:rPr>
          <w:rFonts w:ascii="Times New Roman" w:hAnsi="Times New Roman" w:cs="Times New Roman"/>
          <w:sz w:val="28"/>
          <w:szCs w:val="28"/>
        </w:rPr>
        <w:t>ыли пров</w:t>
      </w:r>
      <w:r w:rsidR="00402422" w:rsidRPr="00BC0F90">
        <w:rPr>
          <w:rFonts w:ascii="Times New Roman" w:hAnsi="Times New Roman" w:cs="Times New Roman"/>
          <w:sz w:val="28"/>
          <w:szCs w:val="28"/>
        </w:rPr>
        <w:t>е</w:t>
      </w:r>
      <w:r w:rsidR="00402422" w:rsidRPr="00BC0F90">
        <w:rPr>
          <w:rFonts w:ascii="Times New Roman" w:hAnsi="Times New Roman" w:cs="Times New Roman"/>
          <w:sz w:val="28"/>
          <w:szCs w:val="28"/>
        </w:rPr>
        <w:t>дены: конкурс рисунков о любимом сказочном герое «Мой любимый сказочный г</w:t>
      </w:r>
      <w:r w:rsidR="00402422" w:rsidRPr="00BC0F90">
        <w:rPr>
          <w:rFonts w:ascii="Times New Roman" w:hAnsi="Times New Roman" w:cs="Times New Roman"/>
          <w:sz w:val="28"/>
          <w:szCs w:val="28"/>
        </w:rPr>
        <w:t>е</w:t>
      </w:r>
      <w:r w:rsidR="00402422" w:rsidRPr="00BC0F90">
        <w:rPr>
          <w:rFonts w:ascii="Times New Roman" w:hAnsi="Times New Roman" w:cs="Times New Roman"/>
          <w:sz w:val="28"/>
          <w:szCs w:val="28"/>
        </w:rPr>
        <w:t>рой», конкурс загадок «Угадай сказку», викторина «Вспомни сказку».</w:t>
      </w:r>
      <w:r w:rsidRPr="00BC0F90">
        <w:rPr>
          <w:rFonts w:ascii="Times New Roman" w:hAnsi="Times New Roman" w:cs="Times New Roman"/>
          <w:sz w:val="28"/>
          <w:szCs w:val="28"/>
        </w:rPr>
        <w:t xml:space="preserve"> Интересно и познавательно  прошли мероприятия </w:t>
      </w:r>
      <w:r w:rsidR="00F2182A" w:rsidRPr="00BC0F90">
        <w:rPr>
          <w:rFonts w:ascii="Times New Roman" w:hAnsi="Times New Roman" w:cs="Times New Roman"/>
          <w:sz w:val="28"/>
          <w:szCs w:val="28"/>
        </w:rPr>
        <w:t>Недели</w:t>
      </w:r>
      <w:r w:rsidRPr="00BC0F90">
        <w:rPr>
          <w:rFonts w:ascii="Times New Roman" w:hAnsi="Times New Roman" w:cs="Times New Roman"/>
          <w:sz w:val="28"/>
          <w:szCs w:val="28"/>
        </w:rPr>
        <w:t xml:space="preserve">  «Библиомания»</w:t>
      </w:r>
      <w:r w:rsidR="00F2182A" w:rsidRPr="00BC0F90">
        <w:rPr>
          <w:rFonts w:ascii="Times New Roman" w:hAnsi="Times New Roman" w:cs="Times New Roman"/>
          <w:sz w:val="28"/>
          <w:szCs w:val="28"/>
        </w:rPr>
        <w:t xml:space="preserve">. Которая прошла </w:t>
      </w:r>
      <w:r w:rsidRPr="00BC0F90">
        <w:rPr>
          <w:rFonts w:ascii="Times New Roman" w:hAnsi="Times New Roman" w:cs="Times New Roman"/>
          <w:sz w:val="28"/>
          <w:szCs w:val="28"/>
        </w:rPr>
        <w:t xml:space="preserve"> в МБУК «Библиотека медведкинского сельского поселения»,</w:t>
      </w:r>
      <w:r w:rsidR="00F2182A" w:rsidRPr="00BC0F90">
        <w:rPr>
          <w:rFonts w:ascii="Times New Roman" w:hAnsi="Times New Roman" w:cs="Times New Roman"/>
          <w:sz w:val="28"/>
          <w:szCs w:val="28"/>
        </w:rPr>
        <w:t xml:space="preserve"> в МБУК «Пашийская детская библиотека» называлась</w:t>
      </w:r>
      <w:r w:rsidRPr="00BC0F90">
        <w:rPr>
          <w:rFonts w:ascii="Times New Roman" w:hAnsi="Times New Roman" w:cs="Times New Roman"/>
          <w:sz w:val="28"/>
          <w:szCs w:val="28"/>
        </w:rPr>
        <w:t xml:space="preserve"> «Путешествие в книжное царство» , </w:t>
      </w:r>
      <w:r w:rsidR="00661E80" w:rsidRPr="00BC0F90">
        <w:rPr>
          <w:rFonts w:ascii="Times New Roman" w:hAnsi="Times New Roman" w:cs="Times New Roman"/>
          <w:sz w:val="28"/>
          <w:szCs w:val="28"/>
        </w:rPr>
        <w:t xml:space="preserve"> «Будем с книжками дружить» - МБУк «Кусье –Александровская библиотека», </w:t>
      </w:r>
      <w:r w:rsidRPr="00BC0F90">
        <w:rPr>
          <w:rFonts w:ascii="Times New Roman" w:hAnsi="Times New Roman" w:cs="Times New Roman"/>
          <w:sz w:val="28"/>
          <w:szCs w:val="28"/>
        </w:rPr>
        <w:t xml:space="preserve">также прошли мероприятия в МБУК «Сарановский Дом досуга»   </w:t>
      </w:r>
    </w:p>
    <w:p w:rsidR="00511E3A" w:rsidRPr="00BC0F90" w:rsidRDefault="00511E3A" w:rsidP="00BC0F90">
      <w:pPr>
        <w:spacing w:after="0" w:line="240" w:lineRule="auto"/>
        <w:jc w:val="both"/>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«Неделя детской книги» «Книжный ЭКО – БУМ»</w:t>
      </w:r>
      <w:r w:rsidR="00402422" w:rsidRPr="00BC0F90">
        <w:rPr>
          <w:rFonts w:ascii="Times New Roman" w:hAnsi="Times New Roman" w:cs="Times New Roman"/>
          <w:b/>
          <w:sz w:val="28"/>
          <w:szCs w:val="28"/>
        </w:rPr>
        <w:t xml:space="preserve"> (МБУК «ГЦДБ»)</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Торжественное открытие «Недели детской книги» </w:t>
      </w:r>
      <w:r w:rsidRPr="00BC0F90">
        <w:rPr>
          <w:rFonts w:ascii="Times New Roman" w:hAnsi="Times New Roman" w:cs="Times New Roman"/>
          <w:b/>
          <w:sz w:val="28"/>
          <w:szCs w:val="28"/>
        </w:rPr>
        <w:t>«Книжный ЭКО – БУМ!»</w:t>
      </w:r>
      <w:r w:rsidRPr="00BC0F90">
        <w:rPr>
          <w:rFonts w:ascii="Times New Roman" w:hAnsi="Times New Roman" w:cs="Times New Roman"/>
          <w:sz w:val="28"/>
          <w:szCs w:val="28"/>
        </w:rPr>
        <w:t xml:space="preserve"> сост</w:t>
      </w:r>
      <w:r w:rsidRPr="00BC0F90">
        <w:rPr>
          <w:rFonts w:ascii="Times New Roman" w:hAnsi="Times New Roman" w:cs="Times New Roman"/>
          <w:sz w:val="28"/>
          <w:szCs w:val="28"/>
        </w:rPr>
        <w:t>о</w:t>
      </w:r>
      <w:r w:rsidRPr="00BC0F90">
        <w:rPr>
          <w:rFonts w:ascii="Times New Roman" w:hAnsi="Times New Roman" w:cs="Times New Roman"/>
          <w:sz w:val="28"/>
          <w:szCs w:val="28"/>
        </w:rPr>
        <w:t>ялось на большой сцене ДК им. Л.И. Бэра. Театрализованный мини – спектакль в и</w:t>
      </w:r>
      <w:r w:rsidRPr="00BC0F90">
        <w:rPr>
          <w:rFonts w:ascii="Times New Roman" w:hAnsi="Times New Roman" w:cs="Times New Roman"/>
          <w:sz w:val="28"/>
          <w:szCs w:val="28"/>
        </w:rPr>
        <w:t>с</w:t>
      </w:r>
      <w:r w:rsidRPr="00BC0F90">
        <w:rPr>
          <w:rFonts w:ascii="Times New Roman" w:hAnsi="Times New Roman" w:cs="Times New Roman"/>
          <w:sz w:val="28"/>
          <w:szCs w:val="28"/>
        </w:rPr>
        <w:t xml:space="preserve">полнении специалистов МБУК «ГЦДБ» предварил  настоящий  сюрприз -  спектакль творческого объединения  «Жар – птица» (г. Нижний Тагил) </w:t>
      </w:r>
      <w:r w:rsidRPr="00BC0F90">
        <w:rPr>
          <w:rFonts w:ascii="Times New Roman" w:hAnsi="Times New Roman" w:cs="Times New Roman"/>
          <w:b/>
          <w:sz w:val="28"/>
          <w:szCs w:val="28"/>
        </w:rPr>
        <w:t>«В тридевятом ца</w:t>
      </w:r>
      <w:r w:rsidRPr="00BC0F90">
        <w:rPr>
          <w:rFonts w:ascii="Times New Roman" w:hAnsi="Times New Roman" w:cs="Times New Roman"/>
          <w:b/>
          <w:sz w:val="28"/>
          <w:szCs w:val="28"/>
        </w:rPr>
        <w:t>р</w:t>
      </w:r>
      <w:r w:rsidRPr="00BC0F90">
        <w:rPr>
          <w:rFonts w:ascii="Times New Roman" w:hAnsi="Times New Roman" w:cs="Times New Roman"/>
          <w:b/>
          <w:sz w:val="28"/>
          <w:szCs w:val="28"/>
        </w:rPr>
        <w:t>стве»!</w:t>
      </w:r>
      <w:r w:rsidRPr="00BC0F90">
        <w:rPr>
          <w:rFonts w:ascii="Times New Roman" w:hAnsi="Times New Roman" w:cs="Times New Roman"/>
          <w:sz w:val="28"/>
          <w:szCs w:val="28"/>
        </w:rPr>
        <w:t xml:space="preserve">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Каждый день «Недели детской Книги»  был «</w:t>
      </w:r>
      <w:r w:rsidRPr="00BC0F90">
        <w:rPr>
          <w:rFonts w:ascii="Times New Roman" w:hAnsi="Times New Roman" w:cs="Times New Roman"/>
          <w:b/>
          <w:sz w:val="28"/>
          <w:szCs w:val="28"/>
        </w:rPr>
        <w:t>Днём необычного чтения</w:t>
      </w:r>
      <w:r w:rsidRPr="00BC0F90">
        <w:rPr>
          <w:rFonts w:ascii="Times New Roman" w:hAnsi="Times New Roman" w:cs="Times New Roman"/>
          <w:sz w:val="28"/>
          <w:szCs w:val="28"/>
        </w:rPr>
        <w:t>»! В «</w:t>
      </w:r>
      <w:r w:rsidRPr="00BC0F90">
        <w:rPr>
          <w:rFonts w:ascii="Times New Roman" w:hAnsi="Times New Roman" w:cs="Times New Roman"/>
          <w:b/>
          <w:sz w:val="28"/>
          <w:szCs w:val="28"/>
        </w:rPr>
        <w:t>День игрового чтения</w:t>
      </w:r>
      <w:r w:rsidRPr="00BC0F90">
        <w:rPr>
          <w:rFonts w:ascii="Times New Roman" w:hAnsi="Times New Roman" w:cs="Times New Roman"/>
          <w:sz w:val="28"/>
          <w:szCs w:val="28"/>
        </w:rPr>
        <w:t>» ученики 5 классов   стали участниками большой ИГРЫ! «Клас</w:t>
      </w:r>
      <w:r w:rsidRPr="00BC0F90">
        <w:rPr>
          <w:rFonts w:ascii="Times New Roman" w:hAnsi="Times New Roman" w:cs="Times New Roman"/>
          <w:sz w:val="28"/>
          <w:szCs w:val="28"/>
        </w:rPr>
        <w:t>с</w:t>
      </w:r>
      <w:r w:rsidRPr="00BC0F90">
        <w:rPr>
          <w:rFonts w:ascii="Times New Roman" w:hAnsi="Times New Roman" w:cs="Times New Roman"/>
          <w:sz w:val="28"/>
          <w:szCs w:val="28"/>
        </w:rPr>
        <w:t xml:space="preserve">ная ЭКО – компания»  попробовали свои силы в  </w:t>
      </w:r>
      <w:r w:rsidRPr="00BC0F90">
        <w:rPr>
          <w:rFonts w:ascii="Times New Roman" w:hAnsi="Times New Roman" w:cs="Times New Roman"/>
          <w:b/>
          <w:sz w:val="28"/>
          <w:szCs w:val="28"/>
        </w:rPr>
        <w:t>ЭКО - журналистике</w:t>
      </w:r>
      <w:r w:rsidRPr="00BC0F90">
        <w:rPr>
          <w:rFonts w:ascii="Times New Roman" w:hAnsi="Times New Roman" w:cs="Times New Roman"/>
          <w:sz w:val="28"/>
          <w:szCs w:val="28"/>
        </w:rPr>
        <w:t>. Брали и</w:t>
      </w:r>
      <w:r w:rsidRPr="00BC0F90">
        <w:rPr>
          <w:rFonts w:ascii="Times New Roman" w:hAnsi="Times New Roman" w:cs="Times New Roman"/>
          <w:sz w:val="28"/>
          <w:szCs w:val="28"/>
        </w:rPr>
        <w:t>н</w:t>
      </w:r>
      <w:r w:rsidRPr="00BC0F90">
        <w:rPr>
          <w:rFonts w:ascii="Times New Roman" w:hAnsi="Times New Roman" w:cs="Times New Roman"/>
          <w:sz w:val="28"/>
          <w:szCs w:val="28"/>
        </w:rPr>
        <w:t>тервью, вели информ – программы,  отвечали на каверзные вопросы «теле - зрит</w:t>
      </w:r>
      <w:r w:rsidRPr="00BC0F90">
        <w:rPr>
          <w:rFonts w:ascii="Times New Roman" w:hAnsi="Times New Roman" w:cs="Times New Roman"/>
          <w:sz w:val="28"/>
          <w:szCs w:val="28"/>
        </w:rPr>
        <w:t>е</w:t>
      </w:r>
      <w:r w:rsidRPr="00BC0F90">
        <w:rPr>
          <w:rFonts w:ascii="Times New Roman" w:hAnsi="Times New Roman" w:cs="Times New Roman"/>
          <w:sz w:val="28"/>
          <w:szCs w:val="28"/>
        </w:rPr>
        <w:t>лей», создавали свой «ЭКО - журнал», который получил название «</w:t>
      </w:r>
      <w:r w:rsidRPr="00BC0F90">
        <w:rPr>
          <w:rFonts w:ascii="Times New Roman" w:hAnsi="Times New Roman" w:cs="Times New Roman"/>
          <w:b/>
          <w:sz w:val="28"/>
          <w:szCs w:val="28"/>
        </w:rPr>
        <w:t>ИГРО – бло</w:t>
      </w:r>
      <w:r w:rsidRPr="00BC0F90">
        <w:rPr>
          <w:rFonts w:ascii="Times New Roman" w:hAnsi="Times New Roman" w:cs="Times New Roman"/>
          <w:b/>
          <w:sz w:val="28"/>
          <w:szCs w:val="28"/>
        </w:rPr>
        <w:t>к</w:t>
      </w:r>
      <w:r w:rsidRPr="00BC0F90">
        <w:rPr>
          <w:rFonts w:ascii="Times New Roman" w:hAnsi="Times New Roman" w:cs="Times New Roman"/>
          <w:b/>
          <w:sz w:val="28"/>
          <w:szCs w:val="28"/>
        </w:rPr>
        <w:t>нот</w:t>
      </w:r>
      <w:r w:rsidRPr="00BC0F90">
        <w:rPr>
          <w:rFonts w:ascii="Times New Roman" w:hAnsi="Times New Roman" w:cs="Times New Roman"/>
          <w:sz w:val="28"/>
          <w:szCs w:val="28"/>
        </w:rPr>
        <w:t>!», участвовали в фото- сессии и вели фото - репортажи из различных мест Земли.</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sz w:val="28"/>
          <w:szCs w:val="28"/>
        </w:rPr>
        <w:t>«День таинственного чтения</w:t>
      </w:r>
      <w:r w:rsidRPr="00BC0F90">
        <w:rPr>
          <w:rFonts w:ascii="Times New Roman" w:hAnsi="Times New Roman" w:cs="Times New Roman"/>
          <w:sz w:val="28"/>
          <w:szCs w:val="28"/>
        </w:rPr>
        <w:t xml:space="preserve">» был наполнен «таинственными» заданиями, которые  юные искатели приключений с азартом выполняли. Что бы выбраться из </w:t>
      </w:r>
      <w:r w:rsidRPr="00BC0F90">
        <w:rPr>
          <w:rFonts w:ascii="Times New Roman" w:hAnsi="Times New Roman" w:cs="Times New Roman"/>
          <w:b/>
          <w:sz w:val="28"/>
          <w:szCs w:val="28"/>
        </w:rPr>
        <w:t>«Книжного  ЭКО – лабиринта»</w:t>
      </w:r>
      <w:r w:rsidRPr="00BC0F90">
        <w:rPr>
          <w:rFonts w:ascii="Times New Roman" w:hAnsi="Times New Roman" w:cs="Times New Roman"/>
          <w:sz w:val="28"/>
          <w:szCs w:val="28"/>
        </w:rPr>
        <w:t xml:space="preserve">  юным  читателям  было необходимо:    определить  место пол</w:t>
      </w:r>
      <w:r w:rsidRPr="00BC0F90">
        <w:rPr>
          <w:rFonts w:ascii="Times New Roman" w:hAnsi="Times New Roman" w:cs="Times New Roman"/>
          <w:sz w:val="28"/>
          <w:szCs w:val="28"/>
        </w:rPr>
        <w:t>о</w:t>
      </w:r>
      <w:r w:rsidRPr="00BC0F90">
        <w:rPr>
          <w:rFonts w:ascii="Times New Roman" w:hAnsi="Times New Roman" w:cs="Times New Roman"/>
          <w:sz w:val="28"/>
          <w:szCs w:val="28"/>
        </w:rPr>
        <w:t>жения книжного героя, придумать  своё окончание сказки, отгадать  «таинственные» загадки, «превратиться» в  книжного героя и придумать  новую «</w:t>
      </w:r>
      <w:r w:rsidRPr="00BC0F90">
        <w:rPr>
          <w:rFonts w:ascii="Times New Roman" w:hAnsi="Times New Roman" w:cs="Times New Roman"/>
          <w:b/>
          <w:sz w:val="28"/>
          <w:szCs w:val="28"/>
        </w:rPr>
        <w:t>ЭКО – сказку</w:t>
      </w:r>
      <w:r w:rsidRPr="00BC0F90">
        <w:rPr>
          <w:rFonts w:ascii="Times New Roman" w:hAnsi="Times New Roman" w:cs="Times New Roman"/>
          <w:sz w:val="28"/>
          <w:szCs w:val="28"/>
        </w:rPr>
        <w:t xml:space="preserve">».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течение «Недели детской книги»   прошло несколько «</w:t>
      </w:r>
      <w:r w:rsidRPr="00BC0F90">
        <w:rPr>
          <w:rFonts w:ascii="Times New Roman" w:hAnsi="Times New Roman" w:cs="Times New Roman"/>
          <w:b/>
          <w:sz w:val="28"/>
          <w:szCs w:val="28"/>
        </w:rPr>
        <w:t>Дней  ЭКО – творчества</w:t>
      </w:r>
      <w:r w:rsidRPr="00BC0F90">
        <w:rPr>
          <w:rFonts w:ascii="Times New Roman" w:hAnsi="Times New Roman" w:cs="Times New Roman"/>
          <w:sz w:val="28"/>
          <w:szCs w:val="28"/>
        </w:rPr>
        <w:t xml:space="preserve">», в рамках которых  были реализованы мастер - классы по прикладному творчеству из бросового материала: </w:t>
      </w:r>
      <w:r w:rsidRPr="00BC0F90">
        <w:rPr>
          <w:rFonts w:ascii="Times New Roman" w:hAnsi="Times New Roman" w:cs="Times New Roman"/>
          <w:b/>
          <w:sz w:val="28"/>
          <w:szCs w:val="28"/>
        </w:rPr>
        <w:t>«Из простой бумаги мастерим как МАГИ».</w:t>
      </w:r>
      <w:r w:rsidRPr="00BC0F90">
        <w:rPr>
          <w:rFonts w:ascii="Times New Roman" w:hAnsi="Times New Roman" w:cs="Times New Roman"/>
          <w:sz w:val="28"/>
          <w:szCs w:val="28"/>
        </w:rPr>
        <w:t>Юные читатели   научились мастерить «весёлых птичек», цветы, «Птиц счастья» и  забавных живо</w:t>
      </w:r>
      <w:r w:rsidRPr="00BC0F90">
        <w:rPr>
          <w:rFonts w:ascii="Times New Roman" w:hAnsi="Times New Roman" w:cs="Times New Roman"/>
          <w:sz w:val="28"/>
          <w:szCs w:val="28"/>
        </w:rPr>
        <w:t>т</w:t>
      </w:r>
      <w:r w:rsidRPr="00BC0F90">
        <w:rPr>
          <w:rFonts w:ascii="Times New Roman" w:hAnsi="Times New Roman" w:cs="Times New Roman"/>
          <w:sz w:val="28"/>
          <w:szCs w:val="28"/>
        </w:rPr>
        <w:t xml:space="preserve">ных в технике «Оригами»Самые маленькие читатели – дети дошкольного возраста отправились в сказочное морское путешествие  к острову  </w:t>
      </w:r>
      <w:r w:rsidRPr="00BC0F90">
        <w:rPr>
          <w:rFonts w:ascii="Times New Roman" w:hAnsi="Times New Roman" w:cs="Times New Roman"/>
          <w:b/>
          <w:sz w:val="28"/>
          <w:szCs w:val="28"/>
        </w:rPr>
        <w:t xml:space="preserve">«Сказочный ЭКО – БУМ». </w:t>
      </w:r>
      <w:r w:rsidRPr="00BC0F90">
        <w:rPr>
          <w:rFonts w:ascii="Times New Roman" w:hAnsi="Times New Roman" w:cs="Times New Roman"/>
          <w:sz w:val="28"/>
          <w:szCs w:val="28"/>
        </w:rPr>
        <w:t>В «День загадочного чтения» в библиотеке собрались те читатели, кто бол</w:t>
      </w:r>
      <w:r w:rsidRPr="00BC0F90">
        <w:rPr>
          <w:rFonts w:ascii="Times New Roman" w:hAnsi="Times New Roman" w:cs="Times New Roman"/>
          <w:sz w:val="28"/>
          <w:szCs w:val="28"/>
        </w:rPr>
        <w:t>ь</w:t>
      </w:r>
      <w:r w:rsidRPr="00BC0F90">
        <w:rPr>
          <w:rFonts w:ascii="Times New Roman" w:hAnsi="Times New Roman" w:cs="Times New Roman"/>
          <w:sz w:val="28"/>
          <w:szCs w:val="28"/>
        </w:rPr>
        <w:t>ше всего любит отгадывать загадки. А загадок было очень много – целый «Загадо</w:t>
      </w:r>
      <w:r w:rsidRPr="00BC0F90">
        <w:rPr>
          <w:rFonts w:ascii="Times New Roman" w:hAnsi="Times New Roman" w:cs="Times New Roman"/>
          <w:sz w:val="28"/>
          <w:szCs w:val="28"/>
        </w:rPr>
        <w:t>ч</w:t>
      </w:r>
      <w:r w:rsidRPr="00BC0F90">
        <w:rPr>
          <w:rFonts w:ascii="Times New Roman" w:hAnsi="Times New Roman" w:cs="Times New Roman"/>
          <w:sz w:val="28"/>
          <w:szCs w:val="28"/>
        </w:rPr>
        <w:t>ный сундук» с «ЭКО – загадками» и «Эко – викторинами»!</w:t>
      </w:r>
    </w:p>
    <w:p w:rsidR="00511E3A" w:rsidRPr="00BC0F90" w:rsidRDefault="00511E3A" w:rsidP="00BC0F90">
      <w:pPr>
        <w:spacing w:after="0" w:line="240" w:lineRule="auto"/>
        <w:jc w:val="center"/>
        <w:outlineLvl w:val="0"/>
        <w:rPr>
          <w:rFonts w:ascii="Times New Roman" w:hAnsi="Times New Roman" w:cs="Times New Roman"/>
          <w:b/>
          <w:sz w:val="28"/>
          <w:szCs w:val="28"/>
        </w:rPr>
      </w:pPr>
      <w:r w:rsidRPr="00BC0F90">
        <w:rPr>
          <w:rFonts w:ascii="Times New Roman" w:hAnsi="Times New Roman" w:cs="Times New Roman"/>
          <w:b/>
          <w:sz w:val="28"/>
          <w:szCs w:val="28"/>
        </w:rPr>
        <w:t>Муниципальный этап Всероссийского конкурса чтецов  классической литер</w:t>
      </w:r>
      <w:r w:rsidRPr="00BC0F90">
        <w:rPr>
          <w:rFonts w:ascii="Times New Roman" w:hAnsi="Times New Roman" w:cs="Times New Roman"/>
          <w:b/>
          <w:sz w:val="28"/>
          <w:szCs w:val="28"/>
        </w:rPr>
        <w:t>а</w:t>
      </w:r>
      <w:r w:rsidRPr="00BC0F90">
        <w:rPr>
          <w:rFonts w:ascii="Times New Roman" w:hAnsi="Times New Roman" w:cs="Times New Roman"/>
          <w:b/>
          <w:sz w:val="28"/>
          <w:szCs w:val="28"/>
        </w:rPr>
        <w:t>туры</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Живая классика»</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Данный конкурс был инициирован МБУ ДПО «ИМЦ»  и  Управлением образования Горнозаводского муниципального района. В конкурсе участвовали дети, прожива</w:t>
      </w:r>
      <w:r w:rsidRPr="00BC0F90">
        <w:rPr>
          <w:rFonts w:ascii="Times New Roman" w:hAnsi="Times New Roman" w:cs="Times New Roman"/>
          <w:sz w:val="28"/>
          <w:szCs w:val="28"/>
        </w:rPr>
        <w:t>ю</w:t>
      </w:r>
      <w:r w:rsidRPr="00BC0F90">
        <w:rPr>
          <w:rFonts w:ascii="Times New Roman" w:hAnsi="Times New Roman" w:cs="Times New Roman"/>
          <w:sz w:val="28"/>
          <w:szCs w:val="28"/>
        </w:rPr>
        <w:t xml:space="preserve">щие в Горнозаводске и  Горнозаводском муниципальном  районе.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В Муниципальном бюджетном учреждении культуры  «Горнозаводская центральная детская библиотека» прошёл  муниципальный этап 6 Всероссийского конкурса юных чтецов «Живая классика – 2017».  Конкурс чтецов «Живая классика» – соревнов</w:t>
      </w:r>
      <w:r w:rsidRPr="00BC0F90">
        <w:rPr>
          <w:rFonts w:ascii="Times New Roman" w:hAnsi="Times New Roman" w:cs="Times New Roman"/>
          <w:sz w:val="28"/>
          <w:szCs w:val="28"/>
        </w:rPr>
        <w:t>а</w:t>
      </w:r>
      <w:r w:rsidRPr="00BC0F90">
        <w:rPr>
          <w:rFonts w:ascii="Times New Roman" w:hAnsi="Times New Roman" w:cs="Times New Roman"/>
          <w:sz w:val="28"/>
          <w:szCs w:val="28"/>
        </w:rPr>
        <w:t>тельное мероприятие по чтению вслух (декламации) отрывков из прозаических пр</w:t>
      </w:r>
      <w:r w:rsidRPr="00BC0F90">
        <w:rPr>
          <w:rFonts w:ascii="Times New Roman" w:hAnsi="Times New Roman" w:cs="Times New Roman"/>
          <w:sz w:val="28"/>
          <w:szCs w:val="28"/>
        </w:rPr>
        <w:t>о</w:t>
      </w:r>
      <w:r w:rsidRPr="00BC0F90">
        <w:rPr>
          <w:rFonts w:ascii="Times New Roman" w:hAnsi="Times New Roman" w:cs="Times New Roman"/>
          <w:sz w:val="28"/>
          <w:szCs w:val="28"/>
        </w:rPr>
        <w:t>изведений российских и зарубежных писателей, не входящих в школьную програ</w:t>
      </w:r>
      <w:r w:rsidRPr="00BC0F90">
        <w:rPr>
          <w:rFonts w:ascii="Times New Roman" w:hAnsi="Times New Roman" w:cs="Times New Roman"/>
          <w:sz w:val="28"/>
          <w:szCs w:val="28"/>
        </w:rPr>
        <w:t>м</w:t>
      </w:r>
      <w:r w:rsidRPr="00BC0F90">
        <w:rPr>
          <w:rFonts w:ascii="Times New Roman" w:hAnsi="Times New Roman" w:cs="Times New Roman"/>
          <w:sz w:val="28"/>
          <w:szCs w:val="28"/>
        </w:rPr>
        <w:t>му. Данный конкурс проходит  в МБУК «ГЦДБ» вот уже четвёртый год совместно с МБУ ДПО «ИМЦ» г. Горнозаводска и стал уже доброй традицией как для специал</w:t>
      </w:r>
      <w:r w:rsidRPr="00BC0F90">
        <w:rPr>
          <w:rFonts w:ascii="Times New Roman" w:hAnsi="Times New Roman" w:cs="Times New Roman"/>
          <w:sz w:val="28"/>
          <w:szCs w:val="28"/>
        </w:rPr>
        <w:t>и</w:t>
      </w:r>
      <w:r w:rsidRPr="00BC0F90">
        <w:rPr>
          <w:rFonts w:ascii="Times New Roman" w:hAnsi="Times New Roman" w:cs="Times New Roman"/>
          <w:sz w:val="28"/>
          <w:szCs w:val="28"/>
        </w:rPr>
        <w:t>стов МБУК «ГЦДБ», так и для участников конкурса – учащихся общеобразовател</w:t>
      </w:r>
      <w:r w:rsidRPr="00BC0F90">
        <w:rPr>
          <w:rFonts w:ascii="Times New Roman" w:hAnsi="Times New Roman" w:cs="Times New Roman"/>
          <w:sz w:val="28"/>
          <w:szCs w:val="28"/>
        </w:rPr>
        <w:t>ь</w:t>
      </w:r>
      <w:r w:rsidRPr="00BC0F90">
        <w:rPr>
          <w:rFonts w:ascii="Times New Roman" w:hAnsi="Times New Roman" w:cs="Times New Roman"/>
          <w:sz w:val="28"/>
          <w:szCs w:val="28"/>
        </w:rPr>
        <w:t>ных учреждений района. Цель конкурса – приобщение детей и подростков к класс</w:t>
      </w:r>
      <w:r w:rsidRPr="00BC0F90">
        <w:rPr>
          <w:rFonts w:ascii="Times New Roman" w:hAnsi="Times New Roman" w:cs="Times New Roman"/>
          <w:sz w:val="28"/>
          <w:szCs w:val="28"/>
        </w:rPr>
        <w:t>и</w:t>
      </w:r>
      <w:r w:rsidRPr="00BC0F90">
        <w:rPr>
          <w:rFonts w:ascii="Times New Roman" w:hAnsi="Times New Roman" w:cs="Times New Roman"/>
          <w:sz w:val="28"/>
          <w:szCs w:val="28"/>
        </w:rPr>
        <w:t>ческой литературе. Победителями  муниципального этапа конкурса  в различных возрастных группах,  стали следующие участники: ученица МАОУ «СОШ» п. Сар</w:t>
      </w:r>
      <w:r w:rsidRPr="00BC0F90">
        <w:rPr>
          <w:rFonts w:ascii="Times New Roman" w:hAnsi="Times New Roman" w:cs="Times New Roman"/>
          <w:sz w:val="28"/>
          <w:szCs w:val="28"/>
        </w:rPr>
        <w:t>а</w:t>
      </w:r>
      <w:r w:rsidRPr="00BC0F90">
        <w:rPr>
          <w:rFonts w:ascii="Times New Roman" w:hAnsi="Times New Roman" w:cs="Times New Roman"/>
          <w:sz w:val="28"/>
          <w:szCs w:val="28"/>
        </w:rPr>
        <w:t>ны Телепова Марина и  представитель МАОУ «СОШ»  п. Теплая Гора Лебедева Кс</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ния. Победители муниципального этапа конкурса отправятся в Пермь для участия в региональном этапе Всероссийского конкурса  «Живая классика».   </w:t>
      </w:r>
    </w:p>
    <w:p w:rsidR="00511E3A" w:rsidRPr="00BC0F90" w:rsidRDefault="00511E3A" w:rsidP="00BC0F90">
      <w:pPr>
        <w:spacing w:after="0" w:line="240" w:lineRule="auto"/>
        <w:rPr>
          <w:rFonts w:ascii="Times New Roman" w:hAnsi="Times New Roman" w:cs="Times New Roman"/>
          <w:b/>
          <w:sz w:val="28"/>
          <w:szCs w:val="28"/>
        </w:rPr>
      </w:pPr>
      <w:r w:rsidRPr="00BC0F90">
        <w:rPr>
          <w:rFonts w:ascii="Times New Roman" w:hAnsi="Times New Roman" w:cs="Times New Roman"/>
          <w:b/>
          <w:sz w:val="28"/>
          <w:szCs w:val="28"/>
        </w:rPr>
        <w:t xml:space="preserve"> Региональный День чтения «Один день  из жизни Ивана Семёнова»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Специалисты Муниципального бюджетного учреждения культуры «Горнозаводская центральная  детская библиотека»   привлекли  своих  читателей  к участию  в  кра</w:t>
      </w:r>
      <w:r w:rsidRPr="00BC0F90">
        <w:rPr>
          <w:rFonts w:ascii="Times New Roman" w:hAnsi="Times New Roman" w:cs="Times New Roman"/>
          <w:sz w:val="28"/>
          <w:szCs w:val="28"/>
        </w:rPr>
        <w:t>е</w:t>
      </w:r>
      <w:r w:rsidRPr="00BC0F90">
        <w:rPr>
          <w:rFonts w:ascii="Times New Roman" w:hAnsi="Times New Roman" w:cs="Times New Roman"/>
          <w:sz w:val="28"/>
          <w:szCs w:val="28"/>
        </w:rPr>
        <w:t>вой  акции «</w:t>
      </w:r>
      <w:r w:rsidRPr="00BC0F90">
        <w:rPr>
          <w:rFonts w:ascii="Times New Roman" w:hAnsi="Times New Roman" w:cs="Times New Roman"/>
          <w:b/>
          <w:sz w:val="28"/>
          <w:szCs w:val="28"/>
        </w:rPr>
        <w:t>Региональный  День чтения  «Один день  из жизни Ивана Семён</w:t>
      </w:r>
      <w:r w:rsidRPr="00BC0F90">
        <w:rPr>
          <w:rFonts w:ascii="Times New Roman" w:hAnsi="Times New Roman" w:cs="Times New Roman"/>
          <w:b/>
          <w:sz w:val="28"/>
          <w:szCs w:val="28"/>
        </w:rPr>
        <w:t>о</w:t>
      </w:r>
      <w:r w:rsidRPr="00BC0F90">
        <w:rPr>
          <w:rFonts w:ascii="Times New Roman" w:hAnsi="Times New Roman" w:cs="Times New Roman"/>
          <w:b/>
          <w:sz w:val="28"/>
          <w:szCs w:val="28"/>
        </w:rPr>
        <w:t xml:space="preserve">ва». </w:t>
      </w:r>
      <w:r w:rsidRPr="00BC0F90">
        <w:rPr>
          <w:rFonts w:ascii="Times New Roman" w:hAnsi="Times New Roman" w:cs="Times New Roman"/>
          <w:sz w:val="28"/>
          <w:szCs w:val="28"/>
        </w:rPr>
        <w:t>Акция посвящена 90-летнему юбилею  пермского детского писателя Л.И. Дав</w:t>
      </w:r>
      <w:r w:rsidRPr="00BC0F90">
        <w:rPr>
          <w:rFonts w:ascii="Times New Roman" w:hAnsi="Times New Roman" w:cs="Times New Roman"/>
          <w:sz w:val="28"/>
          <w:szCs w:val="28"/>
        </w:rPr>
        <w:t>ы</w:t>
      </w:r>
      <w:r w:rsidRPr="00BC0F90">
        <w:rPr>
          <w:rFonts w:ascii="Times New Roman" w:hAnsi="Times New Roman" w:cs="Times New Roman"/>
          <w:sz w:val="28"/>
          <w:szCs w:val="28"/>
        </w:rPr>
        <w:t>дычева и 55-летнему юбилею его книги «Многотрудная, полная невзгод и опасностей жизнь Ивана Семёнова, второклассника и второгодника»</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Инициаторами  данного мероприятия  стали специалисты ГБУК «Пермская краевая  детская библиотека им. Л.И. Кузьмина». Участниками  акции в 2017 году стали дети и подростки, отдыха</w:t>
      </w:r>
      <w:r w:rsidRPr="00BC0F90">
        <w:rPr>
          <w:rFonts w:ascii="Times New Roman" w:hAnsi="Times New Roman" w:cs="Times New Roman"/>
          <w:sz w:val="28"/>
          <w:szCs w:val="28"/>
        </w:rPr>
        <w:t>ю</w:t>
      </w:r>
      <w:r w:rsidRPr="00BC0F90">
        <w:rPr>
          <w:rFonts w:ascii="Times New Roman" w:hAnsi="Times New Roman" w:cs="Times New Roman"/>
          <w:sz w:val="28"/>
          <w:szCs w:val="28"/>
        </w:rPr>
        <w:t>щие в городском лагере отдыха   и  просто  жители Горнозаводска всех возрастных групп.  Громкие чтения любимой книги проходили на нескольких творческих пл</w:t>
      </w:r>
      <w:r w:rsidRPr="00BC0F90">
        <w:rPr>
          <w:rFonts w:ascii="Times New Roman" w:hAnsi="Times New Roman" w:cs="Times New Roman"/>
          <w:sz w:val="28"/>
          <w:szCs w:val="28"/>
        </w:rPr>
        <w:t>о</w:t>
      </w:r>
      <w:r w:rsidRPr="00BC0F90">
        <w:rPr>
          <w:rFonts w:ascii="Times New Roman" w:hAnsi="Times New Roman" w:cs="Times New Roman"/>
          <w:sz w:val="28"/>
          <w:szCs w:val="28"/>
        </w:rPr>
        <w:t>щадках Горнозаводска: МАОУ «СОШ №1», МАОУ «СОШ №3», площадь  около МАУК «ДК им. Л.И. Бэра». Участники акции выбирали главные фразы, главные мысли или понравившиеся фразы из прочитанной истории и организаторы акции  в Горнозаводске -  специалисты   МБУК «ГЦДБ» отправили их в ПКДБ им. Л.И. Куз</w:t>
      </w:r>
      <w:r w:rsidRPr="00BC0F90">
        <w:rPr>
          <w:rFonts w:ascii="Times New Roman" w:hAnsi="Times New Roman" w:cs="Times New Roman"/>
          <w:sz w:val="28"/>
          <w:szCs w:val="28"/>
        </w:rPr>
        <w:t>ь</w:t>
      </w:r>
      <w:r w:rsidRPr="00BC0F90">
        <w:rPr>
          <w:rFonts w:ascii="Times New Roman" w:hAnsi="Times New Roman" w:cs="Times New Roman"/>
          <w:sz w:val="28"/>
          <w:szCs w:val="28"/>
        </w:rPr>
        <w:t xml:space="preserve">мина, где разместили на виртуальной  карте </w:t>
      </w:r>
      <w:r w:rsidRPr="00BC0F90">
        <w:rPr>
          <w:rFonts w:ascii="Times New Roman" w:hAnsi="Times New Roman" w:cs="Times New Roman"/>
          <w:sz w:val="28"/>
          <w:szCs w:val="28"/>
          <w:lang w:val="en-US"/>
        </w:rPr>
        <w:t>WIKI</w:t>
      </w:r>
      <w:r w:rsidRPr="00BC0F90">
        <w:rPr>
          <w:rFonts w:ascii="Times New Roman" w:hAnsi="Times New Roman" w:cs="Times New Roman"/>
          <w:sz w:val="28"/>
          <w:szCs w:val="28"/>
        </w:rPr>
        <w:t xml:space="preserve">- странички  сайта  библиотеки.   </w:t>
      </w:r>
    </w:p>
    <w:p w:rsidR="00511E3A" w:rsidRPr="00BC0F90" w:rsidRDefault="00511E3A" w:rsidP="00BC0F90">
      <w:pPr>
        <w:spacing w:after="0" w:line="240" w:lineRule="auto"/>
        <w:outlineLvl w:val="0"/>
        <w:rPr>
          <w:rFonts w:ascii="Times New Roman" w:hAnsi="Times New Roman" w:cs="Times New Roman"/>
          <w:b/>
          <w:sz w:val="28"/>
          <w:szCs w:val="28"/>
        </w:rPr>
      </w:pPr>
      <w:r w:rsidRPr="00BC0F90">
        <w:rPr>
          <w:rFonts w:ascii="Times New Roman" w:hAnsi="Times New Roman" w:cs="Times New Roman"/>
          <w:b/>
          <w:sz w:val="28"/>
          <w:szCs w:val="28"/>
        </w:rPr>
        <w:t xml:space="preserve"> Мероприятия в рамках краевой  акции «Единый день чтения «Золотые остр</w:t>
      </w:r>
      <w:r w:rsidRPr="00BC0F90">
        <w:rPr>
          <w:rFonts w:ascii="Times New Roman" w:hAnsi="Times New Roman" w:cs="Times New Roman"/>
          <w:b/>
          <w:sz w:val="28"/>
          <w:szCs w:val="28"/>
        </w:rPr>
        <w:t>о</w:t>
      </w:r>
      <w:r w:rsidRPr="00BC0F90">
        <w:rPr>
          <w:rFonts w:ascii="Times New Roman" w:hAnsi="Times New Roman" w:cs="Times New Roman"/>
          <w:b/>
          <w:sz w:val="28"/>
          <w:szCs w:val="28"/>
        </w:rPr>
        <w:t>ва»</w:t>
      </w:r>
    </w:p>
    <w:p w:rsidR="00511E3A" w:rsidRPr="00BC0F90" w:rsidRDefault="00511E3A"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Ежегодно Министерство  образования и науки Пермского края реализует проект «Подарок первокласснику». Дарят  первоклассникам книги пермских детских пис</w:t>
      </w:r>
      <w:r w:rsidRPr="00BC0F90">
        <w:rPr>
          <w:rFonts w:ascii="Times New Roman" w:hAnsi="Times New Roman" w:cs="Times New Roman"/>
          <w:sz w:val="28"/>
          <w:szCs w:val="28"/>
        </w:rPr>
        <w:t>а</w:t>
      </w:r>
      <w:r w:rsidRPr="00BC0F90">
        <w:rPr>
          <w:rFonts w:ascii="Times New Roman" w:hAnsi="Times New Roman" w:cs="Times New Roman"/>
          <w:sz w:val="28"/>
          <w:szCs w:val="28"/>
        </w:rPr>
        <w:t>телей. В 2017 году таким подарком стал сборник лучших произведений известного пермского писателя Льва Ивановича Кузьмина «</w:t>
      </w:r>
      <w:r w:rsidRPr="00BC0F90">
        <w:rPr>
          <w:rFonts w:ascii="Times New Roman" w:hAnsi="Times New Roman" w:cs="Times New Roman"/>
          <w:b/>
          <w:sz w:val="28"/>
          <w:szCs w:val="28"/>
        </w:rPr>
        <w:t>Золотые острова</w:t>
      </w:r>
      <w:r w:rsidRPr="00BC0F90">
        <w:rPr>
          <w:rFonts w:ascii="Times New Roman" w:hAnsi="Times New Roman" w:cs="Times New Roman"/>
          <w:sz w:val="28"/>
          <w:szCs w:val="28"/>
        </w:rPr>
        <w:t xml:space="preserve">», который в День знаний получили все первоклассники Пермского края. В поддержку данного проекта Министерство культуры  и ПКДБ им. Л.И. Кузьмина инициировало акцию </w:t>
      </w:r>
      <w:r w:rsidRPr="00BC0F90">
        <w:rPr>
          <w:rFonts w:ascii="Times New Roman" w:hAnsi="Times New Roman" w:cs="Times New Roman"/>
          <w:b/>
          <w:sz w:val="28"/>
          <w:szCs w:val="28"/>
        </w:rPr>
        <w:t xml:space="preserve">«Единый день чтения «Золотые острова» </w:t>
      </w:r>
    </w:p>
    <w:p w:rsidR="00511E3A" w:rsidRPr="00BC0F90" w:rsidRDefault="00511E3A"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sz w:val="28"/>
          <w:szCs w:val="28"/>
        </w:rPr>
        <w:t>1 сентября 2017</w:t>
      </w:r>
      <w:r w:rsidRPr="00BC0F90">
        <w:rPr>
          <w:rFonts w:ascii="Times New Roman" w:hAnsi="Times New Roman" w:cs="Times New Roman"/>
          <w:sz w:val="28"/>
          <w:szCs w:val="28"/>
        </w:rPr>
        <w:t xml:space="preserve"> года специалисты </w:t>
      </w:r>
      <w:r w:rsidRPr="00BC0F90">
        <w:rPr>
          <w:rFonts w:ascii="Times New Roman" w:hAnsi="Times New Roman" w:cs="Times New Roman"/>
          <w:b/>
          <w:sz w:val="28"/>
          <w:szCs w:val="28"/>
        </w:rPr>
        <w:t>Муниципального бюджетного учреждения культуры «Горнозаводская центральная  детская библиотека»</w:t>
      </w:r>
      <w:r w:rsidRPr="00BC0F90">
        <w:rPr>
          <w:rFonts w:ascii="Times New Roman" w:hAnsi="Times New Roman" w:cs="Times New Roman"/>
          <w:sz w:val="28"/>
          <w:szCs w:val="28"/>
        </w:rPr>
        <w:t xml:space="preserve">  реализовали  м</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роприятия в рамках краевой акции </w:t>
      </w:r>
      <w:r w:rsidRPr="00BC0F90">
        <w:rPr>
          <w:rFonts w:ascii="Times New Roman" w:hAnsi="Times New Roman" w:cs="Times New Roman"/>
          <w:b/>
          <w:sz w:val="28"/>
          <w:szCs w:val="28"/>
        </w:rPr>
        <w:t>«Единый день чтения «Золотые острова»:</w:t>
      </w:r>
      <w:r w:rsidRPr="00BC0F90">
        <w:rPr>
          <w:rFonts w:ascii="Times New Roman" w:hAnsi="Times New Roman" w:cs="Times New Roman"/>
          <w:sz w:val="28"/>
          <w:szCs w:val="28"/>
        </w:rPr>
        <w:t xml:space="preserve"> громкие чтения, литературные встречи, на которых звучали замечательные стихи, сказки Л.Кузьмина; презентации сборника </w:t>
      </w:r>
      <w:r w:rsidRPr="00BC0F90">
        <w:rPr>
          <w:rFonts w:ascii="Times New Roman" w:hAnsi="Times New Roman" w:cs="Times New Roman"/>
          <w:b/>
          <w:sz w:val="28"/>
          <w:szCs w:val="28"/>
        </w:rPr>
        <w:t>«Золотые острова</w:t>
      </w:r>
      <w:r w:rsidRPr="00BC0F90">
        <w:rPr>
          <w:rFonts w:ascii="Times New Roman" w:hAnsi="Times New Roman" w:cs="Times New Roman"/>
          <w:sz w:val="28"/>
          <w:szCs w:val="28"/>
        </w:rPr>
        <w:t>». Участниками  мер</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приятий в рамках краевой акции  стали  ученики младшего школьного возраста  </w:t>
      </w:r>
      <w:r w:rsidRPr="00BC0F90">
        <w:rPr>
          <w:rFonts w:ascii="Times New Roman" w:hAnsi="Times New Roman" w:cs="Times New Roman"/>
          <w:sz w:val="28"/>
          <w:szCs w:val="28"/>
        </w:rPr>
        <w:lastRenderedPageBreak/>
        <w:t>МАОУ «СОШ №1», МАОУ «СОШ №3» Горнозаводска, а так же родители и педаг</w:t>
      </w:r>
      <w:r w:rsidRPr="00BC0F90">
        <w:rPr>
          <w:rFonts w:ascii="Times New Roman" w:hAnsi="Times New Roman" w:cs="Times New Roman"/>
          <w:sz w:val="28"/>
          <w:szCs w:val="28"/>
        </w:rPr>
        <w:t>о</w:t>
      </w:r>
      <w:r w:rsidRPr="00BC0F90">
        <w:rPr>
          <w:rFonts w:ascii="Times New Roman" w:hAnsi="Times New Roman" w:cs="Times New Roman"/>
          <w:sz w:val="28"/>
          <w:szCs w:val="28"/>
        </w:rPr>
        <w:t>ги.</w:t>
      </w:r>
    </w:p>
    <w:p w:rsidR="00511E3A" w:rsidRPr="00BC0F90" w:rsidRDefault="00511E3A" w:rsidP="00BC0F90">
      <w:pPr>
        <w:spacing w:after="0" w:line="240" w:lineRule="auto"/>
        <w:rPr>
          <w:rFonts w:ascii="Times New Roman" w:hAnsi="Times New Roman" w:cs="Times New Roman"/>
          <w:b/>
          <w:sz w:val="28"/>
          <w:szCs w:val="28"/>
        </w:rPr>
      </w:pPr>
      <w:r w:rsidRPr="00BC0F90">
        <w:rPr>
          <w:rFonts w:ascii="Times New Roman" w:hAnsi="Times New Roman" w:cs="Times New Roman"/>
          <w:b/>
          <w:sz w:val="28"/>
          <w:szCs w:val="28"/>
        </w:rPr>
        <w:t>6.3.1.4 Летнее чтение и организация летнего досуга.</w:t>
      </w:r>
    </w:p>
    <w:p w:rsidR="00A34128" w:rsidRPr="00BC0F90" w:rsidRDefault="00F2182A" w:rsidP="00BC0F90">
      <w:pPr>
        <w:spacing w:after="0" w:line="240" w:lineRule="auto"/>
        <w:jc w:val="both"/>
        <w:rPr>
          <w:rFonts w:ascii="Times New Roman" w:hAnsi="Times New Roman" w:cs="Times New Roman"/>
          <w:sz w:val="28"/>
          <w:szCs w:val="28"/>
        </w:rPr>
      </w:pPr>
      <w:r w:rsidRPr="00BC0F90">
        <w:rPr>
          <w:rStyle w:val="c0"/>
          <w:rFonts w:ascii="Times New Roman" w:hAnsi="Times New Roman" w:cs="Times New Roman"/>
          <w:bCs/>
          <w:color w:val="000000"/>
          <w:sz w:val="28"/>
          <w:szCs w:val="28"/>
        </w:rPr>
        <w:t>«Лето - это маленькая жизнь» - так красиво и точно сказано в известной песне Олега Митяева. Однако эту «маленькую жизнь» необходимо правильно обустроить, напо</w:t>
      </w:r>
      <w:r w:rsidRPr="00BC0F90">
        <w:rPr>
          <w:rStyle w:val="c0"/>
          <w:rFonts w:ascii="Times New Roman" w:hAnsi="Times New Roman" w:cs="Times New Roman"/>
          <w:bCs/>
          <w:color w:val="000000"/>
          <w:sz w:val="28"/>
          <w:szCs w:val="28"/>
        </w:rPr>
        <w:t>л</w:t>
      </w:r>
      <w:r w:rsidRPr="00BC0F90">
        <w:rPr>
          <w:rStyle w:val="c0"/>
          <w:rFonts w:ascii="Times New Roman" w:hAnsi="Times New Roman" w:cs="Times New Roman"/>
          <w:bCs/>
          <w:color w:val="000000"/>
          <w:sz w:val="28"/>
          <w:szCs w:val="28"/>
        </w:rPr>
        <w:t>нить важными, интересными и, конечно, полезными для детей  занятиями. На п</w:t>
      </w:r>
      <w:r w:rsidRPr="00BC0F90">
        <w:rPr>
          <w:rStyle w:val="c0"/>
          <w:rFonts w:ascii="Times New Roman" w:hAnsi="Times New Roman" w:cs="Times New Roman"/>
          <w:bCs/>
          <w:color w:val="000000"/>
          <w:sz w:val="28"/>
          <w:szCs w:val="28"/>
        </w:rPr>
        <w:t>о</w:t>
      </w:r>
      <w:r w:rsidRPr="00BC0F90">
        <w:rPr>
          <w:rStyle w:val="c0"/>
          <w:rFonts w:ascii="Times New Roman" w:hAnsi="Times New Roman" w:cs="Times New Roman"/>
          <w:bCs/>
          <w:color w:val="000000"/>
          <w:sz w:val="28"/>
          <w:szCs w:val="28"/>
        </w:rPr>
        <w:t>мощь приходит библиотека. Во время летних каникул муниципальные библиотеки работали по программам:</w:t>
      </w:r>
      <w:r w:rsidR="003C17FE" w:rsidRPr="00BC0F90">
        <w:rPr>
          <w:rStyle w:val="c0"/>
          <w:rFonts w:ascii="Times New Roman" w:hAnsi="Times New Roman" w:cs="Times New Roman"/>
          <w:bCs/>
          <w:color w:val="000000"/>
          <w:sz w:val="28"/>
          <w:szCs w:val="28"/>
        </w:rPr>
        <w:t xml:space="preserve"> </w:t>
      </w:r>
      <w:r w:rsidR="00A34128" w:rsidRPr="00BC0F90">
        <w:rPr>
          <w:rFonts w:ascii="Times New Roman" w:hAnsi="Times New Roman" w:cs="Times New Roman"/>
          <w:sz w:val="28"/>
          <w:szCs w:val="28"/>
        </w:rPr>
        <w:t xml:space="preserve">«Остров Читалия на планете </w:t>
      </w:r>
      <w:r w:rsidR="003C17FE" w:rsidRPr="00BC0F90">
        <w:rPr>
          <w:rFonts w:ascii="Times New Roman" w:hAnsi="Times New Roman" w:cs="Times New Roman"/>
          <w:sz w:val="28"/>
          <w:szCs w:val="28"/>
        </w:rPr>
        <w:t>Л</w:t>
      </w:r>
      <w:r w:rsidR="00A34128" w:rsidRPr="00BC0F90">
        <w:rPr>
          <w:rFonts w:ascii="Times New Roman" w:hAnsi="Times New Roman" w:cs="Times New Roman"/>
          <w:sz w:val="28"/>
          <w:szCs w:val="28"/>
        </w:rPr>
        <w:t>ето» (МБУК «Кусье  –</w:t>
      </w:r>
      <w:r w:rsidR="00661E80" w:rsidRPr="00BC0F90">
        <w:rPr>
          <w:rFonts w:ascii="Times New Roman" w:hAnsi="Times New Roman" w:cs="Times New Roman"/>
          <w:sz w:val="28"/>
          <w:szCs w:val="28"/>
        </w:rPr>
        <w:t xml:space="preserve"> </w:t>
      </w:r>
      <w:r w:rsidR="00A34128" w:rsidRPr="00BC0F90">
        <w:rPr>
          <w:rFonts w:ascii="Times New Roman" w:hAnsi="Times New Roman" w:cs="Times New Roman"/>
          <w:sz w:val="28"/>
          <w:szCs w:val="28"/>
        </w:rPr>
        <w:t>Але</w:t>
      </w:r>
      <w:r w:rsidR="00A34128" w:rsidRPr="00BC0F90">
        <w:rPr>
          <w:rFonts w:ascii="Times New Roman" w:hAnsi="Times New Roman" w:cs="Times New Roman"/>
          <w:sz w:val="28"/>
          <w:szCs w:val="28"/>
        </w:rPr>
        <w:t>к</w:t>
      </w:r>
      <w:r w:rsidR="00A34128" w:rsidRPr="00BC0F90">
        <w:rPr>
          <w:rFonts w:ascii="Times New Roman" w:hAnsi="Times New Roman" w:cs="Times New Roman"/>
          <w:sz w:val="28"/>
          <w:szCs w:val="28"/>
        </w:rPr>
        <w:t xml:space="preserve">сандровская библиотека», </w:t>
      </w:r>
      <w:r w:rsidR="003C17FE" w:rsidRPr="00BC0F90">
        <w:rPr>
          <w:rFonts w:ascii="Times New Roman" w:hAnsi="Times New Roman" w:cs="Times New Roman"/>
          <w:sz w:val="28"/>
          <w:szCs w:val="28"/>
        </w:rPr>
        <w:t xml:space="preserve"> «Сказки Пушкина» МБУК «Библиотека медведкинского сельского поселения», «Отдыхай, смотри, читай» МБУК «ГЦМБ», </w:t>
      </w:r>
      <w:r w:rsidR="00A34128" w:rsidRPr="00BC0F90">
        <w:rPr>
          <w:rFonts w:ascii="Times New Roman" w:hAnsi="Times New Roman" w:cs="Times New Roman"/>
          <w:sz w:val="28"/>
          <w:szCs w:val="28"/>
        </w:rPr>
        <w:t>«Лето ЭКО- БУК» МБУК «ГЦДБ»</w:t>
      </w:r>
      <w:r w:rsidR="003C17FE" w:rsidRPr="00BC0F90">
        <w:rPr>
          <w:rFonts w:ascii="Times New Roman" w:hAnsi="Times New Roman" w:cs="Times New Roman"/>
          <w:sz w:val="28"/>
          <w:szCs w:val="28"/>
        </w:rPr>
        <w:t>.</w:t>
      </w:r>
      <w:r w:rsidR="00A34128" w:rsidRPr="00BC0F90">
        <w:rPr>
          <w:rFonts w:ascii="Times New Roman" w:hAnsi="Times New Roman" w:cs="Times New Roman"/>
          <w:sz w:val="28"/>
          <w:szCs w:val="28"/>
        </w:rPr>
        <w:t xml:space="preserve"> </w:t>
      </w:r>
    </w:p>
    <w:p w:rsidR="00A34128" w:rsidRPr="00BC0F90" w:rsidRDefault="00A34128"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Программа МБУК «ГЦМБ»  «Отдыхай, смотри, читай!»</w:t>
      </w:r>
    </w:p>
    <w:p w:rsidR="00A34128" w:rsidRPr="00BC0F90" w:rsidRDefault="00A34128" w:rsidP="00BC0F90">
      <w:pPr>
        <w:spacing w:after="0" w:line="240" w:lineRule="auto"/>
        <w:jc w:val="both"/>
        <w:rPr>
          <w:rFonts w:ascii="Times New Roman" w:hAnsi="Times New Roman" w:cs="Times New Roman"/>
          <w:sz w:val="28"/>
          <w:szCs w:val="28"/>
        </w:rPr>
      </w:pPr>
      <w:r w:rsidRPr="00BC0F90">
        <w:rPr>
          <w:rStyle w:val="c0"/>
          <w:bCs/>
          <w:color w:val="000000"/>
          <w:sz w:val="28"/>
          <w:szCs w:val="28"/>
        </w:rPr>
        <w:t xml:space="preserve"> </w:t>
      </w:r>
      <w:r w:rsidRPr="00BC0F90">
        <w:rPr>
          <w:rStyle w:val="c0"/>
          <w:rFonts w:ascii="Times New Roman" w:hAnsi="Times New Roman" w:cs="Times New Roman"/>
          <w:bCs/>
          <w:color w:val="000000"/>
          <w:sz w:val="28"/>
          <w:szCs w:val="28"/>
        </w:rPr>
        <w:t xml:space="preserve">В дни летних  каникул для детей и подростков  была разработана  программа </w:t>
      </w:r>
      <w:r w:rsidRPr="00BC0F90">
        <w:rPr>
          <w:rStyle w:val="c0"/>
          <w:rFonts w:ascii="Times New Roman" w:hAnsi="Times New Roman" w:cs="Times New Roman"/>
          <w:b/>
          <w:bCs/>
          <w:color w:val="000000"/>
          <w:sz w:val="28"/>
          <w:szCs w:val="28"/>
        </w:rPr>
        <w:t>«О</w:t>
      </w:r>
      <w:r w:rsidRPr="00BC0F90">
        <w:rPr>
          <w:rStyle w:val="c0"/>
          <w:rFonts w:ascii="Times New Roman" w:hAnsi="Times New Roman" w:cs="Times New Roman"/>
          <w:b/>
          <w:bCs/>
          <w:color w:val="000000"/>
          <w:sz w:val="28"/>
          <w:szCs w:val="28"/>
        </w:rPr>
        <w:t>т</w:t>
      </w:r>
      <w:r w:rsidRPr="00BC0F90">
        <w:rPr>
          <w:rStyle w:val="c0"/>
          <w:rFonts w:ascii="Times New Roman" w:hAnsi="Times New Roman" w:cs="Times New Roman"/>
          <w:b/>
          <w:bCs/>
          <w:color w:val="000000"/>
          <w:sz w:val="28"/>
          <w:szCs w:val="28"/>
        </w:rPr>
        <w:t>дыхай, смотри, читай!»</w:t>
      </w:r>
      <w:r w:rsidRPr="00BC0F90">
        <w:rPr>
          <w:rStyle w:val="c0"/>
          <w:rFonts w:ascii="Times New Roman" w:hAnsi="Times New Roman" w:cs="Times New Roman"/>
          <w:bCs/>
          <w:color w:val="000000"/>
          <w:sz w:val="28"/>
          <w:szCs w:val="28"/>
        </w:rPr>
        <w:t xml:space="preserve">. За летний период для детей </w:t>
      </w:r>
      <w:r w:rsidRPr="00BC0F90">
        <w:rPr>
          <w:rFonts w:ascii="Times New Roman" w:hAnsi="Times New Roman" w:cs="Times New Roman"/>
          <w:sz w:val="28"/>
          <w:szCs w:val="28"/>
        </w:rPr>
        <w:t xml:space="preserve"> проведено 42  мероприятия по экологии,  краеведении, правовым знаниям, этнокультуре,  в которых приняли уч</w:t>
      </w:r>
      <w:r w:rsidRPr="00BC0F90">
        <w:rPr>
          <w:rFonts w:ascii="Times New Roman" w:hAnsi="Times New Roman" w:cs="Times New Roman"/>
          <w:sz w:val="28"/>
          <w:szCs w:val="28"/>
        </w:rPr>
        <w:t>а</w:t>
      </w:r>
      <w:r w:rsidRPr="00BC0F90">
        <w:rPr>
          <w:rFonts w:ascii="Times New Roman" w:hAnsi="Times New Roman" w:cs="Times New Roman"/>
          <w:sz w:val="28"/>
          <w:szCs w:val="28"/>
        </w:rPr>
        <w:t>стие  726 детей. Благодаря работе программы, возросли показатели детей  по пос</w:t>
      </w:r>
      <w:r w:rsidRPr="00BC0F90">
        <w:rPr>
          <w:rFonts w:ascii="Times New Roman" w:hAnsi="Times New Roman" w:cs="Times New Roman"/>
          <w:sz w:val="28"/>
          <w:szCs w:val="28"/>
        </w:rPr>
        <w:t>е</w:t>
      </w:r>
      <w:r w:rsidRPr="00BC0F90">
        <w:rPr>
          <w:rFonts w:ascii="Times New Roman" w:hAnsi="Times New Roman" w:cs="Times New Roman"/>
          <w:sz w:val="28"/>
          <w:szCs w:val="28"/>
        </w:rPr>
        <w:t>щениям и документовыдаче. Так, по сравнению с прошлым  2016 годом, количество посещений  увеличилось на 30 посещений (2016 г. – 1748; 2017 г. -1788);  документ</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выдача  увеличилась  на 1780 единиц (2016 г.- 2101 единиц  , 2017 г. – 3881 единиц ). </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год экологии  экологическая тема была особенно востребована. Прошли игры, б</w:t>
      </w:r>
      <w:r w:rsidRPr="00BC0F90">
        <w:rPr>
          <w:rFonts w:ascii="Times New Roman" w:hAnsi="Times New Roman" w:cs="Times New Roman"/>
          <w:sz w:val="28"/>
          <w:szCs w:val="28"/>
        </w:rPr>
        <w:t>е</w:t>
      </w:r>
      <w:r w:rsidRPr="00BC0F90">
        <w:rPr>
          <w:rFonts w:ascii="Times New Roman" w:hAnsi="Times New Roman" w:cs="Times New Roman"/>
          <w:sz w:val="28"/>
          <w:szCs w:val="28"/>
        </w:rPr>
        <w:t>седы, конкурсы, игровые программы. Отметим наиболее запомнившиеся. Например, 9 июня для ребят 4 отряда МБОУ «СОШ №3» проведена игра «Географические названия Горнозаводского района». На мероприятии ребята учились работать с ка</w:t>
      </w:r>
      <w:r w:rsidRPr="00BC0F90">
        <w:rPr>
          <w:rFonts w:ascii="Times New Roman" w:hAnsi="Times New Roman" w:cs="Times New Roman"/>
          <w:sz w:val="28"/>
          <w:szCs w:val="28"/>
        </w:rPr>
        <w:t>р</w:t>
      </w:r>
      <w:r w:rsidRPr="00BC0F90">
        <w:rPr>
          <w:rFonts w:ascii="Times New Roman" w:hAnsi="Times New Roman" w:cs="Times New Roman"/>
          <w:sz w:val="28"/>
          <w:szCs w:val="28"/>
        </w:rPr>
        <w:t>той района, поделившись на команды. С помощью цветных карандашей они отмеч</w:t>
      </w:r>
      <w:r w:rsidRPr="00BC0F90">
        <w:rPr>
          <w:rFonts w:ascii="Times New Roman" w:hAnsi="Times New Roman" w:cs="Times New Roman"/>
          <w:sz w:val="28"/>
          <w:szCs w:val="28"/>
        </w:rPr>
        <w:t>а</w:t>
      </w:r>
      <w:r w:rsidRPr="00BC0F90">
        <w:rPr>
          <w:rFonts w:ascii="Times New Roman" w:hAnsi="Times New Roman" w:cs="Times New Roman"/>
          <w:sz w:val="28"/>
          <w:szCs w:val="28"/>
        </w:rPr>
        <w:t>ли на карте районный центр и другие населенные пункты, реки района. Затем при помощи дополнительной литературы участникам  нужно было найти, как переводя</w:t>
      </w:r>
      <w:r w:rsidRPr="00BC0F90">
        <w:rPr>
          <w:rFonts w:ascii="Times New Roman" w:hAnsi="Times New Roman" w:cs="Times New Roman"/>
          <w:sz w:val="28"/>
          <w:szCs w:val="28"/>
        </w:rPr>
        <w:t>т</w:t>
      </w:r>
      <w:r w:rsidRPr="00BC0F90">
        <w:rPr>
          <w:rFonts w:ascii="Times New Roman" w:hAnsi="Times New Roman" w:cs="Times New Roman"/>
          <w:sz w:val="28"/>
          <w:szCs w:val="28"/>
        </w:rPr>
        <w:t xml:space="preserve">ся  географические названия, указанные на карточках, у каждой команды названия разные. </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9 июня дети 5 отряда МБОУ «СОШ №3» приняли участие в игре «Тропа загадок». В ходе игры нужно было выполнить разные задания: ответить на вопросы, отгадать з</w:t>
      </w:r>
      <w:r w:rsidRPr="00BC0F90">
        <w:rPr>
          <w:rFonts w:ascii="Times New Roman" w:hAnsi="Times New Roman" w:cs="Times New Roman"/>
          <w:sz w:val="28"/>
          <w:szCs w:val="28"/>
        </w:rPr>
        <w:t>а</w:t>
      </w:r>
      <w:r w:rsidRPr="00BC0F90">
        <w:rPr>
          <w:rFonts w:ascii="Times New Roman" w:hAnsi="Times New Roman" w:cs="Times New Roman"/>
          <w:sz w:val="28"/>
          <w:szCs w:val="28"/>
        </w:rPr>
        <w:t>гадки и ребусы, нарисовать плакаты в защиту рек и леса, отгадать по картинкам съ</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добные и несъедобные грибы. </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15 июня проведены две беседы на тему «Путешествие по заповеднику «Басеги» для 3 и 4 отряда МБОУ «СОШ №1». На занятии дети заочно посетили заповедник «Бас</w:t>
      </w:r>
      <w:r w:rsidRPr="00BC0F90">
        <w:rPr>
          <w:rFonts w:ascii="Times New Roman" w:hAnsi="Times New Roman" w:cs="Times New Roman"/>
          <w:sz w:val="28"/>
          <w:szCs w:val="28"/>
        </w:rPr>
        <w:t>е</w:t>
      </w:r>
      <w:r w:rsidRPr="00BC0F90">
        <w:rPr>
          <w:rFonts w:ascii="Times New Roman" w:hAnsi="Times New Roman" w:cs="Times New Roman"/>
          <w:sz w:val="28"/>
          <w:szCs w:val="28"/>
        </w:rPr>
        <w:t>ги»: посмотрели красочную презентацию, познакомились с его обитателями. В з</w:t>
      </w:r>
      <w:r w:rsidRPr="00BC0F90">
        <w:rPr>
          <w:rFonts w:ascii="Times New Roman" w:hAnsi="Times New Roman" w:cs="Times New Roman"/>
          <w:sz w:val="28"/>
          <w:szCs w:val="28"/>
        </w:rPr>
        <w:t>а</w:t>
      </w:r>
      <w:r w:rsidRPr="00BC0F90">
        <w:rPr>
          <w:rFonts w:ascii="Times New Roman" w:hAnsi="Times New Roman" w:cs="Times New Roman"/>
          <w:sz w:val="28"/>
          <w:szCs w:val="28"/>
        </w:rPr>
        <w:t>вершении посмотрели фильм о заповеднике и ответили на вопросы викторины.</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6 и 7 июня для 1 и 2 отряда МБОУ «СОШ №3» проведены две игры-викторины на тему «Экологическая мозаика». Команды участников  приняли участие в конкурсах: «Вопрос – ответ», «Кроссворд», «Нарисуй плакат», «Разгадай ребус», «Меткий стр</w:t>
      </w:r>
      <w:r w:rsidRPr="00BC0F90">
        <w:rPr>
          <w:rFonts w:ascii="Times New Roman" w:hAnsi="Times New Roman" w:cs="Times New Roman"/>
          <w:sz w:val="28"/>
          <w:szCs w:val="28"/>
        </w:rPr>
        <w:t>е</w:t>
      </w:r>
      <w:r w:rsidRPr="00BC0F90">
        <w:rPr>
          <w:rFonts w:ascii="Times New Roman" w:hAnsi="Times New Roman" w:cs="Times New Roman"/>
          <w:sz w:val="28"/>
          <w:szCs w:val="28"/>
        </w:rPr>
        <w:t>лок», «Сделай поделку». По результатам игры, команды получили медали: за 1 место - «Знатоки природы», за 2 – «Юные защитники природы».</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7 июня с ребятами 3 отряда МБОУ «СОШ №3» проведена игровая программа «Мы выбираем дружбу». На мероприятии дети рассуждали о дружбе, дружественном вз</w:t>
      </w:r>
      <w:r w:rsidRPr="00BC0F90">
        <w:rPr>
          <w:rFonts w:ascii="Times New Roman" w:hAnsi="Times New Roman" w:cs="Times New Roman"/>
          <w:sz w:val="28"/>
          <w:szCs w:val="28"/>
        </w:rPr>
        <w:t>а</w:t>
      </w:r>
      <w:r w:rsidRPr="00BC0F90">
        <w:rPr>
          <w:rFonts w:ascii="Times New Roman" w:hAnsi="Times New Roman" w:cs="Times New Roman"/>
          <w:sz w:val="28"/>
          <w:szCs w:val="28"/>
        </w:rPr>
        <w:t>имоотношении. С интересом дети выполняли задания «Добрые слова», «Собери п</w:t>
      </w:r>
      <w:r w:rsidRPr="00BC0F90">
        <w:rPr>
          <w:rFonts w:ascii="Times New Roman" w:hAnsi="Times New Roman" w:cs="Times New Roman"/>
          <w:sz w:val="28"/>
          <w:szCs w:val="28"/>
        </w:rPr>
        <w:t>о</w:t>
      </w:r>
      <w:r w:rsidRPr="00BC0F90">
        <w:rPr>
          <w:rFonts w:ascii="Times New Roman" w:hAnsi="Times New Roman" w:cs="Times New Roman"/>
          <w:sz w:val="28"/>
          <w:szCs w:val="28"/>
        </w:rPr>
        <w:t>словицу о дружбе», «Это я, это я, это все мои друзья», «Качества друга». В заверш</w:t>
      </w:r>
      <w:r w:rsidRPr="00BC0F90">
        <w:rPr>
          <w:rFonts w:ascii="Times New Roman" w:hAnsi="Times New Roman" w:cs="Times New Roman"/>
          <w:sz w:val="28"/>
          <w:szCs w:val="28"/>
        </w:rPr>
        <w:t>е</w:t>
      </w:r>
      <w:r w:rsidRPr="00BC0F90">
        <w:rPr>
          <w:rFonts w:ascii="Times New Roman" w:hAnsi="Times New Roman" w:cs="Times New Roman"/>
          <w:sz w:val="28"/>
          <w:szCs w:val="28"/>
        </w:rPr>
        <w:t>нии ребята по очереди заполнили Дерево Дружбы добрыми словами.</w:t>
      </w: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4 июля для студентов ГБОУ СПО «Горнозаводский политехнический техникум» б</w:t>
      </w:r>
      <w:r w:rsidRPr="00BC0F90">
        <w:rPr>
          <w:rFonts w:ascii="Times New Roman" w:hAnsi="Times New Roman" w:cs="Times New Roman"/>
          <w:sz w:val="28"/>
          <w:szCs w:val="28"/>
        </w:rPr>
        <w:t>ы</w:t>
      </w:r>
      <w:r w:rsidRPr="00BC0F90">
        <w:rPr>
          <w:rFonts w:ascii="Times New Roman" w:hAnsi="Times New Roman" w:cs="Times New Roman"/>
          <w:sz w:val="28"/>
          <w:szCs w:val="28"/>
        </w:rPr>
        <w:t>ла организована видео-экскурсия «Загадочные пещеры Прикамья». Молодые люди  заочно побывали в пещерах Прикамья и познакомились с их особенностями, леге</w:t>
      </w:r>
      <w:r w:rsidRPr="00BC0F90">
        <w:rPr>
          <w:rFonts w:ascii="Times New Roman" w:hAnsi="Times New Roman" w:cs="Times New Roman"/>
          <w:sz w:val="28"/>
          <w:szCs w:val="28"/>
        </w:rPr>
        <w:t>н</w:t>
      </w:r>
      <w:r w:rsidRPr="00BC0F90">
        <w:rPr>
          <w:rFonts w:ascii="Times New Roman" w:hAnsi="Times New Roman" w:cs="Times New Roman"/>
          <w:sz w:val="28"/>
          <w:szCs w:val="28"/>
        </w:rPr>
        <w:t>дами: Усьвинская, Мариинская, Ординская и Кунгурская.</w:t>
      </w:r>
    </w:p>
    <w:p w:rsidR="00A34128" w:rsidRPr="00BC0F90" w:rsidRDefault="00A34128" w:rsidP="00BC0F90">
      <w:pPr>
        <w:spacing w:after="0" w:line="240" w:lineRule="auto"/>
        <w:jc w:val="both"/>
        <w:rPr>
          <w:rFonts w:ascii="Times New Roman" w:hAnsi="Times New Roman" w:cs="Times New Roman"/>
          <w:sz w:val="28"/>
          <w:szCs w:val="28"/>
        </w:rPr>
      </w:pPr>
    </w:p>
    <w:p w:rsidR="00A34128" w:rsidRPr="00BC0F90" w:rsidRDefault="00A3412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Прошли также мероприятия, приуроченные ко Дню российского флага: «День гос</w:t>
      </w:r>
      <w:r w:rsidRPr="00BC0F90">
        <w:rPr>
          <w:rFonts w:ascii="Times New Roman" w:hAnsi="Times New Roman" w:cs="Times New Roman"/>
          <w:sz w:val="28"/>
          <w:szCs w:val="28"/>
        </w:rPr>
        <w:t>у</w:t>
      </w:r>
      <w:r w:rsidRPr="00BC0F90">
        <w:rPr>
          <w:rFonts w:ascii="Times New Roman" w:hAnsi="Times New Roman" w:cs="Times New Roman"/>
          <w:sz w:val="28"/>
          <w:szCs w:val="28"/>
        </w:rPr>
        <w:t>дарственного флага России», «Узнаем страну по флагу», «Символ государства – флаг».</w:t>
      </w:r>
    </w:p>
    <w:p w:rsidR="00A34128" w:rsidRPr="00BC0F90" w:rsidRDefault="00A34128" w:rsidP="00BC0F90">
      <w:pPr>
        <w:pStyle w:val="a7"/>
        <w:shd w:val="clear" w:color="auto" w:fill="FFFFFF"/>
        <w:spacing w:before="0" w:beforeAutospacing="0" w:after="0" w:afterAutospacing="0"/>
        <w:jc w:val="both"/>
        <w:rPr>
          <w:color w:val="333333"/>
          <w:sz w:val="28"/>
          <w:szCs w:val="28"/>
        </w:rPr>
      </w:pPr>
      <w:r w:rsidRPr="00BC0F90">
        <w:rPr>
          <w:color w:val="333333"/>
          <w:sz w:val="28"/>
          <w:szCs w:val="28"/>
        </w:rPr>
        <w:t xml:space="preserve">        В августе месяце было организовано и проведено несколько мероприятий из цикла «Добрые соседи. Взаимопонимание и уважение как основа существования народов, проживающих в районе» для воспитанников ГКУ ПК СОН «Центр помощи детям, оставшимся без попечения родителей», детей летних оздоровительных пл</w:t>
      </w:r>
      <w:r w:rsidRPr="00BC0F90">
        <w:rPr>
          <w:color w:val="333333"/>
          <w:sz w:val="28"/>
          <w:szCs w:val="28"/>
        </w:rPr>
        <w:t>о</w:t>
      </w:r>
      <w:r w:rsidRPr="00BC0F90">
        <w:rPr>
          <w:color w:val="333333"/>
          <w:sz w:val="28"/>
          <w:szCs w:val="28"/>
        </w:rPr>
        <w:t>щадок. Ведущие знакомили   с русскими, армянскими и татарскими народными и</w:t>
      </w:r>
      <w:r w:rsidRPr="00BC0F90">
        <w:rPr>
          <w:color w:val="333333"/>
          <w:sz w:val="28"/>
          <w:szCs w:val="28"/>
        </w:rPr>
        <w:t>г</w:t>
      </w:r>
      <w:r w:rsidRPr="00BC0F90">
        <w:rPr>
          <w:color w:val="333333"/>
          <w:sz w:val="28"/>
          <w:szCs w:val="28"/>
        </w:rPr>
        <w:t>рами: «Машенька и медведь»,  «Зайчик», «Каравай», «Колечко», «Имена», «Продаём горшки», «Цветы и ветерки». Участники мероприятий имели возможность не только познакомиться с играми, но и  активно  в них поиграть. </w:t>
      </w:r>
      <w:r w:rsidRPr="00BC0F90">
        <w:rPr>
          <w:rStyle w:val="a6"/>
          <w:color w:val="333333"/>
          <w:sz w:val="28"/>
          <w:szCs w:val="28"/>
        </w:rPr>
        <w:t xml:space="preserve">22 августа в </w:t>
      </w:r>
      <w:r w:rsidRPr="00BC0F90">
        <w:rPr>
          <w:color w:val="333333"/>
          <w:sz w:val="28"/>
          <w:szCs w:val="28"/>
        </w:rPr>
        <w:t xml:space="preserve"> библиотеке  прошла игровая программа для детей  «Яблочный Спас», программа включила: «Яблочную викторину», «Отгадай загадки!»   «Сказки. Сказки. Сказки», «Нарисуй яблоко». Был предложен Мастер–класс по изготовлению куклы «Уральская берег</w:t>
      </w:r>
      <w:r w:rsidRPr="00BC0F90">
        <w:rPr>
          <w:color w:val="333333"/>
          <w:sz w:val="28"/>
          <w:szCs w:val="28"/>
        </w:rPr>
        <w:t>и</w:t>
      </w:r>
      <w:r w:rsidRPr="00BC0F90">
        <w:rPr>
          <w:color w:val="333333"/>
          <w:sz w:val="28"/>
          <w:szCs w:val="28"/>
        </w:rPr>
        <w:t>ня».</w:t>
      </w:r>
      <w:r w:rsidR="003C17FE" w:rsidRPr="00BC0F90">
        <w:rPr>
          <w:color w:val="333333"/>
          <w:sz w:val="28"/>
          <w:szCs w:val="28"/>
        </w:rPr>
        <w:t xml:space="preserve"> </w:t>
      </w:r>
      <w:r w:rsidRPr="00BC0F90">
        <w:rPr>
          <w:color w:val="333333"/>
          <w:sz w:val="28"/>
          <w:szCs w:val="28"/>
        </w:rPr>
        <w:t>Считаем, что программа «Отдыхай, смотри, читай»  нашла своего читателя и и</w:t>
      </w:r>
      <w:r w:rsidRPr="00BC0F90">
        <w:rPr>
          <w:color w:val="333333"/>
          <w:sz w:val="28"/>
          <w:szCs w:val="28"/>
        </w:rPr>
        <w:t>с</w:t>
      </w:r>
      <w:r w:rsidRPr="00BC0F90">
        <w:rPr>
          <w:color w:val="333333"/>
          <w:sz w:val="28"/>
          <w:szCs w:val="28"/>
        </w:rPr>
        <w:t>полнена полностью.</w:t>
      </w:r>
    </w:p>
    <w:p w:rsidR="003C17FE" w:rsidRPr="00BC0F90" w:rsidRDefault="003C17FE" w:rsidP="00BC0F90">
      <w:pPr>
        <w:pStyle w:val="a7"/>
        <w:shd w:val="clear" w:color="auto" w:fill="FFFFFF"/>
        <w:spacing w:before="0" w:beforeAutospacing="0" w:after="0" w:afterAutospacing="0"/>
        <w:jc w:val="center"/>
        <w:rPr>
          <w:b/>
          <w:sz w:val="28"/>
          <w:szCs w:val="28"/>
        </w:rPr>
      </w:pPr>
      <w:r w:rsidRPr="00BC0F90">
        <w:rPr>
          <w:color w:val="333333"/>
          <w:sz w:val="28"/>
          <w:szCs w:val="28"/>
        </w:rPr>
        <w:t>«Лето ЭКО – БУК» МБУК «ГЦДБ»</w:t>
      </w:r>
      <w:r w:rsidRPr="00BC0F90">
        <w:rPr>
          <w:sz w:val="28"/>
          <w:szCs w:val="28"/>
        </w:rPr>
        <w:t xml:space="preserve">. </w:t>
      </w:r>
    </w:p>
    <w:p w:rsidR="003C17FE" w:rsidRPr="00BC0F90" w:rsidRDefault="003C17F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Лето  ЭКО – БУК</w:t>
      </w:r>
      <w:r w:rsidRPr="00BC0F90">
        <w:rPr>
          <w:rFonts w:ascii="Times New Roman" w:hAnsi="Times New Roman" w:cs="Times New Roman"/>
          <w:sz w:val="28"/>
          <w:szCs w:val="28"/>
        </w:rPr>
        <w:t>». Данная программа аккумулировала мероприятия, направле</w:t>
      </w:r>
      <w:r w:rsidRPr="00BC0F90">
        <w:rPr>
          <w:rFonts w:ascii="Times New Roman" w:hAnsi="Times New Roman" w:cs="Times New Roman"/>
          <w:sz w:val="28"/>
          <w:szCs w:val="28"/>
        </w:rPr>
        <w:t>н</w:t>
      </w:r>
      <w:r w:rsidRPr="00BC0F90">
        <w:rPr>
          <w:rFonts w:ascii="Times New Roman" w:hAnsi="Times New Roman" w:cs="Times New Roman"/>
          <w:sz w:val="28"/>
          <w:szCs w:val="28"/>
        </w:rPr>
        <w:t>ные на организацию летнего чтения и  детско-подросткового, семейного досуга в Горнозаводске.</w:t>
      </w:r>
    </w:p>
    <w:p w:rsidR="00AF463E" w:rsidRPr="00BC0F90" w:rsidRDefault="003C17FE"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В рамках программы были реализованы мероприятия, направленные как на орган</w:t>
      </w:r>
      <w:r w:rsidRPr="00BC0F90">
        <w:rPr>
          <w:rFonts w:ascii="Times New Roman" w:hAnsi="Times New Roman" w:cs="Times New Roman"/>
          <w:sz w:val="28"/>
          <w:szCs w:val="28"/>
        </w:rPr>
        <w:t>и</w:t>
      </w:r>
      <w:r w:rsidRPr="00BC0F90">
        <w:rPr>
          <w:rFonts w:ascii="Times New Roman" w:hAnsi="Times New Roman" w:cs="Times New Roman"/>
          <w:sz w:val="28"/>
          <w:szCs w:val="28"/>
        </w:rPr>
        <w:t>зацию летнего досуга детей  неорганизованных, так и на привлечение к социально- активному досугу детей, отдыхающих в городских лагерях отдыха на базе МАОУ «СОШ №1», клуба «Факел» (ЛПУмг), «Дома культуры им. Л.И. Бэра». Для  проп</w:t>
      </w:r>
      <w:r w:rsidRPr="00BC0F90">
        <w:rPr>
          <w:rFonts w:ascii="Times New Roman" w:hAnsi="Times New Roman" w:cs="Times New Roman"/>
          <w:sz w:val="28"/>
          <w:szCs w:val="28"/>
        </w:rPr>
        <w:t>а</w:t>
      </w:r>
      <w:r w:rsidRPr="00BC0F90">
        <w:rPr>
          <w:rFonts w:ascii="Times New Roman" w:hAnsi="Times New Roman" w:cs="Times New Roman"/>
          <w:sz w:val="28"/>
          <w:szCs w:val="28"/>
        </w:rPr>
        <w:t>ганды чтения   в летний период реализовывались мероприятия разнообразного фо</w:t>
      </w:r>
      <w:r w:rsidRPr="00BC0F90">
        <w:rPr>
          <w:rFonts w:ascii="Times New Roman" w:hAnsi="Times New Roman" w:cs="Times New Roman"/>
          <w:sz w:val="28"/>
          <w:szCs w:val="28"/>
        </w:rPr>
        <w:t>р</w:t>
      </w:r>
      <w:r w:rsidRPr="00BC0F90">
        <w:rPr>
          <w:rFonts w:ascii="Times New Roman" w:hAnsi="Times New Roman" w:cs="Times New Roman"/>
          <w:sz w:val="28"/>
          <w:szCs w:val="28"/>
        </w:rPr>
        <w:t>мата: игры - квесты, игровые и интерактивные программы, театральные мастер-классы и мастерские прикладного творчества, и, конечно же – сторителлинг.</w:t>
      </w:r>
      <w:r w:rsidR="00511E3A" w:rsidRPr="00BC0F90">
        <w:rPr>
          <w:rFonts w:ascii="Times New Roman" w:hAnsi="Times New Roman" w:cs="Times New Roman"/>
          <w:sz w:val="28"/>
          <w:szCs w:val="28"/>
        </w:rPr>
        <w:t>Для р</w:t>
      </w:r>
      <w:r w:rsidR="00511E3A" w:rsidRPr="00BC0F90">
        <w:rPr>
          <w:rFonts w:ascii="Times New Roman" w:hAnsi="Times New Roman" w:cs="Times New Roman"/>
          <w:sz w:val="28"/>
          <w:szCs w:val="28"/>
        </w:rPr>
        <w:t>е</w:t>
      </w:r>
      <w:r w:rsidR="00511E3A" w:rsidRPr="00BC0F90">
        <w:rPr>
          <w:rFonts w:ascii="Times New Roman" w:hAnsi="Times New Roman" w:cs="Times New Roman"/>
          <w:sz w:val="28"/>
          <w:szCs w:val="28"/>
        </w:rPr>
        <w:t xml:space="preserve">бят среднего школьного возраста, отдыхающих в городском  лагере отдыха на базе МАОУ «СОШ №1», клуба «Факел» (ЛПУмг) и «Дома культуры им. Л.И. Бэра» были реализованы мероприятия в соответствии с их интересами.Мероприятие </w:t>
      </w:r>
      <w:r w:rsidR="00511E3A" w:rsidRPr="00BC0F90">
        <w:rPr>
          <w:rFonts w:ascii="Times New Roman" w:hAnsi="Times New Roman" w:cs="Times New Roman"/>
          <w:b/>
          <w:sz w:val="28"/>
          <w:szCs w:val="28"/>
        </w:rPr>
        <w:t xml:space="preserve">«Театр- 24» </w:t>
      </w:r>
      <w:r w:rsidR="00511E3A" w:rsidRPr="00BC0F90">
        <w:rPr>
          <w:rFonts w:ascii="Times New Roman" w:hAnsi="Times New Roman" w:cs="Times New Roman"/>
          <w:sz w:val="28"/>
          <w:szCs w:val="28"/>
        </w:rPr>
        <w:t xml:space="preserve"> представляло интерактивную программу с  ярко выраженной театральной составл</w:t>
      </w:r>
      <w:r w:rsidR="00511E3A" w:rsidRPr="00BC0F90">
        <w:rPr>
          <w:rFonts w:ascii="Times New Roman" w:hAnsi="Times New Roman" w:cs="Times New Roman"/>
          <w:sz w:val="28"/>
          <w:szCs w:val="28"/>
        </w:rPr>
        <w:t>я</w:t>
      </w:r>
      <w:r w:rsidR="00511E3A" w:rsidRPr="00BC0F90">
        <w:rPr>
          <w:rFonts w:ascii="Times New Roman" w:hAnsi="Times New Roman" w:cs="Times New Roman"/>
          <w:sz w:val="28"/>
          <w:szCs w:val="28"/>
        </w:rPr>
        <w:t>ющей. Театрализованные игры, театральные игры – экспромты – всё это привлекало подростков и позволяло проявить свои способности. Модератором  данного мер</w:t>
      </w:r>
      <w:r w:rsidR="00511E3A" w:rsidRPr="00BC0F90">
        <w:rPr>
          <w:rFonts w:ascii="Times New Roman" w:hAnsi="Times New Roman" w:cs="Times New Roman"/>
          <w:sz w:val="28"/>
          <w:szCs w:val="28"/>
        </w:rPr>
        <w:t>о</w:t>
      </w:r>
      <w:r w:rsidR="00511E3A" w:rsidRPr="00BC0F90">
        <w:rPr>
          <w:rFonts w:ascii="Times New Roman" w:hAnsi="Times New Roman" w:cs="Times New Roman"/>
          <w:sz w:val="28"/>
          <w:szCs w:val="28"/>
        </w:rPr>
        <w:t>приятия стал волонтёр- специалист театрального творчества.А для любителей пут</w:t>
      </w:r>
      <w:r w:rsidR="00511E3A" w:rsidRPr="00BC0F90">
        <w:rPr>
          <w:rFonts w:ascii="Times New Roman" w:hAnsi="Times New Roman" w:cs="Times New Roman"/>
          <w:sz w:val="28"/>
          <w:szCs w:val="28"/>
        </w:rPr>
        <w:t>е</w:t>
      </w:r>
      <w:r w:rsidR="00511E3A" w:rsidRPr="00BC0F90">
        <w:rPr>
          <w:rFonts w:ascii="Times New Roman" w:hAnsi="Times New Roman" w:cs="Times New Roman"/>
          <w:sz w:val="28"/>
          <w:szCs w:val="28"/>
        </w:rPr>
        <w:t xml:space="preserve">шествий, был реализован  цикл </w:t>
      </w:r>
      <w:r w:rsidR="00511E3A" w:rsidRPr="00BC0F90">
        <w:rPr>
          <w:rFonts w:ascii="Times New Roman" w:hAnsi="Times New Roman" w:cs="Times New Roman"/>
          <w:b/>
          <w:sz w:val="28"/>
          <w:szCs w:val="28"/>
        </w:rPr>
        <w:t>Квест – игр «Горнозаводские маршруты»,</w:t>
      </w:r>
      <w:r w:rsidR="00511E3A" w:rsidRPr="00BC0F90">
        <w:rPr>
          <w:rFonts w:ascii="Times New Roman" w:hAnsi="Times New Roman" w:cs="Times New Roman"/>
          <w:sz w:val="28"/>
          <w:szCs w:val="28"/>
        </w:rPr>
        <w:t xml:space="preserve"> позв</w:t>
      </w:r>
      <w:r w:rsidR="00511E3A" w:rsidRPr="00BC0F90">
        <w:rPr>
          <w:rFonts w:ascii="Times New Roman" w:hAnsi="Times New Roman" w:cs="Times New Roman"/>
          <w:sz w:val="28"/>
          <w:szCs w:val="28"/>
        </w:rPr>
        <w:t>о</w:t>
      </w:r>
      <w:r w:rsidR="00511E3A" w:rsidRPr="00BC0F90">
        <w:rPr>
          <w:rFonts w:ascii="Times New Roman" w:hAnsi="Times New Roman" w:cs="Times New Roman"/>
          <w:sz w:val="28"/>
          <w:szCs w:val="28"/>
        </w:rPr>
        <w:t>ляющий не только  поучаствовать  в интересном  мероприятии, но и узнать много н</w:t>
      </w:r>
      <w:r w:rsidR="00511E3A" w:rsidRPr="00BC0F90">
        <w:rPr>
          <w:rFonts w:ascii="Times New Roman" w:hAnsi="Times New Roman" w:cs="Times New Roman"/>
          <w:sz w:val="28"/>
          <w:szCs w:val="28"/>
        </w:rPr>
        <w:t>о</w:t>
      </w:r>
      <w:r w:rsidR="00511E3A" w:rsidRPr="00BC0F90">
        <w:rPr>
          <w:rFonts w:ascii="Times New Roman" w:hAnsi="Times New Roman" w:cs="Times New Roman"/>
          <w:sz w:val="28"/>
          <w:szCs w:val="28"/>
        </w:rPr>
        <w:t>вого о родном городе.Для детей всех возрастных групп, не охваченных организова</w:t>
      </w:r>
      <w:r w:rsidR="00511E3A" w:rsidRPr="00BC0F90">
        <w:rPr>
          <w:rFonts w:ascii="Times New Roman" w:hAnsi="Times New Roman" w:cs="Times New Roman"/>
          <w:sz w:val="28"/>
          <w:szCs w:val="28"/>
        </w:rPr>
        <w:t>н</w:t>
      </w:r>
      <w:r w:rsidR="00511E3A" w:rsidRPr="00BC0F90">
        <w:rPr>
          <w:rFonts w:ascii="Times New Roman" w:hAnsi="Times New Roman" w:cs="Times New Roman"/>
          <w:sz w:val="28"/>
          <w:szCs w:val="28"/>
        </w:rPr>
        <w:t>ным летним отдыхом,  функционировали мастер - классы прикладного творчества «БУК – Хобби», где ребята  создавали из бросового материала  различные поделки, занимались конструированием из бумаги, рисовали.</w:t>
      </w:r>
      <w:r w:rsidR="00F46C54" w:rsidRPr="00BC0F90">
        <w:rPr>
          <w:rFonts w:ascii="Times New Roman" w:hAnsi="Times New Roman" w:cs="Times New Roman"/>
          <w:sz w:val="28"/>
          <w:szCs w:val="28"/>
        </w:rPr>
        <w:t xml:space="preserve"> </w:t>
      </w:r>
    </w:p>
    <w:p w:rsidR="00E0311B" w:rsidRDefault="00E0311B" w:rsidP="00BC0F90">
      <w:pPr>
        <w:spacing w:after="0" w:line="240" w:lineRule="auto"/>
        <w:jc w:val="center"/>
        <w:rPr>
          <w:rFonts w:ascii="Times New Roman" w:hAnsi="Times New Roman" w:cs="Times New Roman"/>
          <w:b/>
          <w:sz w:val="28"/>
          <w:szCs w:val="28"/>
        </w:rPr>
      </w:pPr>
    </w:p>
    <w:p w:rsidR="007275A8" w:rsidRPr="00BC0F90" w:rsidRDefault="007275A8"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БиблиоСумерки</w:t>
      </w:r>
    </w:p>
    <w:p w:rsidR="00AF463E" w:rsidRPr="00BC0F90" w:rsidRDefault="00AF463E"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Библиотеки района уже не первый год участвуют в акции «БиблиоНочь». В отчетном году главной темой стала экология. 2</w:t>
      </w:r>
      <w:r w:rsidRPr="00BC0F90">
        <w:rPr>
          <w:rFonts w:ascii="Times New Roman" w:eastAsia="Times New Roman" w:hAnsi="Times New Roman" w:cs="Times New Roman"/>
          <w:b/>
          <w:bCs/>
          <w:color w:val="333333"/>
          <w:sz w:val="28"/>
          <w:szCs w:val="28"/>
          <w:lang w:eastAsia="ru-RU"/>
        </w:rPr>
        <w:t>1 апреля</w:t>
      </w:r>
      <w:r w:rsidRPr="00BC0F90">
        <w:rPr>
          <w:rFonts w:ascii="Times New Roman" w:eastAsia="Times New Roman" w:hAnsi="Times New Roman" w:cs="Times New Roman"/>
          <w:color w:val="333333"/>
          <w:sz w:val="28"/>
          <w:szCs w:val="28"/>
          <w:lang w:eastAsia="ru-RU"/>
        </w:rPr>
        <w:t> гостеприимно  распахнулись  двери межпоселенческой библиотеки  в Горнозаводске, встречая всех желающих провести Библионочь в библиотеке. В этом году Всероссийская </w:t>
      </w:r>
      <w:r w:rsidRPr="00BC0F90">
        <w:rPr>
          <w:rFonts w:ascii="Times New Roman" w:eastAsia="Times New Roman" w:hAnsi="Times New Roman" w:cs="Times New Roman"/>
          <w:b/>
          <w:bCs/>
          <w:color w:val="333333"/>
          <w:sz w:val="28"/>
          <w:szCs w:val="28"/>
          <w:lang w:eastAsia="ru-RU"/>
        </w:rPr>
        <w:t>акция Библионочь -2017</w:t>
      </w:r>
      <w:r w:rsidRPr="00BC0F90">
        <w:rPr>
          <w:rFonts w:ascii="Times New Roman" w:eastAsia="Times New Roman" w:hAnsi="Times New Roman" w:cs="Times New Roman"/>
          <w:color w:val="333333"/>
          <w:sz w:val="28"/>
          <w:szCs w:val="28"/>
          <w:lang w:eastAsia="ru-RU"/>
        </w:rPr>
        <w:t>была посвящена </w:t>
      </w:r>
      <w:r w:rsidRPr="00BC0F90">
        <w:rPr>
          <w:rFonts w:ascii="Times New Roman" w:eastAsia="Times New Roman" w:hAnsi="Times New Roman" w:cs="Times New Roman"/>
          <w:b/>
          <w:bCs/>
          <w:color w:val="333333"/>
          <w:sz w:val="28"/>
          <w:szCs w:val="28"/>
          <w:lang w:eastAsia="ru-RU"/>
        </w:rPr>
        <w:t>Году экологии</w:t>
      </w:r>
      <w:r w:rsidRPr="00BC0F90">
        <w:rPr>
          <w:rFonts w:ascii="Times New Roman" w:eastAsia="Times New Roman" w:hAnsi="Times New Roman" w:cs="Times New Roman"/>
          <w:color w:val="333333"/>
          <w:sz w:val="28"/>
          <w:szCs w:val="28"/>
          <w:lang w:eastAsia="ru-RU"/>
        </w:rPr>
        <w:t>. Увлекательное путешествие началось с акции </w:t>
      </w:r>
      <w:r w:rsidRPr="00BC0F90">
        <w:rPr>
          <w:rFonts w:ascii="Times New Roman" w:eastAsia="Times New Roman" w:hAnsi="Times New Roman" w:cs="Times New Roman"/>
          <w:b/>
          <w:bCs/>
          <w:color w:val="333333"/>
          <w:sz w:val="28"/>
          <w:szCs w:val="28"/>
          <w:lang w:eastAsia="ru-RU"/>
        </w:rPr>
        <w:t>«Дерево жизни».</w:t>
      </w:r>
      <w:r w:rsidRPr="00BC0F90">
        <w:rPr>
          <w:rFonts w:ascii="Times New Roman" w:eastAsia="Times New Roman" w:hAnsi="Times New Roman" w:cs="Times New Roman"/>
          <w:color w:val="333333"/>
          <w:sz w:val="28"/>
          <w:szCs w:val="28"/>
          <w:lang w:eastAsia="ru-RU"/>
        </w:rPr>
        <w:t> Девиз акции – Здоровый образ жизни». Каждый участник вырезает контур своей ладошки из бумаги и прикрепляет к «Дереву жизни». Ребята приняли активное участие в мастер-классе </w:t>
      </w:r>
      <w:r w:rsidRPr="00BC0F90">
        <w:rPr>
          <w:rFonts w:ascii="Times New Roman" w:eastAsia="Times New Roman" w:hAnsi="Times New Roman" w:cs="Times New Roman"/>
          <w:b/>
          <w:bCs/>
          <w:color w:val="333333"/>
          <w:sz w:val="28"/>
          <w:szCs w:val="28"/>
          <w:lang w:eastAsia="ru-RU"/>
        </w:rPr>
        <w:t>«Роспись гипсовых фигур».</w:t>
      </w:r>
      <w:r w:rsidRPr="00BC0F90">
        <w:rPr>
          <w:rFonts w:ascii="Times New Roman" w:eastAsia="Times New Roman" w:hAnsi="Times New Roman" w:cs="Times New Roman"/>
          <w:color w:val="333333"/>
          <w:sz w:val="28"/>
          <w:szCs w:val="28"/>
          <w:lang w:eastAsia="ru-RU"/>
        </w:rPr>
        <w:t> Больший интерес привлекла площадка эко-детектив </w:t>
      </w:r>
      <w:r w:rsidRPr="00BC0F90">
        <w:rPr>
          <w:rFonts w:ascii="Times New Roman" w:eastAsia="Times New Roman" w:hAnsi="Times New Roman" w:cs="Times New Roman"/>
          <w:b/>
          <w:bCs/>
          <w:color w:val="333333"/>
          <w:sz w:val="28"/>
          <w:szCs w:val="28"/>
          <w:lang w:eastAsia="ru-RU"/>
        </w:rPr>
        <w:t>«Правовая паутина»</w:t>
      </w:r>
      <w:r w:rsidRPr="00BC0F90">
        <w:rPr>
          <w:rFonts w:ascii="Times New Roman" w:eastAsia="Times New Roman" w:hAnsi="Times New Roman" w:cs="Times New Roman"/>
          <w:color w:val="333333"/>
          <w:sz w:val="28"/>
          <w:szCs w:val="28"/>
          <w:lang w:eastAsia="ru-RU"/>
        </w:rPr>
        <w:t> и викторина </w:t>
      </w:r>
      <w:r w:rsidRPr="00BC0F90">
        <w:rPr>
          <w:rFonts w:ascii="Times New Roman" w:eastAsia="Times New Roman" w:hAnsi="Times New Roman" w:cs="Times New Roman"/>
          <w:b/>
          <w:bCs/>
          <w:color w:val="333333"/>
          <w:sz w:val="28"/>
          <w:szCs w:val="28"/>
          <w:lang w:eastAsia="ru-RU"/>
        </w:rPr>
        <w:t>«Кто вокруг живет, что вокруг растет?». </w:t>
      </w:r>
      <w:r w:rsidRPr="00BC0F90">
        <w:rPr>
          <w:rFonts w:ascii="Times New Roman" w:eastAsia="Times New Roman" w:hAnsi="Times New Roman" w:cs="Times New Roman"/>
          <w:color w:val="333333"/>
          <w:sz w:val="28"/>
          <w:szCs w:val="28"/>
          <w:lang w:eastAsia="ru-RU"/>
        </w:rPr>
        <w:t> Мастерская </w:t>
      </w:r>
      <w:r w:rsidRPr="00BC0F90">
        <w:rPr>
          <w:rFonts w:ascii="Times New Roman" w:eastAsia="Times New Roman" w:hAnsi="Times New Roman" w:cs="Times New Roman"/>
          <w:b/>
          <w:bCs/>
          <w:color w:val="333333"/>
          <w:sz w:val="28"/>
          <w:szCs w:val="28"/>
          <w:lang w:eastAsia="ru-RU"/>
        </w:rPr>
        <w:t>«Поделки и бумаги»</w:t>
      </w:r>
      <w:r w:rsidRPr="00BC0F90">
        <w:rPr>
          <w:rFonts w:ascii="Times New Roman" w:eastAsia="Times New Roman" w:hAnsi="Times New Roman" w:cs="Times New Roman"/>
          <w:color w:val="333333"/>
          <w:sz w:val="28"/>
          <w:szCs w:val="28"/>
          <w:lang w:eastAsia="ru-RU"/>
        </w:rPr>
        <w:t> собирает каждый год все бол</w:t>
      </w:r>
      <w:r w:rsidRPr="00BC0F90">
        <w:rPr>
          <w:rFonts w:ascii="Times New Roman" w:eastAsia="Times New Roman" w:hAnsi="Times New Roman" w:cs="Times New Roman"/>
          <w:color w:val="333333"/>
          <w:sz w:val="28"/>
          <w:szCs w:val="28"/>
          <w:lang w:eastAsia="ru-RU"/>
        </w:rPr>
        <w:t>ь</w:t>
      </w:r>
      <w:r w:rsidRPr="00BC0F90">
        <w:rPr>
          <w:rFonts w:ascii="Times New Roman" w:eastAsia="Times New Roman" w:hAnsi="Times New Roman" w:cs="Times New Roman"/>
          <w:color w:val="333333"/>
          <w:sz w:val="28"/>
          <w:szCs w:val="28"/>
          <w:lang w:eastAsia="ru-RU"/>
        </w:rPr>
        <w:t>ше и больше ребят которые любят творить своими руками. И завершилось меропри</w:t>
      </w:r>
      <w:r w:rsidRPr="00BC0F90">
        <w:rPr>
          <w:rFonts w:ascii="Times New Roman" w:eastAsia="Times New Roman" w:hAnsi="Times New Roman" w:cs="Times New Roman"/>
          <w:color w:val="333333"/>
          <w:sz w:val="28"/>
          <w:szCs w:val="28"/>
          <w:lang w:eastAsia="ru-RU"/>
        </w:rPr>
        <w:t>я</w:t>
      </w:r>
      <w:r w:rsidRPr="00BC0F90">
        <w:rPr>
          <w:rFonts w:ascii="Times New Roman" w:eastAsia="Times New Roman" w:hAnsi="Times New Roman" w:cs="Times New Roman"/>
          <w:color w:val="333333"/>
          <w:sz w:val="28"/>
          <w:szCs w:val="28"/>
          <w:lang w:eastAsia="ru-RU"/>
        </w:rPr>
        <w:t>тие на площадке </w:t>
      </w:r>
      <w:r w:rsidRPr="00BC0F90">
        <w:rPr>
          <w:rFonts w:ascii="Times New Roman" w:eastAsia="Times New Roman" w:hAnsi="Times New Roman" w:cs="Times New Roman"/>
          <w:b/>
          <w:bCs/>
          <w:color w:val="333333"/>
          <w:sz w:val="28"/>
          <w:szCs w:val="28"/>
          <w:lang w:eastAsia="ru-RU"/>
        </w:rPr>
        <w:t>«Красивая планета»</w:t>
      </w:r>
      <w:r w:rsidR="00661E80" w:rsidRPr="00BC0F90">
        <w:rPr>
          <w:rFonts w:ascii="Times New Roman" w:eastAsia="Times New Roman" w:hAnsi="Times New Roman" w:cs="Times New Roman"/>
          <w:b/>
          <w:bCs/>
          <w:color w:val="333333"/>
          <w:sz w:val="28"/>
          <w:szCs w:val="28"/>
          <w:lang w:eastAsia="ru-RU"/>
        </w:rPr>
        <w:t xml:space="preserve"> </w:t>
      </w:r>
      <w:r w:rsidRPr="00BC0F90">
        <w:rPr>
          <w:rFonts w:ascii="Times New Roman" w:eastAsia="Times New Roman" w:hAnsi="Times New Roman" w:cs="Times New Roman"/>
          <w:color w:val="333333"/>
          <w:sz w:val="28"/>
          <w:szCs w:val="28"/>
          <w:lang w:eastAsia="ru-RU"/>
        </w:rPr>
        <w:t>(чтение стихов о природе).Оживленная атм</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сфера, которая царила в нашей библиотеке, подтвердила нам, что экология в совр</w:t>
      </w:r>
      <w:r w:rsidRPr="00BC0F90">
        <w:rPr>
          <w:rFonts w:ascii="Times New Roman" w:eastAsia="Times New Roman" w:hAnsi="Times New Roman" w:cs="Times New Roman"/>
          <w:color w:val="333333"/>
          <w:sz w:val="28"/>
          <w:szCs w:val="28"/>
          <w:lang w:eastAsia="ru-RU"/>
        </w:rPr>
        <w:t>е</w:t>
      </w:r>
      <w:r w:rsidRPr="00BC0F90">
        <w:rPr>
          <w:rFonts w:ascii="Times New Roman" w:eastAsia="Times New Roman" w:hAnsi="Times New Roman" w:cs="Times New Roman"/>
          <w:color w:val="333333"/>
          <w:sz w:val="28"/>
          <w:szCs w:val="28"/>
          <w:lang w:eastAsia="ru-RU"/>
        </w:rPr>
        <w:t>менном мире занимает большую роль и никого не оставляет равнодушной. За пр</w:t>
      </w:r>
      <w:r w:rsidRPr="00BC0F90">
        <w:rPr>
          <w:rFonts w:ascii="Times New Roman" w:eastAsia="Times New Roman" w:hAnsi="Times New Roman" w:cs="Times New Roman"/>
          <w:color w:val="333333"/>
          <w:sz w:val="28"/>
          <w:szCs w:val="28"/>
          <w:lang w:eastAsia="ru-RU"/>
        </w:rPr>
        <w:t>а</w:t>
      </w:r>
      <w:r w:rsidRPr="00BC0F90">
        <w:rPr>
          <w:rFonts w:ascii="Times New Roman" w:eastAsia="Times New Roman" w:hAnsi="Times New Roman" w:cs="Times New Roman"/>
          <w:color w:val="333333"/>
          <w:sz w:val="28"/>
          <w:szCs w:val="28"/>
          <w:lang w:eastAsia="ru-RU"/>
        </w:rPr>
        <w:t>вильные ответы ребята получали жетоны. Все участники акции были награждены памятными призами и сувенирами.</w:t>
      </w:r>
    </w:p>
    <w:p w:rsidR="00E0311B" w:rsidRDefault="00E0311B" w:rsidP="00BC0F90">
      <w:pPr>
        <w:spacing w:after="0" w:line="240" w:lineRule="auto"/>
        <w:jc w:val="both"/>
        <w:rPr>
          <w:rFonts w:ascii="Times New Roman" w:hAnsi="Times New Roman" w:cs="Times New Roman"/>
          <w:b/>
          <w:sz w:val="28"/>
          <w:szCs w:val="28"/>
        </w:rPr>
      </w:pPr>
    </w:p>
    <w:p w:rsidR="001F7388" w:rsidRPr="00BC0F90" w:rsidRDefault="001F7388"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6.4.Обеспечение потребности в деловом и профессиональном чтении различных групп читателей.</w:t>
      </w:r>
    </w:p>
    <w:p w:rsidR="001F7388" w:rsidRPr="00BC0F90" w:rsidRDefault="001F7388" w:rsidP="00BC0F90">
      <w:pPr>
        <w:spacing w:after="0" w:line="240" w:lineRule="auto"/>
        <w:ind w:firstLine="720"/>
        <w:jc w:val="both"/>
        <w:rPr>
          <w:rFonts w:ascii="Times New Roman" w:hAnsi="Times New Roman" w:cs="Times New Roman"/>
          <w:sz w:val="28"/>
          <w:szCs w:val="28"/>
        </w:rPr>
      </w:pPr>
      <w:r w:rsidRPr="00BC0F90">
        <w:rPr>
          <w:rFonts w:ascii="Times New Roman" w:hAnsi="Times New Roman" w:cs="Times New Roman"/>
          <w:sz w:val="28"/>
          <w:szCs w:val="28"/>
        </w:rPr>
        <w:t xml:space="preserve">МБУК «ГЦДБ», несмотря на своё приоритетное направление – обслуживание детей – предоставляет услуги по организации </w:t>
      </w:r>
      <w:r w:rsidRPr="00BC0F90">
        <w:rPr>
          <w:rFonts w:ascii="Times New Roman" w:hAnsi="Times New Roman" w:cs="Times New Roman"/>
          <w:b/>
          <w:sz w:val="28"/>
          <w:szCs w:val="28"/>
        </w:rPr>
        <w:t>образовательного чтения</w:t>
      </w:r>
      <w:r w:rsidRPr="00BC0F90">
        <w:rPr>
          <w:rFonts w:ascii="Times New Roman" w:hAnsi="Times New Roman" w:cs="Times New Roman"/>
          <w:sz w:val="28"/>
          <w:szCs w:val="28"/>
        </w:rPr>
        <w:t xml:space="preserve"> таким кат</w:t>
      </w:r>
      <w:r w:rsidRPr="00BC0F90">
        <w:rPr>
          <w:rFonts w:ascii="Times New Roman" w:hAnsi="Times New Roman" w:cs="Times New Roman"/>
          <w:sz w:val="28"/>
          <w:szCs w:val="28"/>
        </w:rPr>
        <w:t>е</w:t>
      </w:r>
      <w:r w:rsidRPr="00BC0F90">
        <w:rPr>
          <w:rFonts w:ascii="Times New Roman" w:hAnsi="Times New Roman" w:cs="Times New Roman"/>
          <w:sz w:val="28"/>
          <w:szCs w:val="28"/>
        </w:rPr>
        <w:t>гория пользователей, как студенты ССУЗОВ, ВУЗОВ; работники различных профе</w:t>
      </w:r>
      <w:r w:rsidRPr="00BC0F90">
        <w:rPr>
          <w:rFonts w:ascii="Times New Roman" w:hAnsi="Times New Roman" w:cs="Times New Roman"/>
          <w:sz w:val="28"/>
          <w:szCs w:val="28"/>
        </w:rPr>
        <w:t>с</w:t>
      </w:r>
      <w:r w:rsidRPr="00BC0F90">
        <w:rPr>
          <w:rFonts w:ascii="Times New Roman" w:hAnsi="Times New Roman" w:cs="Times New Roman"/>
          <w:sz w:val="28"/>
          <w:szCs w:val="28"/>
        </w:rPr>
        <w:t>сиональных  категорий. С целью обеспечения потребности в деловом и професси</w:t>
      </w:r>
      <w:r w:rsidRPr="00BC0F90">
        <w:rPr>
          <w:rFonts w:ascii="Times New Roman" w:hAnsi="Times New Roman" w:cs="Times New Roman"/>
          <w:sz w:val="28"/>
          <w:szCs w:val="28"/>
        </w:rPr>
        <w:t>о</w:t>
      </w:r>
      <w:r w:rsidRPr="00BC0F90">
        <w:rPr>
          <w:rFonts w:ascii="Times New Roman" w:hAnsi="Times New Roman" w:cs="Times New Roman"/>
          <w:sz w:val="28"/>
          <w:szCs w:val="28"/>
        </w:rPr>
        <w:t>нальном чтении специалисты МБУК «ГЦДБ» проводят  книжные выставки – инфо</w:t>
      </w:r>
      <w:r w:rsidRPr="00BC0F90">
        <w:rPr>
          <w:rFonts w:ascii="Times New Roman" w:hAnsi="Times New Roman" w:cs="Times New Roman"/>
          <w:sz w:val="28"/>
          <w:szCs w:val="28"/>
        </w:rPr>
        <w:t>р</w:t>
      </w:r>
      <w:r w:rsidRPr="00BC0F90">
        <w:rPr>
          <w:rFonts w:ascii="Times New Roman" w:hAnsi="Times New Roman" w:cs="Times New Roman"/>
          <w:sz w:val="28"/>
          <w:szCs w:val="28"/>
        </w:rPr>
        <w:t xml:space="preserve">мации; используют такую форму, как </w:t>
      </w:r>
      <w:r w:rsidRPr="00BC0F90">
        <w:rPr>
          <w:rFonts w:ascii="Times New Roman" w:hAnsi="Times New Roman" w:cs="Times New Roman"/>
          <w:b/>
          <w:sz w:val="28"/>
          <w:szCs w:val="28"/>
        </w:rPr>
        <w:t>«Досье</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нужной информации»,</w:t>
      </w:r>
      <w:r w:rsidRPr="00BC0F90">
        <w:rPr>
          <w:rFonts w:ascii="Times New Roman" w:hAnsi="Times New Roman" w:cs="Times New Roman"/>
          <w:sz w:val="28"/>
          <w:szCs w:val="28"/>
        </w:rPr>
        <w:t xml:space="preserve"> где собраны все сведения о профессиональной литературе по различным отраслям. С 2011 года введена такая услуга, как «</w:t>
      </w:r>
      <w:r w:rsidRPr="00BC0F90">
        <w:rPr>
          <w:rFonts w:ascii="Times New Roman" w:hAnsi="Times New Roman" w:cs="Times New Roman"/>
          <w:b/>
          <w:sz w:val="28"/>
          <w:szCs w:val="28"/>
        </w:rPr>
        <w:t>Быстрая справка</w:t>
      </w:r>
      <w:r w:rsidRPr="00BC0F90">
        <w:rPr>
          <w:rFonts w:ascii="Times New Roman" w:hAnsi="Times New Roman" w:cs="Times New Roman"/>
          <w:sz w:val="28"/>
          <w:szCs w:val="28"/>
        </w:rPr>
        <w:t>» /подбор на бумажных и электронных носителях информации на определённую тему/. Особое внимание уделяется педаг</w:t>
      </w:r>
      <w:r w:rsidRPr="00BC0F90">
        <w:rPr>
          <w:rFonts w:ascii="Times New Roman" w:hAnsi="Times New Roman" w:cs="Times New Roman"/>
          <w:sz w:val="28"/>
          <w:szCs w:val="28"/>
        </w:rPr>
        <w:t>о</w:t>
      </w:r>
      <w:r w:rsidRPr="00BC0F90">
        <w:rPr>
          <w:rFonts w:ascii="Times New Roman" w:hAnsi="Times New Roman" w:cs="Times New Roman"/>
          <w:sz w:val="28"/>
          <w:szCs w:val="28"/>
        </w:rPr>
        <w:t>гам дошкольных и общеобразовательных учреждений. Для данной категории польз</w:t>
      </w:r>
      <w:r w:rsidRPr="00BC0F90">
        <w:rPr>
          <w:rFonts w:ascii="Times New Roman" w:hAnsi="Times New Roman" w:cs="Times New Roman"/>
          <w:sz w:val="28"/>
          <w:szCs w:val="28"/>
        </w:rPr>
        <w:t>о</w:t>
      </w:r>
      <w:r w:rsidRPr="00BC0F90">
        <w:rPr>
          <w:rFonts w:ascii="Times New Roman" w:hAnsi="Times New Roman" w:cs="Times New Roman"/>
          <w:sz w:val="28"/>
          <w:szCs w:val="28"/>
        </w:rPr>
        <w:t>вателей создан информационный банк данных литературы и периодических изданий педагогической и психологической направленности. Проводятся «</w:t>
      </w:r>
      <w:r w:rsidRPr="00BC0F90">
        <w:rPr>
          <w:rFonts w:ascii="Times New Roman" w:hAnsi="Times New Roman" w:cs="Times New Roman"/>
          <w:b/>
          <w:sz w:val="28"/>
          <w:szCs w:val="28"/>
        </w:rPr>
        <w:t>Дни информ</w:t>
      </w:r>
      <w:r w:rsidRPr="00BC0F90">
        <w:rPr>
          <w:rFonts w:ascii="Times New Roman" w:hAnsi="Times New Roman" w:cs="Times New Roman"/>
          <w:b/>
          <w:sz w:val="28"/>
          <w:szCs w:val="28"/>
        </w:rPr>
        <w:t>а</w:t>
      </w:r>
      <w:r w:rsidRPr="00BC0F90">
        <w:rPr>
          <w:rFonts w:ascii="Times New Roman" w:hAnsi="Times New Roman" w:cs="Times New Roman"/>
          <w:b/>
          <w:sz w:val="28"/>
          <w:szCs w:val="28"/>
        </w:rPr>
        <w:t>ции»;</w:t>
      </w:r>
      <w:r w:rsidRPr="00BC0F90">
        <w:rPr>
          <w:rFonts w:ascii="Times New Roman" w:hAnsi="Times New Roman" w:cs="Times New Roman"/>
          <w:sz w:val="28"/>
          <w:szCs w:val="28"/>
        </w:rPr>
        <w:t xml:space="preserve"> стало традиционным индивидуальное и групповое информирование /рекомендательные списки, бюллетени/, которое проводится с целью ознакомления данной категории пользователей  с литературой  определённой тематики, спосо</w:t>
      </w:r>
      <w:r w:rsidRPr="00BC0F90">
        <w:rPr>
          <w:rFonts w:ascii="Times New Roman" w:hAnsi="Times New Roman" w:cs="Times New Roman"/>
          <w:sz w:val="28"/>
          <w:szCs w:val="28"/>
        </w:rPr>
        <w:t>б</w:t>
      </w:r>
      <w:r w:rsidRPr="00BC0F90">
        <w:rPr>
          <w:rFonts w:ascii="Times New Roman" w:hAnsi="Times New Roman" w:cs="Times New Roman"/>
          <w:sz w:val="28"/>
          <w:szCs w:val="28"/>
        </w:rPr>
        <w:t xml:space="preserve">ствующей образовательному чтению. </w:t>
      </w:r>
    </w:p>
    <w:p w:rsidR="001F7388" w:rsidRPr="00BC0F90" w:rsidRDefault="001F7388" w:rsidP="00BC0F90">
      <w:pPr>
        <w:spacing w:after="0" w:line="240" w:lineRule="auto"/>
        <w:ind w:firstLine="720"/>
        <w:jc w:val="both"/>
        <w:rPr>
          <w:rFonts w:ascii="Times New Roman" w:hAnsi="Times New Roman" w:cs="Times New Roman"/>
          <w:b/>
          <w:sz w:val="28"/>
          <w:szCs w:val="28"/>
        </w:rPr>
      </w:pPr>
      <w:r w:rsidRPr="00BC0F90">
        <w:rPr>
          <w:rFonts w:ascii="Times New Roman" w:hAnsi="Times New Roman" w:cs="Times New Roman"/>
          <w:b/>
          <w:sz w:val="28"/>
          <w:szCs w:val="28"/>
        </w:rPr>
        <w:t>«Педагогические площадки»</w:t>
      </w:r>
    </w:p>
    <w:p w:rsidR="001F7388" w:rsidRPr="00BC0F90" w:rsidRDefault="001F7388" w:rsidP="00BC0F90">
      <w:pPr>
        <w:spacing w:after="0" w:line="240" w:lineRule="auto"/>
        <w:ind w:firstLine="720"/>
        <w:jc w:val="both"/>
        <w:rPr>
          <w:rFonts w:ascii="Times New Roman" w:hAnsi="Times New Roman" w:cs="Times New Roman"/>
          <w:sz w:val="28"/>
          <w:szCs w:val="28"/>
        </w:rPr>
      </w:pPr>
      <w:r w:rsidRPr="00BC0F90">
        <w:rPr>
          <w:rFonts w:ascii="Times New Roman" w:hAnsi="Times New Roman" w:cs="Times New Roman"/>
          <w:sz w:val="28"/>
          <w:szCs w:val="28"/>
        </w:rPr>
        <w:t>В рамках традиционной августовской  педагогической конференции  работн</w:t>
      </w:r>
      <w:r w:rsidRPr="00BC0F90">
        <w:rPr>
          <w:rFonts w:ascii="Times New Roman" w:hAnsi="Times New Roman" w:cs="Times New Roman"/>
          <w:sz w:val="28"/>
          <w:szCs w:val="28"/>
        </w:rPr>
        <w:t>и</w:t>
      </w:r>
      <w:r w:rsidRPr="00BC0F90">
        <w:rPr>
          <w:rFonts w:ascii="Times New Roman" w:hAnsi="Times New Roman" w:cs="Times New Roman"/>
          <w:sz w:val="28"/>
          <w:szCs w:val="28"/>
        </w:rPr>
        <w:t>ков образования на базе МБУК «ГЦДБ» вот уже 11 год работает секция дошкольных работников,  где все специалисты МАДОУ  города и района  обсуждают проблемы, ищут пути их решения, узнают  об инновациях в дошкольном воспитании, делятся опытом. Немаловажную роль играет в реализации работы данной «</w:t>
      </w:r>
      <w:r w:rsidRPr="00BC0F90">
        <w:rPr>
          <w:rFonts w:ascii="Times New Roman" w:hAnsi="Times New Roman" w:cs="Times New Roman"/>
          <w:b/>
          <w:sz w:val="28"/>
          <w:szCs w:val="28"/>
        </w:rPr>
        <w:t>педагогической площадки»</w:t>
      </w:r>
      <w:r w:rsidRPr="00BC0F90">
        <w:rPr>
          <w:rFonts w:ascii="Times New Roman" w:hAnsi="Times New Roman" w:cs="Times New Roman"/>
          <w:sz w:val="28"/>
          <w:szCs w:val="28"/>
        </w:rPr>
        <w:t xml:space="preserve">  аккумулирование всех информационных ресурсов библиотеки  для освящения и раскрытия  поднимаемой и обсуждаемой проблемы</w:t>
      </w:r>
    </w:p>
    <w:p w:rsidR="001F7388" w:rsidRPr="00BC0F90" w:rsidRDefault="001F7388" w:rsidP="00BC0F90">
      <w:pPr>
        <w:spacing w:after="0" w:line="240" w:lineRule="auto"/>
        <w:ind w:firstLine="720"/>
        <w:jc w:val="both"/>
        <w:rPr>
          <w:rFonts w:ascii="Times New Roman" w:hAnsi="Times New Roman" w:cs="Times New Roman"/>
          <w:b/>
          <w:sz w:val="28"/>
          <w:szCs w:val="28"/>
        </w:rPr>
      </w:pPr>
      <w:r w:rsidRPr="00BC0F90">
        <w:rPr>
          <w:rFonts w:ascii="Times New Roman" w:hAnsi="Times New Roman" w:cs="Times New Roman"/>
          <w:b/>
          <w:sz w:val="28"/>
          <w:szCs w:val="28"/>
        </w:rPr>
        <w:t>«Педагогическая платформа «Книжное братство»</w:t>
      </w:r>
    </w:p>
    <w:p w:rsidR="00AF463E" w:rsidRPr="00BC0F90" w:rsidRDefault="001F7388" w:rsidP="00BC0F90">
      <w:pPr>
        <w:spacing w:after="0" w:line="240" w:lineRule="auto"/>
        <w:ind w:firstLine="720"/>
        <w:jc w:val="both"/>
        <w:rPr>
          <w:sz w:val="28"/>
          <w:szCs w:val="28"/>
        </w:rPr>
      </w:pPr>
      <w:r w:rsidRPr="00BC0F90">
        <w:rPr>
          <w:rFonts w:ascii="Times New Roman" w:hAnsi="Times New Roman" w:cs="Times New Roman"/>
          <w:sz w:val="28"/>
          <w:szCs w:val="28"/>
        </w:rPr>
        <w:lastRenderedPageBreak/>
        <w:t>В рамках реализации проекта «Коворкинг в библиотеке – зона взаимоде</w:t>
      </w:r>
      <w:r w:rsidRPr="00BC0F90">
        <w:rPr>
          <w:rFonts w:ascii="Times New Roman" w:hAnsi="Times New Roman" w:cs="Times New Roman"/>
          <w:sz w:val="28"/>
          <w:szCs w:val="28"/>
        </w:rPr>
        <w:t>й</w:t>
      </w:r>
      <w:r w:rsidRPr="00BC0F90">
        <w:rPr>
          <w:rFonts w:ascii="Times New Roman" w:hAnsi="Times New Roman" w:cs="Times New Roman"/>
          <w:sz w:val="28"/>
          <w:szCs w:val="28"/>
        </w:rPr>
        <w:t>ствия» на базе МБУК «ГЦДБ» начала функционировать «Педагогическая платформа «Книжное братство», объединившая педагогов общеобразовательных учреждений и представителей родительской общественности. В рамках функционирования «Пед</w:t>
      </w:r>
      <w:r w:rsidRPr="00BC0F90">
        <w:rPr>
          <w:rFonts w:ascii="Times New Roman" w:hAnsi="Times New Roman" w:cs="Times New Roman"/>
          <w:sz w:val="28"/>
          <w:szCs w:val="28"/>
        </w:rPr>
        <w:t>а</w:t>
      </w:r>
      <w:r w:rsidRPr="00BC0F90">
        <w:rPr>
          <w:rFonts w:ascii="Times New Roman" w:hAnsi="Times New Roman" w:cs="Times New Roman"/>
          <w:sz w:val="28"/>
          <w:szCs w:val="28"/>
        </w:rPr>
        <w:t>гогической платформы» педагоги и родители посещают образовательные тренинги, образовательные, игровые, творческие  мастер – классы, модераторами которых в</w:t>
      </w:r>
      <w:r w:rsidRPr="00BC0F90">
        <w:rPr>
          <w:rFonts w:ascii="Times New Roman" w:hAnsi="Times New Roman" w:cs="Times New Roman"/>
          <w:sz w:val="28"/>
          <w:szCs w:val="28"/>
        </w:rPr>
        <w:t>ы</w:t>
      </w:r>
      <w:r w:rsidRPr="00BC0F90">
        <w:rPr>
          <w:rFonts w:ascii="Times New Roman" w:hAnsi="Times New Roman" w:cs="Times New Roman"/>
          <w:sz w:val="28"/>
          <w:szCs w:val="28"/>
        </w:rPr>
        <w:t xml:space="preserve">ступают как специалисты библиотеки, так и привлечённые специалисты учреждений культуры и образования. Постоянно действуют такие </w:t>
      </w:r>
      <w:r w:rsidRPr="00BC0F90">
        <w:rPr>
          <w:rFonts w:ascii="Times New Roman" w:hAnsi="Times New Roman" w:cs="Times New Roman"/>
          <w:b/>
          <w:sz w:val="28"/>
          <w:szCs w:val="28"/>
        </w:rPr>
        <w:t>формы информирования</w:t>
      </w:r>
      <w:r w:rsidRPr="00BC0F90">
        <w:rPr>
          <w:rFonts w:ascii="Times New Roman" w:hAnsi="Times New Roman" w:cs="Times New Roman"/>
          <w:sz w:val="28"/>
          <w:szCs w:val="28"/>
        </w:rPr>
        <w:t xml:space="preserve">, как  </w:t>
      </w:r>
      <w:r w:rsidRPr="00BC0F90">
        <w:rPr>
          <w:rFonts w:ascii="Times New Roman" w:hAnsi="Times New Roman" w:cs="Times New Roman"/>
          <w:b/>
          <w:sz w:val="28"/>
          <w:szCs w:val="28"/>
        </w:rPr>
        <w:t xml:space="preserve">тиражирование и рассылка </w:t>
      </w:r>
      <w:r w:rsidRPr="00BC0F90">
        <w:rPr>
          <w:rFonts w:ascii="Times New Roman" w:hAnsi="Times New Roman" w:cs="Times New Roman"/>
          <w:sz w:val="28"/>
          <w:szCs w:val="28"/>
        </w:rPr>
        <w:t xml:space="preserve"> инновационных материалов в сфере педагогики и пр</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движения чтения; формирование </w:t>
      </w:r>
      <w:r w:rsidRPr="00BC0F90">
        <w:rPr>
          <w:rFonts w:ascii="Times New Roman" w:hAnsi="Times New Roman" w:cs="Times New Roman"/>
          <w:b/>
          <w:sz w:val="28"/>
          <w:szCs w:val="28"/>
        </w:rPr>
        <w:t>пресс – досье</w:t>
      </w:r>
      <w:r w:rsidRPr="00BC0F90">
        <w:rPr>
          <w:rFonts w:ascii="Times New Roman" w:hAnsi="Times New Roman" w:cs="Times New Roman"/>
          <w:sz w:val="28"/>
          <w:szCs w:val="28"/>
        </w:rPr>
        <w:t>, куда входят практические и теорет</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ческие материалы согласно заявкам участников «Педагогической платформы». </w:t>
      </w:r>
    </w:p>
    <w:p w:rsidR="00E0311B" w:rsidRDefault="00E0311B" w:rsidP="00BC0F90">
      <w:pPr>
        <w:spacing w:after="0" w:line="240" w:lineRule="auto"/>
        <w:jc w:val="both"/>
        <w:rPr>
          <w:rFonts w:ascii="Times New Roman" w:hAnsi="Times New Roman" w:cs="Times New Roman"/>
          <w:b/>
          <w:sz w:val="28"/>
          <w:szCs w:val="28"/>
        </w:rPr>
      </w:pPr>
    </w:p>
    <w:p w:rsidR="00AF463E" w:rsidRPr="00BC0F90" w:rsidRDefault="00AF463E"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6.5.1.Сохранение исторической памяти. Патриотизм: координация с образов</w:t>
      </w:r>
      <w:r w:rsidRPr="00BC0F90">
        <w:rPr>
          <w:rFonts w:ascii="Times New Roman" w:hAnsi="Times New Roman" w:cs="Times New Roman"/>
          <w:b/>
          <w:sz w:val="28"/>
          <w:szCs w:val="28"/>
        </w:rPr>
        <w:t>а</w:t>
      </w:r>
      <w:r w:rsidRPr="00BC0F90">
        <w:rPr>
          <w:rFonts w:ascii="Times New Roman" w:hAnsi="Times New Roman" w:cs="Times New Roman"/>
          <w:b/>
          <w:sz w:val="28"/>
          <w:szCs w:val="28"/>
        </w:rPr>
        <w:t>тельными, общеобразовательными учреждениями, общественными  организ</w:t>
      </w:r>
      <w:r w:rsidRPr="00BC0F90">
        <w:rPr>
          <w:rFonts w:ascii="Times New Roman" w:hAnsi="Times New Roman" w:cs="Times New Roman"/>
          <w:b/>
          <w:sz w:val="28"/>
          <w:szCs w:val="28"/>
        </w:rPr>
        <w:t>а</w:t>
      </w:r>
      <w:r w:rsidRPr="00BC0F90">
        <w:rPr>
          <w:rFonts w:ascii="Times New Roman" w:hAnsi="Times New Roman" w:cs="Times New Roman"/>
          <w:b/>
          <w:sz w:val="28"/>
          <w:szCs w:val="28"/>
        </w:rPr>
        <w:t>циями, центрами военно-патриотического воспитания, СМИ. Семейные ценн</w:t>
      </w:r>
      <w:r w:rsidRPr="00BC0F90">
        <w:rPr>
          <w:rFonts w:ascii="Times New Roman" w:hAnsi="Times New Roman" w:cs="Times New Roman"/>
          <w:b/>
          <w:sz w:val="28"/>
          <w:szCs w:val="28"/>
        </w:rPr>
        <w:t>о</w:t>
      </w:r>
      <w:r w:rsidRPr="00BC0F90">
        <w:rPr>
          <w:rFonts w:ascii="Times New Roman" w:hAnsi="Times New Roman" w:cs="Times New Roman"/>
          <w:b/>
          <w:sz w:val="28"/>
          <w:szCs w:val="28"/>
        </w:rPr>
        <w:t>сти в воспитании патриотизма. Памятные и праздничные даты. Работа в  ра</w:t>
      </w:r>
      <w:r w:rsidRPr="00BC0F90">
        <w:rPr>
          <w:rFonts w:ascii="Times New Roman" w:hAnsi="Times New Roman" w:cs="Times New Roman"/>
          <w:b/>
          <w:sz w:val="28"/>
          <w:szCs w:val="28"/>
        </w:rPr>
        <w:t>м</w:t>
      </w:r>
      <w:r w:rsidRPr="00BC0F90">
        <w:rPr>
          <w:rFonts w:ascii="Times New Roman" w:hAnsi="Times New Roman" w:cs="Times New Roman"/>
          <w:b/>
          <w:sz w:val="28"/>
          <w:szCs w:val="28"/>
        </w:rPr>
        <w:t xml:space="preserve">ках подпрограммы «Патриотическое воспитание жителей Пермского края» </w:t>
      </w:r>
    </w:p>
    <w:p w:rsidR="00DD141C" w:rsidRPr="00BC0F90" w:rsidRDefault="00D27E8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Библиотеки района выделяют одно из приоритетных направлений в своей деятельн</w:t>
      </w:r>
      <w:r w:rsidRPr="00BC0F90">
        <w:rPr>
          <w:rFonts w:ascii="Times New Roman" w:hAnsi="Times New Roman" w:cs="Times New Roman"/>
          <w:sz w:val="28"/>
          <w:szCs w:val="28"/>
        </w:rPr>
        <w:t>о</w:t>
      </w:r>
      <w:r w:rsidRPr="00BC0F90">
        <w:rPr>
          <w:rFonts w:ascii="Times New Roman" w:hAnsi="Times New Roman" w:cs="Times New Roman"/>
          <w:sz w:val="28"/>
          <w:szCs w:val="28"/>
        </w:rPr>
        <w:t>сти</w:t>
      </w:r>
      <w:r w:rsidR="00311F9E" w:rsidRPr="00BC0F90">
        <w:rPr>
          <w:rFonts w:ascii="Times New Roman" w:hAnsi="Times New Roman" w:cs="Times New Roman"/>
          <w:sz w:val="28"/>
          <w:szCs w:val="28"/>
        </w:rPr>
        <w:t xml:space="preserve"> </w:t>
      </w:r>
      <w:r w:rsidR="00DD141C" w:rsidRPr="00BC0F90">
        <w:rPr>
          <w:rFonts w:ascii="Times New Roman" w:hAnsi="Times New Roman" w:cs="Times New Roman"/>
          <w:sz w:val="28"/>
          <w:szCs w:val="28"/>
        </w:rPr>
        <w:t xml:space="preserve">-  </w:t>
      </w:r>
      <w:r w:rsidRPr="00BC0F90">
        <w:rPr>
          <w:rFonts w:ascii="Times New Roman" w:hAnsi="Times New Roman" w:cs="Times New Roman"/>
          <w:sz w:val="28"/>
          <w:szCs w:val="28"/>
        </w:rPr>
        <w:t xml:space="preserve"> работу по патриотическому воспитанию. В библиотеках оформляются циклы книжных выставок, проводятся мероприятия. Проходят значимые события для пос</w:t>
      </w:r>
      <w:r w:rsidRPr="00BC0F90">
        <w:rPr>
          <w:rFonts w:ascii="Times New Roman" w:hAnsi="Times New Roman" w:cs="Times New Roman"/>
          <w:sz w:val="28"/>
          <w:szCs w:val="28"/>
        </w:rPr>
        <w:t>е</w:t>
      </w:r>
      <w:r w:rsidRPr="00BC0F90">
        <w:rPr>
          <w:rFonts w:ascii="Times New Roman" w:hAnsi="Times New Roman" w:cs="Times New Roman"/>
          <w:sz w:val="28"/>
          <w:szCs w:val="28"/>
        </w:rPr>
        <w:t>лений, которые организовывает библиотека. Так, например, уже в третий раз в п</w:t>
      </w:r>
      <w:r w:rsidRPr="00BC0F90">
        <w:rPr>
          <w:rFonts w:ascii="Times New Roman" w:hAnsi="Times New Roman" w:cs="Times New Roman"/>
          <w:sz w:val="28"/>
          <w:szCs w:val="28"/>
        </w:rPr>
        <w:t>о</w:t>
      </w:r>
      <w:r w:rsidRPr="00BC0F90">
        <w:rPr>
          <w:rFonts w:ascii="Times New Roman" w:hAnsi="Times New Roman" w:cs="Times New Roman"/>
          <w:sz w:val="28"/>
          <w:szCs w:val="28"/>
        </w:rPr>
        <w:t>сёлке Пашия 9 мая прошла акция «Бессмертный полк». Инициатором и организат</w:t>
      </w:r>
      <w:r w:rsidRPr="00BC0F90">
        <w:rPr>
          <w:rFonts w:ascii="Times New Roman" w:hAnsi="Times New Roman" w:cs="Times New Roman"/>
          <w:sz w:val="28"/>
          <w:szCs w:val="28"/>
        </w:rPr>
        <w:t>о</w:t>
      </w:r>
      <w:r w:rsidRPr="00BC0F90">
        <w:rPr>
          <w:rFonts w:ascii="Times New Roman" w:hAnsi="Times New Roman" w:cs="Times New Roman"/>
          <w:sz w:val="28"/>
          <w:szCs w:val="28"/>
        </w:rPr>
        <w:t>ром акции является МБУК «Пашийская библиотека».  Колонна «Бессмертного по</w:t>
      </w:r>
      <w:r w:rsidRPr="00BC0F90">
        <w:rPr>
          <w:rFonts w:ascii="Times New Roman" w:hAnsi="Times New Roman" w:cs="Times New Roman"/>
          <w:sz w:val="28"/>
          <w:szCs w:val="28"/>
        </w:rPr>
        <w:t>л</w:t>
      </w:r>
      <w:r w:rsidRPr="00BC0F90">
        <w:rPr>
          <w:rFonts w:ascii="Times New Roman" w:hAnsi="Times New Roman" w:cs="Times New Roman"/>
          <w:sz w:val="28"/>
          <w:szCs w:val="28"/>
        </w:rPr>
        <w:t xml:space="preserve">ка» формируется у Дома культуры и идёт к месту общего сбора у заводоуправления. </w:t>
      </w:r>
      <w:r w:rsidR="00DD141C" w:rsidRPr="00BC0F90">
        <w:rPr>
          <w:rFonts w:ascii="Times New Roman" w:hAnsi="Times New Roman" w:cs="Times New Roman"/>
          <w:sz w:val="28"/>
          <w:szCs w:val="28"/>
        </w:rPr>
        <w:t>Проводится большая предварительная работа:</w:t>
      </w:r>
    </w:p>
    <w:p w:rsidR="00DD141C" w:rsidRPr="00BC0F90" w:rsidRDefault="00DD141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-Опубликована статья «Мы помним. Мы гордимся» в поселковой газете «Пашия – Светлая река»</w:t>
      </w:r>
    </w:p>
    <w:p w:rsidR="00DD141C" w:rsidRPr="00BC0F90" w:rsidRDefault="00DD141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-Напечатаны информационные листы</w:t>
      </w:r>
    </w:p>
    <w:p w:rsidR="00DD141C" w:rsidRPr="00BC0F90" w:rsidRDefault="00DD141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-Отсканированы, напечатаны и оформлены фотографии, предоставленные жителями посёлка.</w:t>
      </w:r>
      <w:r w:rsidR="00D27E8F" w:rsidRPr="00BC0F90">
        <w:rPr>
          <w:rFonts w:ascii="Times New Roman" w:hAnsi="Times New Roman" w:cs="Times New Roman"/>
          <w:sz w:val="28"/>
          <w:szCs w:val="28"/>
        </w:rPr>
        <w:t xml:space="preserve"> </w:t>
      </w:r>
      <w:r w:rsidRPr="00BC0F90">
        <w:rPr>
          <w:rFonts w:ascii="Times New Roman" w:hAnsi="Times New Roman" w:cs="Times New Roman"/>
          <w:sz w:val="28"/>
          <w:szCs w:val="28"/>
        </w:rPr>
        <w:t>В библиотеках оформляются информационные стенды : «Жили и трудились ради Победы (МБУК «Пашийская библиотека», МБУК «Кусье</w:t>
      </w:r>
      <w:r w:rsidR="004344F7" w:rsidRPr="00BC0F90">
        <w:rPr>
          <w:rFonts w:ascii="Times New Roman" w:hAnsi="Times New Roman" w:cs="Times New Roman"/>
          <w:sz w:val="28"/>
          <w:szCs w:val="28"/>
        </w:rPr>
        <w:t>-</w:t>
      </w:r>
      <w:r w:rsidRPr="00BC0F90">
        <w:rPr>
          <w:rFonts w:ascii="Times New Roman" w:hAnsi="Times New Roman" w:cs="Times New Roman"/>
          <w:sz w:val="28"/>
          <w:szCs w:val="28"/>
        </w:rPr>
        <w:t>Александровская библиотека»). Проводятся Уроки краеведения, Уроки памяти, Дни памяти и скорби.</w:t>
      </w:r>
    </w:p>
    <w:p w:rsidR="00AF463E" w:rsidRPr="00BC0F90" w:rsidRDefault="00DD141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Библиотеки</w:t>
      </w:r>
      <w:r w:rsidR="00311F9E" w:rsidRPr="00BC0F90">
        <w:rPr>
          <w:rFonts w:ascii="Times New Roman" w:hAnsi="Times New Roman" w:cs="Times New Roman"/>
          <w:sz w:val="28"/>
          <w:szCs w:val="28"/>
        </w:rPr>
        <w:t xml:space="preserve"> района </w:t>
      </w:r>
      <w:r w:rsidRPr="00BC0F90">
        <w:rPr>
          <w:rFonts w:ascii="Times New Roman" w:hAnsi="Times New Roman" w:cs="Times New Roman"/>
          <w:sz w:val="28"/>
          <w:szCs w:val="28"/>
        </w:rPr>
        <w:t xml:space="preserve"> приняли участие</w:t>
      </w:r>
      <w:r w:rsidR="00311F9E" w:rsidRPr="00BC0F90">
        <w:rPr>
          <w:rFonts w:ascii="Times New Roman" w:hAnsi="Times New Roman" w:cs="Times New Roman"/>
          <w:sz w:val="28"/>
          <w:szCs w:val="28"/>
        </w:rPr>
        <w:t xml:space="preserve"> в</w:t>
      </w:r>
      <w:r w:rsidR="00AF463E" w:rsidRPr="00BC0F90">
        <w:rPr>
          <w:rFonts w:ascii="Times New Roman" w:hAnsi="Times New Roman" w:cs="Times New Roman"/>
          <w:b/>
          <w:sz w:val="28"/>
          <w:szCs w:val="28"/>
        </w:rPr>
        <w:t xml:space="preserve"> </w:t>
      </w:r>
      <w:r w:rsidR="00311F9E" w:rsidRPr="00BC0F90">
        <w:rPr>
          <w:rFonts w:ascii="Times New Roman" w:hAnsi="Times New Roman" w:cs="Times New Roman"/>
          <w:sz w:val="28"/>
          <w:szCs w:val="28"/>
        </w:rPr>
        <w:t>а</w:t>
      </w:r>
      <w:r w:rsidR="00AF463E" w:rsidRPr="00BC0F90">
        <w:rPr>
          <w:rFonts w:ascii="Times New Roman" w:hAnsi="Times New Roman" w:cs="Times New Roman"/>
          <w:sz w:val="28"/>
          <w:szCs w:val="28"/>
        </w:rPr>
        <w:t>кции: «Неделя мужества» (инициированная ГАУ «Пермский краевой центр военно</w:t>
      </w:r>
      <w:r w:rsidR="004344F7" w:rsidRPr="00BC0F90">
        <w:rPr>
          <w:rFonts w:ascii="Times New Roman" w:hAnsi="Times New Roman" w:cs="Times New Roman"/>
          <w:sz w:val="28"/>
          <w:szCs w:val="28"/>
        </w:rPr>
        <w:t xml:space="preserve"> </w:t>
      </w:r>
      <w:r w:rsidR="00AF463E" w:rsidRPr="00BC0F90">
        <w:rPr>
          <w:rFonts w:ascii="Times New Roman" w:hAnsi="Times New Roman" w:cs="Times New Roman"/>
          <w:sz w:val="28"/>
          <w:szCs w:val="28"/>
        </w:rPr>
        <w:t>- патриотического воспитания</w:t>
      </w:r>
      <w:r w:rsidR="00311F9E" w:rsidRPr="00BC0F90">
        <w:rPr>
          <w:rFonts w:ascii="Times New Roman" w:hAnsi="Times New Roman" w:cs="Times New Roman"/>
          <w:sz w:val="28"/>
          <w:szCs w:val="28"/>
        </w:rPr>
        <w:t>.</w:t>
      </w:r>
    </w:p>
    <w:p w:rsidR="00AF463E" w:rsidRPr="00BC0F90" w:rsidRDefault="00311F9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b/>
          <w:sz w:val="28"/>
          <w:szCs w:val="28"/>
        </w:rPr>
        <w:t xml:space="preserve"> </w:t>
      </w:r>
      <w:r w:rsidR="00AF463E" w:rsidRPr="00BC0F90">
        <w:rPr>
          <w:rFonts w:ascii="Times New Roman" w:hAnsi="Times New Roman" w:cs="Times New Roman"/>
          <w:sz w:val="28"/>
          <w:szCs w:val="28"/>
        </w:rPr>
        <w:t>Интерактивная программа «Игры патриотов»</w:t>
      </w:r>
      <w:r w:rsidR="004344F7" w:rsidRPr="00BC0F90">
        <w:rPr>
          <w:rFonts w:ascii="Times New Roman" w:hAnsi="Times New Roman" w:cs="Times New Roman"/>
          <w:sz w:val="28"/>
          <w:szCs w:val="28"/>
        </w:rPr>
        <w:t xml:space="preserve"> (МБУК «ГЦДБ») </w:t>
      </w:r>
      <w:r w:rsidR="00AF463E" w:rsidRPr="00BC0F90">
        <w:rPr>
          <w:rFonts w:ascii="Times New Roman" w:hAnsi="Times New Roman" w:cs="Times New Roman"/>
          <w:sz w:val="28"/>
          <w:szCs w:val="28"/>
        </w:rPr>
        <w:t xml:space="preserve"> привлекла не только мальчишек, но и пап, которых пришло достаточно  много, и конечно же, они  были «главными участниками». В их адрес  звучали поздравительные  слова, а их участие в конкурсах и эстафетах – восхищало! Конечно, кто же лучше пап, уже отслуживших в армии, может маршировать, отжиматься, выполнять команды и отвечать на «вое</w:t>
      </w:r>
      <w:r w:rsidR="00AF463E" w:rsidRPr="00BC0F90">
        <w:rPr>
          <w:rFonts w:ascii="Times New Roman" w:hAnsi="Times New Roman" w:cs="Times New Roman"/>
          <w:sz w:val="28"/>
          <w:szCs w:val="28"/>
        </w:rPr>
        <w:t>н</w:t>
      </w:r>
      <w:r w:rsidR="00AF463E" w:rsidRPr="00BC0F90">
        <w:rPr>
          <w:rFonts w:ascii="Times New Roman" w:hAnsi="Times New Roman" w:cs="Times New Roman"/>
          <w:sz w:val="28"/>
          <w:szCs w:val="28"/>
        </w:rPr>
        <w:t>ные» вопросы?! Только настоящие солдаты! И мальчишки старались не отставать: маршировали, перестраивались, мерялись силами в  армрестлинге,   отвечали на в</w:t>
      </w:r>
      <w:r w:rsidR="00AF463E" w:rsidRPr="00BC0F90">
        <w:rPr>
          <w:rFonts w:ascii="Times New Roman" w:hAnsi="Times New Roman" w:cs="Times New Roman"/>
          <w:sz w:val="28"/>
          <w:szCs w:val="28"/>
        </w:rPr>
        <w:t>о</w:t>
      </w:r>
      <w:r w:rsidR="00AF463E" w:rsidRPr="00BC0F90">
        <w:rPr>
          <w:rFonts w:ascii="Times New Roman" w:hAnsi="Times New Roman" w:cs="Times New Roman"/>
          <w:sz w:val="28"/>
          <w:szCs w:val="28"/>
        </w:rPr>
        <w:t xml:space="preserve">просы, и придумывали различные выходы из ситуаций. Ведь настоящий солдат – умеет всё, и  всегда готов прийти на помощь. </w:t>
      </w:r>
    </w:p>
    <w:p w:rsidR="00311F9E" w:rsidRDefault="00311F9E" w:rsidP="00BC0F90">
      <w:pPr>
        <w:spacing w:after="0" w:line="240" w:lineRule="auto"/>
        <w:jc w:val="both"/>
        <w:rPr>
          <w:rFonts w:ascii="Times New Roman" w:hAnsi="Times New Roman" w:cs="Times New Roman"/>
          <w:color w:val="333333"/>
          <w:sz w:val="28"/>
          <w:szCs w:val="28"/>
          <w:shd w:val="clear" w:color="auto" w:fill="FFFFFF"/>
        </w:rPr>
      </w:pPr>
      <w:r w:rsidRPr="00BC0F90">
        <w:rPr>
          <w:rFonts w:ascii="Times New Roman" w:hAnsi="Times New Roman" w:cs="Times New Roman"/>
          <w:color w:val="333333"/>
          <w:sz w:val="28"/>
          <w:szCs w:val="28"/>
          <w:shd w:val="clear" w:color="auto" w:fill="FFFFFF"/>
        </w:rPr>
        <w:t>22 июня в городском парке Воина освободителя состоялось мероприятие, посвяще</w:t>
      </w:r>
      <w:r w:rsidRPr="00BC0F90">
        <w:rPr>
          <w:rFonts w:ascii="Times New Roman" w:hAnsi="Times New Roman" w:cs="Times New Roman"/>
          <w:color w:val="333333"/>
          <w:sz w:val="28"/>
          <w:szCs w:val="28"/>
          <w:shd w:val="clear" w:color="auto" w:fill="FFFFFF"/>
        </w:rPr>
        <w:t>н</w:t>
      </w:r>
      <w:r w:rsidRPr="00BC0F90">
        <w:rPr>
          <w:rFonts w:ascii="Times New Roman" w:hAnsi="Times New Roman" w:cs="Times New Roman"/>
          <w:color w:val="333333"/>
          <w:sz w:val="28"/>
          <w:szCs w:val="28"/>
          <w:shd w:val="clear" w:color="auto" w:fill="FFFFFF"/>
        </w:rPr>
        <w:t>ное Дню памяти и скорби.  В мероприятии приняла участие  МБУ</w:t>
      </w:r>
      <w:r w:rsidR="004344F7" w:rsidRPr="00BC0F90">
        <w:rPr>
          <w:rFonts w:ascii="Times New Roman" w:hAnsi="Times New Roman" w:cs="Times New Roman"/>
          <w:color w:val="333333"/>
          <w:sz w:val="28"/>
          <w:szCs w:val="28"/>
          <w:shd w:val="clear" w:color="auto" w:fill="FFFFFF"/>
        </w:rPr>
        <w:t>К</w:t>
      </w:r>
      <w:r w:rsidRPr="00BC0F90">
        <w:rPr>
          <w:rFonts w:ascii="Times New Roman" w:hAnsi="Times New Roman" w:cs="Times New Roman"/>
          <w:color w:val="333333"/>
          <w:sz w:val="28"/>
          <w:szCs w:val="28"/>
          <w:shd w:val="clear" w:color="auto" w:fill="FFFFFF"/>
        </w:rPr>
        <w:t xml:space="preserve"> «ГЦМБ», МБУК «ГЦДБ». Были подготовлены  викторины военной </w:t>
      </w:r>
      <w:bookmarkStart w:id="0" w:name="_GoBack"/>
      <w:bookmarkEnd w:id="0"/>
      <w:r w:rsidRPr="00BC0F90">
        <w:rPr>
          <w:rFonts w:ascii="Times New Roman" w:hAnsi="Times New Roman" w:cs="Times New Roman"/>
          <w:color w:val="333333"/>
          <w:sz w:val="28"/>
          <w:szCs w:val="28"/>
          <w:shd w:val="clear" w:color="auto" w:fill="FFFFFF"/>
        </w:rPr>
        <w:t xml:space="preserve">тематики, предлагалось </w:t>
      </w:r>
      <w:r w:rsidRPr="00BC0F90">
        <w:rPr>
          <w:rFonts w:ascii="Times New Roman" w:hAnsi="Times New Roman" w:cs="Times New Roman"/>
          <w:color w:val="333333"/>
          <w:sz w:val="28"/>
          <w:szCs w:val="28"/>
          <w:shd w:val="clear" w:color="auto" w:fill="FFFFFF"/>
        </w:rPr>
        <w:lastRenderedPageBreak/>
        <w:t>назвать  военные пословицы, стать «метким стрелком».  «Мастер классы»  приглас</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ли  изготовить гвоздики и письма – треугольники.</w:t>
      </w:r>
    </w:p>
    <w:p w:rsidR="00E0311B" w:rsidRPr="00BC0F90" w:rsidRDefault="00E0311B" w:rsidP="00BC0F90">
      <w:pPr>
        <w:spacing w:after="0" w:line="240" w:lineRule="auto"/>
        <w:jc w:val="both"/>
        <w:rPr>
          <w:rFonts w:ascii="Times New Roman" w:hAnsi="Times New Roman" w:cs="Times New Roman"/>
          <w:color w:val="333333"/>
          <w:sz w:val="28"/>
          <w:szCs w:val="28"/>
          <w:shd w:val="clear" w:color="auto" w:fill="FFFFFF"/>
        </w:rPr>
      </w:pPr>
    </w:p>
    <w:p w:rsidR="00311F9E" w:rsidRPr="00BC0F90" w:rsidRDefault="00E0311B" w:rsidP="00BC0F90">
      <w:pPr>
        <w:spacing w:after="0" w:line="240" w:lineRule="auto"/>
        <w:jc w:val="both"/>
        <w:rPr>
          <w:rFonts w:ascii="Times New Roman" w:hAnsi="Times New Roman" w:cs="Times New Roman"/>
          <w:b/>
          <w:sz w:val="28"/>
          <w:szCs w:val="28"/>
        </w:rPr>
      </w:pPr>
      <w:r w:rsidRPr="00BC0F90">
        <w:rPr>
          <w:noProof/>
          <w:sz w:val="28"/>
          <w:szCs w:val="28"/>
          <w:lang w:eastAsia="ru-RU"/>
        </w:rPr>
        <w:drawing>
          <wp:inline distT="0" distB="0" distL="0" distR="0" wp14:anchorId="4885E711" wp14:editId="53FE55CF">
            <wp:extent cx="6424745" cy="4272455"/>
            <wp:effectExtent l="0" t="0" r="0" b="0"/>
            <wp:docPr id="30" name="Рисунок 30" descr="http://gorn-lib.biblioteka-perm.ru/upload/versions/37655/38390/DSC06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90/DSC06939.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21805" cy="4270500"/>
                    </a:xfrm>
                    <a:prstGeom prst="rect">
                      <a:avLst/>
                    </a:prstGeom>
                    <a:noFill/>
                    <a:ln>
                      <a:noFill/>
                    </a:ln>
                  </pic:spPr>
                </pic:pic>
              </a:graphicData>
            </a:graphic>
          </wp:inline>
        </w:drawing>
      </w:r>
    </w:p>
    <w:p w:rsidR="00CF0B94" w:rsidRDefault="00CF0B94" w:rsidP="00BC0F90">
      <w:pPr>
        <w:spacing w:after="0" w:line="240" w:lineRule="auto"/>
        <w:jc w:val="both"/>
        <w:rPr>
          <w:rFonts w:ascii="Times New Roman" w:hAnsi="Times New Roman" w:cs="Times New Roman"/>
          <w:b/>
          <w:sz w:val="28"/>
          <w:szCs w:val="28"/>
        </w:rPr>
      </w:pPr>
    </w:p>
    <w:p w:rsidR="00AF463E" w:rsidRPr="00D14A81" w:rsidRDefault="00980094" w:rsidP="00BC0F90">
      <w:pPr>
        <w:spacing w:after="0" w:line="240" w:lineRule="auto"/>
        <w:jc w:val="both"/>
        <w:rPr>
          <w:rFonts w:ascii="Times New Roman" w:hAnsi="Times New Roman" w:cs="Times New Roman"/>
          <w:b/>
          <w:sz w:val="16"/>
          <w:szCs w:val="16"/>
        </w:rPr>
      </w:pPr>
      <w:r w:rsidRPr="00D14A81">
        <w:rPr>
          <w:rFonts w:ascii="Times New Roman" w:hAnsi="Times New Roman" w:cs="Times New Roman"/>
          <w:b/>
          <w:sz w:val="16"/>
          <w:szCs w:val="16"/>
        </w:rPr>
        <w:t xml:space="preserve">Изготовление письма </w:t>
      </w:r>
      <w:r w:rsidR="00AC7939" w:rsidRPr="00D14A81">
        <w:rPr>
          <w:rFonts w:ascii="Times New Roman" w:hAnsi="Times New Roman" w:cs="Times New Roman"/>
          <w:b/>
          <w:sz w:val="16"/>
          <w:szCs w:val="16"/>
        </w:rPr>
        <w:t>–</w:t>
      </w:r>
      <w:r w:rsidR="00581E7E" w:rsidRPr="00D14A81">
        <w:rPr>
          <w:rFonts w:ascii="Times New Roman" w:hAnsi="Times New Roman" w:cs="Times New Roman"/>
          <w:b/>
          <w:sz w:val="16"/>
          <w:szCs w:val="16"/>
        </w:rPr>
        <w:t xml:space="preserve"> </w:t>
      </w:r>
      <w:r w:rsidRPr="00D14A81">
        <w:rPr>
          <w:rFonts w:ascii="Times New Roman" w:hAnsi="Times New Roman" w:cs="Times New Roman"/>
          <w:b/>
          <w:sz w:val="16"/>
          <w:szCs w:val="16"/>
        </w:rPr>
        <w:t>треугольника</w:t>
      </w:r>
    </w:p>
    <w:p w:rsidR="00D14A81" w:rsidRPr="00D14A81" w:rsidRDefault="00D14A81" w:rsidP="00BC0F90">
      <w:pPr>
        <w:spacing w:after="0" w:line="240" w:lineRule="auto"/>
        <w:jc w:val="both"/>
        <w:rPr>
          <w:rFonts w:ascii="Times New Roman" w:hAnsi="Times New Roman" w:cs="Times New Roman"/>
          <w:b/>
          <w:sz w:val="16"/>
          <w:szCs w:val="16"/>
        </w:rPr>
      </w:pPr>
    </w:p>
    <w:p w:rsidR="00AC7939" w:rsidRPr="00BC0F90" w:rsidRDefault="00AC7939"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F0B94">
        <w:rPr>
          <w:rFonts w:ascii="Times New Roman" w:eastAsia="Times New Roman" w:hAnsi="Times New Roman" w:cs="Times New Roman"/>
          <w:color w:val="333333"/>
          <w:sz w:val="28"/>
          <w:szCs w:val="28"/>
          <w:lang w:eastAsia="ru-RU"/>
        </w:rPr>
        <w:t xml:space="preserve"> 22 июня, в </w:t>
      </w:r>
      <w:r w:rsidRPr="00CF0B94">
        <w:rPr>
          <w:rFonts w:ascii="Times New Roman" w:eastAsia="Times New Roman" w:hAnsi="Times New Roman" w:cs="Times New Roman"/>
          <w:bCs/>
          <w:color w:val="333333"/>
          <w:sz w:val="28"/>
          <w:szCs w:val="28"/>
          <w:lang w:eastAsia="ru-RU"/>
        </w:rPr>
        <w:t>День памяти и скорби</w:t>
      </w:r>
      <w:r w:rsidRPr="00CF0B94">
        <w:rPr>
          <w:rFonts w:ascii="Times New Roman" w:eastAsia="Times New Roman" w:hAnsi="Times New Roman" w:cs="Times New Roman"/>
          <w:color w:val="333333"/>
          <w:sz w:val="28"/>
          <w:szCs w:val="28"/>
          <w:lang w:eastAsia="ru-RU"/>
        </w:rPr>
        <w:t>, в МБУК «ГЦМБ»  прошло мероприятие, посв</w:t>
      </w:r>
      <w:r w:rsidRPr="00CF0B94">
        <w:rPr>
          <w:rFonts w:ascii="Times New Roman" w:eastAsia="Times New Roman" w:hAnsi="Times New Roman" w:cs="Times New Roman"/>
          <w:color w:val="333333"/>
          <w:sz w:val="28"/>
          <w:szCs w:val="28"/>
          <w:lang w:eastAsia="ru-RU"/>
        </w:rPr>
        <w:t>я</w:t>
      </w:r>
      <w:r w:rsidRPr="00CF0B94">
        <w:rPr>
          <w:rFonts w:ascii="Times New Roman" w:eastAsia="Times New Roman" w:hAnsi="Times New Roman" w:cs="Times New Roman"/>
          <w:color w:val="333333"/>
          <w:sz w:val="28"/>
          <w:szCs w:val="28"/>
          <w:lang w:eastAsia="ru-RU"/>
        </w:rPr>
        <w:t>щенное этой скорбной дате. К этому дню было подготовлено 100 открыток – пож</w:t>
      </w:r>
      <w:r w:rsidRPr="00CF0B94">
        <w:rPr>
          <w:rFonts w:ascii="Times New Roman" w:eastAsia="Times New Roman" w:hAnsi="Times New Roman" w:cs="Times New Roman"/>
          <w:color w:val="333333"/>
          <w:sz w:val="28"/>
          <w:szCs w:val="28"/>
          <w:lang w:eastAsia="ru-RU"/>
        </w:rPr>
        <w:t>е</w:t>
      </w:r>
      <w:r w:rsidRPr="00CF0B94">
        <w:rPr>
          <w:rFonts w:ascii="Times New Roman" w:eastAsia="Times New Roman" w:hAnsi="Times New Roman" w:cs="Times New Roman"/>
          <w:color w:val="333333"/>
          <w:sz w:val="28"/>
          <w:szCs w:val="28"/>
          <w:lang w:eastAsia="ru-RU"/>
        </w:rPr>
        <w:t>ланий мирного неба над головой.  На мероприятии присутствовали труженики т</w:t>
      </w:r>
      <w:r w:rsidRPr="00CF0B94">
        <w:rPr>
          <w:rFonts w:ascii="Times New Roman" w:eastAsia="Times New Roman" w:hAnsi="Times New Roman" w:cs="Times New Roman"/>
          <w:color w:val="333333"/>
          <w:sz w:val="28"/>
          <w:szCs w:val="28"/>
          <w:lang w:eastAsia="ru-RU"/>
        </w:rPr>
        <w:t>ы</w:t>
      </w:r>
      <w:r w:rsidRPr="00CF0B94">
        <w:rPr>
          <w:rFonts w:ascii="Times New Roman" w:eastAsia="Times New Roman" w:hAnsi="Times New Roman" w:cs="Times New Roman"/>
          <w:color w:val="333333"/>
          <w:sz w:val="28"/>
          <w:szCs w:val="28"/>
          <w:lang w:eastAsia="ru-RU"/>
        </w:rPr>
        <w:t>ла,  ветераны труда, вдовы. Для них дети подготовили и прочитали военные стих</w:t>
      </w:r>
      <w:r w:rsidRPr="00CF0B94">
        <w:rPr>
          <w:rFonts w:ascii="Times New Roman" w:eastAsia="Times New Roman" w:hAnsi="Times New Roman" w:cs="Times New Roman"/>
          <w:color w:val="333333"/>
          <w:sz w:val="28"/>
          <w:szCs w:val="28"/>
          <w:lang w:eastAsia="ru-RU"/>
        </w:rPr>
        <w:t>о</w:t>
      </w:r>
      <w:r w:rsidRPr="00CF0B94">
        <w:rPr>
          <w:rFonts w:ascii="Times New Roman" w:eastAsia="Times New Roman" w:hAnsi="Times New Roman" w:cs="Times New Roman"/>
          <w:color w:val="333333"/>
          <w:sz w:val="28"/>
          <w:szCs w:val="28"/>
          <w:lang w:eastAsia="ru-RU"/>
        </w:rPr>
        <w:t>творения: Евгений Киселев (театр – студия «Живинка»), Ирина Власова</w:t>
      </w:r>
      <w:r w:rsidRPr="00BC0F90">
        <w:rPr>
          <w:rFonts w:ascii="Times New Roman" w:eastAsia="Times New Roman" w:hAnsi="Times New Roman" w:cs="Times New Roman"/>
          <w:color w:val="333333"/>
          <w:sz w:val="28"/>
          <w:szCs w:val="28"/>
          <w:lang w:eastAsia="ru-RU"/>
        </w:rPr>
        <w:t xml:space="preserve"> (театр – ст</w:t>
      </w:r>
      <w:r w:rsidRPr="00BC0F90">
        <w:rPr>
          <w:rFonts w:ascii="Times New Roman" w:eastAsia="Times New Roman" w:hAnsi="Times New Roman" w:cs="Times New Roman"/>
          <w:color w:val="333333"/>
          <w:sz w:val="28"/>
          <w:szCs w:val="28"/>
          <w:lang w:eastAsia="ru-RU"/>
        </w:rPr>
        <w:t>у</w:t>
      </w:r>
      <w:r w:rsidRPr="00BC0F90">
        <w:rPr>
          <w:rFonts w:ascii="Times New Roman" w:eastAsia="Times New Roman" w:hAnsi="Times New Roman" w:cs="Times New Roman"/>
          <w:color w:val="333333"/>
          <w:sz w:val="28"/>
          <w:szCs w:val="28"/>
          <w:lang w:eastAsia="ru-RU"/>
        </w:rPr>
        <w:t>дия «Живинка»), Таисия Бормотова (театр – студия «Живинка»), Павел Мезенцев (учащийся МАОУ «СОШ №1, г. Горнозаводск»), Карина Солтысюк (учащаяся МАОУ «СОШ №3, г. Горнозаводск») и самая юная участница Диана Валиева, восп</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танница детского сада. Также ведущие вечера   познакомили с историей создания  военных песен : «Священная война», «Ой, туманы мои», «Вечер на рейде», «Алёша», «День Победы» и др.</w:t>
      </w:r>
    </w:p>
    <w:p w:rsidR="004344F7" w:rsidRPr="00BC0F90" w:rsidRDefault="00AC7939"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21 июня в читальном зале МБУК «ГЦМБ»  совместно с Советом ветеранов прошел тематический вечер </w:t>
      </w:r>
      <w:r w:rsidRPr="00BC0F90">
        <w:rPr>
          <w:rFonts w:ascii="Times New Roman" w:eastAsia="Times New Roman" w:hAnsi="Times New Roman" w:cs="Times New Roman"/>
          <w:b/>
          <w:bCs/>
          <w:color w:val="333333"/>
          <w:sz w:val="28"/>
          <w:szCs w:val="28"/>
          <w:lang w:eastAsia="ru-RU"/>
        </w:rPr>
        <w:t>«Память сердца»</w:t>
      </w:r>
      <w:r w:rsidRPr="00BC0F90">
        <w:rPr>
          <w:rFonts w:ascii="Times New Roman" w:eastAsia="Times New Roman" w:hAnsi="Times New Roman" w:cs="Times New Roman"/>
          <w:color w:val="333333"/>
          <w:sz w:val="28"/>
          <w:szCs w:val="28"/>
          <w:lang w:eastAsia="ru-RU"/>
        </w:rPr>
        <w:t>. На мероприятие были приглашены дети – с</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роты Защитников Отечества. Собравшиеся посмотрели документальный фильм о первых днях Великой Отечественной войны, дети – войны поделились своими во</w:t>
      </w:r>
      <w:r w:rsidRPr="00BC0F90">
        <w:rPr>
          <w:rFonts w:ascii="Times New Roman" w:eastAsia="Times New Roman" w:hAnsi="Times New Roman" w:cs="Times New Roman"/>
          <w:color w:val="333333"/>
          <w:sz w:val="28"/>
          <w:szCs w:val="28"/>
          <w:lang w:eastAsia="ru-RU"/>
        </w:rPr>
        <w:t>с</w:t>
      </w:r>
      <w:r w:rsidRPr="00BC0F90">
        <w:rPr>
          <w:rFonts w:ascii="Times New Roman" w:eastAsia="Times New Roman" w:hAnsi="Times New Roman" w:cs="Times New Roman"/>
          <w:color w:val="333333"/>
          <w:sz w:val="28"/>
          <w:szCs w:val="28"/>
          <w:lang w:eastAsia="ru-RU"/>
        </w:rPr>
        <w:t>поминаниями. В ходе проведения мероприятия прозвучали стихотворения местного поэта Бориса Георгиевича Булычева: «41 год», «Дети войны». Были зачитаны восп</w:t>
      </w:r>
      <w:r w:rsidRPr="00BC0F90">
        <w:rPr>
          <w:rFonts w:ascii="Times New Roman" w:eastAsia="Times New Roman" w:hAnsi="Times New Roman" w:cs="Times New Roman"/>
          <w:color w:val="333333"/>
          <w:sz w:val="28"/>
          <w:szCs w:val="28"/>
          <w:lang w:eastAsia="ru-RU"/>
        </w:rPr>
        <w:t>о</w:t>
      </w:r>
      <w:r w:rsidRPr="00BC0F90">
        <w:rPr>
          <w:rFonts w:ascii="Times New Roman" w:eastAsia="Times New Roman" w:hAnsi="Times New Roman" w:cs="Times New Roman"/>
          <w:color w:val="333333"/>
          <w:sz w:val="28"/>
          <w:szCs w:val="28"/>
          <w:lang w:eastAsia="ru-RU"/>
        </w:rPr>
        <w:t>минания из Книги Памяти «Всё для фронта – всё для Победы» тружеников тыла Го</w:t>
      </w:r>
      <w:r w:rsidRPr="00BC0F90">
        <w:rPr>
          <w:rFonts w:ascii="Times New Roman" w:eastAsia="Times New Roman" w:hAnsi="Times New Roman" w:cs="Times New Roman"/>
          <w:color w:val="333333"/>
          <w:sz w:val="28"/>
          <w:szCs w:val="28"/>
          <w:lang w:eastAsia="ru-RU"/>
        </w:rPr>
        <w:t>р</w:t>
      </w:r>
      <w:r w:rsidRPr="00BC0F90">
        <w:rPr>
          <w:rFonts w:ascii="Times New Roman" w:eastAsia="Times New Roman" w:hAnsi="Times New Roman" w:cs="Times New Roman"/>
          <w:color w:val="333333"/>
          <w:sz w:val="28"/>
          <w:szCs w:val="28"/>
          <w:lang w:eastAsia="ru-RU"/>
        </w:rPr>
        <w:t xml:space="preserve">нозаводского района. </w:t>
      </w:r>
    </w:p>
    <w:p w:rsidR="00AC7939" w:rsidRPr="00BC0F90" w:rsidRDefault="00AC7939"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AC7939" w:rsidRPr="00BC0F90" w:rsidRDefault="00AC7939" w:rsidP="00BC0F90">
      <w:pPr>
        <w:shd w:val="clear" w:color="auto" w:fill="FFFFFF"/>
        <w:spacing w:after="0" w:line="240" w:lineRule="auto"/>
        <w:jc w:val="center"/>
        <w:rPr>
          <w:rFonts w:ascii="Times New Roman" w:eastAsia="Times New Roman" w:hAnsi="Times New Roman" w:cs="Times New Roman"/>
          <w:b/>
          <w:color w:val="333333"/>
          <w:sz w:val="28"/>
          <w:szCs w:val="28"/>
          <w:lang w:eastAsia="ru-RU"/>
        </w:rPr>
      </w:pPr>
      <w:r w:rsidRPr="00BC0F90">
        <w:rPr>
          <w:rFonts w:ascii="Times New Roman" w:eastAsia="Times New Roman" w:hAnsi="Times New Roman" w:cs="Times New Roman"/>
          <w:b/>
          <w:color w:val="333333"/>
          <w:sz w:val="28"/>
          <w:szCs w:val="28"/>
          <w:lang w:eastAsia="ru-RU"/>
        </w:rPr>
        <w:lastRenderedPageBreak/>
        <w:t xml:space="preserve">100 </w:t>
      </w:r>
      <w:r w:rsidR="00B56003" w:rsidRPr="00BC0F90">
        <w:rPr>
          <w:rFonts w:ascii="Times New Roman" w:eastAsia="Times New Roman" w:hAnsi="Times New Roman" w:cs="Times New Roman"/>
          <w:b/>
          <w:color w:val="333333"/>
          <w:sz w:val="28"/>
          <w:szCs w:val="28"/>
          <w:lang w:eastAsia="ru-RU"/>
        </w:rPr>
        <w:t xml:space="preserve"> лет </w:t>
      </w:r>
      <w:r w:rsidR="0004659E" w:rsidRPr="00BC0F90">
        <w:rPr>
          <w:rFonts w:ascii="Times New Roman" w:eastAsia="Times New Roman" w:hAnsi="Times New Roman" w:cs="Times New Roman"/>
          <w:b/>
          <w:color w:val="333333"/>
          <w:sz w:val="28"/>
          <w:szCs w:val="28"/>
          <w:lang w:eastAsia="ru-RU"/>
        </w:rPr>
        <w:t xml:space="preserve"> Октябрьской</w:t>
      </w:r>
      <w:r w:rsidRPr="00BC0F90">
        <w:rPr>
          <w:rFonts w:ascii="Times New Roman" w:eastAsia="Times New Roman" w:hAnsi="Times New Roman" w:cs="Times New Roman"/>
          <w:b/>
          <w:color w:val="333333"/>
          <w:sz w:val="28"/>
          <w:szCs w:val="28"/>
          <w:lang w:eastAsia="ru-RU"/>
        </w:rPr>
        <w:t xml:space="preserve"> революции</w:t>
      </w:r>
    </w:p>
    <w:p w:rsidR="0004659E" w:rsidRPr="00BC0F90" w:rsidRDefault="0004659E" w:rsidP="00BC0F90">
      <w:pPr>
        <w:shd w:val="clear" w:color="auto" w:fill="FFFFFF"/>
        <w:spacing w:after="0" w:line="240" w:lineRule="auto"/>
        <w:jc w:val="both"/>
        <w:rPr>
          <w:rFonts w:ascii="Times New Roman" w:eastAsia="Times New Roman" w:hAnsi="Times New Roman" w:cs="Times New Roman"/>
          <w:b/>
          <w:color w:val="333333"/>
          <w:sz w:val="28"/>
          <w:szCs w:val="28"/>
          <w:lang w:eastAsia="ru-RU"/>
        </w:rPr>
      </w:pPr>
    </w:p>
    <w:p w:rsidR="0004659E" w:rsidRPr="00BC0F90" w:rsidRDefault="00B56003"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          </w:t>
      </w:r>
      <w:r w:rsidR="0004659E" w:rsidRPr="00BC0F90">
        <w:rPr>
          <w:rFonts w:ascii="Times New Roman" w:eastAsia="Times New Roman" w:hAnsi="Times New Roman" w:cs="Times New Roman"/>
          <w:color w:val="333333"/>
          <w:sz w:val="28"/>
          <w:szCs w:val="28"/>
          <w:lang w:eastAsia="ru-RU"/>
        </w:rPr>
        <w:t>Темой года стала  тема 100- летие Октябрьской революции. Библиотеки района провели большую работу в этом направлении. Были оформлены стенды, организов</w:t>
      </w:r>
      <w:r w:rsidR="0004659E" w:rsidRPr="00BC0F90">
        <w:rPr>
          <w:rFonts w:ascii="Times New Roman" w:eastAsia="Times New Roman" w:hAnsi="Times New Roman" w:cs="Times New Roman"/>
          <w:color w:val="333333"/>
          <w:sz w:val="28"/>
          <w:szCs w:val="28"/>
          <w:lang w:eastAsia="ru-RU"/>
        </w:rPr>
        <w:t>а</w:t>
      </w:r>
      <w:r w:rsidR="0004659E" w:rsidRPr="00BC0F90">
        <w:rPr>
          <w:rFonts w:ascii="Times New Roman" w:eastAsia="Times New Roman" w:hAnsi="Times New Roman" w:cs="Times New Roman"/>
          <w:color w:val="333333"/>
          <w:sz w:val="28"/>
          <w:szCs w:val="28"/>
          <w:lang w:eastAsia="ru-RU"/>
        </w:rPr>
        <w:t>ны тематические папки, изданы рекомендательные списки, оформлены книжные в</w:t>
      </w:r>
      <w:r w:rsidR="0004659E" w:rsidRPr="00BC0F90">
        <w:rPr>
          <w:rFonts w:ascii="Times New Roman" w:eastAsia="Times New Roman" w:hAnsi="Times New Roman" w:cs="Times New Roman"/>
          <w:color w:val="333333"/>
          <w:sz w:val="28"/>
          <w:szCs w:val="28"/>
          <w:lang w:eastAsia="ru-RU"/>
        </w:rPr>
        <w:t>ы</w:t>
      </w:r>
      <w:r w:rsidR="0004659E" w:rsidRPr="00BC0F90">
        <w:rPr>
          <w:rFonts w:ascii="Times New Roman" w:eastAsia="Times New Roman" w:hAnsi="Times New Roman" w:cs="Times New Roman"/>
          <w:color w:val="333333"/>
          <w:sz w:val="28"/>
          <w:szCs w:val="28"/>
          <w:lang w:eastAsia="ru-RU"/>
        </w:rPr>
        <w:t>ставки. В МБУК «Пашийская библиотека» был оформлен стенд «Революционная Пашия», оформлены книжные выставки</w:t>
      </w:r>
      <w:r w:rsidRPr="00BC0F90">
        <w:rPr>
          <w:rFonts w:ascii="Times New Roman" w:eastAsia="Times New Roman" w:hAnsi="Times New Roman" w:cs="Times New Roman"/>
          <w:color w:val="333333"/>
          <w:sz w:val="28"/>
          <w:szCs w:val="28"/>
          <w:lang w:eastAsia="ru-RU"/>
        </w:rPr>
        <w:t xml:space="preserve"> в библиотеках</w:t>
      </w:r>
      <w:r w:rsidR="0004659E" w:rsidRPr="00BC0F90">
        <w:rPr>
          <w:rFonts w:ascii="Times New Roman" w:eastAsia="Times New Roman" w:hAnsi="Times New Roman" w:cs="Times New Roman"/>
          <w:color w:val="333333"/>
          <w:sz w:val="28"/>
          <w:szCs w:val="28"/>
          <w:lang w:eastAsia="ru-RU"/>
        </w:rPr>
        <w:t>: «Октябрь 17 –го»</w:t>
      </w:r>
      <w:r w:rsidR="00C017BC" w:rsidRPr="00BC0F90">
        <w:rPr>
          <w:rFonts w:ascii="Times New Roman" w:eastAsia="Times New Roman" w:hAnsi="Times New Roman" w:cs="Times New Roman"/>
          <w:color w:val="333333"/>
          <w:sz w:val="28"/>
          <w:szCs w:val="28"/>
          <w:lang w:eastAsia="ru-RU"/>
        </w:rPr>
        <w:t xml:space="preserve"> </w:t>
      </w:r>
      <w:r w:rsidR="0004659E" w:rsidRPr="00BC0F90">
        <w:rPr>
          <w:rFonts w:ascii="Times New Roman" w:eastAsia="Times New Roman" w:hAnsi="Times New Roman" w:cs="Times New Roman"/>
          <w:color w:val="333333"/>
          <w:sz w:val="28"/>
          <w:szCs w:val="28"/>
          <w:lang w:eastAsia="ru-RU"/>
        </w:rPr>
        <w:t xml:space="preserve">(МБУК «Библиотека медведкинского сельского поселения»), «Октябрьская революция в судьбах России» (МБУК «Пашийская библиотека», </w:t>
      </w:r>
      <w:r w:rsidR="00C017BC" w:rsidRPr="00BC0F90">
        <w:rPr>
          <w:rFonts w:ascii="Times New Roman" w:eastAsia="Times New Roman" w:hAnsi="Times New Roman" w:cs="Times New Roman"/>
          <w:color w:val="333333"/>
          <w:sz w:val="28"/>
          <w:szCs w:val="28"/>
          <w:lang w:eastAsia="ru-RU"/>
        </w:rPr>
        <w:t>«Октябрьская революция в тво</w:t>
      </w:r>
      <w:r w:rsidR="00C017BC" w:rsidRPr="00BC0F90">
        <w:rPr>
          <w:rFonts w:ascii="Times New Roman" w:eastAsia="Times New Roman" w:hAnsi="Times New Roman" w:cs="Times New Roman"/>
          <w:color w:val="333333"/>
          <w:sz w:val="28"/>
          <w:szCs w:val="28"/>
          <w:lang w:eastAsia="ru-RU"/>
        </w:rPr>
        <w:t>р</w:t>
      </w:r>
      <w:r w:rsidR="00C017BC" w:rsidRPr="00BC0F90">
        <w:rPr>
          <w:rFonts w:ascii="Times New Roman" w:eastAsia="Times New Roman" w:hAnsi="Times New Roman" w:cs="Times New Roman"/>
          <w:color w:val="333333"/>
          <w:sz w:val="28"/>
          <w:szCs w:val="28"/>
          <w:lang w:eastAsia="ru-RU"/>
        </w:rPr>
        <w:t>честве русских писателей», «Взгляд сквозь годы» (МБУК «ГЦДБ»),  «Дорогами р</w:t>
      </w:r>
      <w:r w:rsidR="00C017BC" w:rsidRPr="00BC0F90">
        <w:rPr>
          <w:rFonts w:ascii="Times New Roman" w:eastAsia="Times New Roman" w:hAnsi="Times New Roman" w:cs="Times New Roman"/>
          <w:color w:val="333333"/>
          <w:sz w:val="28"/>
          <w:szCs w:val="28"/>
          <w:lang w:eastAsia="ru-RU"/>
        </w:rPr>
        <w:t>е</w:t>
      </w:r>
      <w:r w:rsidR="00C017BC" w:rsidRPr="00BC0F90">
        <w:rPr>
          <w:rFonts w:ascii="Times New Roman" w:eastAsia="Times New Roman" w:hAnsi="Times New Roman" w:cs="Times New Roman"/>
          <w:color w:val="333333"/>
          <w:sz w:val="28"/>
          <w:szCs w:val="28"/>
          <w:lang w:eastAsia="ru-RU"/>
        </w:rPr>
        <w:t>волюции. Образ революции в живописи», «Легендарная быль. Образ революции в литературе» (МБУК «ГЦМБ»).Изданы библиографические пособия малых форм: «Писатели – юбиляры 2017 года об Октябрьской революции», «Октябрьская револ</w:t>
      </w:r>
      <w:r w:rsidR="00C017BC" w:rsidRPr="00BC0F90">
        <w:rPr>
          <w:rFonts w:ascii="Times New Roman" w:eastAsia="Times New Roman" w:hAnsi="Times New Roman" w:cs="Times New Roman"/>
          <w:color w:val="333333"/>
          <w:sz w:val="28"/>
          <w:szCs w:val="28"/>
          <w:lang w:eastAsia="ru-RU"/>
        </w:rPr>
        <w:t>ю</w:t>
      </w:r>
      <w:r w:rsidR="00C017BC" w:rsidRPr="00BC0F90">
        <w:rPr>
          <w:rFonts w:ascii="Times New Roman" w:eastAsia="Times New Roman" w:hAnsi="Times New Roman" w:cs="Times New Roman"/>
          <w:color w:val="333333"/>
          <w:sz w:val="28"/>
          <w:szCs w:val="28"/>
          <w:lang w:eastAsia="ru-RU"/>
        </w:rPr>
        <w:t xml:space="preserve">ция в русской литературе» (МБУК «ГЦМБ»), </w:t>
      </w:r>
      <w:r w:rsidRPr="00BC0F90">
        <w:rPr>
          <w:rFonts w:ascii="Times New Roman" w:eastAsia="Times New Roman" w:hAnsi="Times New Roman" w:cs="Times New Roman"/>
          <w:color w:val="333333"/>
          <w:sz w:val="28"/>
          <w:szCs w:val="28"/>
          <w:lang w:eastAsia="ru-RU"/>
        </w:rPr>
        <w:t>«неизвестная Октябрьская революция», Герои былых времён: революция 1917 года и гражданская война глазами русских п</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сателей», «Революция 1917 года в российской истории» (МБУК «ГЦДБ».</w:t>
      </w:r>
    </w:p>
    <w:p w:rsidR="0004659E" w:rsidRPr="00BC0F90" w:rsidRDefault="00B56003"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На сайте МБУК «ГЦМБ» выделена рубрика «100 лет Октябрьской революции».</w:t>
      </w:r>
    </w:p>
    <w:p w:rsidR="00B56003" w:rsidRPr="00BC0F90" w:rsidRDefault="00581E7E"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Большой </w:t>
      </w:r>
      <w:r w:rsidR="00B56003" w:rsidRPr="00BC0F90">
        <w:rPr>
          <w:rFonts w:ascii="Times New Roman" w:eastAsia="Times New Roman" w:hAnsi="Times New Roman" w:cs="Times New Roman"/>
          <w:color w:val="333333"/>
          <w:sz w:val="28"/>
          <w:szCs w:val="28"/>
          <w:lang w:eastAsia="ru-RU"/>
        </w:rPr>
        <w:t xml:space="preserve"> интерес вызвала выставка открыток «Великий октябрь», организованная МБУК «Пашийская библиотека». Открытки для выставки предоставили жители п</w:t>
      </w:r>
      <w:r w:rsidR="00B56003" w:rsidRPr="00BC0F90">
        <w:rPr>
          <w:rFonts w:ascii="Times New Roman" w:eastAsia="Times New Roman" w:hAnsi="Times New Roman" w:cs="Times New Roman"/>
          <w:color w:val="333333"/>
          <w:sz w:val="28"/>
          <w:szCs w:val="28"/>
          <w:lang w:eastAsia="ru-RU"/>
        </w:rPr>
        <w:t>о</w:t>
      </w:r>
      <w:r w:rsidR="00B56003" w:rsidRPr="00BC0F90">
        <w:rPr>
          <w:rFonts w:ascii="Times New Roman" w:eastAsia="Times New Roman" w:hAnsi="Times New Roman" w:cs="Times New Roman"/>
          <w:color w:val="333333"/>
          <w:sz w:val="28"/>
          <w:szCs w:val="28"/>
          <w:lang w:eastAsia="ru-RU"/>
        </w:rPr>
        <w:t xml:space="preserve">сёлка Пашия, самая старинная </w:t>
      </w:r>
      <w:r w:rsidRPr="00BC0F90">
        <w:rPr>
          <w:rFonts w:ascii="Times New Roman" w:eastAsia="Times New Roman" w:hAnsi="Times New Roman" w:cs="Times New Roman"/>
          <w:color w:val="333333"/>
          <w:sz w:val="28"/>
          <w:szCs w:val="28"/>
          <w:lang w:eastAsia="ru-RU"/>
        </w:rPr>
        <w:t>открытка датируется  1967 годом.</w:t>
      </w:r>
    </w:p>
    <w:p w:rsidR="00AC7939" w:rsidRDefault="00AC7939" w:rsidP="00BC0F90">
      <w:pPr>
        <w:shd w:val="clear" w:color="auto" w:fill="FFFFFF"/>
        <w:spacing w:after="0" w:line="240" w:lineRule="auto"/>
        <w:jc w:val="center"/>
        <w:rPr>
          <w:b/>
          <w:sz w:val="28"/>
          <w:szCs w:val="28"/>
        </w:rPr>
      </w:pPr>
    </w:p>
    <w:p w:rsidR="00AA5070" w:rsidRPr="00961B47" w:rsidRDefault="00AA5070" w:rsidP="00AA5070">
      <w:pPr>
        <w:spacing w:after="0" w:line="240" w:lineRule="auto"/>
        <w:ind w:firstLine="708"/>
        <w:jc w:val="both"/>
        <w:rPr>
          <w:rFonts w:ascii="Times New Roman" w:hAnsi="Times New Roman" w:cs="Times New Roman"/>
          <w:sz w:val="28"/>
          <w:szCs w:val="28"/>
        </w:rPr>
      </w:pPr>
      <w:r w:rsidRPr="00961B47">
        <w:rPr>
          <w:rFonts w:ascii="Times New Roman" w:hAnsi="Times New Roman" w:cs="Times New Roman"/>
          <w:sz w:val="28"/>
          <w:szCs w:val="28"/>
        </w:rPr>
        <w:t>6.5.2.</w:t>
      </w:r>
      <w:r w:rsidRPr="00961B47">
        <w:rPr>
          <w:rFonts w:ascii="Times New Roman" w:hAnsi="Times New Roman" w:cs="Times New Roman"/>
          <w:sz w:val="28"/>
          <w:szCs w:val="28"/>
        </w:rPr>
        <w:tab/>
        <w:t>Краеведческая деятельность</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Краеведческая деятельность, как одно из главных направлений в работе би</w:t>
      </w:r>
      <w:r w:rsidRPr="00961B47">
        <w:rPr>
          <w:rFonts w:ascii="Times New Roman" w:hAnsi="Times New Roman" w:cs="Times New Roman"/>
          <w:sz w:val="28"/>
          <w:szCs w:val="28"/>
        </w:rPr>
        <w:t>б</w:t>
      </w:r>
      <w:r w:rsidRPr="00961B47">
        <w:rPr>
          <w:rFonts w:ascii="Times New Roman" w:hAnsi="Times New Roman" w:cs="Times New Roman"/>
          <w:sz w:val="28"/>
          <w:szCs w:val="28"/>
        </w:rPr>
        <w:t>лиотек, подразумевает комплексный подход к изучению различных сторон жизни края – это история и культура, быт и фольклор, значимые события и интересные л</w:t>
      </w:r>
      <w:r w:rsidRPr="00961B47">
        <w:rPr>
          <w:rFonts w:ascii="Times New Roman" w:hAnsi="Times New Roman" w:cs="Times New Roman"/>
          <w:sz w:val="28"/>
          <w:szCs w:val="28"/>
        </w:rPr>
        <w:t>ю</w:t>
      </w:r>
      <w:r w:rsidRPr="00961B47">
        <w:rPr>
          <w:rFonts w:ascii="Times New Roman" w:hAnsi="Times New Roman" w:cs="Times New Roman"/>
          <w:sz w:val="28"/>
          <w:szCs w:val="28"/>
        </w:rPr>
        <w:t>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w:t>
      </w:r>
      <w:r w:rsidRPr="00961B47">
        <w:rPr>
          <w:rFonts w:ascii="Times New Roman" w:hAnsi="Times New Roman" w:cs="Times New Roman"/>
          <w:sz w:val="28"/>
          <w:szCs w:val="28"/>
        </w:rPr>
        <w:t>а</w:t>
      </w:r>
      <w:r w:rsidRPr="00961B47">
        <w:rPr>
          <w:rFonts w:ascii="Times New Roman" w:hAnsi="Times New Roman" w:cs="Times New Roman"/>
          <w:sz w:val="28"/>
          <w:szCs w:val="28"/>
        </w:rPr>
        <w:t>вать условия для удовлетворения потребности общества в информации о регионал</w:t>
      </w:r>
      <w:r w:rsidRPr="00961B47">
        <w:rPr>
          <w:rFonts w:ascii="Times New Roman" w:hAnsi="Times New Roman" w:cs="Times New Roman"/>
          <w:sz w:val="28"/>
          <w:szCs w:val="28"/>
        </w:rPr>
        <w:t>ь</w:t>
      </w:r>
      <w:r w:rsidRPr="00961B47">
        <w:rPr>
          <w:rFonts w:ascii="Times New Roman" w:hAnsi="Times New Roman" w:cs="Times New Roman"/>
          <w:sz w:val="28"/>
          <w:szCs w:val="28"/>
        </w:rPr>
        <w:t>ных аспектах общественной жизни и экономики, о национально-этнических, приро</w:t>
      </w:r>
      <w:r w:rsidRPr="00961B47">
        <w:rPr>
          <w:rFonts w:ascii="Times New Roman" w:hAnsi="Times New Roman" w:cs="Times New Roman"/>
          <w:sz w:val="28"/>
          <w:szCs w:val="28"/>
        </w:rPr>
        <w:t>д</w:t>
      </w:r>
      <w:r w:rsidRPr="00961B47">
        <w:rPr>
          <w:rFonts w:ascii="Times New Roman" w:hAnsi="Times New Roman" w:cs="Times New Roman"/>
          <w:sz w:val="28"/>
          <w:szCs w:val="28"/>
        </w:rPr>
        <w:t>но-географических, культурно-исторических традициях Пермского края и Горноз</w:t>
      </w:r>
      <w:r w:rsidRPr="00961B47">
        <w:rPr>
          <w:rFonts w:ascii="Times New Roman" w:hAnsi="Times New Roman" w:cs="Times New Roman"/>
          <w:sz w:val="28"/>
          <w:szCs w:val="28"/>
        </w:rPr>
        <w:t>а</w:t>
      </w:r>
      <w:r w:rsidRPr="00961B47">
        <w:rPr>
          <w:rFonts w:ascii="Times New Roman" w:hAnsi="Times New Roman" w:cs="Times New Roman"/>
          <w:sz w:val="28"/>
          <w:szCs w:val="28"/>
        </w:rPr>
        <w:t xml:space="preserve">водского района в частности.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Деятельность ЭКЦ строится согласно разработанному «Положению о деятел</w:t>
      </w:r>
      <w:r>
        <w:rPr>
          <w:rFonts w:ascii="Times New Roman" w:hAnsi="Times New Roman" w:cs="Times New Roman"/>
          <w:sz w:val="28"/>
          <w:szCs w:val="28"/>
        </w:rPr>
        <w:t>ь</w:t>
      </w:r>
      <w:r>
        <w:rPr>
          <w:rFonts w:ascii="Times New Roman" w:hAnsi="Times New Roman" w:cs="Times New Roman"/>
          <w:sz w:val="28"/>
          <w:szCs w:val="28"/>
        </w:rPr>
        <w:t>ности Эколого-краеведческого центра МБУК «Горнозаводская центральная межп</w:t>
      </w:r>
      <w:r>
        <w:rPr>
          <w:rFonts w:ascii="Times New Roman" w:hAnsi="Times New Roman" w:cs="Times New Roman"/>
          <w:sz w:val="28"/>
          <w:szCs w:val="28"/>
        </w:rPr>
        <w:t>о</w:t>
      </w:r>
      <w:r>
        <w:rPr>
          <w:rFonts w:ascii="Times New Roman" w:hAnsi="Times New Roman" w:cs="Times New Roman"/>
          <w:sz w:val="28"/>
          <w:szCs w:val="28"/>
        </w:rPr>
        <w:t xml:space="preserve">селенческая библиотека». </w:t>
      </w:r>
    </w:p>
    <w:p w:rsidR="00AA5070" w:rsidRPr="00961B47"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своей работе ЭКЦ опирается на нормативно-правовую документацию.</w:t>
      </w:r>
    </w:p>
    <w:p w:rsidR="00AA5070" w:rsidRPr="00EC4807" w:rsidRDefault="00AA5070" w:rsidP="00AA5070">
      <w:pPr>
        <w:spacing w:after="0" w:line="240" w:lineRule="auto"/>
        <w:ind w:firstLine="709"/>
        <w:jc w:val="both"/>
        <w:rPr>
          <w:rFonts w:ascii="Times New Roman" w:hAnsi="Times New Roman" w:cs="Times New Roman"/>
          <w:sz w:val="28"/>
          <w:szCs w:val="28"/>
        </w:rPr>
      </w:pPr>
      <w:r w:rsidRPr="00EC4807">
        <w:rPr>
          <w:rFonts w:ascii="Times New Roman" w:hAnsi="Times New Roman" w:cs="Times New Roman"/>
          <w:sz w:val="28"/>
          <w:szCs w:val="28"/>
        </w:rPr>
        <w:t>Основными задачами ЭКЦ стали: организация эффективного информационно-библиотечного обслуживания пользователей литератур</w:t>
      </w:r>
      <w:r>
        <w:rPr>
          <w:rFonts w:ascii="Times New Roman" w:hAnsi="Times New Roman" w:cs="Times New Roman"/>
          <w:sz w:val="28"/>
          <w:szCs w:val="28"/>
        </w:rPr>
        <w:t>ой</w:t>
      </w:r>
      <w:r w:rsidRPr="00EC4807">
        <w:rPr>
          <w:rFonts w:ascii="Times New Roman" w:hAnsi="Times New Roman" w:cs="Times New Roman"/>
          <w:sz w:val="28"/>
          <w:szCs w:val="28"/>
        </w:rPr>
        <w:t xml:space="preserve">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w:t>
      </w:r>
      <w:r w:rsidRPr="00EC4807">
        <w:rPr>
          <w:rFonts w:ascii="Times New Roman" w:hAnsi="Times New Roman" w:cs="Times New Roman"/>
          <w:sz w:val="28"/>
          <w:szCs w:val="28"/>
        </w:rPr>
        <w:t>а</w:t>
      </w:r>
      <w:r w:rsidRPr="00EC4807">
        <w:rPr>
          <w:rFonts w:ascii="Times New Roman" w:hAnsi="Times New Roman" w:cs="Times New Roman"/>
          <w:sz w:val="28"/>
          <w:szCs w:val="28"/>
        </w:rPr>
        <w:t xml:space="preserve">вочно-библиографической базы о Горнозаводском районе, Пермском крае, Урале. </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Источниками комплектования являются обменно-резервный фонд, благотвор</w:t>
      </w:r>
      <w:r w:rsidRPr="00961B47">
        <w:rPr>
          <w:rFonts w:ascii="Times New Roman" w:hAnsi="Times New Roman" w:cs="Times New Roman"/>
          <w:sz w:val="28"/>
          <w:szCs w:val="28"/>
        </w:rPr>
        <w:t>и</w:t>
      </w:r>
      <w:r w:rsidRPr="00961B47">
        <w:rPr>
          <w:rFonts w:ascii="Times New Roman" w:hAnsi="Times New Roman" w:cs="Times New Roman"/>
          <w:sz w:val="28"/>
          <w:szCs w:val="28"/>
        </w:rPr>
        <w:t>тельность, местный бюджет, федеральные средства.</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lastRenderedPageBreak/>
        <w:t>Эколого-краеведческий центр занимается формированием, организацией и хр</w:t>
      </w:r>
      <w:r w:rsidRPr="00961B47">
        <w:rPr>
          <w:rFonts w:ascii="Times New Roman" w:hAnsi="Times New Roman" w:cs="Times New Roman"/>
          <w:sz w:val="28"/>
          <w:szCs w:val="28"/>
        </w:rPr>
        <w:t>а</w:t>
      </w:r>
      <w:r w:rsidRPr="00961B47">
        <w:rPr>
          <w:rFonts w:ascii="Times New Roman" w:hAnsi="Times New Roman" w:cs="Times New Roman"/>
          <w:sz w:val="28"/>
          <w:szCs w:val="28"/>
        </w:rPr>
        <w:t>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w:t>
      </w:r>
      <w:r w:rsidRPr="00961B47">
        <w:rPr>
          <w:rFonts w:ascii="Times New Roman" w:hAnsi="Times New Roman" w:cs="Times New Roman"/>
          <w:sz w:val="28"/>
          <w:szCs w:val="28"/>
        </w:rPr>
        <w:t>о</w:t>
      </w:r>
      <w:r w:rsidRPr="00961B47">
        <w:rPr>
          <w:rFonts w:ascii="Times New Roman" w:hAnsi="Times New Roman" w:cs="Times New Roman"/>
          <w:sz w:val="28"/>
          <w:szCs w:val="28"/>
        </w:rPr>
        <w:t>селков, промышленности, заводов,  по истории культуры, спорта,  об интересных людях Горнозаводского района).</w:t>
      </w:r>
    </w:p>
    <w:p w:rsidR="00AA5070" w:rsidRPr="006B5FCA" w:rsidRDefault="00AA5070" w:rsidP="00AA5070">
      <w:pPr>
        <w:spacing w:after="0" w:line="240" w:lineRule="auto"/>
        <w:ind w:firstLine="709"/>
        <w:jc w:val="both"/>
        <w:rPr>
          <w:rFonts w:ascii="Times New Roman" w:hAnsi="Times New Roman" w:cs="Times New Roman"/>
          <w:sz w:val="28"/>
          <w:szCs w:val="28"/>
        </w:rPr>
      </w:pPr>
      <w:r w:rsidRPr="006B5FCA">
        <w:rPr>
          <w:rFonts w:ascii="Times New Roman" w:hAnsi="Times New Roman" w:cs="Times New Roman"/>
          <w:sz w:val="28"/>
          <w:szCs w:val="28"/>
        </w:rPr>
        <w:t>Основу краеведческой деятельности ЭКЦ составляют фонды по краеведению: печатные документы, периодические издания, мультимедийные издания, видеозап</w:t>
      </w:r>
      <w:r w:rsidRPr="006B5FCA">
        <w:rPr>
          <w:rFonts w:ascii="Times New Roman" w:hAnsi="Times New Roman" w:cs="Times New Roman"/>
          <w:sz w:val="28"/>
          <w:szCs w:val="28"/>
        </w:rPr>
        <w:t>и</w:t>
      </w:r>
      <w:r w:rsidRPr="006B5FCA">
        <w:rPr>
          <w:rFonts w:ascii="Times New Roman" w:hAnsi="Times New Roman" w:cs="Times New Roman"/>
          <w:sz w:val="28"/>
          <w:szCs w:val="28"/>
        </w:rPr>
        <w:t>си, информационные ресурсы Интернет. В 2017 году, по сравнению с 2015 и 2016 гг документов в фонд ЭКЦ поступило меньше: всего – 32 экземпляра, в том числе по экологии - 11, по краеведению – 21. Таким образом, состояние библиотечного фонда ЭКЦ на 01.01.2018: документов по краеведению 1092 экз., по экологии – 404 экз. Уменьшение фонда связано с недостатком финансирования, а также с тем, что фонд пополняется практически обязательным экземпляром документов, изданных на те</w:t>
      </w:r>
      <w:r w:rsidRPr="006B5FCA">
        <w:rPr>
          <w:rFonts w:ascii="Times New Roman" w:hAnsi="Times New Roman" w:cs="Times New Roman"/>
          <w:sz w:val="28"/>
          <w:szCs w:val="28"/>
        </w:rPr>
        <w:t>р</w:t>
      </w:r>
      <w:r w:rsidRPr="006B5FCA">
        <w:rPr>
          <w:rFonts w:ascii="Times New Roman" w:hAnsi="Times New Roman" w:cs="Times New Roman"/>
          <w:sz w:val="28"/>
          <w:szCs w:val="28"/>
        </w:rPr>
        <w:t>ритории Горнозаводского района, а также литературой в дар.</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 xml:space="preserve">Документы в </w:t>
      </w:r>
      <w:r>
        <w:rPr>
          <w:rFonts w:ascii="Times New Roman" w:hAnsi="Times New Roman" w:cs="Times New Roman"/>
          <w:sz w:val="28"/>
          <w:szCs w:val="28"/>
        </w:rPr>
        <w:t xml:space="preserve">краеведческом </w:t>
      </w:r>
      <w:r w:rsidRPr="00961B47">
        <w:rPr>
          <w:rFonts w:ascii="Times New Roman" w:hAnsi="Times New Roman" w:cs="Times New Roman"/>
          <w:sz w:val="28"/>
          <w:szCs w:val="28"/>
        </w:rPr>
        <w:t>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w:t>
      </w:r>
      <w:r w:rsidRPr="00961B47">
        <w:rPr>
          <w:rFonts w:ascii="Times New Roman" w:hAnsi="Times New Roman" w:cs="Times New Roman"/>
          <w:sz w:val="28"/>
          <w:szCs w:val="28"/>
        </w:rPr>
        <w:t>в</w:t>
      </w:r>
      <w:r w:rsidRPr="00961B47">
        <w:rPr>
          <w:rFonts w:ascii="Times New Roman" w:hAnsi="Times New Roman" w:cs="Times New Roman"/>
          <w:sz w:val="28"/>
          <w:szCs w:val="28"/>
        </w:rPr>
        <w:t>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Максимальному раскрытию состава и содержания краеведческих фондов сл</w:t>
      </w:r>
      <w:r w:rsidRPr="00961B47">
        <w:rPr>
          <w:rFonts w:ascii="Times New Roman" w:hAnsi="Times New Roman" w:cs="Times New Roman"/>
          <w:sz w:val="28"/>
          <w:szCs w:val="28"/>
        </w:rPr>
        <w:t>у</w:t>
      </w:r>
      <w:r w:rsidRPr="00961B47">
        <w:rPr>
          <w:rFonts w:ascii="Times New Roman" w:hAnsi="Times New Roman" w:cs="Times New Roman"/>
          <w:sz w:val="28"/>
          <w:szCs w:val="28"/>
        </w:rPr>
        <w:t>жит краеведческий справочно-библиографический аппарат, состоящий из краеведч</w:t>
      </w:r>
      <w:r w:rsidRPr="00961B47">
        <w:rPr>
          <w:rFonts w:ascii="Times New Roman" w:hAnsi="Times New Roman" w:cs="Times New Roman"/>
          <w:sz w:val="28"/>
          <w:szCs w:val="28"/>
        </w:rPr>
        <w:t>е</w:t>
      </w:r>
      <w:r w:rsidRPr="00961B47">
        <w:rPr>
          <w:rFonts w:ascii="Times New Roman" w:hAnsi="Times New Roman" w:cs="Times New Roman"/>
          <w:sz w:val="28"/>
          <w:szCs w:val="28"/>
        </w:rPr>
        <w:t xml:space="preserve">ского </w:t>
      </w:r>
      <w:r>
        <w:rPr>
          <w:rFonts w:ascii="Times New Roman" w:hAnsi="Times New Roman" w:cs="Times New Roman"/>
          <w:sz w:val="28"/>
          <w:szCs w:val="28"/>
        </w:rPr>
        <w:t xml:space="preserve">систематического </w:t>
      </w:r>
      <w:r w:rsidRPr="00961B47">
        <w:rPr>
          <w:rFonts w:ascii="Times New Roman" w:hAnsi="Times New Roman" w:cs="Times New Roman"/>
          <w:sz w:val="28"/>
          <w:szCs w:val="28"/>
        </w:rPr>
        <w:t>каталога и электронного краеведческого каталога «Краев</w:t>
      </w:r>
      <w:r w:rsidRPr="00961B47">
        <w:rPr>
          <w:rFonts w:ascii="Times New Roman" w:hAnsi="Times New Roman" w:cs="Times New Roman"/>
          <w:sz w:val="28"/>
          <w:szCs w:val="28"/>
        </w:rPr>
        <w:t>е</w:t>
      </w:r>
      <w:r w:rsidRPr="00961B47">
        <w:rPr>
          <w:rFonts w:ascii="Times New Roman" w:hAnsi="Times New Roman" w:cs="Times New Roman"/>
          <w:sz w:val="28"/>
          <w:szCs w:val="28"/>
        </w:rPr>
        <w:t>дение». Основное пополнение фонда производится материалами региональной, о</w:t>
      </w:r>
      <w:r w:rsidRPr="00961B47">
        <w:rPr>
          <w:rFonts w:ascii="Times New Roman" w:hAnsi="Times New Roman" w:cs="Times New Roman"/>
          <w:sz w:val="28"/>
          <w:szCs w:val="28"/>
        </w:rPr>
        <w:t>б</w:t>
      </w:r>
      <w:r w:rsidRPr="00961B47">
        <w:rPr>
          <w:rFonts w:ascii="Times New Roman" w:hAnsi="Times New Roman" w:cs="Times New Roman"/>
          <w:sz w:val="28"/>
          <w:szCs w:val="28"/>
        </w:rPr>
        <w:t xml:space="preserve">ластной и местной печати, имеющими отношение к </w:t>
      </w:r>
      <w:r>
        <w:rPr>
          <w:rFonts w:ascii="Times New Roman" w:hAnsi="Times New Roman" w:cs="Times New Roman"/>
          <w:sz w:val="28"/>
          <w:szCs w:val="28"/>
        </w:rPr>
        <w:t>Горнозаводскому</w:t>
      </w:r>
      <w:r w:rsidRPr="00961B47">
        <w:rPr>
          <w:rFonts w:ascii="Times New Roman" w:hAnsi="Times New Roman" w:cs="Times New Roman"/>
          <w:sz w:val="28"/>
          <w:szCs w:val="28"/>
        </w:rPr>
        <w:t xml:space="preserve"> району и Пермскому краю, Уралу в целом путем выявления и отражения в справочно-библиографическом аппарате сведен</w:t>
      </w:r>
      <w:r>
        <w:rPr>
          <w:rFonts w:ascii="Times New Roman" w:hAnsi="Times New Roman" w:cs="Times New Roman"/>
          <w:sz w:val="28"/>
          <w:szCs w:val="28"/>
        </w:rPr>
        <w:t>ий о</w:t>
      </w:r>
      <w:r w:rsidRPr="00961B47">
        <w:rPr>
          <w:rFonts w:ascii="Times New Roman" w:hAnsi="Times New Roman" w:cs="Times New Roman"/>
          <w:sz w:val="28"/>
          <w:szCs w:val="28"/>
        </w:rPr>
        <w:t xml:space="preserve"> краеведческих документах и расписывания местных изданий.</w:t>
      </w:r>
    </w:p>
    <w:p w:rsidR="00AA5070" w:rsidRPr="006B5FCA" w:rsidRDefault="00AA5070" w:rsidP="00AA5070">
      <w:pPr>
        <w:spacing w:after="0" w:line="240" w:lineRule="auto"/>
        <w:ind w:firstLine="709"/>
        <w:jc w:val="both"/>
        <w:rPr>
          <w:rFonts w:ascii="Times New Roman" w:hAnsi="Times New Roman" w:cs="Times New Roman"/>
          <w:sz w:val="28"/>
          <w:szCs w:val="28"/>
        </w:rPr>
      </w:pPr>
      <w:r w:rsidRPr="006B5FCA">
        <w:rPr>
          <w:rFonts w:ascii="Times New Roman" w:hAnsi="Times New Roman" w:cs="Times New Roman"/>
          <w:sz w:val="28"/>
          <w:szCs w:val="28"/>
        </w:rPr>
        <w:t>Краеведческий систематический каталог содержит 5568 карточек, хронолог</w:t>
      </w:r>
      <w:r w:rsidRPr="006B5FCA">
        <w:rPr>
          <w:rFonts w:ascii="Times New Roman" w:hAnsi="Times New Roman" w:cs="Times New Roman"/>
          <w:sz w:val="28"/>
          <w:szCs w:val="28"/>
        </w:rPr>
        <w:t>и</w:t>
      </w:r>
      <w:r w:rsidRPr="006B5FCA">
        <w:rPr>
          <w:rFonts w:ascii="Times New Roman" w:hAnsi="Times New Roman" w:cs="Times New Roman"/>
          <w:sz w:val="28"/>
          <w:szCs w:val="28"/>
        </w:rPr>
        <w:t xml:space="preserve">ческий охват которых с 1968 года по 2017 год. За год расставлено - 21 карточка. </w:t>
      </w:r>
    </w:p>
    <w:p w:rsidR="00AA5070" w:rsidRPr="006B5FCA"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На базе центральной межпоселенческой библиотеки создана и регулярно п</w:t>
      </w:r>
      <w:r w:rsidRPr="00961B47">
        <w:rPr>
          <w:rFonts w:ascii="Times New Roman" w:hAnsi="Times New Roman" w:cs="Times New Roman"/>
          <w:sz w:val="28"/>
          <w:szCs w:val="28"/>
        </w:rPr>
        <w:t>о</w:t>
      </w:r>
      <w:r w:rsidRPr="00961B47">
        <w:rPr>
          <w:rFonts w:ascii="Times New Roman" w:hAnsi="Times New Roman" w:cs="Times New Roman"/>
          <w:sz w:val="28"/>
          <w:szCs w:val="28"/>
        </w:rPr>
        <w:t>полняется электронная база данных «Краеведение». А это в свою очередь служит б</w:t>
      </w:r>
      <w:r w:rsidRPr="00961B47">
        <w:rPr>
          <w:rFonts w:ascii="Times New Roman" w:hAnsi="Times New Roman" w:cs="Times New Roman"/>
          <w:sz w:val="28"/>
          <w:szCs w:val="28"/>
        </w:rPr>
        <w:t>о</w:t>
      </w:r>
      <w:r w:rsidRPr="00961B47">
        <w:rPr>
          <w:rFonts w:ascii="Times New Roman" w:hAnsi="Times New Roman" w:cs="Times New Roman"/>
          <w:sz w:val="28"/>
          <w:szCs w:val="28"/>
        </w:rPr>
        <w:t xml:space="preserve">лее качественному и оперативному обслуживанию различных категорий </w:t>
      </w:r>
      <w:r w:rsidRPr="006B5FCA">
        <w:rPr>
          <w:rFonts w:ascii="Times New Roman" w:hAnsi="Times New Roman" w:cs="Times New Roman"/>
          <w:sz w:val="28"/>
          <w:szCs w:val="28"/>
        </w:rPr>
        <w:t>пользоват</w:t>
      </w:r>
      <w:r w:rsidRPr="006B5FCA">
        <w:rPr>
          <w:rFonts w:ascii="Times New Roman" w:hAnsi="Times New Roman" w:cs="Times New Roman"/>
          <w:sz w:val="28"/>
          <w:szCs w:val="28"/>
        </w:rPr>
        <w:t>е</w:t>
      </w:r>
      <w:r w:rsidRPr="006B5FCA">
        <w:rPr>
          <w:rFonts w:ascii="Times New Roman" w:hAnsi="Times New Roman" w:cs="Times New Roman"/>
          <w:sz w:val="28"/>
          <w:szCs w:val="28"/>
        </w:rPr>
        <w:t>лей и дает возможность в будущем использовать базу данных для составления и</w:t>
      </w:r>
      <w:r w:rsidRPr="006B5FCA">
        <w:rPr>
          <w:rFonts w:ascii="Times New Roman" w:hAnsi="Times New Roman" w:cs="Times New Roman"/>
          <w:sz w:val="28"/>
          <w:szCs w:val="28"/>
        </w:rPr>
        <w:t>н</w:t>
      </w:r>
      <w:r w:rsidRPr="006B5FCA">
        <w:rPr>
          <w:rFonts w:ascii="Times New Roman" w:hAnsi="Times New Roman" w:cs="Times New Roman"/>
          <w:sz w:val="28"/>
          <w:szCs w:val="28"/>
        </w:rPr>
        <w:t>формационных списков и указателей. База данных «Краеведение» составляет 6584 библиографически</w:t>
      </w:r>
      <w:r>
        <w:rPr>
          <w:rFonts w:ascii="Times New Roman" w:hAnsi="Times New Roman" w:cs="Times New Roman"/>
          <w:sz w:val="28"/>
          <w:szCs w:val="28"/>
        </w:rPr>
        <w:t>х</w:t>
      </w:r>
      <w:r w:rsidRPr="006B5FCA">
        <w:rPr>
          <w:rFonts w:ascii="Times New Roman" w:hAnsi="Times New Roman" w:cs="Times New Roman"/>
          <w:sz w:val="28"/>
          <w:szCs w:val="28"/>
        </w:rPr>
        <w:t xml:space="preserve"> запис</w:t>
      </w:r>
      <w:r>
        <w:rPr>
          <w:rFonts w:ascii="Times New Roman" w:hAnsi="Times New Roman" w:cs="Times New Roman"/>
          <w:sz w:val="28"/>
          <w:szCs w:val="28"/>
        </w:rPr>
        <w:t>ей</w:t>
      </w:r>
      <w:r w:rsidRPr="006B5FCA">
        <w:rPr>
          <w:rFonts w:ascii="Times New Roman" w:hAnsi="Times New Roman" w:cs="Times New Roman"/>
          <w:sz w:val="28"/>
          <w:szCs w:val="28"/>
        </w:rPr>
        <w:t>. За год введено 236 библиографических записей, хрон</w:t>
      </w:r>
      <w:r w:rsidRPr="006B5FCA">
        <w:rPr>
          <w:rFonts w:ascii="Times New Roman" w:hAnsi="Times New Roman" w:cs="Times New Roman"/>
          <w:sz w:val="28"/>
          <w:szCs w:val="28"/>
        </w:rPr>
        <w:t>о</w:t>
      </w:r>
      <w:r w:rsidRPr="006B5FCA">
        <w:rPr>
          <w:rFonts w:ascii="Times New Roman" w:hAnsi="Times New Roman" w:cs="Times New Roman"/>
          <w:sz w:val="28"/>
          <w:szCs w:val="28"/>
        </w:rPr>
        <w:t>логический охват представленных документов 1945 - 2017 годы.</w:t>
      </w:r>
    </w:p>
    <w:p w:rsidR="00AA5070" w:rsidRPr="006B5FCA" w:rsidRDefault="00AA5070" w:rsidP="00AA5070">
      <w:pPr>
        <w:spacing w:after="0" w:line="240" w:lineRule="auto"/>
        <w:ind w:firstLine="709"/>
        <w:jc w:val="both"/>
        <w:rPr>
          <w:rFonts w:ascii="Times New Roman" w:hAnsi="Times New Roman" w:cs="Times New Roman"/>
          <w:sz w:val="28"/>
          <w:szCs w:val="28"/>
        </w:rPr>
      </w:pPr>
      <w:r w:rsidRPr="006B5FCA">
        <w:rPr>
          <w:rFonts w:ascii="Times New Roman" w:hAnsi="Times New Roman" w:cs="Times New Roman"/>
          <w:sz w:val="28"/>
          <w:szCs w:val="28"/>
        </w:rPr>
        <w:t>За год выполнено 412 справок, из них краеведческих – 202. Тематика содерж</w:t>
      </w:r>
      <w:r w:rsidRPr="006B5FCA">
        <w:rPr>
          <w:rFonts w:ascii="Times New Roman" w:hAnsi="Times New Roman" w:cs="Times New Roman"/>
          <w:sz w:val="28"/>
          <w:szCs w:val="28"/>
        </w:rPr>
        <w:t>а</w:t>
      </w:r>
      <w:r w:rsidRPr="006B5FCA">
        <w:rPr>
          <w:rFonts w:ascii="Times New Roman" w:hAnsi="Times New Roman" w:cs="Times New Roman"/>
          <w:sz w:val="28"/>
          <w:szCs w:val="28"/>
        </w:rPr>
        <w:t>ния запросов по краеведению самая разнообразная. Наших пользователей интерес</w:t>
      </w:r>
      <w:r w:rsidRPr="006B5FCA">
        <w:rPr>
          <w:rFonts w:ascii="Times New Roman" w:hAnsi="Times New Roman" w:cs="Times New Roman"/>
          <w:sz w:val="28"/>
          <w:szCs w:val="28"/>
        </w:rPr>
        <w:t>у</w:t>
      </w:r>
      <w:r w:rsidRPr="006B5FCA">
        <w:rPr>
          <w:rFonts w:ascii="Times New Roman" w:hAnsi="Times New Roman" w:cs="Times New Roman"/>
          <w:sz w:val="28"/>
          <w:szCs w:val="28"/>
        </w:rPr>
        <w:t xml:space="preserve">ют, например, такие темы: история поселков и Горнозаводского района, </w:t>
      </w:r>
      <w:r>
        <w:rPr>
          <w:rFonts w:ascii="Times New Roman" w:hAnsi="Times New Roman" w:cs="Times New Roman"/>
          <w:sz w:val="28"/>
          <w:szCs w:val="28"/>
        </w:rPr>
        <w:t>туризм в</w:t>
      </w:r>
      <w:r w:rsidRPr="006B5FCA">
        <w:rPr>
          <w:rFonts w:ascii="Times New Roman" w:hAnsi="Times New Roman" w:cs="Times New Roman"/>
          <w:sz w:val="28"/>
          <w:szCs w:val="28"/>
        </w:rPr>
        <w:t xml:space="preserve"> Горнозаводско</w:t>
      </w:r>
      <w:r>
        <w:rPr>
          <w:rFonts w:ascii="Times New Roman" w:hAnsi="Times New Roman" w:cs="Times New Roman"/>
          <w:sz w:val="28"/>
          <w:szCs w:val="28"/>
        </w:rPr>
        <w:t>м</w:t>
      </w:r>
      <w:r w:rsidRPr="006B5FCA">
        <w:rPr>
          <w:rFonts w:ascii="Times New Roman" w:hAnsi="Times New Roman" w:cs="Times New Roman"/>
          <w:sz w:val="28"/>
          <w:szCs w:val="28"/>
        </w:rPr>
        <w:t xml:space="preserve"> район</w:t>
      </w:r>
      <w:r>
        <w:rPr>
          <w:rFonts w:ascii="Times New Roman" w:hAnsi="Times New Roman" w:cs="Times New Roman"/>
          <w:sz w:val="28"/>
          <w:szCs w:val="28"/>
        </w:rPr>
        <w:t>е</w:t>
      </w:r>
      <w:r w:rsidRPr="006B5FCA">
        <w:rPr>
          <w:rFonts w:ascii="Times New Roman" w:hAnsi="Times New Roman" w:cs="Times New Roman"/>
          <w:sz w:val="28"/>
          <w:szCs w:val="28"/>
        </w:rPr>
        <w:t xml:space="preserve"> и Пермско</w:t>
      </w:r>
      <w:r>
        <w:rPr>
          <w:rFonts w:ascii="Times New Roman" w:hAnsi="Times New Roman" w:cs="Times New Roman"/>
          <w:sz w:val="28"/>
          <w:szCs w:val="28"/>
        </w:rPr>
        <w:t>м</w:t>
      </w:r>
      <w:r w:rsidRPr="006B5FCA">
        <w:rPr>
          <w:rFonts w:ascii="Times New Roman" w:hAnsi="Times New Roman" w:cs="Times New Roman"/>
          <w:sz w:val="28"/>
          <w:szCs w:val="28"/>
        </w:rPr>
        <w:t xml:space="preserve"> кра</w:t>
      </w:r>
      <w:r>
        <w:rPr>
          <w:rFonts w:ascii="Times New Roman" w:hAnsi="Times New Roman" w:cs="Times New Roman"/>
          <w:sz w:val="28"/>
          <w:szCs w:val="28"/>
        </w:rPr>
        <w:t>е</w:t>
      </w:r>
      <w:r w:rsidRPr="006B5FCA">
        <w:rPr>
          <w:rFonts w:ascii="Times New Roman" w:hAnsi="Times New Roman" w:cs="Times New Roman"/>
          <w:sz w:val="28"/>
          <w:szCs w:val="28"/>
        </w:rPr>
        <w:t xml:space="preserve">, творчество горнозаводских писателей и </w:t>
      </w:r>
      <w:r w:rsidRPr="006B5FCA">
        <w:rPr>
          <w:rFonts w:ascii="Times New Roman" w:hAnsi="Times New Roman" w:cs="Times New Roman"/>
          <w:sz w:val="28"/>
          <w:szCs w:val="28"/>
        </w:rPr>
        <w:lastRenderedPageBreak/>
        <w:t xml:space="preserve">поэтов, известные люди района, </w:t>
      </w:r>
      <w:r>
        <w:rPr>
          <w:rFonts w:ascii="Times New Roman" w:hAnsi="Times New Roman" w:cs="Times New Roman"/>
          <w:sz w:val="28"/>
          <w:szCs w:val="28"/>
        </w:rPr>
        <w:t>животные и растения Красной книги Пермского края</w:t>
      </w:r>
      <w:r w:rsidRPr="006B5FCA">
        <w:rPr>
          <w:rFonts w:ascii="Times New Roman" w:hAnsi="Times New Roman" w:cs="Times New Roman"/>
          <w:sz w:val="28"/>
          <w:szCs w:val="28"/>
        </w:rPr>
        <w:t>, памятники Горнозаводского района</w:t>
      </w:r>
      <w:r>
        <w:rPr>
          <w:rFonts w:ascii="Times New Roman" w:hAnsi="Times New Roman" w:cs="Times New Roman"/>
          <w:sz w:val="28"/>
          <w:szCs w:val="28"/>
        </w:rPr>
        <w:t xml:space="preserve"> и Пермского края</w:t>
      </w:r>
      <w:r w:rsidRPr="006B5FCA">
        <w:rPr>
          <w:rFonts w:ascii="Times New Roman" w:hAnsi="Times New Roman" w:cs="Times New Roman"/>
          <w:sz w:val="28"/>
          <w:szCs w:val="28"/>
        </w:rPr>
        <w:t>.</w:t>
      </w:r>
    </w:p>
    <w:p w:rsidR="00AA5070" w:rsidRPr="007A7F76" w:rsidRDefault="00AA5070" w:rsidP="00AA5070">
      <w:pPr>
        <w:tabs>
          <w:tab w:val="left" w:pos="6855"/>
        </w:tabs>
        <w:spacing w:after="0" w:line="240" w:lineRule="auto"/>
        <w:ind w:firstLine="709"/>
        <w:jc w:val="both"/>
        <w:rPr>
          <w:rFonts w:ascii="Times New Roman" w:hAnsi="Times New Roman" w:cs="Times New Roman"/>
          <w:sz w:val="28"/>
          <w:szCs w:val="28"/>
        </w:rPr>
      </w:pPr>
      <w:r w:rsidRPr="00C501AF">
        <w:rPr>
          <w:rFonts w:ascii="Times New Roman" w:hAnsi="Times New Roman" w:cs="Times New Roman"/>
          <w:sz w:val="28"/>
          <w:szCs w:val="28"/>
        </w:rPr>
        <w:t xml:space="preserve">ЭКЦ занимается также издательской деятельностью: выпускаются закладки, </w:t>
      </w:r>
      <w:r w:rsidRPr="007A7F76">
        <w:rPr>
          <w:rFonts w:ascii="Times New Roman" w:hAnsi="Times New Roman" w:cs="Times New Roman"/>
          <w:sz w:val="28"/>
          <w:szCs w:val="28"/>
        </w:rPr>
        <w:t>программы мероприятий, буклеты, дайджесты о работе библиотек района.</w:t>
      </w:r>
    </w:p>
    <w:p w:rsidR="00AA5070" w:rsidRDefault="00AA5070" w:rsidP="00AA5070">
      <w:pPr>
        <w:spacing w:after="0" w:line="240" w:lineRule="auto"/>
        <w:ind w:firstLine="709"/>
        <w:jc w:val="both"/>
        <w:rPr>
          <w:rFonts w:ascii="Times New Roman" w:hAnsi="Times New Roman" w:cs="Times New Roman"/>
          <w:sz w:val="28"/>
          <w:szCs w:val="28"/>
        </w:rPr>
      </w:pPr>
      <w:r w:rsidRPr="007A7F76">
        <w:rPr>
          <w:rFonts w:ascii="Times New Roman" w:hAnsi="Times New Roman" w:cs="Times New Roman"/>
          <w:sz w:val="28"/>
          <w:szCs w:val="28"/>
        </w:rPr>
        <w:t>Результативно проводится выставочная деятельность. На информационно-выставочных стендах регулярно обновляется информация, освещающая деятельность ЭКЦ, новые поступления в фонд ЭКЦ, историю Горнозаводского района и его дост</w:t>
      </w:r>
      <w:r w:rsidRPr="007A7F76">
        <w:rPr>
          <w:rFonts w:ascii="Times New Roman" w:hAnsi="Times New Roman" w:cs="Times New Roman"/>
          <w:sz w:val="28"/>
          <w:szCs w:val="28"/>
        </w:rPr>
        <w:t>о</w:t>
      </w:r>
      <w:r w:rsidRPr="007A7F76">
        <w:rPr>
          <w:rFonts w:ascii="Times New Roman" w:hAnsi="Times New Roman" w:cs="Times New Roman"/>
          <w:sz w:val="28"/>
          <w:szCs w:val="28"/>
        </w:rPr>
        <w:t>примечательности, знаменательные и памятные даты района. Эти тематические и</w:t>
      </w:r>
      <w:r w:rsidRPr="007A7F76">
        <w:rPr>
          <w:rFonts w:ascii="Times New Roman" w:hAnsi="Times New Roman" w:cs="Times New Roman"/>
          <w:sz w:val="28"/>
          <w:szCs w:val="28"/>
        </w:rPr>
        <w:t>н</w:t>
      </w:r>
      <w:r w:rsidRPr="007A7F76">
        <w:rPr>
          <w:rFonts w:ascii="Times New Roman" w:hAnsi="Times New Roman" w:cs="Times New Roman"/>
          <w:sz w:val="28"/>
          <w:szCs w:val="28"/>
        </w:rPr>
        <w:t>формационные стенды и выставки пользуются большой популярностью у наших ч</w:t>
      </w:r>
      <w:r w:rsidRPr="007A7F76">
        <w:rPr>
          <w:rFonts w:ascii="Times New Roman" w:hAnsi="Times New Roman" w:cs="Times New Roman"/>
          <w:sz w:val="28"/>
          <w:szCs w:val="28"/>
        </w:rPr>
        <w:t>и</w:t>
      </w:r>
      <w:r w:rsidRPr="007A7F76">
        <w:rPr>
          <w:rFonts w:ascii="Times New Roman" w:hAnsi="Times New Roman" w:cs="Times New Roman"/>
          <w:sz w:val="28"/>
          <w:szCs w:val="28"/>
        </w:rPr>
        <w:t xml:space="preserve">тателей. К ним обращаются не только взрослые, но и подрастающее поколение. Для детей младшего и среднего возраста на стендах представлена игровая и развивающая информация.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Выставки и информационные стенды по краеведению: «Писатели Прикамья», «Театральная жизнь Прикамья», «Творчество поэтов Горнозаводского района», «З</w:t>
      </w:r>
      <w:r>
        <w:rPr>
          <w:rFonts w:ascii="Times New Roman" w:hAnsi="Times New Roman" w:cs="Times New Roman"/>
          <w:sz w:val="28"/>
          <w:szCs w:val="28"/>
        </w:rPr>
        <w:t>а</w:t>
      </w:r>
      <w:r>
        <w:rPr>
          <w:rFonts w:ascii="Times New Roman" w:hAnsi="Times New Roman" w:cs="Times New Roman"/>
          <w:sz w:val="28"/>
          <w:szCs w:val="28"/>
        </w:rPr>
        <w:t>поведнику «Басеги» - 35 лет», «Детское творчество Прикамья», «Устное народное творчество Прикамья», «Пермь и Пермский край», «О Горнозаводске на страницах книг и журналов», «Богатства нашего края», «Наш небольшой, но славный городок», «Мой Пермский край, родной и многоликий».</w:t>
      </w:r>
    </w:p>
    <w:p w:rsidR="00AA5070" w:rsidRPr="007A7F76" w:rsidRDefault="00AA5070" w:rsidP="00AA5070">
      <w:pPr>
        <w:spacing w:after="0" w:line="240" w:lineRule="auto"/>
        <w:ind w:firstLine="709"/>
        <w:jc w:val="both"/>
        <w:rPr>
          <w:rFonts w:ascii="Times New Roman" w:hAnsi="Times New Roman" w:cs="Times New Roman"/>
          <w:sz w:val="28"/>
          <w:szCs w:val="28"/>
        </w:rPr>
      </w:pPr>
    </w:p>
    <w:p w:rsidR="00AA5070" w:rsidRPr="007A7F76" w:rsidRDefault="00AA5070" w:rsidP="00AA5070">
      <w:pPr>
        <w:spacing w:after="0" w:line="240" w:lineRule="auto"/>
        <w:ind w:firstLine="709"/>
        <w:jc w:val="both"/>
        <w:rPr>
          <w:rFonts w:ascii="Times New Roman" w:hAnsi="Times New Roman" w:cs="Times New Roman"/>
          <w:sz w:val="28"/>
          <w:szCs w:val="28"/>
        </w:rPr>
      </w:pPr>
      <w:r w:rsidRPr="007A7F76">
        <w:rPr>
          <w:rFonts w:ascii="Times New Roman" w:hAnsi="Times New Roman" w:cs="Times New Roman"/>
          <w:sz w:val="28"/>
          <w:szCs w:val="28"/>
        </w:rPr>
        <w:t>Работа по краеведению и патриотическому воспитанию в 2017 году провод</w:t>
      </w:r>
      <w:r w:rsidRPr="007A7F76">
        <w:rPr>
          <w:rFonts w:ascii="Times New Roman" w:hAnsi="Times New Roman" w:cs="Times New Roman"/>
          <w:sz w:val="28"/>
          <w:szCs w:val="28"/>
        </w:rPr>
        <w:t>и</w:t>
      </w:r>
      <w:r w:rsidRPr="007A7F76">
        <w:rPr>
          <w:rFonts w:ascii="Times New Roman" w:hAnsi="Times New Roman" w:cs="Times New Roman"/>
          <w:sz w:val="28"/>
          <w:szCs w:val="28"/>
        </w:rPr>
        <w:t xml:space="preserve">лась по программе «Мой край родной» для детей и молодежи, взрослого населения города и района. Для разных </w:t>
      </w:r>
      <w:r>
        <w:rPr>
          <w:rFonts w:ascii="Times New Roman" w:hAnsi="Times New Roman" w:cs="Times New Roman"/>
          <w:sz w:val="28"/>
          <w:szCs w:val="28"/>
        </w:rPr>
        <w:t>детских возрастных групп</w:t>
      </w:r>
      <w:r w:rsidRPr="007A7F76">
        <w:rPr>
          <w:rFonts w:ascii="Times New Roman" w:hAnsi="Times New Roman" w:cs="Times New Roman"/>
          <w:sz w:val="28"/>
          <w:szCs w:val="28"/>
        </w:rPr>
        <w:t xml:space="preserve"> проведены беседы-презентации, краеведческие уроки, часы, медиа-экскурсии</w:t>
      </w:r>
      <w:r>
        <w:rPr>
          <w:rFonts w:ascii="Times New Roman" w:hAnsi="Times New Roman" w:cs="Times New Roman"/>
          <w:sz w:val="28"/>
          <w:szCs w:val="28"/>
        </w:rPr>
        <w:t xml:space="preserve"> и заочные путешествия</w:t>
      </w:r>
      <w:r w:rsidRPr="007A7F76">
        <w:rPr>
          <w:rFonts w:ascii="Times New Roman" w:hAnsi="Times New Roman" w:cs="Times New Roman"/>
          <w:sz w:val="28"/>
          <w:szCs w:val="28"/>
        </w:rPr>
        <w:t xml:space="preserve"> по родному краю, игровые </w:t>
      </w:r>
      <w:r>
        <w:rPr>
          <w:rFonts w:ascii="Times New Roman" w:hAnsi="Times New Roman" w:cs="Times New Roman"/>
          <w:sz w:val="28"/>
          <w:szCs w:val="28"/>
        </w:rPr>
        <w:t>программы, познавательные занятия</w:t>
      </w:r>
      <w:r w:rsidRPr="007A7F76">
        <w:rPr>
          <w:rFonts w:ascii="Times New Roman" w:hAnsi="Times New Roman" w:cs="Times New Roman"/>
          <w:sz w:val="28"/>
          <w:szCs w:val="28"/>
        </w:rPr>
        <w:t xml:space="preserve">. </w:t>
      </w:r>
    </w:p>
    <w:p w:rsidR="00AA5070" w:rsidRPr="00F60BD9" w:rsidRDefault="00AA5070" w:rsidP="00AA5070">
      <w:pPr>
        <w:spacing w:after="0" w:line="240" w:lineRule="auto"/>
        <w:ind w:firstLine="709"/>
        <w:jc w:val="both"/>
        <w:rPr>
          <w:rFonts w:ascii="Times New Roman" w:hAnsi="Times New Roman" w:cs="Times New Roman"/>
          <w:sz w:val="28"/>
          <w:szCs w:val="28"/>
        </w:rPr>
      </w:pPr>
      <w:r w:rsidRPr="00F60BD9">
        <w:rPr>
          <w:rFonts w:ascii="Times New Roman" w:hAnsi="Times New Roman" w:cs="Times New Roman"/>
          <w:sz w:val="28"/>
          <w:szCs w:val="28"/>
        </w:rPr>
        <w:t>В 2017 году в ЭКЦ было проведено всего 138 мероприятий (в т.ч. по краевед</w:t>
      </w:r>
      <w:r w:rsidRPr="00F60BD9">
        <w:rPr>
          <w:rFonts w:ascii="Times New Roman" w:hAnsi="Times New Roman" w:cs="Times New Roman"/>
          <w:sz w:val="28"/>
          <w:szCs w:val="28"/>
        </w:rPr>
        <w:t>е</w:t>
      </w:r>
      <w:r w:rsidRPr="00F60BD9">
        <w:rPr>
          <w:rFonts w:ascii="Times New Roman" w:hAnsi="Times New Roman" w:cs="Times New Roman"/>
          <w:sz w:val="28"/>
          <w:szCs w:val="28"/>
        </w:rPr>
        <w:t>нию – 64, по экологии – 74) для учащихся школ, детей из детских садов, Горнозаво</w:t>
      </w:r>
      <w:r w:rsidRPr="00F60BD9">
        <w:rPr>
          <w:rFonts w:ascii="Times New Roman" w:hAnsi="Times New Roman" w:cs="Times New Roman"/>
          <w:sz w:val="28"/>
          <w:szCs w:val="28"/>
        </w:rPr>
        <w:t>д</w:t>
      </w:r>
      <w:r w:rsidRPr="00F60BD9">
        <w:rPr>
          <w:rFonts w:ascii="Times New Roman" w:hAnsi="Times New Roman" w:cs="Times New Roman"/>
          <w:sz w:val="28"/>
          <w:szCs w:val="28"/>
        </w:rPr>
        <w:t>ского детского дома, жителей города и Горнозаводского муниципального района. Мероприятия ЭКЦ всего посетило 3734 человека (в т.ч. посещение мероприятий по краеведению – 2122 человека, по экологии – 1612), из них детей – 2617 человек, м</w:t>
      </w:r>
      <w:r w:rsidRPr="00F60BD9">
        <w:rPr>
          <w:rFonts w:ascii="Times New Roman" w:hAnsi="Times New Roman" w:cs="Times New Roman"/>
          <w:sz w:val="28"/>
          <w:szCs w:val="28"/>
        </w:rPr>
        <w:t>о</w:t>
      </w:r>
      <w:r w:rsidRPr="00F60BD9">
        <w:rPr>
          <w:rFonts w:ascii="Times New Roman" w:hAnsi="Times New Roman" w:cs="Times New Roman"/>
          <w:sz w:val="28"/>
          <w:szCs w:val="28"/>
        </w:rPr>
        <w:t>лодежи – 226 человек, инвалидов – 28 человек.</w:t>
      </w:r>
    </w:p>
    <w:p w:rsidR="00AA5070" w:rsidRPr="007D7DFE" w:rsidRDefault="00AA5070" w:rsidP="00AA5070">
      <w:pPr>
        <w:spacing w:after="0" w:line="240" w:lineRule="auto"/>
        <w:ind w:firstLine="709"/>
        <w:jc w:val="both"/>
        <w:rPr>
          <w:rFonts w:ascii="Times New Roman" w:hAnsi="Times New Roman" w:cs="Times New Roman"/>
          <w:sz w:val="28"/>
          <w:szCs w:val="28"/>
        </w:rPr>
      </w:pPr>
      <w:r w:rsidRPr="007D7DFE">
        <w:rPr>
          <w:rFonts w:ascii="Times New Roman" w:hAnsi="Times New Roman" w:cs="Times New Roman"/>
          <w:sz w:val="28"/>
          <w:szCs w:val="28"/>
        </w:rPr>
        <w:t>Основные направления краеведческой деятельности:</w:t>
      </w:r>
    </w:p>
    <w:p w:rsidR="00AA5070" w:rsidRPr="007D7DFE" w:rsidRDefault="00AA5070" w:rsidP="00AA5070">
      <w:pPr>
        <w:spacing w:after="0" w:line="240" w:lineRule="auto"/>
        <w:ind w:firstLine="709"/>
        <w:jc w:val="both"/>
        <w:rPr>
          <w:rFonts w:ascii="Times New Roman" w:hAnsi="Times New Roman" w:cs="Times New Roman"/>
          <w:sz w:val="28"/>
          <w:szCs w:val="28"/>
        </w:rPr>
      </w:pPr>
      <w:r w:rsidRPr="007D7DFE">
        <w:rPr>
          <w:rFonts w:ascii="Times New Roman" w:hAnsi="Times New Roman" w:cs="Times New Roman"/>
          <w:sz w:val="28"/>
          <w:szCs w:val="28"/>
        </w:rPr>
        <w:t>- историческое;</w:t>
      </w:r>
    </w:p>
    <w:p w:rsidR="00AA5070" w:rsidRPr="007D7DFE" w:rsidRDefault="00AA5070" w:rsidP="00AA5070">
      <w:pPr>
        <w:spacing w:after="0" w:line="240" w:lineRule="auto"/>
        <w:ind w:firstLine="709"/>
        <w:jc w:val="both"/>
        <w:rPr>
          <w:rFonts w:ascii="Times New Roman" w:hAnsi="Times New Roman" w:cs="Times New Roman"/>
          <w:sz w:val="28"/>
          <w:szCs w:val="28"/>
        </w:rPr>
      </w:pPr>
      <w:r w:rsidRPr="007D7DFE">
        <w:rPr>
          <w:rFonts w:ascii="Times New Roman" w:hAnsi="Times New Roman" w:cs="Times New Roman"/>
          <w:sz w:val="28"/>
          <w:szCs w:val="28"/>
        </w:rPr>
        <w:t>- литературное.</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7D7DFE" w:rsidRDefault="00AA5070" w:rsidP="00AA5070">
      <w:pPr>
        <w:spacing w:after="0" w:line="240" w:lineRule="auto"/>
        <w:ind w:firstLine="709"/>
        <w:jc w:val="both"/>
        <w:rPr>
          <w:rFonts w:ascii="Times New Roman" w:hAnsi="Times New Roman" w:cs="Times New Roman"/>
          <w:sz w:val="28"/>
          <w:szCs w:val="28"/>
        </w:rPr>
      </w:pPr>
      <w:r w:rsidRPr="007D7DFE">
        <w:rPr>
          <w:rFonts w:ascii="Times New Roman" w:hAnsi="Times New Roman" w:cs="Times New Roman"/>
          <w:i/>
          <w:sz w:val="28"/>
          <w:szCs w:val="28"/>
        </w:rPr>
        <w:t>Историческое краеведение.</w:t>
      </w:r>
      <w:r>
        <w:rPr>
          <w:rFonts w:ascii="Times New Roman" w:hAnsi="Times New Roman" w:cs="Times New Roman"/>
          <w:sz w:val="28"/>
          <w:szCs w:val="28"/>
        </w:rPr>
        <w:t xml:space="preserve"> В рамках данного направления проводилась раб</w:t>
      </w:r>
      <w:r>
        <w:rPr>
          <w:rFonts w:ascii="Times New Roman" w:hAnsi="Times New Roman" w:cs="Times New Roman"/>
          <w:sz w:val="28"/>
          <w:szCs w:val="28"/>
        </w:rPr>
        <w:t>о</w:t>
      </w:r>
      <w:r>
        <w:rPr>
          <w:rFonts w:ascii="Times New Roman" w:hAnsi="Times New Roman" w:cs="Times New Roman"/>
          <w:sz w:val="28"/>
          <w:szCs w:val="28"/>
        </w:rPr>
        <w:t>та, направленная на ознакомление подрастающего поколения с историей становления и развития Горнозаводского района, Пермского края, информирование жителей ра</w:t>
      </w:r>
      <w:r>
        <w:rPr>
          <w:rFonts w:ascii="Times New Roman" w:hAnsi="Times New Roman" w:cs="Times New Roman"/>
          <w:sz w:val="28"/>
          <w:szCs w:val="28"/>
        </w:rPr>
        <w:t>й</w:t>
      </w:r>
      <w:r>
        <w:rPr>
          <w:rFonts w:ascii="Times New Roman" w:hAnsi="Times New Roman" w:cs="Times New Roman"/>
          <w:sz w:val="28"/>
          <w:szCs w:val="28"/>
        </w:rPr>
        <w:t>она о памятных и знаменательных датах и событиях родного края, популяризация знаний об интересных исторических фактах и уникальных уголков Горнозаводского района и Прикамья.</w:t>
      </w:r>
    </w:p>
    <w:p w:rsidR="00AA5070" w:rsidRPr="00757C07"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757C07">
        <w:rPr>
          <w:rFonts w:ascii="Times New Roman" w:hAnsi="Times New Roman" w:cs="Times New Roman"/>
          <w:sz w:val="28"/>
          <w:szCs w:val="28"/>
        </w:rPr>
        <w:t xml:space="preserve"> январ</w:t>
      </w:r>
      <w:r>
        <w:rPr>
          <w:rFonts w:ascii="Times New Roman" w:hAnsi="Times New Roman" w:cs="Times New Roman"/>
          <w:sz w:val="28"/>
          <w:szCs w:val="28"/>
        </w:rPr>
        <w:t>е</w:t>
      </w:r>
      <w:r w:rsidRPr="00757C07">
        <w:rPr>
          <w:rFonts w:ascii="Times New Roman" w:hAnsi="Times New Roman" w:cs="Times New Roman"/>
          <w:sz w:val="28"/>
          <w:szCs w:val="28"/>
        </w:rPr>
        <w:t xml:space="preserve"> состоялась заочная видео-экскурсия «Легенды и мифы Прикамья» для общества инвалидов. Гости мероприятия узнали интересные легенды о водопаде Плакун, Кунгурской Ледяной пещере, Каменном городе, Ординской пещере. После просмотра участники мероприятия активно принялись обсуждать новую информ</w:t>
      </w:r>
      <w:r w:rsidRPr="00757C07">
        <w:rPr>
          <w:rFonts w:ascii="Times New Roman" w:hAnsi="Times New Roman" w:cs="Times New Roman"/>
          <w:sz w:val="28"/>
          <w:szCs w:val="28"/>
        </w:rPr>
        <w:t>а</w:t>
      </w:r>
      <w:r w:rsidRPr="00757C07">
        <w:rPr>
          <w:rFonts w:ascii="Times New Roman" w:hAnsi="Times New Roman" w:cs="Times New Roman"/>
          <w:sz w:val="28"/>
          <w:szCs w:val="28"/>
        </w:rPr>
        <w:t>цию и делиться своими впечатлениями и наблюдениями. В мероприятии участвовали 10 человек.</w:t>
      </w:r>
    </w:p>
    <w:p w:rsidR="00AA5070" w:rsidRPr="00757C07"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течение года проводились заочные путешествия на </w:t>
      </w:r>
      <w:r w:rsidRPr="00757C07">
        <w:rPr>
          <w:rFonts w:ascii="Times New Roman" w:hAnsi="Times New Roman" w:cs="Times New Roman"/>
          <w:sz w:val="28"/>
          <w:szCs w:val="28"/>
        </w:rPr>
        <w:t xml:space="preserve">тему «Старинные города Пермского края» </w:t>
      </w:r>
      <w:r>
        <w:rPr>
          <w:rFonts w:ascii="Times New Roman" w:hAnsi="Times New Roman" w:cs="Times New Roman"/>
          <w:sz w:val="28"/>
          <w:szCs w:val="28"/>
        </w:rPr>
        <w:t>для учеников школ города и студентов Горнозаводского полите</w:t>
      </w:r>
      <w:r>
        <w:rPr>
          <w:rFonts w:ascii="Times New Roman" w:hAnsi="Times New Roman" w:cs="Times New Roman"/>
          <w:sz w:val="28"/>
          <w:szCs w:val="28"/>
        </w:rPr>
        <w:t>х</w:t>
      </w:r>
      <w:r>
        <w:rPr>
          <w:rFonts w:ascii="Times New Roman" w:hAnsi="Times New Roman" w:cs="Times New Roman"/>
          <w:sz w:val="28"/>
          <w:szCs w:val="28"/>
        </w:rPr>
        <w:t>нического техникума</w:t>
      </w:r>
      <w:r w:rsidRPr="00757C07">
        <w:rPr>
          <w:rFonts w:ascii="Times New Roman" w:hAnsi="Times New Roman" w:cs="Times New Roman"/>
          <w:sz w:val="28"/>
          <w:szCs w:val="28"/>
        </w:rPr>
        <w:t xml:space="preserve">. Ребята знакомились с историей своего края. </w:t>
      </w:r>
      <w:r w:rsidRPr="0081694C">
        <w:rPr>
          <w:rFonts w:ascii="Times New Roman" w:hAnsi="Times New Roman" w:cs="Times New Roman"/>
          <w:sz w:val="28"/>
          <w:szCs w:val="28"/>
        </w:rPr>
        <w:t xml:space="preserve">В начале </w:t>
      </w:r>
      <w:r>
        <w:rPr>
          <w:rFonts w:ascii="Times New Roman" w:hAnsi="Times New Roman" w:cs="Times New Roman"/>
          <w:sz w:val="28"/>
          <w:szCs w:val="28"/>
        </w:rPr>
        <w:t xml:space="preserve">гости </w:t>
      </w:r>
      <w:r w:rsidRPr="0081694C">
        <w:rPr>
          <w:rFonts w:ascii="Times New Roman" w:hAnsi="Times New Roman" w:cs="Times New Roman"/>
          <w:sz w:val="28"/>
          <w:szCs w:val="28"/>
        </w:rPr>
        <w:t>мероприятия знакомились с литературой о старинных пермских городах, а затем смотрели фильмы о таких городах с богатой и интересной историей: Чердынь, Сол</w:t>
      </w:r>
      <w:r w:rsidRPr="0081694C">
        <w:rPr>
          <w:rFonts w:ascii="Times New Roman" w:hAnsi="Times New Roman" w:cs="Times New Roman"/>
          <w:sz w:val="28"/>
          <w:szCs w:val="28"/>
        </w:rPr>
        <w:t>и</w:t>
      </w:r>
      <w:r w:rsidRPr="0081694C">
        <w:rPr>
          <w:rFonts w:ascii="Times New Roman" w:hAnsi="Times New Roman" w:cs="Times New Roman"/>
          <w:sz w:val="28"/>
          <w:szCs w:val="28"/>
        </w:rPr>
        <w:t>камск, Усолье, Пермь, Кунгур, Оса.</w:t>
      </w:r>
      <w:r w:rsidRPr="00757C07">
        <w:rPr>
          <w:rFonts w:ascii="Times New Roman" w:hAnsi="Times New Roman" w:cs="Times New Roman"/>
          <w:sz w:val="28"/>
          <w:szCs w:val="28"/>
        </w:rPr>
        <w:t xml:space="preserve"> Также был</w:t>
      </w:r>
      <w:r>
        <w:rPr>
          <w:rFonts w:ascii="Times New Roman" w:hAnsi="Times New Roman" w:cs="Times New Roman"/>
          <w:sz w:val="28"/>
          <w:szCs w:val="28"/>
        </w:rPr>
        <w:t>и</w:t>
      </w:r>
      <w:r w:rsidRPr="00757C07">
        <w:rPr>
          <w:rFonts w:ascii="Times New Roman" w:hAnsi="Times New Roman" w:cs="Times New Roman"/>
          <w:sz w:val="28"/>
          <w:szCs w:val="28"/>
        </w:rPr>
        <w:t xml:space="preserve"> просмотрен</w:t>
      </w:r>
      <w:r>
        <w:rPr>
          <w:rFonts w:ascii="Times New Roman" w:hAnsi="Times New Roman" w:cs="Times New Roman"/>
          <w:sz w:val="28"/>
          <w:szCs w:val="28"/>
        </w:rPr>
        <w:t>ы</w:t>
      </w:r>
      <w:r w:rsidRPr="00757C07">
        <w:rPr>
          <w:rFonts w:ascii="Times New Roman" w:hAnsi="Times New Roman" w:cs="Times New Roman"/>
          <w:sz w:val="28"/>
          <w:szCs w:val="28"/>
        </w:rPr>
        <w:t xml:space="preserve"> видеоролик</w:t>
      </w:r>
      <w:r>
        <w:rPr>
          <w:rFonts w:ascii="Times New Roman" w:hAnsi="Times New Roman" w:cs="Times New Roman"/>
          <w:sz w:val="28"/>
          <w:szCs w:val="28"/>
        </w:rPr>
        <w:t>и</w:t>
      </w:r>
      <w:r w:rsidRPr="00757C07">
        <w:rPr>
          <w:rFonts w:ascii="Times New Roman" w:hAnsi="Times New Roman" w:cs="Times New Roman"/>
          <w:sz w:val="28"/>
          <w:szCs w:val="28"/>
        </w:rPr>
        <w:t xml:space="preserve"> «Пермь Великая. На Бабиновской дороге»</w:t>
      </w:r>
      <w:r>
        <w:rPr>
          <w:rFonts w:ascii="Times New Roman" w:hAnsi="Times New Roman" w:cs="Times New Roman"/>
          <w:sz w:val="28"/>
          <w:szCs w:val="28"/>
        </w:rPr>
        <w:t xml:space="preserve"> и «Хребет России. Пермский край»</w:t>
      </w:r>
      <w:r w:rsidRPr="00757C07">
        <w:rPr>
          <w:rFonts w:ascii="Times New Roman" w:hAnsi="Times New Roman" w:cs="Times New Roman"/>
          <w:sz w:val="28"/>
          <w:szCs w:val="28"/>
        </w:rPr>
        <w:t>.</w:t>
      </w:r>
      <w:r>
        <w:rPr>
          <w:rFonts w:ascii="Times New Roman" w:hAnsi="Times New Roman" w:cs="Times New Roman"/>
          <w:sz w:val="28"/>
          <w:szCs w:val="28"/>
        </w:rPr>
        <w:t xml:space="preserve"> По теме пр</w:t>
      </w:r>
      <w:r>
        <w:rPr>
          <w:rFonts w:ascii="Times New Roman" w:hAnsi="Times New Roman" w:cs="Times New Roman"/>
          <w:sz w:val="28"/>
          <w:szCs w:val="28"/>
        </w:rPr>
        <w:t>о</w:t>
      </w:r>
      <w:r>
        <w:rPr>
          <w:rFonts w:ascii="Times New Roman" w:hAnsi="Times New Roman" w:cs="Times New Roman"/>
          <w:sz w:val="28"/>
          <w:szCs w:val="28"/>
        </w:rPr>
        <w:t>ведено 4 мероприятия.</w:t>
      </w:r>
    </w:p>
    <w:p w:rsidR="00AA5070" w:rsidRPr="00757C07" w:rsidRDefault="00AA5070" w:rsidP="00AA5070">
      <w:pPr>
        <w:spacing w:after="0" w:line="240" w:lineRule="auto"/>
        <w:ind w:firstLine="709"/>
        <w:jc w:val="both"/>
        <w:rPr>
          <w:rFonts w:ascii="Times New Roman" w:hAnsi="Times New Roman" w:cs="Times New Roman"/>
          <w:sz w:val="28"/>
          <w:szCs w:val="28"/>
        </w:rPr>
      </w:pPr>
      <w:r w:rsidRPr="00757C07">
        <w:rPr>
          <w:rFonts w:ascii="Times New Roman" w:hAnsi="Times New Roman" w:cs="Times New Roman"/>
          <w:sz w:val="28"/>
          <w:szCs w:val="28"/>
        </w:rPr>
        <w:t>25 февраля в рамках патриотической недели была проведена патриотическая игра «Азбука военная необыкновенная»</w:t>
      </w:r>
      <w:r>
        <w:rPr>
          <w:rFonts w:ascii="Times New Roman" w:hAnsi="Times New Roman" w:cs="Times New Roman"/>
          <w:sz w:val="28"/>
          <w:szCs w:val="28"/>
        </w:rPr>
        <w:t>, посвященная</w:t>
      </w:r>
      <w:r w:rsidRPr="00757C07">
        <w:rPr>
          <w:rFonts w:ascii="Times New Roman" w:hAnsi="Times New Roman" w:cs="Times New Roman"/>
          <w:sz w:val="28"/>
          <w:szCs w:val="28"/>
        </w:rPr>
        <w:t xml:space="preserve"> Дню защитника Отечества, в которой приняли участие ребята МАОУ «СОШ №1» и МАОУ «СОШ №3» и восп</w:t>
      </w:r>
      <w:r w:rsidRPr="00757C07">
        <w:rPr>
          <w:rFonts w:ascii="Times New Roman" w:hAnsi="Times New Roman" w:cs="Times New Roman"/>
          <w:sz w:val="28"/>
          <w:szCs w:val="28"/>
        </w:rPr>
        <w:t>и</w:t>
      </w:r>
      <w:r w:rsidRPr="00757C07">
        <w:rPr>
          <w:rFonts w:ascii="Times New Roman" w:hAnsi="Times New Roman" w:cs="Times New Roman"/>
          <w:sz w:val="28"/>
          <w:szCs w:val="28"/>
        </w:rPr>
        <w:t xml:space="preserve">танники  Горнозаводского детского дома. </w:t>
      </w:r>
      <w:r>
        <w:rPr>
          <w:rFonts w:ascii="Times New Roman" w:hAnsi="Times New Roman" w:cs="Times New Roman"/>
          <w:sz w:val="28"/>
          <w:szCs w:val="28"/>
        </w:rPr>
        <w:t xml:space="preserve">Мероприятие началось с того, что </w:t>
      </w:r>
      <w:r w:rsidRPr="00757C07">
        <w:rPr>
          <w:rFonts w:ascii="Times New Roman" w:hAnsi="Times New Roman" w:cs="Times New Roman"/>
          <w:sz w:val="28"/>
          <w:szCs w:val="28"/>
        </w:rPr>
        <w:t xml:space="preserve"> учас</w:t>
      </w:r>
      <w:r w:rsidRPr="00757C07">
        <w:rPr>
          <w:rFonts w:ascii="Times New Roman" w:hAnsi="Times New Roman" w:cs="Times New Roman"/>
          <w:sz w:val="28"/>
          <w:szCs w:val="28"/>
        </w:rPr>
        <w:t>т</w:t>
      </w:r>
      <w:r w:rsidRPr="00757C07">
        <w:rPr>
          <w:rFonts w:ascii="Times New Roman" w:hAnsi="Times New Roman" w:cs="Times New Roman"/>
          <w:sz w:val="28"/>
          <w:szCs w:val="28"/>
        </w:rPr>
        <w:t>ники разделились на команды, были выбраны капитаны и придуманы девизы команд. Игра состояла из восьми конкурсов, в которых наши участники проявили интеллект, смекалку, воображение и меткость. Конкурсы были следующие: «Собери слово», «Интеллектуальный», «Отгадай кроссворд», «Конкурс капитанов», «Медицинский батальон», «Техника солдат выручает и в бою помогает», «Конкурс силачей», «Ме</w:t>
      </w:r>
      <w:r w:rsidRPr="00757C07">
        <w:rPr>
          <w:rFonts w:ascii="Times New Roman" w:hAnsi="Times New Roman" w:cs="Times New Roman"/>
          <w:sz w:val="28"/>
          <w:szCs w:val="28"/>
        </w:rPr>
        <w:t>т</w:t>
      </w:r>
      <w:r w:rsidRPr="00757C07">
        <w:rPr>
          <w:rFonts w:ascii="Times New Roman" w:hAnsi="Times New Roman" w:cs="Times New Roman"/>
          <w:sz w:val="28"/>
          <w:szCs w:val="28"/>
        </w:rPr>
        <w:t>кий стрелок». В завершении</w:t>
      </w:r>
      <w:r>
        <w:rPr>
          <w:rFonts w:ascii="Times New Roman" w:hAnsi="Times New Roman" w:cs="Times New Roman"/>
          <w:sz w:val="28"/>
          <w:szCs w:val="28"/>
        </w:rPr>
        <w:t>,</w:t>
      </w:r>
      <w:r w:rsidRPr="00757C07">
        <w:rPr>
          <w:rFonts w:ascii="Times New Roman" w:hAnsi="Times New Roman" w:cs="Times New Roman"/>
          <w:sz w:val="28"/>
          <w:szCs w:val="28"/>
        </w:rPr>
        <w:t xml:space="preserve"> все участники были награждены поощрительными пр</w:t>
      </w:r>
      <w:r w:rsidRPr="00757C07">
        <w:rPr>
          <w:rFonts w:ascii="Times New Roman" w:hAnsi="Times New Roman" w:cs="Times New Roman"/>
          <w:sz w:val="28"/>
          <w:szCs w:val="28"/>
        </w:rPr>
        <w:t>и</w:t>
      </w:r>
      <w:r w:rsidRPr="00757C07">
        <w:rPr>
          <w:rFonts w:ascii="Times New Roman" w:hAnsi="Times New Roman" w:cs="Times New Roman"/>
          <w:sz w:val="28"/>
          <w:szCs w:val="28"/>
        </w:rPr>
        <w:t>зами.</w:t>
      </w:r>
      <w:r>
        <w:rPr>
          <w:rFonts w:ascii="Times New Roman" w:hAnsi="Times New Roman" w:cs="Times New Roman"/>
          <w:sz w:val="28"/>
          <w:szCs w:val="28"/>
        </w:rPr>
        <w:t xml:space="preserve"> </w:t>
      </w:r>
    </w:p>
    <w:p w:rsidR="00AA5070" w:rsidRPr="00757C07" w:rsidRDefault="00AA5070" w:rsidP="00AA5070">
      <w:pPr>
        <w:spacing w:after="0" w:line="240" w:lineRule="auto"/>
        <w:ind w:firstLine="709"/>
        <w:jc w:val="both"/>
        <w:rPr>
          <w:rFonts w:ascii="Times New Roman" w:hAnsi="Times New Roman" w:cs="Times New Roman"/>
          <w:sz w:val="28"/>
          <w:szCs w:val="28"/>
        </w:rPr>
      </w:pPr>
      <w:r w:rsidRPr="00757C07">
        <w:rPr>
          <w:rFonts w:ascii="Times New Roman" w:hAnsi="Times New Roman" w:cs="Times New Roman"/>
          <w:sz w:val="28"/>
          <w:szCs w:val="28"/>
        </w:rPr>
        <w:t>Также после патриотической игры была проведена акция «Прочти стихотвор</w:t>
      </w:r>
      <w:r w:rsidRPr="00757C07">
        <w:rPr>
          <w:rFonts w:ascii="Times New Roman" w:hAnsi="Times New Roman" w:cs="Times New Roman"/>
          <w:sz w:val="28"/>
          <w:szCs w:val="28"/>
        </w:rPr>
        <w:t>е</w:t>
      </w:r>
      <w:r w:rsidRPr="00757C07">
        <w:rPr>
          <w:rFonts w:ascii="Times New Roman" w:hAnsi="Times New Roman" w:cs="Times New Roman"/>
          <w:sz w:val="28"/>
          <w:szCs w:val="28"/>
        </w:rPr>
        <w:t>ние об армии». На книжной выставке были выставлены произведения пермских а</w:t>
      </w:r>
      <w:r w:rsidRPr="00757C07">
        <w:rPr>
          <w:rFonts w:ascii="Times New Roman" w:hAnsi="Times New Roman" w:cs="Times New Roman"/>
          <w:sz w:val="28"/>
          <w:szCs w:val="28"/>
        </w:rPr>
        <w:t>в</w:t>
      </w:r>
      <w:r w:rsidRPr="00757C07">
        <w:rPr>
          <w:rFonts w:ascii="Times New Roman" w:hAnsi="Times New Roman" w:cs="Times New Roman"/>
          <w:sz w:val="28"/>
          <w:szCs w:val="28"/>
        </w:rPr>
        <w:t>торов об армии, о Великой Отечественной войне, локальных конфликтах и войнах. Молодые люди с откровенным желанием, с выражением эти стихи читали вслух.</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16 и 18 мая были организованы и проведены игровые программы на тему «Д</w:t>
      </w:r>
      <w:r w:rsidRPr="00374202">
        <w:rPr>
          <w:rFonts w:ascii="Times New Roman" w:hAnsi="Times New Roman" w:cs="Times New Roman"/>
          <w:sz w:val="28"/>
          <w:szCs w:val="28"/>
        </w:rPr>
        <w:t>о</w:t>
      </w:r>
      <w:r w:rsidRPr="00374202">
        <w:rPr>
          <w:rFonts w:ascii="Times New Roman" w:hAnsi="Times New Roman" w:cs="Times New Roman"/>
          <w:sz w:val="28"/>
          <w:szCs w:val="28"/>
        </w:rPr>
        <w:t>рогами войны», приуроченные к Дню Победы, со студентами Горнозаводского пол</w:t>
      </w:r>
      <w:r w:rsidRPr="00374202">
        <w:rPr>
          <w:rFonts w:ascii="Times New Roman" w:hAnsi="Times New Roman" w:cs="Times New Roman"/>
          <w:sz w:val="28"/>
          <w:szCs w:val="28"/>
        </w:rPr>
        <w:t>и</w:t>
      </w:r>
      <w:r w:rsidRPr="00374202">
        <w:rPr>
          <w:rFonts w:ascii="Times New Roman" w:hAnsi="Times New Roman" w:cs="Times New Roman"/>
          <w:sz w:val="28"/>
          <w:szCs w:val="28"/>
        </w:rPr>
        <w:t>технического техникума. Молодые люди приняли участие в конкурсах: «Интеллект</w:t>
      </w:r>
      <w:r w:rsidRPr="00374202">
        <w:rPr>
          <w:rFonts w:ascii="Times New Roman" w:hAnsi="Times New Roman" w:cs="Times New Roman"/>
          <w:sz w:val="28"/>
          <w:szCs w:val="28"/>
        </w:rPr>
        <w:t>у</w:t>
      </w:r>
      <w:r w:rsidRPr="00374202">
        <w:rPr>
          <w:rFonts w:ascii="Times New Roman" w:hAnsi="Times New Roman" w:cs="Times New Roman"/>
          <w:sz w:val="28"/>
          <w:szCs w:val="28"/>
        </w:rPr>
        <w:t>альный», «Отгадай кроссворд», «Техника солдат выручает и в бою помогает», «С</w:t>
      </w:r>
      <w:r w:rsidRPr="00374202">
        <w:rPr>
          <w:rFonts w:ascii="Times New Roman" w:hAnsi="Times New Roman" w:cs="Times New Roman"/>
          <w:sz w:val="28"/>
          <w:szCs w:val="28"/>
        </w:rPr>
        <w:t>а</w:t>
      </w:r>
      <w:r w:rsidRPr="00374202">
        <w:rPr>
          <w:rFonts w:ascii="Times New Roman" w:hAnsi="Times New Roman" w:cs="Times New Roman"/>
          <w:sz w:val="28"/>
          <w:szCs w:val="28"/>
        </w:rPr>
        <w:t>нитарный батальон», «Меткий стрелок».</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1 сентября проведены часы патриотизма для школьников 8 и 10 класса МАОУ «СОШ №3» на тему «Россия – Родина моя». Ребята заочно совершили путешествие по России, посетили интересные места, учреждения. Школьники с интересом работ</w:t>
      </w:r>
      <w:r w:rsidRPr="00374202">
        <w:rPr>
          <w:rFonts w:ascii="Times New Roman" w:hAnsi="Times New Roman" w:cs="Times New Roman"/>
          <w:sz w:val="28"/>
          <w:szCs w:val="28"/>
        </w:rPr>
        <w:t>а</w:t>
      </w:r>
      <w:r w:rsidRPr="00374202">
        <w:rPr>
          <w:rFonts w:ascii="Times New Roman" w:hAnsi="Times New Roman" w:cs="Times New Roman"/>
          <w:sz w:val="28"/>
          <w:szCs w:val="28"/>
        </w:rPr>
        <w:t xml:space="preserve">ли с физической картой нашей страны, на которой нужно было найти и показать субъекты РФ, моря, реки. Всего в мероприятии участвовало 42 человека. </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6 октября и 23 ноября для детей подготовительной группы МАОУ «Детский сад №1»</w:t>
      </w:r>
      <w:r>
        <w:rPr>
          <w:rFonts w:ascii="Times New Roman" w:hAnsi="Times New Roman" w:cs="Times New Roman"/>
          <w:sz w:val="28"/>
          <w:szCs w:val="28"/>
        </w:rPr>
        <w:t xml:space="preserve"> </w:t>
      </w:r>
      <w:r w:rsidRPr="00374202">
        <w:rPr>
          <w:rFonts w:ascii="Times New Roman" w:hAnsi="Times New Roman" w:cs="Times New Roman"/>
          <w:sz w:val="28"/>
          <w:szCs w:val="28"/>
        </w:rPr>
        <w:t xml:space="preserve">и средней группы МАДОУ «Детский сад №6» проведены беседы-игры «Мой край родной». </w:t>
      </w:r>
      <w:r>
        <w:rPr>
          <w:rFonts w:ascii="Times New Roman" w:hAnsi="Times New Roman" w:cs="Times New Roman"/>
          <w:sz w:val="28"/>
          <w:szCs w:val="28"/>
        </w:rPr>
        <w:t>На мероприятии</w:t>
      </w:r>
      <w:r w:rsidRPr="00374202">
        <w:rPr>
          <w:rFonts w:ascii="Times New Roman" w:hAnsi="Times New Roman" w:cs="Times New Roman"/>
          <w:sz w:val="28"/>
          <w:szCs w:val="28"/>
        </w:rPr>
        <w:t xml:space="preserve"> ребята послушали рассказ о зарождении нашего г</w:t>
      </w:r>
      <w:r w:rsidRPr="00374202">
        <w:rPr>
          <w:rFonts w:ascii="Times New Roman" w:hAnsi="Times New Roman" w:cs="Times New Roman"/>
          <w:sz w:val="28"/>
          <w:szCs w:val="28"/>
        </w:rPr>
        <w:t>о</w:t>
      </w:r>
      <w:r w:rsidRPr="00374202">
        <w:rPr>
          <w:rFonts w:ascii="Times New Roman" w:hAnsi="Times New Roman" w:cs="Times New Roman"/>
          <w:sz w:val="28"/>
          <w:szCs w:val="28"/>
        </w:rPr>
        <w:t xml:space="preserve">рода, посмотрели презентацию, где были показаны достопримечательности </w:t>
      </w:r>
      <w:r>
        <w:rPr>
          <w:rFonts w:ascii="Times New Roman" w:hAnsi="Times New Roman" w:cs="Times New Roman"/>
          <w:sz w:val="28"/>
          <w:szCs w:val="28"/>
        </w:rPr>
        <w:t xml:space="preserve">города и заповедные уголки </w:t>
      </w:r>
      <w:r w:rsidRPr="00374202">
        <w:rPr>
          <w:rFonts w:ascii="Times New Roman" w:hAnsi="Times New Roman" w:cs="Times New Roman"/>
          <w:sz w:val="28"/>
          <w:szCs w:val="28"/>
        </w:rPr>
        <w:t xml:space="preserve">природы нашего района. </w:t>
      </w:r>
      <w:r>
        <w:rPr>
          <w:rFonts w:ascii="Times New Roman" w:hAnsi="Times New Roman" w:cs="Times New Roman"/>
          <w:sz w:val="28"/>
          <w:szCs w:val="28"/>
        </w:rPr>
        <w:t xml:space="preserve">Ребята отгадывали загадки и ребусы. </w:t>
      </w:r>
      <w:r w:rsidRPr="00374202">
        <w:rPr>
          <w:rFonts w:ascii="Times New Roman" w:hAnsi="Times New Roman" w:cs="Times New Roman"/>
          <w:sz w:val="28"/>
          <w:szCs w:val="28"/>
        </w:rPr>
        <w:t>Мероприятие завершилось просмотром книг и журналов.</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27 октября студенты ГБОУ СПО «Горнозаводский политехнический техникум» посетили краеведческий урок «Репрессии: как это было», который проводился нак</w:t>
      </w:r>
      <w:r w:rsidRPr="00374202">
        <w:rPr>
          <w:rFonts w:ascii="Times New Roman" w:hAnsi="Times New Roman" w:cs="Times New Roman"/>
          <w:sz w:val="28"/>
          <w:szCs w:val="28"/>
        </w:rPr>
        <w:t>а</w:t>
      </w:r>
      <w:r w:rsidRPr="00374202">
        <w:rPr>
          <w:rFonts w:ascii="Times New Roman" w:hAnsi="Times New Roman" w:cs="Times New Roman"/>
          <w:sz w:val="28"/>
          <w:szCs w:val="28"/>
        </w:rPr>
        <w:t xml:space="preserve">нуне 30 октября – Дня памяти жертв политических репрессий. На мероприятии было рассказано о политических репрессиях, которые </w:t>
      </w:r>
      <w:r>
        <w:rPr>
          <w:rFonts w:ascii="Times New Roman" w:hAnsi="Times New Roman" w:cs="Times New Roman"/>
          <w:sz w:val="28"/>
          <w:szCs w:val="28"/>
        </w:rPr>
        <w:t>занимают особое место в истории нашей страны и в частности нашего края.</w:t>
      </w:r>
      <w:r w:rsidRPr="00374202">
        <w:rPr>
          <w:rFonts w:ascii="Times New Roman" w:hAnsi="Times New Roman" w:cs="Times New Roman"/>
          <w:sz w:val="28"/>
          <w:szCs w:val="28"/>
        </w:rPr>
        <w:t xml:space="preserve"> Из презентации молодые люди также узн</w:t>
      </w:r>
      <w:r w:rsidRPr="00374202">
        <w:rPr>
          <w:rFonts w:ascii="Times New Roman" w:hAnsi="Times New Roman" w:cs="Times New Roman"/>
          <w:sz w:val="28"/>
          <w:szCs w:val="28"/>
        </w:rPr>
        <w:t>а</w:t>
      </w:r>
      <w:r w:rsidRPr="00374202">
        <w:rPr>
          <w:rFonts w:ascii="Times New Roman" w:hAnsi="Times New Roman" w:cs="Times New Roman"/>
          <w:sz w:val="28"/>
          <w:szCs w:val="28"/>
        </w:rPr>
        <w:t>ли</w:t>
      </w:r>
      <w:r>
        <w:rPr>
          <w:rFonts w:ascii="Times New Roman" w:hAnsi="Times New Roman" w:cs="Times New Roman"/>
          <w:sz w:val="28"/>
          <w:szCs w:val="28"/>
        </w:rPr>
        <w:t xml:space="preserve"> и наглядно увидели (в ходе просмотра презентации и видеоролика)</w:t>
      </w:r>
      <w:r w:rsidRPr="00374202">
        <w:rPr>
          <w:rFonts w:ascii="Times New Roman" w:hAnsi="Times New Roman" w:cs="Times New Roman"/>
          <w:sz w:val="28"/>
          <w:szCs w:val="28"/>
        </w:rPr>
        <w:t>, где были с</w:t>
      </w:r>
      <w:r w:rsidRPr="00374202">
        <w:rPr>
          <w:rFonts w:ascii="Times New Roman" w:hAnsi="Times New Roman" w:cs="Times New Roman"/>
          <w:sz w:val="28"/>
          <w:szCs w:val="28"/>
        </w:rPr>
        <w:t>о</w:t>
      </w:r>
      <w:r w:rsidRPr="00374202">
        <w:rPr>
          <w:rFonts w:ascii="Times New Roman" w:hAnsi="Times New Roman" w:cs="Times New Roman"/>
          <w:sz w:val="28"/>
          <w:szCs w:val="28"/>
        </w:rPr>
        <w:t>зданы многочисленные спецпоселения, обозначенные на карте района.</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lastRenderedPageBreak/>
        <w:t>9 ноября для детей подготовительной и старшей группы МАДОУ «Детский сад №10» проведен час патриотизма «Государственные символы России». Дети знаком</w:t>
      </w:r>
      <w:r w:rsidRPr="00374202">
        <w:rPr>
          <w:rFonts w:ascii="Times New Roman" w:hAnsi="Times New Roman" w:cs="Times New Roman"/>
          <w:sz w:val="28"/>
          <w:szCs w:val="28"/>
        </w:rPr>
        <w:t>и</w:t>
      </w:r>
      <w:r w:rsidRPr="00374202">
        <w:rPr>
          <w:rFonts w:ascii="Times New Roman" w:hAnsi="Times New Roman" w:cs="Times New Roman"/>
          <w:sz w:val="28"/>
          <w:szCs w:val="28"/>
        </w:rPr>
        <w:t xml:space="preserve">лись с государственными символами нашей страны и в том числе нашего города. </w:t>
      </w:r>
      <w:r>
        <w:rPr>
          <w:rFonts w:ascii="Times New Roman" w:hAnsi="Times New Roman" w:cs="Times New Roman"/>
          <w:sz w:val="28"/>
          <w:szCs w:val="28"/>
        </w:rPr>
        <w:t>Т</w:t>
      </w:r>
      <w:r w:rsidRPr="00374202">
        <w:rPr>
          <w:rFonts w:ascii="Times New Roman" w:hAnsi="Times New Roman" w:cs="Times New Roman"/>
          <w:sz w:val="28"/>
          <w:szCs w:val="28"/>
        </w:rPr>
        <w:t>акже ребята участвовали в играх, задание которых заключалось в том, чтобы из разных картинок отобрать гербы и флаги России и Горнозаводска.</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9 ноября для студентов ГБОУ СПО «Горнозаводский политехнический техн</w:t>
      </w:r>
      <w:r w:rsidRPr="00374202">
        <w:rPr>
          <w:rFonts w:ascii="Times New Roman" w:hAnsi="Times New Roman" w:cs="Times New Roman"/>
          <w:sz w:val="28"/>
          <w:szCs w:val="28"/>
        </w:rPr>
        <w:t>и</w:t>
      </w:r>
      <w:r w:rsidRPr="00374202">
        <w:rPr>
          <w:rFonts w:ascii="Times New Roman" w:hAnsi="Times New Roman" w:cs="Times New Roman"/>
          <w:sz w:val="28"/>
          <w:szCs w:val="28"/>
        </w:rPr>
        <w:t>кум» проведен час патриотизма «Россия – Родина моя». Мероприятие началось с просмотра видеоролика, где рассказывалось о разных интересных местах и дост</w:t>
      </w:r>
      <w:r w:rsidRPr="00374202">
        <w:rPr>
          <w:rFonts w:ascii="Times New Roman" w:hAnsi="Times New Roman" w:cs="Times New Roman"/>
          <w:sz w:val="28"/>
          <w:szCs w:val="28"/>
        </w:rPr>
        <w:t>о</w:t>
      </w:r>
      <w:r w:rsidRPr="00374202">
        <w:rPr>
          <w:rFonts w:ascii="Times New Roman" w:hAnsi="Times New Roman" w:cs="Times New Roman"/>
          <w:sz w:val="28"/>
          <w:szCs w:val="28"/>
        </w:rPr>
        <w:t>примечательностях нашей страны; вспомнили наши государственные символы; на карте России показывали и называли, входящие в состав России субъекты; знаком</w:t>
      </w:r>
      <w:r w:rsidRPr="00374202">
        <w:rPr>
          <w:rFonts w:ascii="Times New Roman" w:hAnsi="Times New Roman" w:cs="Times New Roman"/>
          <w:sz w:val="28"/>
          <w:szCs w:val="28"/>
        </w:rPr>
        <w:t>и</w:t>
      </w:r>
      <w:r w:rsidRPr="00374202">
        <w:rPr>
          <w:rFonts w:ascii="Times New Roman" w:hAnsi="Times New Roman" w:cs="Times New Roman"/>
          <w:sz w:val="28"/>
          <w:szCs w:val="28"/>
        </w:rPr>
        <w:t>лись с народностями, которые проживают с нами на одной территории, их культурой и традициями.</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17 ноября  для пятиклассников МАОУ «СОШ №3» проведен краеведческий час «Топонимика Пермского края». На мероприятии дети узнали, как произошли геогр</w:t>
      </w:r>
      <w:r w:rsidRPr="00374202">
        <w:rPr>
          <w:rFonts w:ascii="Times New Roman" w:hAnsi="Times New Roman" w:cs="Times New Roman"/>
          <w:sz w:val="28"/>
          <w:szCs w:val="28"/>
        </w:rPr>
        <w:t>а</w:t>
      </w:r>
      <w:r w:rsidRPr="00374202">
        <w:rPr>
          <w:rFonts w:ascii="Times New Roman" w:hAnsi="Times New Roman" w:cs="Times New Roman"/>
          <w:sz w:val="28"/>
          <w:szCs w:val="28"/>
        </w:rPr>
        <w:t xml:space="preserve">фические названия нашего края; познакомились с легендами о происхождении названия реки Кама; вспомнили, какие народы в нашем крае проживают, какие названия они дают своим территориям. В конце ребята выполнили самостоятельное задание: в литературе находили происхождение географических названий </w:t>
      </w:r>
      <w:r>
        <w:rPr>
          <w:rFonts w:ascii="Times New Roman" w:hAnsi="Times New Roman" w:cs="Times New Roman"/>
          <w:sz w:val="28"/>
          <w:szCs w:val="28"/>
        </w:rPr>
        <w:t>Прикамья</w:t>
      </w:r>
      <w:r w:rsidRPr="00374202">
        <w:rPr>
          <w:rFonts w:ascii="Times New Roman" w:hAnsi="Times New Roman" w:cs="Times New Roman"/>
          <w:sz w:val="28"/>
          <w:szCs w:val="28"/>
        </w:rPr>
        <w:t>.</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7 декабря ко Дню Героев Отечества был организован и проведен урок мужества «Герои нашего времени» для воспитанников Горнозаводского детского дома. В ходе мероприятия ребята узнали о том, когда стали отмечать этот праздник, кого и за к</w:t>
      </w:r>
      <w:r w:rsidRPr="00374202">
        <w:rPr>
          <w:rFonts w:ascii="Times New Roman" w:hAnsi="Times New Roman" w:cs="Times New Roman"/>
          <w:sz w:val="28"/>
          <w:szCs w:val="28"/>
        </w:rPr>
        <w:t>а</w:t>
      </w:r>
      <w:r w:rsidRPr="00374202">
        <w:rPr>
          <w:rFonts w:ascii="Times New Roman" w:hAnsi="Times New Roman" w:cs="Times New Roman"/>
          <w:sz w:val="28"/>
          <w:szCs w:val="28"/>
        </w:rPr>
        <w:t>кие заслуги награждают в этот день. А также было сказано об истории возникнов</w:t>
      </w:r>
      <w:r w:rsidRPr="00374202">
        <w:rPr>
          <w:rFonts w:ascii="Times New Roman" w:hAnsi="Times New Roman" w:cs="Times New Roman"/>
          <w:sz w:val="28"/>
          <w:szCs w:val="28"/>
        </w:rPr>
        <w:t>е</w:t>
      </w:r>
      <w:r w:rsidRPr="00374202">
        <w:rPr>
          <w:rFonts w:ascii="Times New Roman" w:hAnsi="Times New Roman" w:cs="Times New Roman"/>
          <w:sz w:val="28"/>
          <w:szCs w:val="28"/>
        </w:rPr>
        <w:t xml:space="preserve">ния Ордена Святого Георгия, </w:t>
      </w:r>
      <w:r>
        <w:rPr>
          <w:rFonts w:ascii="Times New Roman" w:hAnsi="Times New Roman" w:cs="Times New Roman"/>
          <w:sz w:val="28"/>
          <w:szCs w:val="28"/>
        </w:rPr>
        <w:t xml:space="preserve">для чего он был создан и </w:t>
      </w:r>
      <w:r w:rsidRPr="00374202">
        <w:rPr>
          <w:rFonts w:ascii="Times New Roman" w:hAnsi="Times New Roman" w:cs="Times New Roman"/>
          <w:sz w:val="28"/>
          <w:szCs w:val="28"/>
        </w:rPr>
        <w:t>кому присуждал</w:t>
      </w:r>
      <w:r>
        <w:rPr>
          <w:rFonts w:ascii="Times New Roman" w:hAnsi="Times New Roman" w:cs="Times New Roman"/>
          <w:sz w:val="28"/>
          <w:szCs w:val="28"/>
        </w:rPr>
        <w:t>ся</w:t>
      </w:r>
      <w:r w:rsidRPr="00374202">
        <w:rPr>
          <w:rFonts w:ascii="Times New Roman" w:hAnsi="Times New Roman" w:cs="Times New Roman"/>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491764" w:rsidRDefault="00AA5070" w:rsidP="00AA5070">
      <w:pPr>
        <w:spacing w:after="0" w:line="240" w:lineRule="auto"/>
        <w:ind w:firstLine="709"/>
        <w:jc w:val="both"/>
        <w:rPr>
          <w:rFonts w:ascii="Times New Roman" w:hAnsi="Times New Roman" w:cs="Times New Roman"/>
          <w:sz w:val="28"/>
          <w:szCs w:val="28"/>
        </w:rPr>
      </w:pPr>
      <w:r w:rsidRPr="00757C07">
        <w:rPr>
          <w:rFonts w:ascii="Times New Roman" w:hAnsi="Times New Roman" w:cs="Times New Roman"/>
          <w:i/>
          <w:sz w:val="28"/>
          <w:szCs w:val="28"/>
        </w:rPr>
        <w:t xml:space="preserve">Литературное </w:t>
      </w:r>
      <w:r>
        <w:rPr>
          <w:rFonts w:ascii="Times New Roman" w:hAnsi="Times New Roman" w:cs="Times New Roman"/>
          <w:i/>
          <w:sz w:val="28"/>
          <w:szCs w:val="28"/>
        </w:rPr>
        <w:t xml:space="preserve">краеведение </w:t>
      </w:r>
      <w:r>
        <w:rPr>
          <w:rFonts w:ascii="Times New Roman" w:hAnsi="Times New Roman" w:cs="Times New Roman"/>
          <w:sz w:val="28"/>
          <w:szCs w:val="28"/>
        </w:rPr>
        <w:t>давно является одним из приоритетных направл</w:t>
      </w:r>
      <w:r>
        <w:rPr>
          <w:rFonts w:ascii="Times New Roman" w:hAnsi="Times New Roman" w:cs="Times New Roman"/>
          <w:sz w:val="28"/>
          <w:szCs w:val="28"/>
        </w:rPr>
        <w:t>е</w:t>
      </w:r>
      <w:r>
        <w:rPr>
          <w:rFonts w:ascii="Times New Roman" w:hAnsi="Times New Roman" w:cs="Times New Roman"/>
          <w:sz w:val="28"/>
          <w:szCs w:val="28"/>
        </w:rPr>
        <w:t>ний в работе центральной библиотеки Горнозаводского района. Это особенно инт</w:t>
      </w:r>
      <w:r>
        <w:rPr>
          <w:rFonts w:ascii="Times New Roman" w:hAnsi="Times New Roman" w:cs="Times New Roman"/>
          <w:sz w:val="28"/>
          <w:szCs w:val="28"/>
        </w:rPr>
        <w:t>е</w:t>
      </w:r>
      <w:r>
        <w:rPr>
          <w:rFonts w:ascii="Times New Roman" w:hAnsi="Times New Roman" w:cs="Times New Roman"/>
          <w:sz w:val="28"/>
          <w:szCs w:val="28"/>
        </w:rPr>
        <w:t>ресно, поскольку литературная жизнь района постоянно развивается, появляются н</w:t>
      </w:r>
      <w:r>
        <w:rPr>
          <w:rFonts w:ascii="Times New Roman" w:hAnsi="Times New Roman" w:cs="Times New Roman"/>
          <w:sz w:val="28"/>
          <w:szCs w:val="28"/>
        </w:rPr>
        <w:t>о</w:t>
      </w:r>
      <w:r>
        <w:rPr>
          <w:rFonts w:ascii="Times New Roman" w:hAnsi="Times New Roman" w:cs="Times New Roman"/>
          <w:sz w:val="28"/>
          <w:szCs w:val="28"/>
        </w:rPr>
        <w:t xml:space="preserve">вые имена. Для подрастающего поколения интересно и полезно узнать о прошлом и современном развитии литературы в родном крае. </w:t>
      </w:r>
    </w:p>
    <w:p w:rsidR="00AA5070" w:rsidRPr="00757C07" w:rsidRDefault="00AA5070" w:rsidP="00AA5070">
      <w:pPr>
        <w:spacing w:after="0" w:line="240" w:lineRule="auto"/>
        <w:ind w:firstLine="709"/>
        <w:jc w:val="both"/>
        <w:rPr>
          <w:rFonts w:ascii="Times New Roman" w:hAnsi="Times New Roman" w:cs="Times New Roman"/>
          <w:sz w:val="28"/>
          <w:szCs w:val="28"/>
        </w:rPr>
      </w:pPr>
      <w:r w:rsidRPr="00757C07">
        <w:rPr>
          <w:rFonts w:ascii="Times New Roman" w:hAnsi="Times New Roman" w:cs="Times New Roman"/>
          <w:sz w:val="28"/>
          <w:szCs w:val="28"/>
        </w:rPr>
        <w:t>16 марта в МАОУ «СОШ №1» в рамках урока для детей 4 класса проведена встреча с местным поэтом Натальей Григорьевной Арефиной. Дети имели возмо</w:t>
      </w:r>
      <w:r w:rsidRPr="00757C07">
        <w:rPr>
          <w:rFonts w:ascii="Times New Roman" w:hAnsi="Times New Roman" w:cs="Times New Roman"/>
          <w:sz w:val="28"/>
          <w:szCs w:val="28"/>
        </w:rPr>
        <w:t>ж</w:t>
      </w:r>
      <w:r w:rsidRPr="00757C07">
        <w:rPr>
          <w:rFonts w:ascii="Times New Roman" w:hAnsi="Times New Roman" w:cs="Times New Roman"/>
          <w:sz w:val="28"/>
          <w:szCs w:val="28"/>
        </w:rPr>
        <w:t>ность ближе познакомиться с творчеством Натальи Григорьевны и послушать из уст самого автора стихотворения. Обстановка была довольно оживленной и неприну</w:t>
      </w:r>
      <w:r w:rsidRPr="00757C07">
        <w:rPr>
          <w:rFonts w:ascii="Times New Roman" w:hAnsi="Times New Roman" w:cs="Times New Roman"/>
          <w:sz w:val="28"/>
          <w:szCs w:val="28"/>
        </w:rPr>
        <w:t>ж</w:t>
      </w:r>
      <w:r w:rsidRPr="00757C07">
        <w:rPr>
          <w:rFonts w:ascii="Times New Roman" w:hAnsi="Times New Roman" w:cs="Times New Roman"/>
          <w:sz w:val="28"/>
          <w:szCs w:val="28"/>
        </w:rPr>
        <w:t xml:space="preserve">денной, ребята с удовольствием слушали гостью. На данном мероприятии </w:t>
      </w:r>
      <w:r>
        <w:rPr>
          <w:rFonts w:ascii="Times New Roman" w:hAnsi="Times New Roman" w:cs="Times New Roman"/>
          <w:sz w:val="28"/>
          <w:szCs w:val="28"/>
        </w:rPr>
        <w:t xml:space="preserve">дети </w:t>
      </w:r>
      <w:r w:rsidRPr="00757C07">
        <w:rPr>
          <w:rFonts w:ascii="Times New Roman" w:hAnsi="Times New Roman" w:cs="Times New Roman"/>
          <w:sz w:val="28"/>
          <w:szCs w:val="28"/>
        </w:rPr>
        <w:t>чит</w:t>
      </w:r>
      <w:r w:rsidRPr="00757C07">
        <w:rPr>
          <w:rFonts w:ascii="Times New Roman" w:hAnsi="Times New Roman" w:cs="Times New Roman"/>
          <w:sz w:val="28"/>
          <w:szCs w:val="28"/>
        </w:rPr>
        <w:t>а</w:t>
      </w:r>
      <w:r w:rsidRPr="00757C07">
        <w:rPr>
          <w:rFonts w:ascii="Times New Roman" w:hAnsi="Times New Roman" w:cs="Times New Roman"/>
          <w:sz w:val="28"/>
          <w:szCs w:val="28"/>
        </w:rPr>
        <w:t xml:space="preserve">ли стихи собственного сочинения, а также звучали стихи </w:t>
      </w:r>
      <w:r>
        <w:rPr>
          <w:rFonts w:ascii="Times New Roman" w:hAnsi="Times New Roman" w:cs="Times New Roman"/>
          <w:sz w:val="28"/>
          <w:szCs w:val="28"/>
        </w:rPr>
        <w:t>таких местных поэтов, как</w:t>
      </w:r>
      <w:r w:rsidRPr="00757C07">
        <w:rPr>
          <w:rFonts w:ascii="Times New Roman" w:hAnsi="Times New Roman" w:cs="Times New Roman"/>
          <w:sz w:val="28"/>
          <w:szCs w:val="28"/>
        </w:rPr>
        <w:t xml:space="preserve"> Любови Якушевой, Алексея Якимова, Геннадия Данилова и других. В рамках данн</w:t>
      </w:r>
      <w:r w:rsidRPr="00757C07">
        <w:rPr>
          <w:rFonts w:ascii="Times New Roman" w:hAnsi="Times New Roman" w:cs="Times New Roman"/>
          <w:sz w:val="28"/>
          <w:szCs w:val="28"/>
        </w:rPr>
        <w:t>о</w:t>
      </w:r>
      <w:r w:rsidRPr="00757C07">
        <w:rPr>
          <w:rFonts w:ascii="Times New Roman" w:hAnsi="Times New Roman" w:cs="Times New Roman"/>
          <w:sz w:val="28"/>
          <w:szCs w:val="28"/>
        </w:rPr>
        <w:t>го мероприятия была оформлена выставка «Творчество поэтов Горнозаводского ра</w:t>
      </w:r>
      <w:r w:rsidRPr="00757C07">
        <w:rPr>
          <w:rFonts w:ascii="Times New Roman" w:hAnsi="Times New Roman" w:cs="Times New Roman"/>
          <w:sz w:val="28"/>
          <w:szCs w:val="28"/>
        </w:rPr>
        <w:t>й</w:t>
      </w:r>
      <w:r w:rsidRPr="00757C07">
        <w:rPr>
          <w:rFonts w:ascii="Times New Roman" w:hAnsi="Times New Roman" w:cs="Times New Roman"/>
          <w:sz w:val="28"/>
          <w:szCs w:val="28"/>
        </w:rPr>
        <w:t>она».</w:t>
      </w:r>
    </w:p>
    <w:p w:rsidR="00AA5070" w:rsidRPr="00757C07" w:rsidRDefault="00AA5070" w:rsidP="00AA5070">
      <w:pPr>
        <w:spacing w:after="0" w:line="240" w:lineRule="auto"/>
        <w:ind w:firstLine="709"/>
        <w:jc w:val="both"/>
        <w:rPr>
          <w:rFonts w:ascii="Times New Roman" w:hAnsi="Times New Roman" w:cs="Times New Roman"/>
          <w:sz w:val="28"/>
          <w:szCs w:val="28"/>
        </w:rPr>
      </w:pPr>
      <w:r w:rsidRPr="00757C07">
        <w:rPr>
          <w:rFonts w:ascii="Times New Roman" w:hAnsi="Times New Roman" w:cs="Times New Roman"/>
          <w:sz w:val="28"/>
          <w:szCs w:val="28"/>
        </w:rPr>
        <w:t>24 января проведена игровая программа «Сказочный сундучок» для детей старшей группы МАДОУ «Детский сад №10». В мероприятии участвовали 24 чел</w:t>
      </w:r>
      <w:r w:rsidRPr="00757C07">
        <w:rPr>
          <w:rFonts w:ascii="Times New Roman" w:hAnsi="Times New Roman" w:cs="Times New Roman"/>
          <w:sz w:val="28"/>
          <w:szCs w:val="28"/>
        </w:rPr>
        <w:t>о</w:t>
      </w:r>
      <w:r w:rsidRPr="00757C07">
        <w:rPr>
          <w:rFonts w:ascii="Times New Roman" w:hAnsi="Times New Roman" w:cs="Times New Roman"/>
          <w:sz w:val="28"/>
          <w:szCs w:val="28"/>
        </w:rPr>
        <w:t xml:space="preserve">века. Ребята активно </w:t>
      </w:r>
      <w:r>
        <w:rPr>
          <w:rFonts w:ascii="Times New Roman" w:hAnsi="Times New Roman" w:cs="Times New Roman"/>
          <w:sz w:val="28"/>
          <w:szCs w:val="28"/>
        </w:rPr>
        <w:t>выполняли задания</w:t>
      </w:r>
      <w:r w:rsidRPr="00757C07">
        <w:rPr>
          <w:rFonts w:ascii="Times New Roman" w:hAnsi="Times New Roman" w:cs="Times New Roman"/>
          <w:sz w:val="28"/>
          <w:szCs w:val="28"/>
        </w:rPr>
        <w:t>, отгадывали загадки, по аудиозаписям уг</w:t>
      </w:r>
      <w:r w:rsidRPr="00757C07">
        <w:rPr>
          <w:rFonts w:ascii="Times New Roman" w:hAnsi="Times New Roman" w:cs="Times New Roman"/>
          <w:sz w:val="28"/>
          <w:szCs w:val="28"/>
        </w:rPr>
        <w:t>а</w:t>
      </w:r>
      <w:r w:rsidRPr="00757C07">
        <w:rPr>
          <w:rFonts w:ascii="Times New Roman" w:hAnsi="Times New Roman" w:cs="Times New Roman"/>
          <w:sz w:val="28"/>
          <w:szCs w:val="28"/>
        </w:rPr>
        <w:t xml:space="preserve">дывали сказочных героев и названия мультфильмов. </w:t>
      </w:r>
      <w:r>
        <w:rPr>
          <w:rFonts w:ascii="Times New Roman" w:hAnsi="Times New Roman" w:cs="Times New Roman"/>
          <w:sz w:val="28"/>
          <w:szCs w:val="28"/>
        </w:rPr>
        <w:t>Также на мероприятии ребята познакомились с творчеством детских писателей Прикамья – Льва Кузьмина и Ир</w:t>
      </w:r>
      <w:r>
        <w:rPr>
          <w:rFonts w:ascii="Times New Roman" w:hAnsi="Times New Roman" w:cs="Times New Roman"/>
          <w:sz w:val="28"/>
          <w:szCs w:val="28"/>
        </w:rPr>
        <w:t>и</w:t>
      </w:r>
      <w:r>
        <w:rPr>
          <w:rFonts w:ascii="Times New Roman" w:hAnsi="Times New Roman" w:cs="Times New Roman"/>
          <w:sz w:val="28"/>
          <w:szCs w:val="28"/>
        </w:rPr>
        <w:t xml:space="preserve">ны Христолюбовой. </w:t>
      </w:r>
      <w:r w:rsidRPr="00757C07">
        <w:rPr>
          <w:rFonts w:ascii="Times New Roman" w:hAnsi="Times New Roman" w:cs="Times New Roman"/>
          <w:sz w:val="28"/>
          <w:szCs w:val="28"/>
        </w:rPr>
        <w:t xml:space="preserve">В завершении все вместе посмотрели мультфильм «Теремок». </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 xml:space="preserve">17 апреля в МАОУ «СОШ №1» состоялась встреча детей 5-х классов с поэтами Горнозаводска Алексеем Якимовым и Еленой Батураевой. Поэты делились с детьми </w:t>
      </w:r>
      <w:r w:rsidRPr="00374202">
        <w:rPr>
          <w:rFonts w:ascii="Times New Roman" w:hAnsi="Times New Roman" w:cs="Times New Roman"/>
          <w:sz w:val="28"/>
          <w:szCs w:val="28"/>
        </w:rPr>
        <w:lastRenderedPageBreak/>
        <w:t xml:space="preserve">своим творчеством, читали стихи, отвечали на вопросы ребят. Ближе к концу беседы </w:t>
      </w:r>
      <w:r>
        <w:rPr>
          <w:rFonts w:ascii="Times New Roman" w:hAnsi="Times New Roman" w:cs="Times New Roman"/>
          <w:sz w:val="28"/>
          <w:szCs w:val="28"/>
        </w:rPr>
        <w:t>ребята</w:t>
      </w:r>
      <w:r w:rsidRPr="00374202">
        <w:rPr>
          <w:rFonts w:ascii="Times New Roman" w:hAnsi="Times New Roman" w:cs="Times New Roman"/>
          <w:sz w:val="28"/>
          <w:szCs w:val="28"/>
        </w:rPr>
        <w:t xml:space="preserve"> прочли стихотворения местных поэтов, а также стихи собственного сочин</w:t>
      </w:r>
      <w:r w:rsidRPr="00374202">
        <w:rPr>
          <w:rFonts w:ascii="Times New Roman" w:hAnsi="Times New Roman" w:cs="Times New Roman"/>
          <w:sz w:val="28"/>
          <w:szCs w:val="28"/>
        </w:rPr>
        <w:t>е</w:t>
      </w:r>
      <w:r w:rsidRPr="00374202">
        <w:rPr>
          <w:rFonts w:ascii="Times New Roman" w:hAnsi="Times New Roman" w:cs="Times New Roman"/>
          <w:sz w:val="28"/>
          <w:szCs w:val="28"/>
        </w:rPr>
        <w:t>ния. В рамках этой встречи была оформлена выставка-просмотр «Творчество мес</w:t>
      </w:r>
      <w:r w:rsidRPr="00374202">
        <w:rPr>
          <w:rFonts w:ascii="Times New Roman" w:hAnsi="Times New Roman" w:cs="Times New Roman"/>
          <w:sz w:val="28"/>
          <w:szCs w:val="28"/>
        </w:rPr>
        <w:t>т</w:t>
      </w:r>
      <w:r w:rsidRPr="00374202">
        <w:rPr>
          <w:rFonts w:ascii="Times New Roman" w:hAnsi="Times New Roman" w:cs="Times New Roman"/>
          <w:sz w:val="28"/>
          <w:szCs w:val="28"/>
        </w:rPr>
        <w:t>ных поэтов».</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25 мая состоялась беседа «Литературный Горнозаводск» для ребят 5 и 6 кла</w:t>
      </w:r>
      <w:r w:rsidRPr="00374202">
        <w:rPr>
          <w:rFonts w:ascii="Times New Roman" w:hAnsi="Times New Roman" w:cs="Times New Roman"/>
          <w:sz w:val="28"/>
          <w:szCs w:val="28"/>
        </w:rPr>
        <w:t>с</w:t>
      </w:r>
      <w:r w:rsidRPr="00374202">
        <w:rPr>
          <w:rFonts w:ascii="Times New Roman" w:hAnsi="Times New Roman" w:cs="Times New Roman"/>
          <w:sz w:val="28"/>
          <w:szCs w:val="28"/>
        </w:rPr>
        <w:t>сов МБОУ «СОШ №1». На мероприятии ученики познакомились с писателями, кот</w:t>
      </w:r>
      <w:r w:rsidRPr="00374202">
        <w:rPr>
          <w:rFonts w:ascii="Times New Roman" w:hAnsi="Times New Roman" w:cs="Times New Roman"/>
          <w:sz w:val="28"/>
          <w:szCs w:val="28"/>
        </w:rPr>
        <w:t>о</w:t>
      </w:r>
      <w:r w:rsidRPr="00374202">
        <w:rPr>
          <w:rFonts w:ascii="Times New Roman" w:hAnsi="Times New Roman" w:cs="Times New Roman"/>
          <w:sz w:val="28"/>
          <w:szCs w:val="28"/>
        </w:rPr>
        <w:t>рые в разное время истории района посетили наш край: Николай Новиков-Черешнев, Демьян Бедный, Александр Туркин, Александр Грин, Александр Филиппович, Ви</w:t>
      </w:r>
      <w:r w:rsidRPr="00374202">
        <w:rPr>
          <w:rFonts w:ascii="Times New Roman" w:hAnsi="Times New Roman" w:cs="Times New Roman"/>
          <w:sz w:val="28"/>
          <w:szCs w:val="28"/>
        </w:rPr>
        <w:t>к</w:t>
      </w:r>
      <w:r w:rsidRPr="00374202">
        <w:rPr>
          <w:rFonts w:ascii="Times New Roman" w:hAnsi="Times New Roman" w:cs="Times New Roman"/>
          <w:sz w:val="28"/>
          <w:szCs w:val="28"/>
        </w:rPr>
        <w:t>тор Астафьев. А также дети узнали о творчестве некоторых современных поэтов Горнозаводска, например, Алексе</w:t>
      </w:r>
      <w:r>
        <w:rPr>
          <w:rFonts w:ascii="Times New Roman" w:hAnsi="Times New Roman" w:cs="Times New Roman"/>
          <w:sz w:val="28"/>
          <w:szCs w:val="28"/>
        </w:rPr>
        <w:t>я</w:t>
      </w:r>
      <w:r w:rsidRPr="00374202">
        <w:rPr>
          <w:rFonts w:ascii="Times New Roman" w:hAnsi="Times New Roman" w:cs="Times New Roman"/>
          <w:sz w:val="28"/>
          <w:szCs w:val="28"/>
        </w:rPr>
        <w:t xml:space="preserve"> Якимов</w:t>
      </w:r>
      <w:r>
        <w:rPr>
          <w:rFonts w:ascii="Times New Roman" w:hAnsi="Times New Roman" w:cs="Times New Roman"/>
          <w:sz w:val="28"/>
          <w:szCs w:val="28"/>
        </w:rPr>
        <w:t>а</w:t>
      </w:r>
      <w:r w:rsidRPr="00374202">
        <w:rPr>
          <w:rFonts w:ascii="Times New Roman" w:hAnsi="Times New Roman" w:cs="Times New Roman"/>
          <w:sz w:val="28"/>
          <w:szCs w:val="28"/>
        </w:rPr>
        <w:t>, Любови Якушевой, Геннади</w:t>
      </w:r>
      <w:r>
        <w:rPr>
          <w:rFonts w:ascii="Times New Roman" w:hAnsi="Times New Roman" w:cs="Times New Roman"/>
          <w:sz w:val="28"/>
          <w:szCs w:val="28"/>
        </w:rPr>
        <w:t>я</w:t>
      </w:r>
      <w:r w:rsidRPr="00374202">
        <w:rPr>
          <w:rFonts w:ascii="Times New Roman" w:hAnsi="Times New Roman" w:cs="Times New Roman"/>
          <w:sz w:val="28"/>
          <w:szCs w:val="28"/>
        </w:rPr>
        <w:t xml:space="preserve"> Данилов</w:t>
      </w:r>
      <w:r>
        <w:rPr>
          <w:rFonts w:ascii="Times New Roman" w:hAnsi="Times New Roman" w:cs="Times New Roman"/>
          <w:sz w:val="28"/>
          <w:szCs w:val="28"/>
        </w:rPr>
        <w:t>а</w:t>
      </w:r>
      <w:r w:rsidRPr="00374202">
        <w:rPr>
          <w:rFonts w:ascii="Times New Roman" w:hAnsi="Times New Roman" w:cs="Times New Roman"/>
          <w:sz w:val="28"/>
          <w:szCs w:val="28"/>
        </w:rPr>
        <w:t>. Ребята вслух читали произведения авторов. А в завершении посмотрели книги мес</w:t>
      </w:r>
      <w:r w:rsidRPr="00374202">
        <w:rPr>
          <w:rFonts w:ascii="Times New Roman" w:hAnsi="Times New Roman" w:cs="Times New Roman"/>
          <w:sz w:val="28"/>
          <w:szCs w:val="28"/>
        </w:rPr>
        <w:t>т</w:t>
      </w:r>
      <w:r w:rsidRPr="00374202">
        <w:rPr>
          <w:rFonts w:ascii="Times New Roman" w:hAnsi="Times New Roman" w:cs="Times New Roman"/>
          <w:sz w:val="28"/>
          <w:szCs w:val="28"/>
        </w:rPr>
        <w:t>ных поэтов.</w:t>
      </w:r>
    </w:p>
    <w:p w:rsidR="00AA5070" w:rsidRPr="00374202" w:rsidRDefault="00AA5070" w:rsidP="00AA5070">
      <w:pPr>
        <w:spacing w:after="0" w:line="240" w:lineRule="auto"/>
        <w:ind w:firstLine="709"/>
        <w:jc w:val="both"/>
        <w:rPr>
          <w:rFonts w:ascii="Times New Roman" w:hAnsi="Times New Roman" w:cs="Times New Roman"/>
          <w:sz w:val="28"/>
          <w:szCs w:val="28"/>
        </w:rPr>
      </w:pPr>
      <w:r w:rsidRPr="00374202">
        <w:rPr>
          <w:rFonts w:ascii="Times New Roman" w:hAnsi="Times New Roman" w:cs="Times New Roman"/>
          <w:sz w:val="28"/>
          <w:szCs w:val="28"/>
        </w:rPr>
        <w:t>21 июня состоялось две беседы на тему «Малахитовая шкатулка» Павла Баж</w:t>
      </w:r>
      <w:r w:rsidRPr="00374202">
        <w:rPr>
          <w:rFonts w:ascii="Times New Roman" w:hAnsi="Times New Roman" w:cs="Times New Roman"/>
          <w:sz w:val="28"/>
          <w:szCs w:val="28"/>
        </w:rPr>
        <w:t>о</w:t>
      </w:r>
      <w:r w:rsidRPr="00374202">
        <w:rPr>
          <w:rFonts w:ascii="Times New Roman" w:hAnsi="Times New Roman" w:cs="Times New Roman"/>
          <w:sz w:val="28"/>
          <w:szCs w:val="28"/>
        </w:rPr>
        <w:t xml:space="preserve">ва» с детьми 3 и 4 отряда </w:t>
      </w:r>
      <w:r>
        <w:rPr>
          <w:rFonts w:ascii="Times New Roman" w:hAnsi="Times New Roman" w:cs="Times New Roman"/>
          <w:sz w:val="28"/>
          <w:szCs w:val="28"/>
        </w:rPr>
        <w:t xml:space="preserve">летней детской площадки </w:t>
      </w:r>
      <w:r w:rsidRPr="00374202">
        <w:rPr>
          <w:rFonts w:ascii="Times New Roman" w:hAnsi="Times New Roman" w:cs="Times New Roman"/>
          <w:sz w:val="28"/>
          <w:szCs w:val="28"/>
        </w:rPr>
        <w:t>МБОУ «СОШ №1». В ходе мер</w:t>
      </w:r>
      <w:r w:rsidRPr="00374202">
        <w:rPr>
          <w:rFonts w:ascii="Times New Roman" w:hAnsi="Times New Roman" w:cs="Times New Roman"/>
          <w:sz w:val="28"/>
          <w:szCs w:val="28"/>
        </w:rPr>
        <w:t>о</w:t>
      </w:r>
      <w:r w:rsidRPr="00374202">
        <w:rPr>
          <w:rFonts w:ascii="Times New Roman" w:hAnsi="Times New Roman" w:cs="Times New Roman"/>
          <w:sz w:val="28"/>
          <w:szCs w:val="28"/>
        </w:rPr>
        <w:t>приятия детям было рассказано о жизни и творчестве знаменитого уральского пис</w:t>
      </w:r>
      <w:r w:rsidRPr="00374202">
        <w:rPr>
          <w:rFonts w:ascii="Times New Roman" w:hAnsi="Times New Roman" w:cs="Times New Roman"/>
          <w:sz w:val="28"/>
          <w:szCs w:val="28"/>
        </w:rPr>
        <w:t>а</w:t>
      </w:r>
      <w:r w:rsidRPr="00374202">
        <w:rPr>
          <w:rFonts w:ascii="Times New Roman" w:hAnsi="Times New Roman" w:cs="Times New Roman"/>
          <w:sz w:val="28"/>
          <w:szCs w:val="28"/>
        </w:rPr>
        <w:t>теля</w:t>
      </w:r>
      <w:r>
        <w:rPr>
          <w:rFonts w:ascii="Times New Roman" w:hAnsi="Times New Roman" w:cs="Times New Roman"/>
          <w:sz w:val="28"/>
          <w:szCs w:val="28"/>
        </w:rPr>
        <w:t xml:space="preserve"> Павла Бажова</w:t>
      </w:r>
      <w:r w:rsidRPr="00374202">
        <w:rPr>
          <w:rFonts w:ascii="Times New Roman" w:hAnsi="Times New Roman" w:cs="Times New Roman"/>
          <w:sz w:val="28"/>
          <w:szCs w:val="28"/>
        </w:rPr>
        <w:t xml:space="preserve">. Ребята познакомились с такими известными </w:t>
      </w:r>
      <w:r>
        <w:rPr>
          <w:rFonts w:ascii="Times New Roman" w:hAnsi="Times New Roman" w:cs="Times New Roman"/>
          <w:sz w:val="28"/>
          <w:szCs w:val="28"/>
        </w:rPr>
        <w:t xml:space="preserve">его </w:t>
      </w:r>
      <w:r w:rsidRPr="00374202">
        <w:rPr>
          <w:rFonts w:ascii="Times New Roman" w:hAnsi="Times New Roman" w:cs="Times New Roman"/>
          <w:sz w:val="28"/>
          <w:szCs w:val="28"/>
        </w:rPr>
        <w:t>произведениями</w:t>
      </w:r>
      <w:r>
        <w:rPr>
          <w:rFonts w:ascii="Times New Roman" w:hAnsi="Times New Roman" w:cs="Times New Roman"/>
          <w:sz w:val="28"/>
          <w:szCs w:val="28"/>
        </w:rPr>
        <w:t>, как</w:t>
      </w:r>
      <w:r w:rsidRPr="00374202">
        <w:rPr>
          <w:rFonts w:ascii="Times New Roman" w:hAnsi="Times New Roman" w:cs="Times New Roman"/>
          <w:sz w:val="28"/>
          <w:szCs w:val="28"/>
        </w:rPr>
        <w:t xml:space="preserve"> «Серебряное копытце», «Голубая змейка», «Каменный цветок», «Горный м</w:t>
      </w:r>
      <w:r w:rsidRPr="00374202">
        <w:rPr>
          <w:rFonts w:ascii="Times New Roman" w:hAnsi="Times New Roman" w:cs="Times New Roman"/>
          <w:sz w:val="28"/>
          <w:szCs w:val="28"/>
        </w:rPr>
        <w:t>а</w:t>
      </w:r>
      <w:r w:rsidRPr="00374202">
        <w:rPr>
          <w:rFonts w:ascii="Times New Roman" w:hAnsi="Times New Roman" w:cs="Times New Roman"/>
          <w:sz w:val="28"/>
          <w:szCs w:val="28"/>
        </w:rPr>
        <w:t>стер», «Медной горы хозяйка».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сентября ученики 8 и 10 классов МАОУ «СОШ №3» </w:t>
      </w:r>
      <w:r w:rsidRPr="00374202">
        <w:rPr>
          <w:rFonts w:ascii="Times New Roman" w:hAnsi="Times New Roman" w:cs="Times New Roman"/>
          <w:sz w:val="28"/>
          <w:szCs w:val="28"/>
        </w:rPr>
        <w:t>приняли участие в А</w:t>
      </w:r>
      <w:r w:rsidRPr="00374202">
        <w:rPr>
          <w:rFonts w:ascii="Times New Roman" w:hAnsi="Times New Roman" w:cs="Times New Roman"/>
          <w:sz w:val="28"/>
          <w:szCs w:val="28"/>
        </w:rPr>
        <w:t>к</w:t>
      </w:r>
      <w:r w:rsidRPr="00374202">
        <w:rPr>
          <w:rFonts w:ascii="Times New Roman" w:hAnsi="Times New Roman" w:cs="Times New Roman"/>
          <w:sz w:val="28"/>
          <w:szCs w:val="28"/>
        </w:rPr>
        <w:t xml:space="preserve">ции «Читаем произведения Льва Кузьмина», которую организовала Пермская </w:t>
      </w:r>
      <w:r>
        <w:rPr>
          <w:rFonts w:ascii="Times New Roman" w:hAnsi="Times New Roman" w:cs="Times New Roman"/>
          <w:sz w:val="28"/>
          <w:szCs w:val="28"/>
        </w:rPr>
        <w:t>краевая детская библиотека им.</w:t>
      </w:r>
      <w:r w:rsidRPr="00374202">
        <w:rPr>
          <w:rFonts w:ascii="Times New Roman" w:hAnsi="Times New Roman" w:cs="Times New Roman"/>
          <w:sz w:val="28"/>
          <w:szCs w:val="28"/>
        </w:rPr>
        <w:t xml:space="preserve"> Льва Кузьмина.</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AB792C" w:rsidRDefault="00AA5070" w:rsidP="00AA5070">
      <w:pPr>
        <w:spacing w:after="0" w:line="240" w:lineRule="auto"/>
        <w:ind w:firstLine="709"/>
        <w:jc w:val="both"/>
        <w:rPr>
          <w:rFonts w:ascii="Times New Roman" w:hAnsi="Times New Roman" w:cs="Times New Roman"/>
          <w:sz w:val="28"/>
          <w:szCs w:val="28"/>
        </w:rPr>
      </w:pPr>
      <w:r w:rsidRPr="00AB792C">
        <w:rPr>
          <w:rFonts w:ascii="Times New Roman" w:hAnsi="Times New Roman" w:cs="Times New Roman"/>
          <w:sz w:val="28"/>
          <w:szCs w:val="28"/>
        </w:rPr>
        <w:t>Также в течение года активно проводилась работа вне библиотеки, многие м</w:t>
      </w:r>
      <w:r w:rsidRPr="00AB792C">
        <w:rPr>
          <w:rFonts w:ascii="Times New Roman" w:hAnsi="Times New Roman" w:cs="Times New Roman"/>
          <w:sz w:val="28"/>
          <w:szCs w:val="28"/>
        </w:rPr>
        <w:t>е</w:t>
      </w:r>
      <w:r w:rsidRPr="00AB792C">
        <w:rPr>
          <w:rFonts w:ascii="Times New Roman" w:hAnsi="Times New Roman" w:cs="Times New Roman"/>
          <w:sz w:val="28"/>
          <w:szCs w:val="28"/>
        </w:rPr>
        <w:t>роприятия проводились в Горнозаводском детском доме, МАДОУ «Детский сад №10»</w:t>
      </w:r>
      <w:r>
        <w:rPr>
          <w:rFonts w:ascii="Times New Roman" w:hAnsi="Times New Roman" w:cs="Times New Roman"/>
          <w:sz w:val="28"/>
          <w:szCs w:val="28"/>
        </w:rPr>
        <w:t>, МАДОУ «Детский сад №6»</w:t>
      </w:r>
      <w:r w:rsidRPr="00AB792C">
        <w:rPr>
          <w:rFonts w:ascii="Times New Roman" w:hAnsi="Times New Roman" w:cs="Times New Roman"/>
          <w:sz w:val="28"/>
          <w:szCs w:val="28"/>
        </w:rPr>
        <w:t>, МАОУ «СОШ №1»</w:t>
      </w:r>
      <w:r>
        <w:rPr>
          <w:rFonts w:ascii="Times New Roman" w:hAnsi="Times New Roman" w:cs="Times New Roman"/>
          <w:sz w:val="28"/>
          <w:szCs w:val="28"/>
        </w:rPr>
        <w:t xml:space="preserve">, </w:t>
      </w:r>
      <w:r w:rsidRPr="00D250EF">
        <w:rPr>
          <w:rFonts w:ascii="Times New Roman" w:hAnsi="Times New Roman" w:cs="Times New Roman"/>
          <w:sz w:val="28"/>
          <w:szCs w:val="28"/>
        </w:rPr>
        <w:t>МАОУ «СОШ №</w:t>
      </w:r>
      <w:r>
        <w:rPr>
          <w:rFonts w:ascii="Times New Roman" w:hAnsi="Times New Roman" w:cs="Times New Roman"/>
          <w:sz w:val="28"/>
          <w:szCs w:val="28"/>
        </w:rPr>
        <w:t>3</w:t>
      </w:r>
      <w:r w:rsidRPr="00D250EF">
        <w:rPr>
          <w:rFonts w:ascii="Times New Roman" w:hAnsi="Times New Roman" w:cs="Times New Roman"/>
          <w:sz w:val="28"/>
          <w:szCs w:val="28"/>
        </w:rPr>
        <w:t>»</w:t>
      </w:r>
      <w:r w:rsidRPr="00AB792C">
        <w:rPr>
          <w:rFonts w:ascii="Times New Roman" w:hAnsi="Times New Roman" w:cs="Times New Roman"/>
          <w:sz w:val="28"/>
          <w:szCs w:val="28"/>
        </w:rPr>
        <w:t>, выез</w:t>
      </w:r>
      <w:r w:rsidRPr="00AB792C">
        <w:rPr>
          <w:rFonts w:ascii="Times New Roman" w:hAnsi="Times New Roman" w:cs="Times New Roman"/>
          <w:sz w:val="28"/>
          <w:szCs w:val="28"/>
        </w:rPr>
        <w:t>д</w:t>
      </w:r>
      <w:r w:rsidRPr="00AB792C">
        <w:rPr>
          <w:rFonts w:ascii="Times New Roman" w:hAnsi="Times New Roman" w:cs="Times New Roman"/>
          <w:sz w:val="28"/>
          <w:szCs w:val="28"/>
        </w:rPr>
        <w:t>ные мероприятия в МБОУ «СОШ п. Кусье-Александровский».</w:t>
      </w:r>
      <w:r>
        <w:rPr>
          <w:rFonts w:ascii="Times New Roman" w:hAnsi="Times New Roman" w:cs="Times New Roman"/>
          <w:sz w:val="28"/>
          <w:szCs w:val="28"/>
        </w:rPr>
        <w:t xml:space="preserve"> </w:t>
      </w:r>
    </w:p>
    <w:p w:rsidR="00AA5070" w:rsidRPr="00AB792C" w:rsidRDefault="00AA5070" w:rsidP="00AA5070">
      <w:pPr>
        <w:spacing w:after="0" w:line="240" w:lineRule="auto"/>
        <w:ind w:firstLine="709"/>
        <w:jc w:val="both"/>
        <w:rPr>
          <w:rFonts w:ascii="Times New Roman" w:hAnsi="Times New Roman" w:cs="Times New Roman"/>
          <w:sz w:val="28"/>
          <w:szCs w:val="28"/>
        </w:rPr>
      </w:pPr>
      <w:r w:rsidRPr="00AB792C">
        <w:rPr>
          <w:rFonts w:ascii="Times New Roman" w:hAnsi="Times New Roman" w:cs="Times New Roman"/>
          <w:sz w:val="28"/>
          <w:szCs w:val="28"/>
        </w:rPr>
        <w:t>Материалы по краеведению представлены также на сайте библиотеки и пол</w:t>
      </w:r>
      <w:r w:rsidRPr="00AB792C">
        <w:rPr>
          <w:rFonts w:ascii="Times New Roman" w:hAnsi="Times New Roman" w:cs="Times New Roman"/>
          <w:sz w:val="28"/>
          <w:szCs w:val="28"/>
        </w:rPr>
        <w:t>ь</w:t>
      </w:r>
      <w:r w:rsidRPr="00AB792C">
        <w:rPr>
          <w:rFonts w:ascii="Times New Roman" w:hAnsi="Times New Roman" w:cs="Times New Roman"/>
          <w:sz w:val="28"/>
          <w:szCs w:val="28"/>
        </w:rPr>
        <w:t>зуются спросом у посетителей сайта. На сайте библиотеки представлены календари знаменательных и памятных дат, программы мероприятий, презентации, видео-ролики, положения о конкурсах, отчеты о проведенных мероприятиях, афиши мер</w:t>
      </w:r>
      <w:r w:rsidRPr="00AB792C">
        <w:rPr>
          <w:rFonts w:ascii="Times New Roman" w:hAnsi="Times New Roman" w:cs="Times New Roman"/>
          <w:sz w:val="28"/>
          <w:szCs w:val="28"/>
        </w:rPr>
        <w:t>о</w:t>
      </w:r>
      <w:r w:rsidRPr="00AB792C">
        <w:rPr>
          <w:rFonts w:ascii="Times New Roman" w:hAnsi="Times New Roman" w:cs="Times New Roman"/>
          <w:sz w:val="28"/>
          <w:szCs w:val="28"/>
        </w:rPr>
        <w:t>приятий, сборники, дайджесты. Всего представлено 56 документов по краеведению.</w:t>
      </w:r>
    </w:p>
    <w:p w:rsidR="00AA5070" w:rsidRPr="00AB792C"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r w:rsidRPr="00AB792C">
        <w:rPr>
          <w:rFonts w:ascii="Times New Roman" w:hAnsi="Times New Roman" w:cs="Times New Roman"/>
          <w:sz w:val="28"/>
          <w:szCs w:val="28"/>
        </w:rPr>
        <w:t xml:space="preserve">Работа по краеведению в библиотеках района различается. Это связано с </w:t>
      </w:r>
      <w:r w:rsidRPr="00961B47">
        <w:rPr>
          <w:rFonts w:ascii="Times New Roman" w:hAnsi="Times New Roman" w:cs="Times New Roman"/>
          <w:sz w:val="28"/>
          <w:szCs w:val="28"/>
        </w:rPr>
        <w:t>так</w:t>
      </w:r>
      <w:r w:rsidRPr="00961B47">
        <w:rPr>
          <w:rFonts w:ascii="Times New Roman" w:hAnsi="Times New Roman" w:cs="Times New Roman"/>
          <w:sz w:val="28"/>
          <w:szCs w:val="28"/>
        </w:rPr>
        <w:t>и</w:t>
      </w:r>
      <w:r w:rsidRPr="00961B47">
        <w:rPr>
          <w:rFonts w:ascii="Times New Roman" w:hAnsi="Times New Roman" w:cs="Times New Roman"/>
          <w:sz w:val="28"/>
          <w:szCs w:val="28"/>
        </w:rPr>
        <w:t>ми причинами, например, количеством рабочего времени, финансировани</w:t>
      </w:r>
      <w:r>
        <w:rPr>
          <w:rFonts w:ascii="Times New Roman" w:hAnsi="Times New Roman" w:cs="Times New Roman"/>
          <w:sz w:val="28"/>
          <w:szCs w:val="28"/>
        </w:rPr>
        <w:t>ем</w:t>
      </w:r>
      <w:r w:rsidRPr="00961B47">
        <w:rPr>
          <w:rFonts w:ascii="Times New Roman" w:hAnsi="Times New Roman" w:cs="Times New Roman"/>
          <w:sz w:val="28"/>
          <w:szCs w:val="28"/>
        </w:rPr>
        <w:t>, услов</w:t>
      </w:r>
      <w:r w:rsidRPr="00961B47">
        <w:rPr>
          <w:rFonts w:ascii="Times New Roman" w:hAnsi="Times New Roman" w:cs="Times New Roman"/>
          <w:sz w:val="28"/>
          <w:szCs w:val="28"/>
        </w:rPr>
        <w:t>и</w:t>
      </w:r>
      <w:r w:rsidRPr="00961B47">
        <w:rPr>
          <w:rFonts w:ascii="Times New Roman" w:hAnsi="Times New Roman" w:cs="Times New Roman"/>
          <w:sz w:val="28"/>
          <w:szCs w:val="28"/>
        </w:rPr>
        <w:t xml:space="preserve">ями </w:t>
      </w:r>
      <w:r>
        <w:rPr>
          <w:rFonts w:ascii="Times New Roman" w:hAnsi="Times New Roman" w:cs="Times New Roman"/>
          <w:sz w:val="28"/>
          <w:szCs w:val="28"/>
        </w:rPr>
        <w:t xml:space="preserve">и режимом </w:t>
      </w:r>
      <w:r w:rsidRPr="00961B47">
        <w:rPr>
          <w:rFonts w:ascii="Times New Roman" w:hAnsi="Times New Roman" w:cs="Times New Roman"/>
          <w:sz w:val="28"/>
          <w:szCs w:val="28"/>
        </w:rPr>
        <w:t>работы. Тем не менее, библиотечные учреждения продолжают раб</w:t>
      </w:r>
      <w:r w:rsidRPr="00961B47">
        <w:rPr>
          <w:rFonts w:ascii="Times New Roman" w:hAnsi="Times New Roman" w:cs="Times New Roman"/>
          <w:sz w:val="28"/>
          <w:szCs w:val="28"/>
        </w:rPr>
        <w:t>о</w:t>
      </w:r>
      <w:r w:rsidRPr="00961B47">
        <w:rPr>
          <w:rFonts w:ascii="Times New Roman" w:hAnsi="Times New Roman" w:cs="Times New Roman"/>
          <w:sz w:val="28"/>
          <w:szCs w:val="28"/>
        </w:rPr>
        <w:t>тать: проводят массовые мероприятия, оформляют выставки, информационные сте</w:t>
      </w:r>
      <w:r w:rsidRPr="00961B47">
        <w:rPr>
          <w:rFonts w:ascii="Times New Roman" w:hAnsi="Times New Roman" w:cs="Times New Roman"/>
          <w:sz w:val="28"/>
          <w:szCs w:val="28"/>
        </w:rPr>
        <w:t>н</w:t>
      </w:r>
      <w:r w:rsidRPr="00961B47">
        <w:rPr>
          <w:rFonts w:ascii="Times New Roman" w:hAnsi="Times New Roman" w:cs="Times New Roman"/>
          <w:sz w:val="28"/>
          <w:szCs w:val="28"/>
        </w:rPr>
        <w:t>ды, пополняют тематические папки.</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Горнозаводская центральная детская библиотека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Организован и проведен цикл мероприятий, посвященных Дню памяти жертв политических репрессий.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Книжные выставки: выставка–информация «Реабилитированные истории», в</w:t>
      </w:r>
      <w:r>
        <w:rPr>
          <w:rFonts w:ascii="Times New Roman" w:hAnsi="Times New Roman" w:cs="Times New Roman"/>
          <w:sz w:val="28"/>
          <w:szCs w:val="28"/>
        </w:rPr>
        <w:t>ы</w:t>
      </w:r>
      <w:r>
        <w:rPr>
          <w:rFonts w:ascii="Times New Roman" w:hAnsi="Times New Roman" w:cs="Times New Roman"/>
          <w:sz w:val="28"/>
          <w:szCs w:val="28"/>
        </w:rPr>
        <w:t>ставка-презентация «Горькие уроки прошлого», выставка-предупреждение «Суровая драма народа».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тематические папки: «ГУЛАГ – в истории России», «Империя з</w:t>
      </w:r>
      <w:r>
        <w:rPr>
          <w:rFonts w:ascii="Times New Roman" w:hAnsi="Times New Roman" w:cs="Times New Roman"/>
          <w:sz w:val="28"/>
          <w:szCs w:val="28"/>
        </w:rPr>
        <w:t>а</w:t>
      </w:r>
      <w:r>
        <w:rPr>
          <w:rFonts w:ascii="Times New Roman" w:hAnsi="Times New Roman" w:cs="Times New Roman"/>
          <w:sz w:val="28"/>
          <w:szCs w:val="28"/>
        </w:rPr>
        <w:t>ключенных», «Репрессии: люди и судьбы».</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Размещение на сайте МБУК «ГЦДБ» материалов «Политические репрессии».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Путеводители и буклеты, посвященные данной теме: «Читаем и помним», «Г</w:t>
      </w:r>
      <w:r>
        <w:rPr>
          <w:rFonts w:ascii="Times New Roman" w:hAnsi="Times New Roman" w:cs="Times New Roman"/>
          <w:sz w:val="28"/>
          <w:szCs w:val="28"/>
        </w:rPr>
        <w:t>о</w:t>
      </w:r>
      <w:r>
        <w:rPr>
          <w:rFonts w:ascii="Times New Roman" w:hAnsi="Times New Roman" w:cs="Times New Roman"/>
          <w:sz w:val="28"/>
          <w:szCs w:val="28"/>
        </w:rPr>
        <w:t>ды террора: люди и судьбы».</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Тематические презентации: «О прошлом для будущего», «Право на вечность».</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Обзор литературных произведений, посвященных данной теме «От поколения к поколению».</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2017 г. в библиотеке реализовывался проект «Город, где хочется жить». Цель данного проекта: дать информацию о малой родине; воспитывать патриотизм. В ра</w:t>
      </w:r>
      <w:r>
        <w:rPr>
          <w:rFonts w:ascii="Times New Roman" w:hAnsi="Times New Roman" w:cs="Times New Roman"/>
          <w:sz w:val="28"/>
          <w:szCs w:val="28"/>
        </w:rPr>
        <w:t>м</w:t>
      </w:r>
      <w:r>
        <w:rPr>
          <w:rFonts w:ascii="Times New Roman" w:hAnsi="Times New Roman" w:cs="Times New Roman"/>
          <w:sz w:val="28"/>
          <w:szCs w:val="28"/>
        </w:rPr>
        <w:t>ках проекта проведены следующие мероприятия.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краеведческие зоны «Наш Горнозаводск».</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книжные выставки: выставка-рассказ «Горнозаводск – город стр</w:t>
      </w:r>
      <w:r>
        <w:rPr>
          <w:rFonts w:ascii="Times New Roman" w:hAnsi="Times New Roman" w:cs="Times New Roman"/>
          <w:sz w:val="28"/>
          <w:szCs w:val="28"/>
        </w:rPr>
        <w:t>о</w:t>
      </w:r>
      <w:r>
        <w:rPr>
          <w:rFonts w:ascii="Times New Roman" w:hAnsi="Times New Roman" w:cs="Times New Roman"/>
          <w:sz w:val="28"/>
          <w:szCs w:val="28"/>
        </w:rPr>
        <w:t>ителей»; выставка-рассказ «Любимый город – Горнозаводск».</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Викторина – игра привлекла подростков и школьников младших классов своим форматом: интерактивная игра, включающая в себя разнообразные позиции – и</w:t>
      </w:r>
      <w:r>
        <w:rPr>
          <w:rFonts w:ascii="Times New Roman" w:hAnsi="Times New Roman" w:cs="Times New Roman"/>
          <w:sz w:val="28"/>
          <w:szCs w:val="28"/>
        </w:rPr>
        <w:t>н</w:t>
      </w:r>
      <w:r>
        <w:rPr>
          <w:rFonts w:ascii="Times New Roman" w:hAnsi="Times New Roman" w:cs="Times New Roman"/>
          <w:sz w:val="28"/>
          <w:szCs w:val="28"/>
        </w:rPr>
        <w:t>формативное задание (события, факты, касающиеся родного города), творческое з</w:t>
      </w:r>
      <w:r>
        <w:rPr>
          <w:rFonts w:ascii="Times New Roman" w:hAnsi="Times New Roman" w:cs="Times New Roman"/>
          <w:sz w:val="28"/>
          <w:szCs w:val="28"/>
        </w:rPr>
        <w:t>а</w:t>
      </w:r>
      <w:r>
        <w:rPr>
          <w:rFonts w:ascii="Times New Roman" w:hAnsi="Times New Roman" w:cs="Times New Roman"/>
          <w:sz w:val="28"/>
          <w:szCs w:val="28"/>
        </w:rPr>
        <w:t>дание (рисунок, фото), литературно-творческое (собственный рассказ, стихотворение или стихотворение местных авторов). Каждую неделю появлялись новые вопросы, за правильно выполненные задания викторины – игры участники получали «смайлики», которые затем суммировались. Еженедельно подводился итог: участник, набравший наибольшее количество «смайликов» удостаивался звания «Знаток города».</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D14A81">
        <w:rPr>
          <w:rFonts w:ascii="Times New Roman" w:hAnsi="Times New Roman" w:cs="Times New Roman"/>
          <w:i/>
          <w:sz w:val="28"/>
          <w:szCs w:val="28"/>
        </w:rPr>
        <w:t>МБУК «</w:t>
      </w:r>
      <w:r>
        <w:rPr>
          <w:rFonts w:ascii="Times New Roman" w:hAnsi="Times New Roman" w:cs="Times New Roman"/>
          <w:i/>
          <w:sz w:val="28"/>
          <w:szCs w:val="28"/>
        </w:rPr>
        <w:t xml:space="preserve"> Кусье-Александровски</w:t>
      </w:r>
      <w:r w:rsidR="00D14A81">
        <w:rPr>
          <w:rFonts w:ascii="Times New Roman" w:hAnsi="Times New Roman" w:cs="Times New Roman"/>
          <w:i/>
          <w:sz w:val="28"/>
          <w:szCs w:val="28"/>
        </w:rPr>
        <w:t>я библиотека»</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Тематические папки «Любимый уголок моей родины», «Труженики тыла».</w:t>
      </w:r>
    </w:p>
    <w:p w:rsidR="00AA5070" w:rsidRDefault="00AA5070" w:rsidP="00AA5070">
      <w:pPr>
        <w:spacing w:after="0" w:line="240" w:lineRule="auto"/>
        <w:ind w:firstLine="709"/>
        <w:jc w:val="both"/>
        <w:rPr>
          <w:rFonts w:ascii="Times New Roman" w:hAnsi="Times New Roman" w:cs="Times New Roman"/>
          <w:sz w:val="28"/>
          <w:szCs w:val="28"/>
        </w:rPr>
      </w:pPr>
      <w:r w:rsidRPr="00EA6DFB">
        <w:rPr>
          <w:rFonts w:ascii="Times New Roman" w:hAnsi="Times New Roman" w:cs="Times New Roman"/>
          <w:sz w:val="28"/>
          <w:szCs w:val="28"/>
        </w:rPr>
        <w:t>Урок краеведения «Я эту землю Родиной зову»  прошёл в библиотеке 24 ноя</w:t>
      </w:r>
      <w:r w:rsidRPr="00EA6DFB">
        <w:rPr>
          <w:rFonts w:ascii="Times New Roman" w:hAnsi="Times New Roman" w:cs="Times New Roman"/>
          <w:sz w:val="28"/>
          <w:szCs w:val="28"/>
        </w:rPr>
        <w:t>б</w:t>
      </w:r>
      <w:r w:rsidRPr="00EA6DFB">
        <w:rPr>
          <w:rFonts w:ascii="Times New Roman" w:hAnsi="Times New Roman" w:cs="Times New Roman"/>
          <w:sz w:val="28"/>
          <w:szCs w:val="28"/>
        </w:rPr>
        <w:t>ря. Ребята (15 чел.) совершили путешествие в далекое прошлое, познакомились с творчеством кусьинского краеведа Солохина В.Я.. На протяжении всего мероприятия ведущая показывала детям фотографии с изображением предприятий и организаций посёлка, хранящиеся в архиве библиотеки. К мероприятию была подготовлена кни</w:t>
      </w:r>
      <w:r w:rsidRPr="00EA6DFB">
        <w:rPr>
          <w:rFonts w:ascii="Times New Roman" w:hAnsi="Times New Roman" w:cs="Times New Roman"/>
          <w:sz w:val="28"/>
          <w:szCs w:val="28"/>
        </w:rPr>
        <w:t>ж</w:t>
      </w:r>
      <w:r w:rsidRPr="00EA6DFB">
        <w:rPr>
          <w:rFonts w:ascii="Times New Roman" w:hAnsi="Times New Roman" w:cs="Times New Roman"/>
          <w:sz w:val="28"/>
          <w:szCs w:val="28"/>
        </w:rPr>
        <w:t>ная выставка «Как прекрасен край родной».</w:t>
      </w:r>
    </w:p>
    <w:p w:rsidR="00AA5070" w:rsidRPr="00EA6DFB" w:rsidRDefault="00AA5070" w:rsidP="00AA5070">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Дню защитника Отечества орга</w:t>
      </w:r>
      <w:r w:rsidR="00D14A81">
        <w:rPr>
          <w:rFonts w:ascii="Times New Roman" w:hAnsi="Times New Roman" w:cs="Times New Roman"/>
          <w:sz w:val="28"/>
          <w:szCs w:val="28"/>
        </w:rPr>
        <w:t>ни</w:t>
      </w:r>
      <w:r>
        <w:rPr>
          <w:rFonts w:ascii="Times New Roman" w:hAnsi="Times New Roman" w:cs="Times New Roman"/>
          <w:sz w:val="28"/>
          <w:szCs w:val="28"/>
        </w:rPr>
        <w:t xml:space="preserve">зовано и проведено </w:t>
      </w:r>
      <w:r w:rsidRPr="00EA6DFB">
        <w:rPr>
          <w:rFonts w:ascii="Times New Roman" w:hAnsi="Times New Roman" w:cs="Times New Roman"/>
          <w:sz w:val="28"/>
          <w:szCs w:val="28"/>
        </w:rPr>
        <w:t>конкурсное меропри</w:t>
      </w:r>
      <w:r w:rsidRPr="00EA6DFB">
        <w:rPr>
          <w:rFonts w:ascii="Times New Roman" w:hAnsi="Times New Roman" w:cs="Times New Roman"/>
          <w:sz w:val="28"/>
          <w:szCs w:val="28"/>
        </w:rPr>
        <w:t>я</w:t>
      </w:r>
      <w:r w:rsidRPr="00EA6DFB">
        <w:rPr>
          <w:rFonts w:ascii="Times New Roman" w:hAnsi="Times New Roman" w:cs="Times New Roman"/>
          <w:sz w:val="28"/>
          <w:szCs w:val="28"/>
        </w:rPr>
        <w:t>тие  «Далёкому мужеству верность, храня…».</w:t>
      </w:r>
      <w:r>
        <w:rPr>
          <w:rFonts w:ascii="Times New Roman" w:hAnsi="Times New Roman" w:cs="Times New Roman"/>
          <w:sz w:val="28"/>
          <w:szCs w:val="28"/>
        </w:rPr>
        <w:t xml:space="preserve"> </w:t>
      </w:r>
      <w:r w:rsidRPr="00EA6DFB">
        <w:rPr>
          <w:rFonts w:ascii="Times New Roman" w:hAnsi="Times New Roman" w:cs="Times New Roman"/>
          <w:sz w:val="28"/>
          <w:szCs w:val="28"/>
        </w:rPr>
        <w:t>В конкурсной программе приняли уч</w:t>
      </w:r>
      <w:r w:rsidRPr="00EA6DFB">
        <w:rPr>
          <w:rFonts w:ascii="Times New Roman" w:hAnsi="Times New Roman" w:cs="Times New Roman"/>
          <w:sz w:val="28"/>
          <w:szCs w:val="28"/>
        </w:rPr>
        <w:t>а</w:t>
      </w:r>
      <w:r w:rsidRPr="00EA6DFB">
        <w:rPr>
          <w:rFonts w:ascii="Times New Roman" w:hAnsi="Times New Roman" w:cs="Times New Roman"/>
          <w:sz w:val="28"/>
          <w:szCs w:val="28"/>
        </w:rPr>
        <w:t>стие мальчишки 9 класса. Они участвовали в следующих конкурсах: «Визитная ка</w:t>
      </w:r>
      <w:r w:rsidRPr="00EA6DFB">
        <w:rPr>
          <w:rFonts w:ascii="Times New Roman" w:hAnsi="Times New Roman" w:cs="Times New Roman"/>
          <w:sz w:val="28"/>
          <w:szCs w:val="28"/>
        </w:rPr>
        <w:t>р</w:t>
      </w:r>
      <w:r w:rsidRPr="00EA6DFB">
        <w:rPr>
          <w:rFonts w:ascii="Times New Roman" w:hAnsi="Times New Roman" w:cs="Times New Roman"/>
          <w:sz w:val="28"/>
          <w:szCs w:val="28"/>
        </w:rPr>
        <w:t>точка», «Разминка», «Командирский эрудит», «Подъём», «Интеллектуальный ко</w:t>
      </w:r>
      <w:r w:rsidRPr="00EA6DFB">
        <w:rPr>
          <w:rFonts w:ascii="Times New Roman" w:hAnsi="Times New Roman" w:cs="Times New Roman"/>
          <w:sz w:val="28"/>
          <w:szCs w:val="28"/>
        </w:rPr>
        <w:t>н</w:t>
      </w:r>
      <w:r w:rsidRPr="00EA6DFB">
        <w:rPr>
          <w:rFonts w:ascii="Times New Roman" w:hAnsi="Times New Roman" w:cs="Times New Roman"/>
          <w:sz w:val="28"/>
          <w:szCs w:val="28"/>
        </w:rPr>
        <w:t>курс», «Мозаика», «Определи по запаху», «Русские былины», «Солдатская сила», «Что бы это значило?» (вопросы в картинках). «Анкета призывника».  Мальчишки достойно прошли все конкурсы, проявив смекалку, эрудицию и силу.     Поддержать ребят пришли их одноклассники и  друзья. Зал был полон, атмосфера  была оживлё</w:t>
      </w:r>
      <w:r w:rsidRPr="00EA6DFB">
        <w:rPr>
          <w:rFonts w:ascii="Times New Roman" w:hAnsi="Times New Roman" w:cs="Times New Roman"/>
          <w:sz w:val="28"/>
          <w:szCs w:val="28"/>
        </w:rPr>
        <w:t>н</w:t>
      </w:r>
      <w:r w:rsidRPr="00EA6DFB">
        <w:rPr>
          <w:rFonts w:ascii="Times New Roman" w:hAnsi="Times New Roman" w:cs="Times New Roman"/>
          <w:sz w:val="28"/>
          <w:szCs w:val="28"/>
        </w:rPr>
        <w:t>ной и праздничной. К мероприятию была  оформлена выставка «Армейский маг</w:t>
      </w:r>
      <w:r w:rsidRPr="00EA6DFB">
        <w:rPr>
          <w:rFonts w:ascii="Times New Roman" w:hAnsi="Times New Roman" w:cs="Times New Roman"/>
          <w:sz w:val="28"/>
          <w:szCs w:val="28"/>
        </w:rPr>
        <w:t>а</w:t>
      </w:r>
      <w:r w:rsidRPr="00EA6DFB">
        <w:rPr>
          <w:rFonts w:ascii="Times New Roman" w:hAnsi="Times New Roman" w:cs="Times New Roman"/>
          <w:sz w:val="28"/>
          <w:szCs w:val="28"/>
        </w:rPr>
        <w:t xml:space="preserve">зин», на которой была предоставлена армейская форма разных видов войск. </w:t>
      </w:r>
    </w:p>
    <w:p w:rsidR="00AA5070" w:rsidRPr="00EA6DFB"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Дню памяти погибших в радиационных авариях и катастрофах в библиотеке был проведен вечер-встреча, где еще раз вспомнили </w:t>
      </w:r>
      <w:r w:rsidRPr="00EA6DFB">
        <w:rPr>
          <w:rFonts w:ascii="Times New Roman" w:hAnsi="Times New Roman" w:cs="Times New Roman"/>
          <w:sz w:val="28"/>
          <w:szCs w:val="28"/>
        </w:rPr>
        <w:t>о самой масштабной катастрофе ХХ века – взрыве на Чернобыльской АЭС, унесшим жизни десятков тысяч людей. Жертвуя собой, тысячи наших соотечественников приняли участие в ликвидации аварии, среди них были и наши земляки – «ликвидаторы»  Наугольных Станислав Васильевич и Ливалехт Александр Мейнардович. Они рассказали собравшимся по</w:t>
      </w:r>
      <w:r w:rsidRPr="00EA6DFB">
        <w:rPr>
          <w:rFonts w:ascii="Times New Roman" w:hAnsi="Times New Roman" w:cs="Times New Roman"/>
          <w:sz w:val="28"/>
          <w:szCs w:val="28"/>
        </w:rPr>
        <w:t>д</w:t>
      </w:r>
      <w:r w:rsidRPr="00EA6DFB">
        <w:rPr>
          <w:rFonts w:ascii="Times New Roman" w:hAnsi="Times New Roman" w:cs="Times New Roman"/>
          <w:sz w:val="28"/>
          <w:szCs w:val="28"/>
        </w:rPr>
        <w:lastRenderedPageBreak/>
        <w:t>росткам о самых страшных событиях, с которыми они столкнулись лицом к лицу. В зале царила полная тишина, ребята с большим вниманием  и уважением слушали рассказ «ликвидаторов».</w:t>
      </w:r>
      <w:r>
        <w:rPr>
          <w:rFonts w:ascii="Times New Roman" w:hAnsi="Times New Roman" w:cs="Times New Roman"/>
          <w:sz w:val="28"/>
          <w:szCs w:val="28"/>
        </w:rPr>
        <w:t xml:space="preserve"> </w:t>
      </w:r>
      <w:r w:rsidRPr="00EA6DFB">
        <w:rPr>
          <w:rFonts w:ascii="Times New Roman" w:hAnsi="Times New Roman" w:cs="Times New Roman"/>
          <w:sz w:val="28"/>
          <w:szCs w:val="28"/>
        </w:rPr>
        <w:t>В этот день главные герои мероприятия услышали много тёплых слов в свой адрес от организаторов мероприятия, главы администрации и школьников. Ведь  всем посчастливилось увидеть и пообщаться  с настоящими гер</w:t>
      </w:r>
      <w:r w:rsidRPr="00EA6DFB">
        <w:rPr>
          <w:rFonts w:ascii="Times New Roman" w:hAnsi="Times New Roman" w:cs="Times New Roman"/>
          <w:sz w:val="28"/>
          <w:szCs w:val="28"/>
        </w:rPr>
        <w:t>о</w:t>
      </w:r>
      <w:r w:rsidRPr="00EA6DFB">
        <w:rPr>
          <w:rFonts w:ascii="Times New Roman" w:hAnsi="Times New Roman" w:cs="Times New Roman"/>
          <w:sz w:val="28"/>
          <w:szCs w:val="28"/>
        </w:rPr>
        <w:t>ями нашего времени, которые ценой своей жизни и здоровья  устраняли последствия Чернобыльской катастрофы.</w:t>
      </w:r>
    </w:p>
    <w:p w:rsidR="00AA5070" w:rsidRPr="00EA6DFB" w:rsidRDefault="00AA5070" w:rsidP="00AA5070">
      <w:pPr>
        <w:spacing w:after="0" w:line="240" w:lineRule="auto"/>
        <w:ind w:firstLine="709"/>
        <w:jc w:val="both"/>
        <w:rPr>
          <w:rFonts w:ascii="Times New Roman" w:hAnsi="Times New Roman" w:cs="Times New Roman"/>
          <w:sz w:val="28"/>
          <w:szCs w:val="28"/>
        </w:rPr>
      </w:pPr>
      <w:r w:rsidRPr="00EA6DFB">
        <w:rPr>
          <w:rFonts w:ascii="Times New Roman" w:hAnsi="Times New Roman" w:cs="Times New Roman"/>
          <w:sz w:val="28"/>
          <w:szCs w:val="28"/>
        </w:rPr>
        <w:t xml:space="preserve">  Урок мужества «Той болью чёрною осталась!» прошел в библиотеке  27 апр</w:t>
      </w:r>
      <w:r w:rsidRPr="00EA6DFB">
        <w:rPr>
          <w:rFonts w:ascii="Times New Roman" w:hAnsi="Times New Roman" w:cs="Times New Roman"/>
          <w:sz w:val="28"/>
          <w:szCs w:val="28"/>
        </w:rPr>
        <w:t>е</w:t>
      </w:r>
      <w:r w:rsidRPr="00EA6DFB">
        <w:rPr>
          <w:rFonts w:ascii="Times New Roman" w:hAnsi="Times New Roman" w:cs="Times New Roman"/>
          <w:sz w:val="28"/>
          <w:szCs w:val="28"/>
        </w:rPr>
        <w:t>ля, на нём присутствовали ученики 8-9 классов (34 чел). К мероприятию была подг</w:t>
      </w:r>
      <w:r w:rsidRPr="00EA6DFB">
        <w:rPr>
          <w:rFonts w:ascii="Times New Roman" w:hAnsi="Times New Roman" w:cs="Times New Roman"/>
          <w:sz w:val="28"/>
          <w:szCs w:val="28"/>
        </w:rPr>
        <w:t>о</w:t>
      </w:r>
      <w:r w:rsidRPr="00EA6DFB">
        <w:rPr>
          <w:rFonts w:ascii="Times New Roman" w:hAnsi="Times New Roman" w:cs="Times New Roman"/>
          <w:sz w:val="28"/>
          <w:szCs w:val="28"/>
        </w:rPr>
        <w:t>товлена книжная выставка «Чернобыль – боль моей страны».</w:t>
      </w:r>
    </w:p>
    <w:p w:rsidR="00AA5070" w:rsidRDefault="00AA5070" w:rsidP="00AA5070">
      <w:pPr>
        <w:spacing w:after="0" w:line="240" w:lineRule="auto"/>
        <w:ind w:firstLine="709"/>
        <w:jc w:val="both"/>
        <w:rPr>
          <w:rFonts w:ascii="Times New Roman" w:hAnsi="Times New Roman" w:cs="Times New Roman"/>
          <w:sz w:val="28"/>
          <w:szCs w:val="28"/>
        </w:rPr>
      </w:pPr>
      <w:r w:rsidRPr="00EA6DFB">
        <w:rPr>
          <w:rFonts w:ascii="Times New Roman" w:hAnsi="Times New Roman" w:cs="Times New Roman"/>
          <w:sz w:val="28"/>
          <w:szCs w:val="28"/>
        </w:rPr>
        <w:t>Литературно-музыкальный час «Победы радостные звуки» прошёл в библиот</w:t>
      </w:r>
      <w:r w:rsidRPr="00EA6DFB">
        <w:rPr>
          <w:rFonts w:ascii="Times New Roman" w:hAnsi="Times New Roman" w:cs="Times New Roman"/>
          <w:sz w:val="28"/>
          <w:szCs w:val="28"/>
        </w:rPr>
        <w:t>е</w:t>
      </w:r>
      <w:r w:rsidRPr="00EA6DFB">
        <w:rPr>
          <w:rFonts w:ascii="Times New Roman" w:hAnsi="Times New Roman" w:cs="Times New Roman"/>
          <w:sz w:val="28"/>
          <w:szCs w:val="28"/>
        </w:rPr>
        <w:t>ке 21 мая. Библиотекари рассказали пятиклассникам (19 чел.)  о женщинах, на чьи плечи в годы войны легла великая тяжесть. Медсёстры, санитарки, врачи, разведч</w:t>
      </w:r>
      <w:r w:rsidRPr="00EA6DFB">
        <w:rPr>
          <w:rFonts w:ascii="Times New Roman" w:hAnsi="Times New Roman" w:cs="Times New Roman"/>
          <w:sz w:val="28"/>
          <w:szCs w:val="28"/>
        </w:rPr>
        <w:t>и</w:t>
      </w:r>
      <w:r w:rsidRPr="00EA6DFB">
        <w:rPr>
          <w:rFonts w:ascii="Times New Roman" w:hAnsi="Times New Roman" w:cs="Times New Roman"/>
          <w:sz w:val="28"/>
          <w:szCs w:val="28"/>
        </w:rPr>
        <w:t>цы, связистки, водители – какие только мужские профессии не освоили русские женщины в годы войны. Библиотекари зачитывали отрывки из книг, посвященных женщинам, принявших участие в военных действиях: Б. Васильев «А зори здесь т</w:t>
      </w:r>
      <w:r w:rsidRPr="00EA6DFB">
        <w:rPr>
          <w:rFonts w:ascii="Times New Roman" w:hAnsi="Times New Roman" w:cs="Times New Roman"/>
          <w:sz w:val="28"/>
          <w:szCs w:val="28"/>
        </w:rPr>
        <w:t>и</w:t>
      </w:r>
      <w:r w:rsidRPr="00EA6DFB">
        <w:rPr>
          <w:rFonts w:ascii="Times New Roman" w:hAnsi="Times New Roman" w:cs="Times New Roman"/>
          <w:sz w:val="28"/>
          <w:szCs w:val="28"/>
        </w:rPr>
        <w:t>хие»,  С. Алексиевич «У войны не женское лицо» и другие. Далее  ребята читали ст</w:t>
      </w:r>
      <w:r w:rsidRPr="00EA6DFB">
        <w:rPr>
          <w:rFonts w:ascii="Times New Roman" w:hAnsi="Times New Roman" w:cs="Times New Roman"/>
          <w:sz w:val="28"/>
          <w:szCs w:val="28"/>
        </w:rPr>
        <w:t>и</w:t>
      </w:r>
      <w:r w:rsidRPr="00EA6DFB">
        <w:rPr>
          <w:rFonts w:ascii="Times New Roman" w:hAnsi="Times New Roman" w:cs="Times New Roman"/>
          <w:sz w:val="28"/>
          <w:szCs w:val="28"/>
        </w:rPr>
        <w:t xml:space="preserve">хи о Великой Отечественной войне. Завершилось мероприятие  минутой молчания.  </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Библиотек</w:t>
      </w:r>
      <w:proofErr w:type="gramStart"/>
      <w:r w:rsidRPr="00355566">
        <w:rPr>
          <w:rFonts w:ascii="Times New Roman" w:hAnsi="Times New Roman" w:cs="Times New Roman"/>
          <w:i/>
          <w:sz w:val="28"/>
          <w:szCs w:val="28"/>
        </w:rPr>
        <w:t>а</w:t>
      </w:r>
      <w:r w:rsidR="00D14A81">
        <w:rPr>
          <w:rFonts w:ascii="Times New Roman" w:hAnsi="Times New Roman" w:cs="Times New Roman"/>
          <w:i/>
          <w:sz w:val="28"/>
          <w:szCs w:val="28"/>
        </w:rPr>
        <w:t>-</w:t>
      </w:r>
      <w:proofErr w:type="gramEnd"/>
      <w:r w:rsidR="00D14A81">
        <w:rPr>
          <w:rFonts w:ascii="Times New Roman" w:hAnsi="Times New Roman" w:cs="Times New Roman"/>
          <w:i/>
          <w:sz w:val="28"/>
          <w:szCs w:val="28"/>
        </w:rPr>
        <w:t xml:space="preserve"> филиал </w:t>
      </w:r>
      <w:r w:rsidRPr="00355566">
        <w:rPr>
          <w:rFonts w:ascii="Times New Roman" w:hAnsi="Times New Roman" w:cs="Times New Roman"/>
          <w:i/>
          <w:sz w:val="28"/>
          <w:szCs w:val="28"/>
        </w:rPr>
        <w:t xml:space="preserve"> п. Теплая Гора</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 xml:space="preserve">Ведутся тематические папки «История п. Теплая Гора», «Пермский край: люди и события», «Краеведение».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 октября прошла викторина по творчеству Евгения Пермяка. В викторине приняли участие читатели среднего возраста. Победителями в викторине стали Тр</w:t>
      </w:r>
      <w:r>
        <w:rPr>
          <w:rFonts w:ascii="Times New Roman" w:hAnsi="Times New Roman" w:cs="Times New Roman"/>
          <w:sz w:val="28"/>
          <w:szCs w:val="28"/>
        </w:rPr>
        <w:t>и</w:t>
      </w:r>
      <w:r>
        <w:rPr>
          <w:rFonts w:ascii="Times New Roman" w:hAnsi="Times New Roman" w:cs="Times New Roman"/>
          <w:sz w:val="28"/>
          <w:szCs w:val="28"/>
        </w:rPr>
        <w:t>фонова Е.Ф. и Графенина Н.Б.</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декабря отмечается «День неизвестного солдата». К этой дате в библиотеке прошла слайд-беседа «О павших за Родину память храня».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детей начальных классов проведен час краеведения «Улицы моего посе</w:t>
      </w:r>
      <w:r>
        <w:rPr>
          <w:rFonts w:ascii="Times New Roman" w:hAnsi="Times New Roman" w:cs="Times New Roman"/>
          <w:sz w:val="28"/>
          <w:szCs w:val="28"/>
        </w:rPr>
        <w:t>л</w:t>
      </w:r>
      <w:r>
        <w:rPr>
          <w:rFonts w:ascii="Times New Roman" w:hAnsi="Times New Roman" w:cs="Times New Roman"/>
          <w:sz w:val="28"/>
          <w:szCs w:val="28"/>
        </w:rPr>
        <w:t>ка». Ребята знакомились с историей улиц Зеленая, Ленина, Советская. Посещение – 12 человек.</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Традиционная встреча учащихся с ликвидаторами аварии на Чернобыльской АЭС и их родственниками «Солдаты Чернобыля» со слайдовой презентацией, песн</w:t>
      </w:r>
      <w:r>
        <w:rPr>
          <w:rFonts w:ascii="Times New Roman" w:hAnsi="Times New Roman" w:cs="Times New Roman"/>
          <w:sz w:val="28"/>
          <w:szCs w:val="28"/>
        </w:rPr>
        <w:t>я</w:t>
      </w:r>
      <w:r>
        <w:rPr>
          <w:rFonts w:ascii="Times New Roman" w:hAnsi="Times New Roman" w:cs="Times New Roman"/>
          <w:sz w:val="28"/>
          <w:szCs w:val="28"/>
        </w:rPr>
        <w:t>ми и стихами о Чернобыле. Посещение – 22 человека.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Открытый урок истории «В их детство ворвалась война». Традиционная встр</w:t>
      </w:r>
      <w:r>
        <w:rPr>
          <w:rFonts w:ascii="Times New Roman" w:hAnsi="Times New Roman" w:cs="Times New Roman"/>
          <w:sz w:val="28"/>
          <w:szCs w:val="28"/>
        </w:rPr>
        <w:t>е</w:t>
      </w:r>
      <w:r>
        <w:rPr>
          <w:rFonts w:ascii="Times New Roman" w:hAnsi="Times New Roman" w:cs="Times New Roman"/>
          <w:sz w:val="28"/>
          <w:szCs w:val="28"/>
        </w:rPr>
        <w:t>ча узников концлагерей, детей войны со школьниками. На встрече показана слайд</w:t>
      </w:r>
      <w:r>
        <w:rPr>
          <w:rFonts w:ascii="Times New Roman" w:hAnsi="Times New Roman" w:cs="Times New Roman"/>
          <w:sz w:val="28"/>
          <w:szCs w:val="28"/>
        </w:rPr>
        <w:t>о</w:t>
      </w:r>
      <w:r>
        <w:rPr>
          <w:rFonts w:ascii="Times New Roman" w:hAnsi="Times New Roman" w:cs="Times New Roman"/>
          <w:sz w:val="28"/>
          <w:szCs w:val="28"/>
        </w:rPr>
        <w:t>вая презентация об ужасах концлагерей во время ВОВ. Посещение – 18 человек.</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книжные выставки, посвященные Дню Победы: «Рубежи боевой славы» - Города-герои Советского Союза; «В походах и боях» - 10 книг о ВОВ, кот</w:t>
      </w:r>
      <w:r>
        <w:rPr>
          <w:rFonts w:ascii="Times New Roman" w:hAnsi="Times New Roman" w:cs="Times New Roman"/>
          <w:sz w:val="28"/>
          <w:szCs w:val="28"/>
        </w:rPr>
        <w:t>о</w:t>
      </w:r>
      <w:r>
        <w:rPr>
          <w:rFonts w:ascii="Times New Roman" w:hAnsi="Times New Roman" w:cs="Times New Roman"/>
          <w:sz w:val="28"/>
          <w:szCs w:val="28"/>
        </w:rPr>
        <w:t>рые следует прочесть каждому; «И превращался в пепел снег…» - Лучшие произв</w:t>
      </w:r>
      <w:r>
        <w:rPr>
          <w:rFonts w:ascii="Times New Roman" w:hAnsi="Times New Roman" w:cs="Times New Roman"/>
          <w:sz w:val="28"/>
          <w:szCs w:val="28"/>
        </w:rPr>
        <w:t>е</w:t>
      </w:r>
      <w:r>
        <w:rPr>
          <w:rFonts w:ascii="Times New Roman" w:hAnsi="Times New Roman" w:cs="Times New Roman"/>
          <w:sz w:val="28"/>
          <w:szCs w:val="28"/>
        </w:rPr>
        <w:t>дения о ВОВ в журнале «Роман-газета».</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D14A81" w:rsidRDefault="00D14A81" w:rsidP="00AA5070">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МБУК «Библиотека медведкинского сельского поселения»</w:t>
      </w:r>
    </w:p>
    <w:p w:rsidR="00AA5070" w:rsidRDefault="00AA5070" w:rsidP="00AA5070">
      <w:pPr>
        <w:spacing w:after="0" w:line="240" w:lineRule="auto"/>
        <w:ind w:firstLine="709"/>
        <w:jc w:val="both"/>
        <w:rPr>
          <w:rFonts w:ascii="Times New Roman" w:hAnsi="Times New Roman" w:cs="Times New Roman"/>
          <w:sz w:val="28"/>
          <w:szCs w:val="28"/>
        </w:rPr>
      </w:pPr>
      <w:r w:rsidRPr="00D14A81">
        <w:rPr>
          <w:rFonts w:ascii="Times New Roman" w:hAnsi="Times New Roman" w:cs="Times New Roman"/>
          <w:sz w:val="28"/>
          <w:szCs w:val="28"/>
        </w:rPr>
        <w:t>Тематическая</w:t>
      </w:r>
      <w:r w:rsidRPr="00143D11">
        <w:rPr>
          <w:rFonts w:ascii="Times New Roman" w:hAnsi="Times New Roman" w:cs="Times New Roman"/>
          <w:sz w:val="28"/>
          <w:szCs w:val="28"/>
        </w:rPr>
        <w:t xml:space="preserve"> папка «Медведка год за годом»</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Слайд-шоу «Читаем вместе». Посещение – 30.</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«Тихая охота» (все о грибах). Посещение – 33.</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Фотовыставка «Уголок России». Посещение – 64.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Выставка «18 сентября – День работников леса». Посещение – 32.</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Фотовыставка «С любовью к Родине». Посещение – 33.</w:t>
      </w:r>
    </w:p>
    <w:p w:rsidR="00AA5070" w:rsidRPr="00143D11"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Слайд-шоу «С днем рождения, родной поселок». Посещение – 100.</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МБУК «</w:t>
      </w:r>
      <w:r w:rsidR="00AA5070" w:rsidRPr="00355566">
        <w:rPr>
          <w:rFonts w:ascii="Times New Roman" w:hAnsi="Times New Roman" w:cs="Times New Roman"/>
          <w:i/>
          <w:sz w:val="28"/>
          <w:szCs w:val="28"/>
        </w:rPr>
        <w:t>Пашийская  библиотека</w:t>
      </w:r>
      <w:r>
        <w:rPr>
          <w:rFonts w:ascii="Times New Roman" w:hAnsi="Times New Roman" w:cs="Times New Roman"/>
          <w:i/>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Тематические полки «Пермский край читает Астафьева», «Читаем </w:t>
      </w:r>
      <w:proofErr w:type="gramStart"/>
      <w:r>
        <w:rPr>
          <w:rFonts w:ascii="Times New Roman" w:hAnsi="Times New Roman" w:cs="Times New Roman"/>
          <w:sz w:val="28"/>
          <w:szCs w:val="28"/>
        </w:rPr>
        <w:t>Пермское</w:t>
      </w:r>
      <w:proofErr w:type="gramEnd"/>
      <w:r>
        <w:rPr>
          <w:rFonts w:ascii="Times New Roman" w:hAnsi="Times New Roman" w:cs="Times New Roman"/>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2015 года библиотека является инициатором и организатором проведения в поселке Всероссийской акции «Бессмертный полк» (сбор фотографий, сканирование, оформление, цветная печать).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Музейная экспозиция в библиотеке: количество экспонатов – 160, в том числе  предметы старинного быта, фотографии, подлинные документы 19 в. – первой пол</w:t>
      </w:r>
      <w:r>
        <w:rPr>
          <w:rFonts w:ascii="Times New Roman" w:hAnsi="Times New Roman" w:cs="Times New Roman"/>
          <w:sz w:val="28"/>
          <w:szCs w:val="28"/>
        </w:rPr>
        <w:t>о</w:t>
      </w:r>
      <w:r>
        <w:rPr>
          <w:rFonts w:ascii="Times New Roman" w:hAnsi="Times New Roman" w:cs="Times New Roman"/>
          <w:sz w:val="28"/>
          <w:szCs w:val="28"/>
        </w:rPr>
        <w:t>вины 20 в.</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Продолжает пополняться тематическая папка «Наши знаменитые земляки», р</w:t>
      </w:r>
      <w:r>
        <w:rPr>
          <w:rFonts w:ascii="Times New Roman" w:hAnsi="Times New Roman" w:cs="Times New Roman"/>
          <w:sz w:val="28"/>
          <w:szCs w:val="28"/>
        </w:rPr>
        <w:t>а</w:t>
      </w:r>
      <w:r>
        <w:rPr>
          <w:rFonts w:ascii="Times New Roman" w:hAnsi="Times New Roman" w:cs="Times New Roman"/>
          <w:sz w:val="28"/>
          <w:szCs w:val="28"/>
        </w:rPr>
        <w:t xml:space="preserve">бота с которой началась еще в 2016 году.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Продолжается работа над книгой «Поселок, который нам дорог».</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2017 году исполнилось 170 лет школьному образованию в поселке Пашия. Оформлена музейная экспозиция «170 лет школьному образованию в Пашии» при поддержке Горнозаводского краеведческого музея им. М.П. Старостина и читателей библиотеки.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Выставочно-информационные стенды: «История школьного дела в Пашии», «Учитель! Перед именем твоим позволь смиренно преклонить колени»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новые тематические папки: «История школьного образования в поселке Пашия: в документах, фотографиях, воспоминаниях», «Учителями славится Россия», «Нет, не забудет никто никогда школьные годы».</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фотографии краеведческого фонда библиотеки, посвященные школе, оформлены в альбом.</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26 октября в библиотеке прошли краеведческие чтения «Люби и знай свой край родной». В программе краеведческих чтений были прослушаны следующие высту</w:t>
      </w:r>
      <w:r>
        <w:rPr>
          <w:rFonts w:ascii="Times New Roman" w:hAnsi="Times New Roman" w:cs="Times New Roman"/>
          <w:sz w:val="28"/>
          <w:szCs w:val="28"/>
        </w:rPr>
        <w:t>п</w:t>
      </w:r>
      <w:r>
        <w:rPr>
          <w:rFonts w:ascii="Times New Roman" w:hAnsi="Times New Roman" w:cs="Times New Roman"/>
          <w:sz w:val="28"/>
          <w:szCs w:val="28"/>
        </w:rPr>
        <w:t>ления: «Я на этой земле родился» (к 105-летию со дня рождения краеведа В.В. Кир</w:t>
      </w:r>
      <w:r>
        <w:rPr>
          <w:rFonts w:ascii="Times New Roman" w:hAnsi="Times New Roman" w:cs="Times New Roman"/>
          <w:sz w:val="28"/>
          <w:szCs w:val="28"/>
        </w:rPr>
        <w:t>е</w:t>
      </w:r>
      <w:r>
        <w:rPr>
          <w:rFonts w:ascii="Times New Roman" w:hAnsi="Times New Roman" w:cs="Times New Roman"/>
          <w:sz w:val="28"/>
          <w:szCs w:val="28"/>
        </w:rPr>
        <w:t>ева); «Революционная Пашия: Хроника событий» (к 100-летию Октябрьской револ</w:t>
      </w:r>
      <w:r>
        <w:rPr>
          <w:rFonts w:ascii="Times New Roman" w:hAnsi="Times New Roman" w:cs="Times New Roman"/>
          <w:sz w:val="28"/>
          <w:szCs w:val="28"/>
        </w:rPr>
        <w:t>ю</w:t>
      </w:r>
      <w:r>
        <w:rPr>
          <w:rFonts w:ascii="Times New Roman" w:hAnsi="Times New Roman" w:cs="Times New Roman"/>
          <w:sz w:val="28"/>
          <w:szCs w:val="28"/>
        </w:rPr>
        <w:t>ции); «Корни рода моего» (Об истории своей семьи рассказала читательница библи</w:t>
      </w:r>
      <w:r>
        <w:rPr>
          <w:rFonts w:ascii="Times New Roman" w:hAnsi="Times New Roman" w:cs="Times New Roman"/>
          <w:sz w:val="28"/>
          <w:szCs w:val="28"/>
        </w:rPr>
        <w:t>о</w:t>
      </w:r>
      <w:r>
        <w:rPr>
          <w:rFonts w:ascii="Times New Roman" w:hAnsi="Times New Roman" w:cs="Times New Roman"/>
          <w:sz w:val="28"/>
          <w:szCs w:val="28"/>
        </w:rPr>
        <w:t>теки Л.В. Мордвинова). Для чтений были приготовлены электронные презентации «Наши замечательные земляки. Краевед В.В. Киреев», «Корни рода моего» (история семьи Замориных). Посещение – 31 человек.</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Дню памяти жертв политических репрессий: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Просмотр литературы «Забвению не подлежит»; информационный лист «30 о</w:t>
      </w:r>
      <w:r>
        <w:rPr>
          <w:rFonts w:ascii="Times New Roman" w:hAnsi="Times New Roman" w:cs="Times New Roman"/>
          <w:sz w:val="28"/>
          <w:szCs w:val="28"/>
        </w:rPr>
        <w:t>к</w:t>
      </w:r>
      <w:r>
        <w:rPr>
          <w:rFonts w:ascii="Times New Roman" w:hAnsi="Times New Roman" w:cs="Times New Roman"/>
          <w:sz w:val="28"/>
          <w:szCs w:val="28"/>
        </w:rPr>
        <w:t>тября – День памяти жертв политических репрессий».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Дню поселка оформлен стенд «Поселок, который нам дорог».</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Оформлены выставки и информационные стенды: «Гордимся славою героев» (к Дню героев Отечества – 9 декабря), «Нам не дано забыть» (к Дню неизвестного солдата), «Революционная Пашия; события и факты» (к 100-летию Октябрьской р</w:t>
      </w:r>
      <w:r>
        <w:rPr>
          <w:rFonts w:ascii="Times New Roman" w:hAnsi="Times New Roman" w:cs="Times New Roman"/>
          <w:sz w:val="28"/>
          <w:szCs w:val="28"/>
        </w:rPr>
        <w:t>е</w:t>
      </w:r>
      <w:r>
        <w:rPr>
          <w:rFonts w:ascii="Times New Roman" w:hAnsi="Times New Roman" w:cs="Times New Roman"/>
          <w:sz w:val="28"/>
          <w:szCs w:val="28"/>
        </w:rPr>
        <w:t>волюции); выпущен информационный лист «9 декабря – День героев Отечества».</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Библиотека </w:t>
      </w:r>
      <w:proofErr w:type="gramStart"/>
      <w:r>
        <w:rPr>
          <w:rFonts w:ascii="Times New Roman" w:hAnsi="Times New Roman" w:cs="Times New Roman"/>
          <w:i/>
          <w:sz w:val="28"/>
          <w:szCs w:val="28"/>
        </w:rPr>
        <w:t>–ф</w:t>
      </w:r>
      <w:proofErr w:type="gramEnd"/>
      <w:r>
        <w:rPr>
          <w:rFonts w:ascii="Times New Roman" w:hAnsi="Times New Roman" w:cs="Times New Roman"/>
          <w:i/>
          <w:sz w:val="28"/>
          <w:szCs w:val="28"/>
        </w:rPr>
        <w:t>илиал «</w:t>
      </w:r>
      <w:r w:rsidR="00AA5070" w:rsidRPr="00355566">
        <w:rPr>
          <w:rFonts w:ascii="Times New Roman" w:hAnsi="Times New Roman" w:cs="Times New Roman"/>
          <w:i/>
          <w:sz w:val="28"/>
          <w:szCs w:val="28"/>
        </w:rPr>
        <w:t>Пашийская детская библиотека</w:t>
      </w:r>
      <w:r>
        <w:rPr>
          <w:rFonts w:ascii="Times New Roman" w:hAnsi="Times New Roman" w:cs="Times New Roman"/>
          <w:i/>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Подготовили и провели цикл мероприятий и выставок по краеведению.</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«Пермские писатели – детям». К выставке был оформлен стенд с фотографи</w:t>
      </w:r>
      <w:r>
        <w:rPr>
          <w:rFonts w:ascii="Times New Roman" w:hAnsi="Times New Roman" w:cs="Times New Roman"/>
          <w:sz w:val="28"/>
          <w:szCs w:val="28"/>
        </w:rPr>
        <w:t>я</w:t>
      </w:r>
      <w:r>
        <w:rPr>
          <w:rFonts w:ascii="Times New Roman" w:hAnsi="Times New Roman" w:cs="Times New Roman"/>
          <w:sz w:val="28"/>
          <w:szCs w:val="28"/>
        </w:rPr>
        <w:t>ми детских писателей Пермского края: Кузьмина Л.И., Воробьева В.И., Бажова П.П., Астафьева В.П., Трутневой Е.Ф., Давыдычева Л.И. На выставке была представлена викторина по творчеству пермских писателей.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школе были проведены мероприятия по теме «Пермские писатели – детям». Учащиеся начальной школы познакомились с творчеством и биографией Астафьева В.П., Трутневой Е.Ф., Телегиной В.Ф. Ширшова Б., Пермяка Е.А.</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МБУК «Теплогорская библиотека»</w:t>
      </w:r>
      <w:r w:rsidR="00AA5070" w:rsidRPr="00355566">
        <w:rPr>
          <w:rFonts w:ascii="Times New Roman" w:hAnsi="Times New Roman" w:cs="Times New Roman"/>
          <w:i/>
          <w:sz w:val="28"/>
          <w:szCs w:val="28"/>
        </w:rPr>
        <w:t xml:space="preserve"> п. Промысла</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Тематические папки: «Твои люди, поселок», «Культурная жизнь поселка», «Алмаз на гербе района», «Село Крестовоздвиженское», «Первый алмаз России».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 дню памяти и скорби – 22 июня – в библиотеке прошла видео-презентация «Подвиг народа в камне. Мемориалы, памятники». Ребята узнали об истории обели</w:t>
      </w:r>
      <w:r>
        <w:rPr>
          <w:rFonts w:ascii="Times New Roman" w:hAnsi="Times New Roman" w:cs="Times New Roman"/>
          <w:sz w:val="28"/>
          <w:szCs w:val="28"/>
        </w:rPr>
        <w:t>с</w:t>
      </w:r>
      <w:r>
        <w:rPr>
          <w:rFonts w:ascii="Times New Roman" w:hAnsi="Times New Roman" w:cs="Times New Roman"/>
          <w:sz w:val="28"/>
          <w:szCs w:val="28"/>
        </w:rPr>
        <w:t>ка на берегу речки Полуденка в п. Промысла.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июля в стенах библиотеки прошла беседа «Корни рода твоего». На меропри</w:t>
      </w:r>
      <w:r>
        <w:rPr>
          <w:rFonts w:ascii="Times New Roman" w:hAnsi="Times New Roman" w:cs="Times New Roman"/>
          <w:sz w:val="28"/>
          <w:szCs w:val="28"/>
        </w:rPr>
        <w:t>я</w:t>
      </w:r>
      <w:r>
        <w:rPr>
          <w:rFonts w:ascii="Times New Roman" w:hAnsi="Times New Roman" w:cs="Times New Roman"/>
          <w:sz w:val="28"/>
          <w:szCs w:val="28"/>
        </w:rPr>
        <w:t>тии рассказывалось о больших семьях поселка. Самой большой семьей поселка явл</w:t>
      </w:r>
      <w:r>
        <w:rPr>
          <w:rFonts w:ascii="Times New Roman" w:hAnsi="Times New Roman" w:cs="Times New Roman"/>
          <w:sz w:val="28"/>
          <w:szCs w:val="28"/>
        </w:rPr>
        <w:t>я</w:t>
      </w:r>
      <w:r>
        <w:rPr>
          <w:rFonts w:ascii="Times New Roman" w:hAnsi="Times New Roman" w:cs="Times New Roman"/>
          <w:sz w:val="28"/>
          <w:szCs w:val="28"/>
        </w:rPr>
        <w:t>ется семья Бутузовых. Глава этой семьи Георгий Васильевич долгие годы был пре</w:t>
      </w:r>
      <w:r>
        <w:rPr>
          <w:rFonts w:ascii="Times New Roman" w:hAnsi="Times New Roman" w:cs="Times New Roman"/>
          <w:sz w:val="28"/>
          <w:szCs w:val="28"/>
        </w:rPr>
        <w:t>д</w:t>
      </w:r>
      <w:r>
        <w:rPr>
          <w:rFonts w:ascii="Times New Roman" w:hAnsi="Times New Roman" w:cs="Times New Roman"/>
          <w:sz w:val="28"/>
          <w:szCs w:val="28"/>
        </w:rPr>
        <w:t>седателем  поселкового совета. Его три сына, внуки и правнуки до сих пор живут в поселке. Еще три многодетные семьи относятся к старейшим и коренным семьям п</w:t>
      </w:r>
      <w:r>
        <w:rPr>
          <w:rFonts w:ascii="Times New Roman" w:hAnsi="Times New Roman" w:cs="Times New Roman"/>
          <w:sz w:val="28"/>
          <w:szCs w:val="28"/>
        </w:rPr>
        <w:t>о</w:t>
      </w:r>
      <w:r>
        <w:rPr>
          <w:rFonts w:ascii="Times New Roman" w:hAnsi="Times New Roman" w:cs="Times New Roman"/>
          <w:sz w:val="28"/>
          <w:szCs w:val="28"/>
        </w:rPr>
        <w:t>селка – это семьи Борисовых, Авциновых и Кулябиных.</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 сентября библиотека пригласила своих юных читателей на краеведческий час «Улицы моего поселка». Библиотекарь рассказала о названии каждой улицы, что на этих улицах находилось раньше. Например, на улице Советской была столовая и маленький цех по изготовлению лимонада, на улице Дмитрова стояла хлебопекарня.</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Библиотека</w:t>
      </w:r>
      <w:r w:rsidR="00D14A81">
        <w:rPr>
          <w:rFonts w:ascii="Times New Roman" w:hAnsi="Times New Roman" w:cs="Times New Roman"/>
          <w:i/>
          <w:sz w:val="28"/>
          <w:szCs w:val="28"/>
        </w:rPr>
        <w:t xml:space="preserve"> – филиал </w:t>
      </w:r>
      <w:r w:rsidRPr="00355566">
        <w:rPr>
          <w:rFonts w:ascii="Times New Roman" w:hAnsi="Times New Roman" w:cs="Times New Roman"/>
          <w:i/>
          <w:sz w:val="28"/>
          <w:szCs w:val="28"/>
        </w:rPr>
        <w:t>п. Средняя Усьв</w:t>
      </w:r>
      <w:proofErr w:type="gramStart"/>
      <w:r w:rsidRPr="00355566">
        <w:rPr>
          <w:rFonts w:ascii="Times New Roman" w:hAnsi="Times New Roman" w:cs="Times New Roman"/>
          <w:i/>
          <w:sz w:val="28"/>
          <w:szCs w:val="28"/>
        </w:rPr>
        <w:t>а</w:t>
      </w:r>
      <w:r w:rsidR="00D14A81">
        <w:rPr>
          <w:rFonts w:ascii="Times New Roman" w:hAnsi="Times New Roman" w:cs="Times New Roman"/>
          <w:i/>
          <w:sz w:val="28"/>
          <w:szCs w:val="28"/>
        </w:rPr>
        <w:t>(</w:t>
      </w:r>
      <w:proofErr w:type="gramEnd"/>
      <w:r w:rsidR="00D14A81">
        <w:rPr>
          <w:rFonts w:ascii="Times New Roman" w:hAnsi="Times New Roman" w:cs="Times New Roman"/>
          <w:i/>
          <w:sz w:val="28"/>
          <w:szCs w:val="28"/>
        </w:rPr>
        <w:t>МБУК «Библиотека медведкинского сельского поселения»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Тематические папки: «Краеведение», «Поселок из газетных статей».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 февраля была проведена викторина «Масленица идет». Задания включали вопросы о том, как встречают и провожают Масленицу в Пермском крае. Посещение – 15, участников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детского рисунка «Край родной, навек любимый». Посещение – 34, участников – 12.</w:t>
      </w:r>
    </w:p>
    <w:p w:rsidR="00AA5070" w:rsidRPr="00321532"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iCs/>
          <w:sz w:val="28"/>
          <w:szCs w:val="28"/>
        </w:rPr>
      </w:pPr>
      <w:r w:rsidRPr="00355566">
        <w:rPr>
          <w:rFonts w:ascii="Times New Roman" w:hAnsi="Times New Roman" w:cs="Times New Roman"/>
          <w:i/>
          <w:iCs/>
          <w:sz w:val="28"/>
          <w:szCs w:val="28"/>
        </w:rPr>
        <w:t>Библиотека</w:t>
      </w:r>
      <w:r w:rsidR="00D14A81">
        <w:rPr>
          <w:rFonts w:ascii="Times New Roman" w:hAnsi="Times New Roman" w:cs="Times New Roman"/>
          <w:i/>
          <w:iCs/>
          <w:sz w:val="28"/>
          <w:szCs w:val="28"/>
        </w:rPr>
        <w:t xml:space="preserve"> – филиал </w:t>
      </w:r>
      <w:r w:rsidRPr="00355566">
        <w:rPr>
          <w:rFonts w:ascii="Times New Roman" w:hAnsi="Times New Roman" w:cs="Times New Roman"/>
          <w:i/>
          <w:iCs/>
          <w:sz w:val="28"/>
          <w:szCs w:val="28"/>
        </w:rPr>
        <w:t xml:space="preserve"> п. Вильва</w:t>
      </w:r>
      <w:r w:rsidR="00D14A81">
        <w:rPr>
          <w:rFonts w:ascii="Times New Roman" w:hAnsi="Times New Roman" w:cs="Times New Roman"/>
          <w:i/>
          <w:iCs/>
          <w:sz w:val="28"/>
          <w:szCs w:val="28"/>
        </w:rPr>
        <w:t xml:space="preserve"> МБУК «Пашийская библиотека»</w:t>
      </w:r>
    </w:p>
    <w:p w:rsidR="00AA5070" w:rsidRPr="00811614" w:rsidRDefault="00AA5070" w:rsidP="00AA5070">
      <w:pPr>
        <w:spacing w:after="0" w:line="240" w:lineRule="auto"/>
        <w:ind w:firstLine="709"/>
        <w:jc w:val="both"/>
        <w:rPr>
          <w:rFonts w:ascii="Times New Roman" w:hAnsi="Times New Roman" w:cs="Times New Roman"/>
          <w:iCs/>
          <w:sz w:val="28"/>
          <w:szCs w:val="28"/>
        </w:rPr>
      </w:pPr>
      <w:r w:rsidRPr="00811614">
        <w:rPr>
          <w:rFonts w:ascii="Times New Roman" w:hAnsi="Times New Roman" w:cs="Times New Roman"/>
          <w:iCs/>
          <w:sz w:val="28"/>
          <w:szCs w:val="28"/>
        </w:rPr>
        <w:t>Оформлена книжная выставка «Архитектурные символы России», на которой кроме известных в России памятников архитектуры, были представлены фотографии памятников и памятных мест города Перми. Посещение – 28 человек.</w:t>
      </w:r>
    </w:p>
    <w:p w:rsidR="00AA5070" w:rsidRPr="00811614" w:rsidRDefault="00AA5070" w:rsidP="00AA5070">
      <w:pPr>
        <w:spacing w:after="0" w:line="240" w:lineRule="auto"/>
        <w:ind w:firstLine="709"/>
        <w:jc w:val="both"/>
        <w:rPr>
          <w:rFonts w:ascii="Times New Roman" w:hAnsi="Times New Roman" w:cs="Times New Roman"/>
          <w:iCs/>
          <w:sz w:val="28"/>
          <w:szCs w:val="28"/>
        </w:rPr>
      </w:pPr>
      <w:r w:rsidRPr="00811614">
        <w:rPr>
          <w:rFonts w:ascii="Times New Roman" w:hAnsi="Times New Roman" w:cs="Times New Roman"/>
          <w:iCs/>
          <w:sz w:val="28"/>
          <w:szCs w:val="28"/>
        </w:rPr>
        <w:t>Фотовыставка «Край, откуда мы родом: История поселка Вильва в фотограф</w:t>
      </w:r>
      <w:r w:rsidRPr="00811614">
        <w:rPr>
          <w:rFonts w:ascii="Times New Roman" w:hAnsi="Times New Roman" w:cs="Times New Roman"/>
          <w:iCs/>
          <w:sz w:val="28"/>
          <w:szCs w:val="28"/>
        </w:rPr>
        <w:t>и</w:t>
      </w:r>
      <w:r w:rsidRPr="00811614">
        <w:rPr>
          <w:rFonts w:ascii="Times New Roman" w:hAnsi="Times New Roman" w:cs="Times New Roman"/>
          <w:iCs/>
          <w:sz w:val="28"/>
          <w:szCs w:val="28"/>
        </w:rPr>
        <w:t>ях». Посещение – 35 человек.</w:t>
      </w:r>
    </w:p>
    <w:p w:rsidR="00AA5070" w:rsidRPr="00811614" w:rsidRDefault="00AA5070" w:rsidP="00AA5070">
      <w:pPr>
        <w:spacing w:after="0" w:line="240" w:lineRule="auto"/>
        <w:ind w:firstLine="709"/>
        <w:jc w:val="both"/>
        <w:rPr>
          <w:rFonts w:ascii="Times New Roman" w:hAnsi="Times New Roman" w:cs="Times New Roman"/>
          <w:iCs/>
          <w:sz w:val="28"/>
          <w:szCs w:val="28"/>
        </w:rPr>
      </w:pPr>
      <w:r w:rsidRPr="00811614">
        <w:rPr>
          <w:rFonts w:ascii="Times New Roman" w:hAnsi="Times New Roman" w:cs="Times New Roman"/>
          <w:iCs/>
          <w:sz w:val="28"/>
          <w:szCs w:val="28"/>
        </w:rPr>
        <w:t>У выставки была проведена беседа «История нашего поселка». Библиотекарь рассказала об истории возникновения поселка, каким он был и что изменилось. П</w:t>
      </w:r>
      <w:r w:rsidRPr="00811614">
        <w:rPr>
          <w:rFonts w:ascii="Times New Roman" w:hAnsi="Times New Roman" w:cs="Times New Roman"/>
          <w:iCs/>
          <w:sz w:val="28"/>
          <w:szCs w:val="28"/>
        </w:rPr>
        <w:t>о</w:t>
      </w:r>
      <w:r w:rsidRPr="00811614">
        <w:rPr>
          <w:rFonts w:ascii="Times New Roman" w:hAnsi="Times New Roman" w:cs="Times New Roman"/>
          <w:iCs/>
          <w:sz w:val="28"/>
          <w:szCs w:val="28"/>
        </w:rPr>
        <w:t>сещение – 9 человек.</w:t>
      </w:r>
    </w:p>
    <w:p w:rsidR="00AA5070" w:rsidRPr="00811614" w:rsidRDefault="00AA5070" w:rsidP="00AA5070">
      <w:pPr>
        <w:spacing w:after="0" w:line="240" w:lineRule="auto"/>
        <w:ind w:firstLine="709"/>
        <w:jc w:val="both"/>
        <w:rPr>
          <w:rFonts w:ascii="Times New Roman" w:hAnsi="Times New Roman" w:cs="Times New Roman"/>
          <w:iCs/>
          <w:sz w:val="28"/>
          <w:szCs w:val="28"/>
        </w:rPr>
      </w:pPr>
      <w:r w:rsidRPr="00811614">
        <w:rPr>
          <w:rFonts w:ascii="Times New Roman" w:hAnsi="Times New Roman" w:cs="Times New Roman"/>
          <w:iCs/>
          <w:sz w:val="28"/>
          <w:szCs w:val="28"/>
        </w:rPr>
        <w:t xml:space="preserve">В рамках краеведческой недели оформлена выставка «Книги пермских детских писателей» и проведены беседы «Пермские писатели – детям», где рассказывалось о </w:t>
      </w:r>
      <w:r w:rsidRPr="00811614">
        <w:rPr>
          <w:rFonts w:ascii="Times New Roman" w:hAnsi="Times New Roman" w:cs="Times New Roman"/>
          <w:iCs/>
          <w:sz w:val="28"/>
          <w:szCs w:val="28"/>
        </w:rPr>
        <w:lastRenderedPageBreak/>
        <w:t>жизни и творчестве пермских детских писателей Л.И. Давыдычева, В.И. Воробьева, Л.И. Кузьмина и других. Посещение – 9 человек.</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7A6D9C"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На примере работы ЭКЦ и библиотек района в 201</w:t>
      </w:r>
      <w:r>
        <w:rPr>
          <w:rFonts w:ascii="Times New Roman" w:hAnsi="Times New Roman" w:cs="Times New Roman"/>
          <w:sz w:val="28"/>
          <w:szCs w:val="28"/>
        </w:rPr>
        <w:t>7</w:t>
      </w:r>
      <w:r w:rsidRPr="00961B47">
        <w:rPr>
          <w:rFonts w:ascii="Times New Roman" w:hAnsi="Times New Roman" w:cs="Times New Roman"/>
          <w:sz w:val="28"/>
          <w:szCs w:val="28"/>
        </w:rPr>
        <w:t xml:space="preserve"> году можно сделать сл</w:t>
      </w:r>
      <w:r w:rsidRPr="00961B47">
        <w:rPr>
          <w:rFonts w:ascii="Times New Roman" w:hAnsi="Times New Roman" w:cs="Times New Roman"/>
          <w:sz w:val="28"/>
          <w:szCs w:val="28"/>
        </w:rPr>
        <w:t>е</w:t>
      </w:r>
      <w:r w:rsidRPr="00961B47">
        <w:rPr>
          <w:rFonts w:ascii="Times New Roman" w:hAnsi="Times New Roman" w:cs="Times New Roman"/>
          <w:sz w:val="28"/>
          <w:szCs w:val="28"/>
        </w:rPr>
        <w:t xml:space="preserve">дующие выводы. В течение года библиотеки проводили разнообразные мероприятия по краеведению, патриотическому воспитанию населения. </w:t>
      </w:r>
      <w:r>
        <w:rPr>
          <w:rFonts w:ascii="Times New Roman" w:hAnsi="Times New Roman" w:cs="Times New Roman"/>
          <w:sz w:val="28"/>
          <w:szCs w:val="28"/>
        </w:rPr>
        <w:t xml:space="preserve">Многие </w:t>
      </w:r>
      <w:r w:rsidRPr="00961B47">
        <w:rPr>
          <w:rFonts w:ascii="Times New Roman" w:hAnsi="Times New Roman" w:cs="Times New Roman"/>
          <w:sz w:val="28"/>
          <w:szCs w:val="28"/>
        </w:rPr>
        <w:t xml:space="preserve"> мероприяти</w:t>
      </w:r>
      <w:r>
        <w:rPr>
          <w:rFonts w:ascii="Times New Roman" w:hAnsi="Times New Roman" w:cs="Times New Roman"/>
          <w:sz w:val="28"/>
          <w:szCs w:val="28"/>
        </w:rPr>
        <w:t>я</w:t>
      </w:r>
      <w:r w:rsidRPr="00961B47">
        <w:rPr>
          <w:rFonts w:ascii="Times New Roman" w:hAnsi="Times New Roman" w:cs="Times New Roman"/>
          <w:sz w:val="28"/>
          <w:szCs w:val="28"/>
        </w:rPr>
        <w:t xml:space="preserve"> по краеведению связаны с такими темами: </w:t>
      </w:r>
      <w:r w:rsidRPr="007A6D9C">
        <w:rPr>
          <w:rFonts w:ascii="Times New Roman" w:hAnsi="Times New Roman" w:cs="Times New Roman"/>
          <w:sz w:val="28"/>
          <w:szCs w:val="28"/>
        </w:rPr>
        <w:t>Великая Отечественная война, юбиле</w:t>
      </w:r>
      <w:r>
        <w:rPr>
          <w:rFonts w:ascii="Times New Roman" w:hAnsi="Times New Roman" w:cs="Times New Roman"/>
          <w:sz w:val="28"/>
          <w:szCs w:val="28"/>
        </w:rPr>
        <w:t>йные даты для</w:t>
      </w:r>
      <w:r w:rsidRPr="007A6D9C">
        <w:rPr>
          <w:rFonts w:ascii="Times New Roman" w:hAnsi="Times New Roman" w:cs="Times New Roman"/>
          <w:sz w:val="28"/>
          <w:szCs w:val="28"/>
        </w:rPr>
        <w:t xml:space="preserve"> поселков</w:t>
      </w:r>
      <w:r>
        <w:rPr>
          <w:rFonts w:ascii="Times New Roman" w:hAnsi="Times New Roman" w:cs="Times New Roman"/>
          <w:sz w:val="28"/>
          <w:szCs w:val="28"/>
        </w:rPr>
        <w:t xml:space="preserve"> и района</w:t>
      </w:r>
      <w:r w:rsidRPr="007A6D9C">
        <w:rPr>
          <w:rFonts w:ascii="Times New Roman" w:hAnsi="Times New Roman" w:cs="Times New Roman"/>
          <w:sz w:val="28"/>
          <w:szCs w:val="28"/>
        </w:rPr>
        <w:t>, история поселков и района.</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Круг пользователей охватывает все категории – это дошкольники, дети мла</w:t>
      </w:r>
      <w:r w:rsidRPr="00961B47">
        <w:rPr>
          <w:rFonts w:ascii="Times New Roman" w:hAnsi="Times New Roman" w:cs="Times New Roman"/>
          <w:sz w:val="28"/>
          <w:szCs w:val="28"/>
        </w:rPr>
        <w:t>д</w:t>
      </w:r>
      <w:r w:rsidRPr="00961B47">
        <w:rPr>
          <w:rFonts w:ascii="Times New Roman" w:hAnsi="Times New Roman" w:cs="Times New Roman"/>
          <w:sz w:val="28"/>
          <w:szCs w:val="28"/>
        </w:rPr>
        <w:t xml:space="preserve">шего, среднего, старшего звена, молодёжь, </w:t>
      </w:r>
      <w:r>
        <w:rPr>
          <w:rFonts w:ascii="Times New Roman" w:hAnsi="Times New Roman" w:cs="Times New Roman"/>
          <w:sz w:val="28"/>
          <w:szCs w:val="28"/>
        </w:rPr>
        <w:t xml:space="preserve">люди с ограниченными возможностями здоровья, </w:t>
      </w:r>
      <w:r w:rsidRPr="00961B47">
        <w:rPr>
          <w:rFonts w:ascii="Times New Roman" w:hAnsi="Times New Roman" w:cs="Times New Roman"/>
          <w:sz w:val="28"/>
          <w:szCs w:val="28"/>
        </w:rPr>
        <w:t>жители района. Не смотря на многие трудности условий работы (недост</w:t>
      </w:r>
      <w:r w:rsidRPr="00961B47">
        <w:rPr>
          <w:rFonts w:ascii="Times New Roman" w:hAnsi="Times New Roman" w:cs="Times New Roman"/>
          <w:sz w:val="28"/>
          <w:szCs w:val="28"/>
        </w:rPr>
        <w:t>а</w:t>
      </w:r>
      <w:r w:rsidRPr="00961B47">
        <w:rPr>
          <w:rFonts w:ascii="Times New Roman" w:hAnsi="Times New Roman" w:cs="Times New Roman"/>
          <w:sz w:val="28"/>
          <w:szCs w:val="28"/>
        </w:rPr>
        <w:t>ток финансирования, малые площади рабочего помещения, необходимость ремонта и прочее), библиотеки района продолжают работать, проводят интересные и познав</w:t>
      </w:r>
      <w:r w:rsidRPr="00961B47">
        <w:rPr>
          <w:rFonts w:ascii="Times New Roman" w:hAnsi="Times New Roman" w:cs="Times New Roman"/>
          <w:sz w:val="28"/>
          <w:szCs w:val="28"/>
        </w:rPr>
        <w:t>а</w:t>
      </w:r>
      <w:r w:rsidRPr="00961B47">
        <w:rPr>
          <w:rFonts w:ascii="Times New Roman" w:hAnsi="Times New Roman" w:cs="Times New Roman"/>
          <w:sz w:val="28"/>
          <w:szCs w:val="28"/>
        </w:rPr>
        <w:t xml:space="preserve">тельные мероприятия, участвуют в </w:t>
      </w:r>
      <w:r>
        <w:rPr>
          <w:rFonts w:ascii="Times New Roman" w:hAnsi="Times New Roman" w:cs="Times New Roman"/>
          <w:sz w:val="28"/>
          <w:szCs w:val="28"/>
        </w:rPr>
        <w:t xml:space="preserve">конкурсах и </w:t>
      </w:r>
      <w:r w:rsidRPr="00961B47">
        <w:rPr>
          <w:rFonts w:ascii="Times New Roman" w:hAnsi="Times New Roman" w:cs="Times New Roman"/>
          <w:sz w:val="28"/>
          <w:szCs w:val="28"/>
        </w:rPr>
        <w:t xml:space="preserve"> акциях</w:t>
      </w:r>
      <w:r>
        <w:rPr>
          <w:rFonts w:ascii="Times New Roman" w:hAnsi="Times New Roman" w:cs="Times New Roman"/>
          <w:sz w:val="28"/>
          <w:szCs w:val="28"/>
        </w:rPr>
        <w:t xml:space="preserve"> районного, межмуниципал</w:t>
      </w:r>
      <w:r>
        <w:rPr>
          <w:rFonts w:ascii="Times New Roman" w:hAnsi="Times New Roman" w:cs="Times New Roman"/>
          <w:sz w:val="28"/>
          <w:szCs w:val="28"/>
        </w:rPr>
        <w:t>ь</w:t>
      </w:r>
      <w:r>
        <w:rPr>
          <w:rFonts w:ascii="Times New Roman" w:hAnsi="Times New Roman" w:cs="Times New Roman"/>
          <w:sz w:val="28"/>
          <w:szCs w:val="28"/>
        </w:rPr>
        <w:t>ного, краевого уровня</w:t>
      </w:r>
      <w:r w:rsidRPr="00961B47">
        <w:rPr>
          <w:rFonts w:ascii="Times New Roman" w:hAnsi="Times New Roman" w:cs="Times New Roman"/>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6.5.3 Экология.</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Центром экологического просвещения в Горнозаводском районе является эк</w:t>
      </w:r>
      <w:r w:rsidRPr="00961B47">
        <w:rPr>
          <w:rFonts w:ascii="Times New Roman" w:hAnsi="Times New Roman" w:cs="Times New Roman"/>
          <w:sz w:val="28"/>
          <w:szCs w:val="28"/>
        </w:rPr>
        <w:t>о</w:t>
      </w:r>
      <w:r w:rsidRPr="00961B47">
        <w:rPr>
          <w:rFonts w:ascii="Times New Roman" w:hAnsi="Times New Roman" w:cs="Times New Roman"/>
          <w:sz w:val="28"/>
          <w:szCs w:val="28"/>
        </w:rPr>
        <w:t xml:space="preserve">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w:t>
      </w:r>
      <w:r w:rsidRPr="00961B47">
        <w:rPr>
          <w:rFonts w:ascii="Times New Roman" w:hAnsi="Times New Roman" w:cs="Times New Roman"/>
          <w:sz w:val="28"/>
          <w:szCs w:val="28"/>
        </w:rPr>
        <w:t>о</w:t>
      </w:r>
      <w:r w:rsidRPr="00961B47">
        <w:rPr>
          <w:rFonts w:ascii="Times New Roman" w:hAnsi="Times New Roman" w:cs="Times New Roman"/>
          <w:sz w:val="28"/>
          <w:szCs w:val="28"/>
        </w:rPr>
        <w:t>грамм мероприятий). ЭКЦ занимается справочно-библиографическим обслуживан</w:t>
      </w:r>
      <w:r w:rsidRPr="00961B47">
        <w:rPr>
          <w:rFonts w:ascii="Times New Roman" w:hAnsi="Times New Roman" w:cs="Times New Roman"/>
          <w:sz w:val="28"/>
          <w:szCs w:val="28"/>
        </w:rPr>
        <w:t>и</w:t>
      </w:r>
      <w:r w:rsidRPr="00961B47">
        <w:rPr>
          <w:rFonts w:ascii="Times New Roman" w:hAnsi="Times New Roman" w:cs="Times New Roman"/>
          <w:sz w:val="28"/>
          <w:szCs w:val="28"/>
        </w:rPr>
        <w:t>ем (выполнением справок) и выдачей литературы по экологии. Пользователи би</w:t>
      </w:r>
      <w:r w:rsidRPr="00961B47">
        <w:rPr>
          <w:rFonts w:ascii="Times New Roman" w:hAnsi="Times New Roman" w:cs="Times New Roman"/>
          <w:sz w:val="28"/>
          <w:szCs w:val="28"/>
        </w:rPr>
        <w:t>б</w:t>
      </w:r>
      <w:r w:rsidRPr="00961B47">
        <w:rPr>
          <w:rFonts w:ascii="Times New Roman" w:hAnsi="Times New Roman" w:cs="Times New Roman"/>
          <w:sz w:val="28"/>
          <w:szCs w:val="28"/>
        </w:rPr>
        <w:t>лиотеки обращаются с целью удовлетворения профессиональных, учебных, самоо</w:t>
      </w:r>
      <w:r w:rsidRPr="00961B47">
        <w:rPr>
          <w:rFonts w:ascii="Times New Roman" w:hAnsi="Times New Roman" w:cs="Times New Roman"/>
          <w:sz w:val="28"/>
          <w:szCs w:val="28"/>
        </w:rPr>
        <w:t>б</w:t>
      </w:r>
      <w:r w:rsidRPr="00961B47">
        <w:rPr>
          <w:rFonts w:ascii="Times New Roman" w:hAnsi="Times New Roman" w:cs="Times New Roman"/>
          <w:sz w:val="28"/>
          <w:szCs w:val="28"/>
        </w:rPr>
        <w:t>разовательных потребностей.</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ЭКЦ при МБУК «ГЦМБ» работает в сотрудничестве с Администрацией Горн</w:t>
      </w:r>
      <w:r w:rsidRPr="00961B47">
        <w:rPr>
          <w:rFonts w:ascii="Times New Roman" w:hAnsi="Times New Roman" w:cs="Times New Roman"/>
          <w:sz w:val="28"/>
          <w:szCs w:val="28"/>
        </w:rPr>
        <w:t>о</w:t>
      </w:r>
      <w:r w:rsidRPr="00961B47">
        <w:rPr>
          <w:rFonts w:ascii="Times New Roman" w:hAnsi="Times New Roman" w:cs="Times New Roman"/>
          <w:sz w:val="28"/>
          <w:szCs w:val="28"/>
        </w:rPr>
        <w:t xml:space="preserve">заводского района, краеведческим музеем имени М.П. Старостина, Домом детского творчества, школами №1, №3, </w:t>
      </w:r>
      <w:r>
        <w:rPr>
          <w:rFonts w:ascii="Times New Roman" w:hAnsi="Times New Roman" w:cs="Times New Roman"/>
          <w:sz w:val="28"/>
          <w:szCs w:val="28"/>
        </w:rPr>
        <w:t xml:space="preserve">школами Горнозаводского муниципального района, </w:t>
      </w:r>
      <w:r w:rsidRPr="00961B47">
        <w:rPr>
          <w:rFonts w:ascii="Times New Roman" w:hAnsi="Times New Roman" w:cs="Times New Roman"/>
          <w:sz w:val="28"/>
          <w:szCs w:val="28"/>
        </w:rPr>
        <w:t>детскими садами № 1, 3, 5, 6, 10, Горнозаводским детским домом, Детской школой искусств</w:t>
      </w:r>
      <w:r>
        <w:rPr>
          <w:rFonts w:ascii="Times New Roman" w:hAnsi="Times New Roman" w:cs="Times New Roman"/>
          <w:sz w:val="28"/>
          <w:szCs w:val="28"/>
        </w:rPr>
        <w:t xml:space="preserve">, </w:t>
      </w:r>
      <w:r w:rsidRPr="00542528">
        <w:rPr>
          <w:rFonts w:ascii="Times New Roman" w:hAnsi="Times New Roman" w:cs="Times New Roman"/>
          <w:sz w:val="28"/>
          <w:szCs w:val="28"/>
        </w:rPr>
        <w:t>МАУ ДО ДООЦ «Юность»</w:t>
      </w:r>
      <w:r>
        <w:rPr>
          <w:rFonts w:ascii="Times New Roman" w:hAnsi="Times New Roman" w:cs="Times New Roman"/>
          <w:sz w:val="28"/>
          <w:szCs w:val="28"/>
        </w:rPr>
        <w:t>, ГБОУ СПО «Горнозаводский политехнический техникум»</w:t>
      </w:r>
      <w:r w:rsidRPr="00961B47">
        <w:rPr>
          <w:rFonts w:ascii="Times New Roman" w:hAnsi="Times New Roman" w:cs="Times New Roman"/>
          <w:sz w:val="28"/>
          <w:szCs w:val="28"/>
        </w:rPr>
        <w:t>.</w:t>
      </w:r>
    </w:p>
    <w:p w:rsidR="00AA5070" w:rsidRPr="008F2E98" w:rsidRDefault="00AA5070" w:rsidP="00AA5070">
      <w:pPr>
        <w:spacing w:after="0" w:line="240" w:lineRule="auto"/>
        <w:ind w:firstLine="709"/>
        <w:jc w:val="both"/>
        <w:rPr>
          <w:rFonts w:ascii="Times New Roman" w:hAnsi="Times New Roman" w:cs="Times New Roman"/>
          <w:sz w:val="28"/>
          <w:szCs w:val="28"/>
        </w:rPr>
      </w:pPr>
      <w:r w:rsidRPr="008F2E98">
        <w:rPr>
          <w:rFonts w:ascii="Times New Roman" w:hAnsi="Times New Roman" w:cs="Times New Roman"/>
          <w:sz w:val="28"/>
          <w:szCs w:val="28"/>
        </w:rPr>
        <w:t>Работа по формированию экологической культуры населения в 2017 году пр</w:t>
      </w:r>
      <w:r w:rsidRPr="008F2E98">
        <w:rPr>
          <w:rFonts w:ascii="Times New Roman" w:hAnsi="Times New Roman" w:cs="Times New Roman"/>
          <w:sz w:val="28"/>
          <w:szCs w:val="28"/>
        </w:rPr>
        <w:t>о</w:t>
      </w:r>
      <w:r w:rsidRPr="008F2E98">
        <w:rPr>
          <w:rFonts w:ascii="Times New Roman" w:hAnsi="Times New Roman" w:cs="Times New Roman"/>
          <w:sz w:val="28"/>
          <w:szCs w:val="28"/>
        </w:rPr>
        <w:t xml:space="preserve">водилась в рамках программы по формированию экологической культуры </w:t>
      </w:r>
      <w:r>
        <w:rPr>
          <w:rFonts w:ascii="Times New Roman" w:hAnsi="Times New Roman" w:cs="Times New Roman"/>
          <w:sz w:val="28"/>
          <w:szCs w:val="28"/>
        </w:rPr>
        <w:t>жителей</w:t>
      </w:r>
      <w:r w:rsidRPr="008F2E98">
        <w:rPr>
          <w:rFonts w:ascii="Times New Roman" w:hAnsi="Times New Roman" w:cs="Times New Roman"/>
          <w:sz w:val="28"/>
          <w:szCs w:val="28"/>
        </w:rPr>
        <w:t xml:space="preserve"> Горнозаводского </w:t>
      </w:r>
      <w:r>
        <w:rPr>
          <w:rFonts w:ascii="Times New Roman" w:hAnsi="Times New Roman" w:cs="Times New Roman"/>
          <w:sz w:val="28"/>
          <w:szCs w:val="28"/>
        </w:rPr>
        <w:t xml:space="preserve">муниципального </w:t>
      </w:r>
      <w:r w:rsidRPr="008F2E98">
        <w:rPr>
          <w:rFonts w:ascii="Times New Roman" w:hAnsi="Times New Roman" w:cs="Times New Roman"/>
          <w:sz w:val="28"/>
          <w:szCs w:val="28"/>
        </w:rPr>
        <w:t>района «Библиотека – Экология - Просвещение».</w:t>
      </w:r>
    </w:p>
    <w:p w:rsidR="00AA5070" w:rsidRPr="008F2E98" w:rsidRDefault="00AA5070" w:rsidP="00AA5070">
      <w:pPr>
        <w:spacing w:after="0" w:line="240" w:lineRule="auto"/>
        <w:ind w:firstLine="709"/>
        <w:jc w:val="both"/>
        <w:rPr>
          <w:rFonts w:ascii="Times New Roman" w:hAnsi="Times New Roman" w:cs="Times New Roman"/>
          <w:sz w:val="28"/>
          <w:szCs w:val="28"/>
        </w:rPr>
      </w:pPr>
      <w:r w:rsidRPr="008F2E98">
        <w:rPr>
          <w:rFonts w:ascii="Times New Roman" w:hAnsi="Times New Roman" w:cs="Times New Roman"/>
          <w:sz w:val="28"/>
          <w:szCs w:val="28"/>
        </w:rPr>
        <w:t>В ЭКЦ создана и своевременно пополняется электронная база данных  «Экол</w:t>
      </w:r>
      <w:r w:rsidRPr="008F2E98">
        <w:rPr>
          <w:rFonts w:ascii="Times New Roman" w:hAnsi="Times New Roman" w:cs="Times New Roman"/>
          <w:sz w:val="28"/>
          <w:szCs w:val="28"/>
        </w:rPr>
        <w:t>о</w:t>
      </w:r>
      <w:r w:rsidRPr="008F2E98">
        <w:rPr>
          <w:rFonts w:ascii="Times New Roman" w:hAnsi="Times New Roman" w:cs="Times New Roman"/>
          <w:sz w:val="28"/>
          <w:szCs w:val="28"/>
        </w:rPr>
        <w:t>гия», которая включает 2124 библиографических запис</w:t>
      </w:r>
      <w:r>
        <w:rPr>
          <w:rFonts w:ascii="Times New Roman" w:hAnsi="Times New Roman" w:cs="Times New Roman"/>
          <w:sz w:val="28"/>
          <w:szCs w:val="28"/>
        </w:rPr>
        <w:t>ей</w:t>
      </w:r>
      <w:r w:rsidRPr="008F2E98">
        <w:rPr>
          <w:rFonts w:ascii="Times New Roman" w:hAnsi="Times New Roman" w:cs="Times New Roman"/>
          <w:sz w:val="28"/>
          <w:szCs w:val="28"/>
        </w:rPr>
        <w:t>, за год введено 112 библи</w:t>
      </w:r>
      <w:r w:rsidRPr="008F2E98">
        <w:rPr>
          <w:rFonts w:ascii="Times New Roman" w:hAnsi="Times New Roman" w:cs="Times New Roman"/>
          <w:sz w:val="28"/>
          <w:szCs w:val="28"/>
        </w:rPr>
        <w:t>о</w:t>
      </w:r>
      <w:r w:rsidRPr="008F2E98">
        <w:rPr>
          <w:rFonts w:ascii="Times New Roman" w:hAnsi="Times New Roman" w:cs="Times New Roman"/>
          <w:sz w:val="28"/>
          <w:szCs w:val="28"/>
        </w:rPr>
        <w:t>графических записей.</w:t>
      </w:r>
    </w:p>
    <w:p w:rsidR="00AA5070" w:rsidRPr="008F2E98" w:rsidRDefault="00AA5070" w:rsidP="00AA5070">
      <w:pPr>
        <w:spacing w:after="0" w:line="240" w:lineRule="auto"/>
        <w:ind w:firstLine="709"/>
        <w:jc w:val="both"/>
        <w:rPr>
          <w:rFonts w:ascii="Times New Roman" w:hAnsi="Times New Roman" w:cs="Times New Roman"/>
          <w:sz w:val="28"/>
          <w:szCs w:val="28"/>
        </w:rPr>
      </w:pPr>
      <w:r w:rsidRPr="008F2E98">
        <w:rPr>
          <w:rFonts w:ascii="Times New Roman" w:hAnsi="Times New Roman" w:cs="Times New Roman"/>
          <w:sz w:val="28"/>
          <w:szCs w:val="28"/>
        </w:rPr>
        <w:t>Документовыдача по экологии составила 9306 экземпляров.</w:t>
      </w:r>
    </w:p>
    <w:p w:rsidR="00AA5070" w:rsidRPr="008F2E98" w:rsidRDefault="00AA5070" w:rsidP="00AA5070">
      <w:pPr>
        <w:spacing w:after="0" w:line="240" w:lineRule="auto"/>
        <w:ind w:firstLine="709"/>
        <w:jc w:val="both"/>
        <w:rPr>
          <w:rFonts w:ascii="Times New Roman" w:hAnsi="Times New Roman" w:cs="Times New Roman"/>
          <w:sz w:val="28"/>
          <w:szCs w:val="28"/>
        </w:rPr>
      </w:pPr>
      <w:r w:rsidRPr="008F2E98">
        <w:rPr>
          <w:rFonts w:ascii="Times New Roman" w:hAnsi="Times New Roman" w:cs="Times New Roman"/>
          <w:sz w:val="28"/>
          <w:szCs w:val="28"/>
        </w:rPr>
        <w:t xml:space="preserve">В течение года по экологии </w:t>
      </w:r>
      <w:r>
        <w:rPr>
          <w:rFonts w:ascii="Times New Roman" w:hAnsi="Times New Roman" w:cs="Times New Roman"/>
          <w:sz w:val="28"/>
          <w:szCs w:val="28"/>
        </w:rPr>
        <w:t xml:space="preserve">было </w:t>
      </w:r>
      <w:r w:rsidRPr="008F2E98">
        <w:rPr>
          <w:rFonts w:ascii="Times New Roman" w:hAnsi="Times New Roman" w:cs="Times New Roman"/>
          <w:sz w:val="28"/>
          <w:szCs w:val="28"/>
        </w:rPr>
        <w:t>выполнено 210 справок, по целям обращения: профессиональная деятельность – 8, учеба – 159, самообразование - 43.</w:t>
      </w:r>
    </w:p>
    <w:p w:rsidR="00AA5070" w:rsidRPr="008F2E98" w:rsidRDefault="00AA5070" w:rsidP="00AA5070">
      <w:pPr>
        <w:spacing w:after="0" w:line="240" w:lineRule="auto"/>
        <w:ind w:firstLine="709"/>
        <w:jc w:val="both"/>
        <w:rPr>
          <w:rFonts w:ascii="Times New Roman" w:hAnsi="Times New Roman" w:cs="Times New Roman"/>
          <w:sz w:val="28"/>
          <w:szCs w:val="28"/>
        </w:rPr>
      </w:pPr>
      <w:r w:rsidRPr="008F2E98">
        <w:rPr>
          <w:rFonts w:ascii="Times New Roman" w:hAnsi="Times New Roman" w:cs="Times New Roman"/>
          <w:sz w:val="28"/>
          <w:szCs w:val="28"/>
        </w:rPr>
        <w:lastRenderedPageBreak/>
        <w:t>Темы справок, например: редкие животные и растения Пермского края, состо</w:t>
      </w:r>
      <w:r w:rsidRPr="008F2E98">
        <w:rPr>
          <w:rFonts w:ascii="Times New Roman" w:hAnsi="Times New Roman" w:cs="Times New Roman"/>
          <w:sz w:val="28"/>
          <w:szCs w:val="28"/>
        </w:rPr>
        <w:t>я</w:t>
      </w:r>
      <w:r w:rsidRPr="008F2E98">
        <w:rPr>
          <w:rFonts w:ascii="Times New Roman" w:hAnsi="Times New Roman" w:cs="Times New Roman"/>
          <w:sz w:val="28"/>
          <w:szCs w:val="28"/>
        </w:rPr>
        <w:t>ние окружающей среды в Горнозаводском районе, виды и состав почвы, заповедники Прикамья, флора и фауна заповедника «Басеги», перелетные и зимующие птицы.</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Год экологии ЭКЦ было проведено 74 мероприятия по экологии, которые п</w:t>
      </w:r>
      <w:r>
        <w:rPr>
          <w:rFonts w:ascii="Times New Roman" w:hAnsi="Times New Roman" w:cs="Times New Roman"/>
          <w:sz w:val="28"/>
          <w:szCs w:val="28"/>
        </w:rPr>
        <w:t>о</w:t>
      </w:r>
      <w:r>
        <w:rPr>
          <w:rFonts w:ascii="Times New Roman" w:hAnsi="Times New Roman" w:cs="Times New Roman"/>
          <w:sz w:val="28"/>
          <w:szCs w:val="28"/>
        </w:rPr>
        <w:t>сетили 1612 человек. В течение года проводились мероприятия в рамках экологич</w:t>
      </w:r>
      <w:r>
        <w:rPr>
          <w:rFonts w:ascii="Times New Roman" w:hAnsi="Times New Roman" w:cs="Times New Roman"/>
          <w:sz w:val="28"/>
          <w:szCs w:val="28"/>
        </w:rPr>
        <w:t>е</w:t>
      </w:r>
      <w:r>
        <w:rPr>
          <w:rFonts w:ascii="Times New Roman" w:hAnsi="Times New Roman" w:cs="Times New Roman"/>
          <w:sz w:val="28"/>
          <w:szCs w:val="28"/>
        </w:rPr>
        <w:t>ских акций.</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период акции «Марш парков» были проведены следующие мероприятия: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9C5B16">
        <w:rPr>
          <w:rFonts w:ascii="Times New Roman" w:hAnsi="Times New Roman" w:cs="Times New Roman"/>
          <w:sz w:val="28"/>
          <w:szCs w:val="28"/>
        </w:rPr>
        <w:t>ля студентов Горнозаводского политехнического техникума проведена видео-экскурсия «Легенды и мифы Прикамья». Просмотрев фильмы, молодые люди позн</w:t>
      </w:r>
      <w:r w:rsidRPr="009C5B16">
        <w:rPr>
          <w:rFonts w:ascii="Times New Roman" w:hAnsi="Times New Roman" w:cs="Times New Roman"/>
          <w:sz w:val="28"/>
          <w:szCs w:val="28"/>
        </w:rPr>
        <w:t>а</w:t>
      </w:r>
      <w:r w:rsidRPr="009C5B16">
        <w:rPr>
          <w:rFonts w:ascii="Times New Roman" w:hAnsi="Times New Roman" w:cs="Times New Roman"/>
          <w:sz w:val="28"/>
          <w:szCs w:val="28"/>
        </w:rPr>
        <w:t>комились с легендами и мифами Кунгурской ледяной пещеры, водопада Плакун, К</w:t>
      </w:r>
      <w:r w:rsidRPr="009C5B16">
        <w:rPr>
          <w:rFonts w:ascii="Times New Roman" w:hAnsi="Times New Roman" w:cs="Times New Roman"/>
          <w:sz w:val="28"/>
          <w:szCs w:val="28"/>
        </w:rPr>
        <w:t>а</w:t>
      </w:r>
      <w:r w:rsidRPr="009C5B16">
        <w:rPr>
          <w:rFonts w:ascii="Times New Roman" w:hAnsi="Times New Roman" w:cs="Times New Roman"/>
          <w:sz w:val="28"/>
          <w:szCs w:val="28"/>
        </w:rPr>
        <w:t>менного города, Ордынской пещеры.</w:t>
      </w:r>
      <w:r>
        <w:rPr>
          <w:rFonts w:ascii="Times New Roman" w:hAnsi="Times New Roman" w:cs="Times New Roman"/>
          <w:sz w:val="28"/>
          <w:szCs w:val="28"/>
        </w:rPr>
        <w:t xml:space="preserve"> Посещение - 23 человека.</w:t>
      </w:r>
    </w:p>
    <w:p w:rsidR="00AA5070" w:rsidRPr="009C5B16"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9C5B16">
        <w:rPr>
          <w:rFonts w:ascii="Times New Roman" w:hAnsi="Times New Roman" w:cs="Times New Roman"/>
          <w:sz w:val="28"/>
          <w:szCs w:val="28"/>
        </w:rPr>
        <w:t xml:space="preserve"> рамках библиотечной акции «Библиосумерки» для детей проведена муз</w:t>
      </w:r>
      <w:r w:rsidRPr="009C5B16">
        <w:rPr>
          <w:rFonts w:ascii="Times New Roman" w:hAnsi="Times New Roman" w:cs="Times New Roman"/>
          <w:sz w:val="28"/>
          <w:szCs w:val="28"/>
        </w:rPr>
        <w:t>ы</w:t>
      </w:r>
      <w:r w:rsidRPr="009C5B16">
        <w:rPr>
          <w:rFonts w:ascii="Times New Roman" w:hAnsi="Times New Roman" w:cs="Times New Roman"/>
          <w:sz w:val="28"/>
          <w:szCs w:val="28"/>
        </w:rPr>
        <w:t>кальная викторина «Угадай мелодию природы». Вопросы викторины были посвящ</w:t>
      </w:r>
      <w:r w:rsidRPr="009C5B16">
        <w:rPr>
          <w:rFonts w:ascii="Times New Roman" w:hAnsi="Times New Roman" w:cs="Times New Roman"/>
          <w:sz w:val="28"/>
          <w:szCs w:val="28"/>
        </w:rPr>
        <w:t>е</w:t>
      </w:r>
      <w:r w:rsidRPr="009C5B16">
        <w:rPr>
          <w:rFonts w:ascii="Times New Roman" w:hAnsi="Times New Roman" w:cs="Times New Roman"/>
          <w:sz w:val="28"/>
          <w:szCs w:val="28"/>
        </w:rPr>
        <w:t>ны природным явлениям, животным, мультфильмам о животных.</w:t>
      </w:r>
      <w:r>
        <w:rPr>
          <w:rFonts w:ascii="Times New Roman" w:hAnsi="Times New Roman" w:cs="Times New Roman"/>
          <w:sz w:val="28"/>
          <w:szCs w:val="28"/>
        </w:rPr>
        <w:t xml:space="preserve"> Посещение - 30 ч</w:t>
      </w:r>
      <w:r>
        <w:rPr>
          <w:rFonts w:ascii="Times New Roman" w:hAnsi="Times New Roman" w:cs="Times New Roman"/>
          <w:sz w:val="28"/>
          <w:szCs w:val="28"/>
        </w:rPr>
        <w:t>е</w:t>
      </w:r>
      <w:r>
        <w:rPr>
          <w:rFonts w:ascii="Times New Roman" w:hAnsi="Times New Roman" w:cs="Times New Roman"/>
          <w:sz w:val="28"/>
          <w:szCs w:val="28"/>
        </w:rPr>
        <w:t xml:space="preserve">ловек. </w:t>
      </w:r>
    </w:p>
    <w:p w:rsidR="00AA5070" w:rsidRPr="009C5B16"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9C5B16">
        <w:rPr>
          <w:rFonts w:ascii="Times New Roman" w:hAnsi="Times New Roman" w:cs="Times New Roman"/>
          <w:sz w:val="28"/>
          <w:szCs w:val="28"/>
        </w:rPr>
        <w:t xml:space="preserve"> апрел</w:t>
      </w:r>
      <w:r>
        <w:rPr>
          <w:rFonts w:ascii="Times New Roman" w:hAnsi="Times New Roman" w:cs="Times New Roman"/>
          <w:sz w:val="28"/>
          <w:szCs w:val="28"/>
        </w:rPr>
        <w:t>е</w:t>
      </w:r>
      <w:r w:rsidRPr="009C5B16">
        <w:rPr>
          <w:rFonts w:ascii="Times New Roman" w:hAnsi="Times New Roman" w:cs="Times New Roman"/>
          <w:sz w:val="28"/>
          <w:szCs w:val="28"/>
        </w:rPr>
        <w:t xml:space="preserve"> в читальном зале библиотеки были организованы и проведены </w:t>
      </w:r>
      <w:r w:rsidRPr="009C5B16">
        <w:rPr>
          <w:rFonts w:ascii="Times New Roman" w:hAnsi="Times New Roman" w:cs="Times New Roman"/>
          <w:sz w:val="28"/>
          <w:szCs w:val="28"/>
          <w:lang w:val="en-US"/>
        </w:rPr>
        <w:t>XIII</w:t>
      </w:r>
      <w:r w:rsidRPr="009C5B16">
        <w:rPr>
          <w:rFonts w:ascii="Times New Roman" w:hAnsi="Times New Roman" w:cs="Times New Roman"/>
          <w:sz w:val="28"/>
          <w:szCs w:val="28"/>
        </w:rPr>
        <w:t xml:space="preserve">  районные краеведческие Киреевские чтения на тему «Природные достопримечател</w:t>
      </w:r>
      <w:r w:rsidRPr="009C5B16">
        <w:rPr>
          <w:rFonts w:ascii="Times New Roman" w:hAnsi="Times New Roman" w:cs="Times New Roman"/>
          <w:sz w:val="28"/>
          <w:szCs w:val="28"/>
        </w:rPr>
        <w:t>ь</w:t>
      </w:r>
      <w:r w:rsidRPr="009C5B16">
        <w:rPr>
          <w:rFonts w:ascii="Times New Roman" w:hAnsi="Times New Roman" w:cs="Times New Roman"/>
          <w:sz w:val="28"/>
          <w:szCs w:val="28"/>
        </w:rPr>
        <w:t xml:space="preserve">ности Горнозаводского муниципального района». В выступлениях докладчиков была изложена интересная информация о природных объектах и охраняемых природных территориях нашего района. В числе выступающих были сотрудники библиотек-филиалов Горнозаводского муниципального района, специалисты в сфере туризма и краеведения, учащиеся школ города Горнозаводска. </w:t>
      </w:r>
      <w:r>
        <w:rPr>
          <w:rFonts w:ascii="Times New Roman" w:hAnsi="Times New Roman" w:cs="Times New Roman"/>
          <w:sz w:val="28"/>
          <w:szCs w:val="28"/>
        </w:rPr>
        <w:t>На краеведческих чтениях пр</w:t>
      </w:r>
      <w:r>
        <w:rPr>
          <w:rFonts w:ascii="Times New Roman" w:hAnsi="Times New Roman" w:cs="Times New Roman"/>
          <w:sz w:val="28"/>
          <w:szCs w:val="28"/>
        </w:rPr>
        <w:t>о</w:t>
      </w:r>
      <w:r>
        <w:rPr>
          <w:rFonts w:ascii="Times New Roman" w:hAnsi="Times New Roman" w:cs="Times New Roman"/>
          <w:sz w:val="28"/>
          <w:szCs w:val="28"/>
        </w:rPr>
        <w:t xml:space="preserve">звучали такие темы докладов: </w:t>
      </w:r>
      <w:r w:rsidRPr="00427496">
        <w:rPr>
          <w:rFonts w:ascii="Times New Roman" w:hAnsi="Times New Roman" w:cs="Times New Roman"/>
          <w:sz w:val="28"/>
          <w:szCs w:val="28"/>
        </w:rPr>
        <w:t>«Проблемы экологии в Горнозаводском муниципал</w:t>
      </w:r>
      <w:r w:rsidRPr="00427496">
        <w:rPr>
          <w:rFonts w:ascii="Times New Roman" w:hAnsi="Times New Roman" w:cs="Times New Roman"/>
          <w:sz w:val="28"/>
          <w:szCs w:val="28"/>
        </w:rPr>
        <w:t>ь</w:t>
      </w:r>
      <w:r w:rsidRPr="00427496">
        <w:rPr>
          <w:rFonts w:ascii="Times New Roman" w:hAnsi="Times New Roman" w:cs="Times New Roman"/>
          <w:sz w:val="28"/>
          <w:szCs w:val="28"/>
        </w:rPr>
        <w:t>ном районе»</w:t>
      </w:r>
      <w:r>
        <w:rPr>
          <w:rFonts w:ascii="Times New Roman" w:hAnsi="Times New Roman" w:cs="Times New Roman"/>
          <w:sz w:val="28"/>
          <w:szCs w:val="28"/>
        </w:rPr>
        <w:t xml:space="preserve">; </w:t>
      </w:r>
      <w:r w:rsidRPr="00427496">
        <w:rPr>
          <w:rFonts w:ascii="Times New Roman" w:hAnsi="Times New Roman" w:cs="Times New Roman"/>
          <w:sz w:val="28"/>
          <w:szCs w:val="28"/>
        </w:rPr>
        <w:t>«Реками былых времен» (притоки реки Койва)</w:t>
      </w:r>
      <w:r>
        <w:rPr>
          <w:rFonts w:ascii="Times New Roman" w:hAnsi="Times New Roman" w:cs="Times New Roman"/>
          <w:sz w:val="28"/>
          <w:szCs w:val="28"/>
        </w:rPr>
        <w:t xml:space="preserve">; </w:t>
      </w:r>
      <w:r w:rsidRPr="00427496">
        <w:rPr>
          <w:rFonts w:ascii="Times New Roman" w:hAnsi="Times New Roman" w:cs="Times New Roman"/>
          <w:sz w:val="28"/>
          <w:szCs w:val="28"/>
        </w:rPr>
        <w:t>«Помоги реке» : иссл</w:t>
      </w:r>
      <w:r w:rsidRPr="00427496">
        <w:rPr>
          <w:rFonts w:ascii="Times New Roman" w:hAnsi="Times New Roman" w:cs="Times New Roman"/>
          <w:sz w:val="28"/>
          <w:szCs w:val="28"/>
        </w:rPr>
        <w:t>е</w:t>
      </w:r>
      <w:r w:rsidRPr="00427496">
        <w:rPr>
          <w:rFonts w:ascii="Times New Roman" w:hAnsi="Times New Roman" w:cs="Times New Roman"/>
          <w:sz w:val="28"/>
          <w:szCs w:val="28"/>
        </w:rPr>
        <w:t>довательская работа</w:t>
      </w:r>
      <w:r>
        <w:rPr>
          <w:rFonts w:ascii="Times New Roman" w:hAnsi="Times New Roman" w:cs="Times New Roman"/>
          <w:sz w:val="28"/>
          <w:szCs w:val="28"/>
        </w:rPr>
        <w:t xml:space="preserve">; </w:t>
      </w:r>
      <w:r w:rsidRPr="00427496">
        <w:rPr>
          <w:rFonts w:ascii="Times New Roman" w:hAnsi="Times New Roman" w:cs="Times New Roman"/>
          <w:sz w:val="28"/>
          <w:szCs w:val="28"/>
        </w:rPr>
        <w:t>«Священная река Вижай» : исследовательская работа</w:t>
      </w:r>
      <w:r>
        <w:rPr>
          <w:rFonts w:ascii="Times New Roman" w:hAnsi="Times New Roman" w:cs="Times New Roman"/>
          <w:sz w:val="28"/>
          <w:szCs w:val="28"/>
        </w:rPr>
        <w:t xml:space="preserve">; </w:t>
      </w:r>
      <w:r w:rsidRPr="00427496">
        <w:rPr>
          <w:rFonts w:ascii="Times New Roman" w:hAnsi="Times New Roman" w:cs="Times New Roman"/>
          <w:sz w:val="28"/>
          <w:szCs w:val="28"/>
        </w:rPr>
        <w:t>«Тепл</w:t>
      </w:r>
      <w:r w:rsidRPr="00427496">
        <w:rPr>
          <w:rFonts w:ascii="Times New Roman" w:hAnsi="Times New Roman" w:cs="Times New Roman"/>
          <w:sz w:val="28"/>
          <w:szCs w:val="28"/>
        </w:rPr>
        <w:t>о</w:t>
      </w:r>
      <w:r w:rsidRPr="00427496">
        <w:rPr>
          <w:rFonts w:ascii="Times New Roman" w:hAnsi="Times New Roman" w:cs="Times New Roman"/>
          <w:sz w:val="28"/>
          <w:szCs w:val="28"/>
        </w:rPr>
        <w:t>горский сосняк»</w:t>
      </w:r>
      <w:r>
        <w:rPr>
          <w:rFonts w:ascii="Times New Roman" w:hAnsi="Times New Roman" w:cs="Times New Roman"/>
          <w:sz w:val="28"/>
          <w:szCs w:val="28"/>
        </w:rPr>
        <w:t xml:space="preserve">; </w:t>
      </w:r>
      <w:r w:rsidRPr="00427496">
        <w:rPr>
          <w:rFonts w:ascii="Times New Roman" w:hAnsi="Times New Roman" w:cs="Times New Roman"/>
          <w:sz w:val="28"/>
          <w:szCs w:val="28"/>
        </w:rPr>
        <w:t>«Теплогорский карьер – чудо природы»</w:t>
      </w:r>
      <w:r>
        <w:rPr>
          <w:rFonts w:ascii="Times New Roman" w:hAnsi="Times New Roman" w:cs="Times New Roman"/>
          <w:sz w:val="28"/>
          <w:szCs w:val="28"/>
        </w:rPr>
        <w:t xml:space="preserve">; </w:t>
      </w:r>
      <w:r w:rsidRPr="00427496">
        <w:rPr>
          <w:rFonts w:ascii="Times New Roman" w:hAnsi="Times New Roman" w:cs="Times New Roman"/>
          <w:sz w:val="28"/>
          <w:szCs w:val="28"/>
        </w:rPr>
        <w:t>«Мой любимый поселок – Кусье-Александровский»</w:t>
      </w:r>
      <w:r>
        <w:rPr>
          <w:rFonts w:ascii="Times New Roman" w:hAnsi="Times New Roman" w:cs="Times New Roman"/>
          <w:sz w:val="28"/>
          <w:szCs w:val="28"/>
        </w:rPr>
        <w:t xml:space="preserve">; </w:t>
      </w:r>
      <w:r w:rsidRPr="00427496">
        <w:rPr>
          <w:rFonts w:ascii="Times New Roman" w:hAnsi="Times New Roman" w:cs="Times New Roman"/>
          <w:sz w:val="28"/>
          <w:szCs w:val="28"/>
        </w:rPr>
        <w:t>«Колпаки – уникальный памятник природы»</w:t>
      </w:r>
      <w:r>
        <w:rPr>
          <w:rFonts w:ascii="Times New Roman" w:hAnsi="Times New Roman" w:cs="Times New Roman"/>
          <w:sz w:val="28"/>
          <w:szCs w:val="28"/>
        </w:rPr>
        <w:t xml:space="preserve">; </w:t>
      </w:r>
      <w:r w:rsidRPr="00427496">
        <w:rPr>
          <w:rFonts w:ascii="Times New Roman" w:hAnsi="Times New Roman" w:cs="Times New Roman"/>
          <w:sz w:val="28"/>
          <w:szCs w:val="28"/>
        </w:rPr>
        <w:t>«Гора Те</w:t>
      </w:r>
      <w:r w:rsidRPr="00427496">
        <w:rPr>
          <w:rFonts w:ascii="Times New Roman" w:hAnsi="Times New Roman" w:cs="Times New Roman"/>
          <w:sz w:val="28"/>
          <w:szCs w:val="28"/>
        </w:rPr>
        <w:t>п</w:t>
      </w:r>
      <w:r w:rsidRPr="00427496">
        <w:rPr>
          <w:rFonts w:ascii="Times New Roman" w:hAnsi="Times New Roman" w:cs="Times New Roman"/>
          <w:sz w:val="28"/>
          <w:szCs w:val="28"/>
        </w:rPr>
        <w:t>лая и Камень Дуплинский»</w:t>
      </w:r>
      <w:r>
        <w:rPr>
          <w:rFonts w:ascii="Times New Roman" w:hAnsi="Times New Roman" w:cs="Times New Roman"/>
          <w:sz w:val="28"/>
          <w:szCs w:val="28"/>
        </w:rPr>
        <w:t>.</w:t>
      </w:r>
      <w:r w:rsidRPr="00427496">
        <w:rPr>
          <w:rFonts w:ascii="Times New Roman" w:hAnsi="Times New Roman" w:cs="Times New Roman"/>
          <w:sz w:val="28"/>
          <w:szCs w:val="28"/>
        </w:rPr>
        <w:t xml:space="preserve"> </w:t>
      </w:r>
      <w:r w:rsidRPr="009C5B16">
        <w:rPr>
          <w:rFonts w:ascii="Times New Roman" w:hAnsi="Times New Roman" w:cs="Times New Roman"/>
          <w:sz w:val="28"/>
          <w:szCs w:val="28"/>
        </w:rPr>
        <w:t>По итогам краеведческих чтений готовится к выпуску сборник докладов.</w:t>
      </w:r>
    </w:p>
    <w:p w:rsidR="00AA5070" w:rsidRDefault="00AA5070" w:rsidP="00AA5070">
      <w:pPr>
        <w:spacing w:after="0" w:line="240" w:lineRule="auto"/>
        <w:ind w:firstLine="709"/>
        <w:jc w:val="both"/>
        <w:rPr>
          <w:rFonts w:ascii="Times New Roman" w:hAnsi="Times New Roman" w:cs="Times New Roman"/>
          <w:sz w:val="28"/>
          <w:szCs w:val="28"/>
        </w:rPr>
      </w:pP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 время действия акции «Дни защиты от экологической опасности» ЭКЦ пр</w:t>
      </w:r>
      <w:r>
        <w:rPr>
          <w:rFonts w:ascii="Times New Roman" w:hAnsi="Times New Roman" w:cs="Times New Roman"/>
          <w:sz w:val="28"/>
          <w:szCs w:val="28"/>
        </w:rPr>
        <w:t>о</w:t>
      </w:r>
      <w:r>
        <w:rPr>
          <w:rFonts w:ascii="Times New Roman" w:hAnsi="Times New Roman" w:cs="Times New Roman"/>
          <w:sz w:val="28"/>
          <w:szCs w:val="28"/>
        </w:rPr>
        <w:t>ведено 20 мероприятий, которые посетили 508 человек. Приведем несколько прим</w:t>
      </w:r>
      <w:r>
        <w:rPr>
          <w:rFonts w:ascii="Times New Roman" w:hAnsi="Times New Roman" w:cs="Times New Roman"/>
          <w:sz w:val="28"/>
          <w:szCs w:val="28"/>
        </w:rPr>
        <w:t>е</w:t>
      </w:r>
      <w:r>
        <w:rPr>
          <w:rFonts w:ascii="Times New Roman" w:hAnsi="Times New Roman" w:cs="Times New Roman"/>
          <w:sz w:val="28"/>
          <w:szCs w:val="28"/>
        </w:rPr>
        <w:t>ров:</w:t>
      </w:r>
    </w:p>
    <w:p w:rsidR="00AA5070" w:rsidRPr="00D8470C" w:rsidRDefault="00AA5070" w:rsidP="00AA5070">
      <w:pPr>
        <w:spacing w:after="0" w:line="240" w:lineRule="auto"/>
        <w:ind w:firstLine="709"/>
        <w:jc w:val="both"/>
        <w:rPr>
          <w:rFonts w:ascii="Times New Roman" w:hAnsi="Times New Roman" w:cs="Times New Roman"/>
          <w:sz w:val="28"/>
          <w:szCs w:val="28"/>
        </w:rPr>
      </w:pPr>
      <w:r w:rsidRPr="00D8470C">
        <w:rPr>
          <w:rFonts w:ascii="Times New Roman" w:hAnsi="Times New Roman" w:cs="Times New Roman"/>
          <w:sz w:val="28"/>
          <w:szCs w:val="28"/>
        </w:rPr>
        <w:t>6 и 8 июня для детей средней и подготовительной группы МАДОУ «Детский сад№6» проведены две игры на тему  «Путешествие по экологической тропинке». В игровой форме ребята заочно совершили путешествие в лес: разгадывали загадки, собирали из частей картинки с цветами, находили и отгадывали животных соотве</w:t>
      </w:r>
      <w:r w:rsidRPr="00D8470C">
        <w:rPr>
          <w:rFonts w:ascii="Times New Roman" w:hAnsi="Times New Roman" w:cs="Times New Roman"/>
          <w:sz w:val="28"/>
          <w:szCs w:val="28"/>
        </w:rPr>
        <w:t>т</w:t>
      </w:r>
      <w:r w:rsidRPr="00D8470C">
        <w:rPr>
          <w:rFonts w:ascii="Times New Roman" w:hAnsi="Times New Roman" w:cs="Times New Roman"/>
          <w:sz w:val="28"/>
          <w:szCs w:val="28"/>
        </w:rPr>
        <w:t>ственно их тени, изображали и отгадывали животных по жестам и мимике.</w:t>
      </w:r>
    </w:p>
    <w:p w:rsidR="00AA5070" w:rsidRPr="00D8470C" w:rsidRDefault="00AA5070" w:rsidP="00AA5070">
      <w:pPr>
        <w:spacing w:after="0" w:line="240" w:lineRule="auto"/>
        <w:ind w:firstLine="709"/>
        <w:jc w:val="both"/>
        <w:rPr>
          <w:rFonts w:ascii="Times New Roman" w:hAnsi="Times New Roman" w:cs="Times New Roman"/>
          <w:sz w:val="28"/>
          <w:szCs w:val="28"/>
        </w:rPr>
      </w:pPr>
      <w:r w:rsidRPr="00D8470C">
        <w:rPr>
          <w:rFonts w:ascii="Times New Roman" w:hAnsi="Times New Roman" w:cs="Times New Roman"/>
          <w:sz w:val="28"/>
          <w:szCs w:val="28"/>
        </w:rPr>
        <w:t>6 и 7 июня для 1 и 2 отряда МБОУ «СОШ №3» проведены две игры-викторины на тему «Экологическая мозаика». Команды участников  приняли участие в конку</w:t>
      </w:r>
      <w:r w:rsidRPr="00D8470C">
        <w:rPr>
          <w:rFonts w:ascii="Times New Roman" w:hAnsi="Times New Roman" w:cs="Times New Roman"/>
          <w:sz w:val="28"/>
          <w:szCs w:val="28"/>
        </w:rPr>
        <w:t>р</w:t>
      </w:r>
      <w:r w:rsidRPr="00D8470C">
        <w:rPr>
          <w:rFonts w:ascii="Times New Roman" w:hAnsi="Times New Roman" w:cs="Times New Roman"/>
          <w:sz w:val="28"/>
          <w:szCs w:val="28"/>
        </w:rPr>
        <w:t>сах: «Вопрос – ответ», «Кроссворд», «Нарисуй плакат», «Разгадай ребус», «Меткий стрелок», «Сделай поделку». По результатам игры, команды получили медали: за 1 место - «Знатоки природы», за 2 – «Юные защитники природы».</w:t>
      </w:r>
    </w:p>
    <w:p w:rsidR="00AA5070" w:rsidRPr="00D8470C" w:rsidRDefault="00AA5070" w:rsidP="00AA5070">
      <w:pPr>
        <w:spacing w:after="0" w:line="240" w:lineRule="auto"/>
        <w:ind w:firstLine="709"/>
        <w:jc w:val="both"/>
        <w:rPr>
          <w:rFonts w:ascii="Times New Roman" w:hAnsi="Times New Roman" w:cs="Times New Roman"/>
          <w:sz w:val="28"/>
          <w:szCs w:val="28"/>
        </w:rPr>
      </w:pPr>
      <w:r w:rsidRPr="00D8470C">
        <w:rPr>
          <w:rFonts w:ascii="Times New Roman" w:hAnsi="Times New Roman" w:cs="Times New Roman"/>
          <w:sz w:val="28"/>
          <w:szCs w:val="28"/>
        </w:rPr>
        <w:t>27 и 28 июня для детей средней и старшей группы МАДОУ «Детский сад №6» проведены две беседы на тему «В гостях у жителей подводного царства». В игровой форме ребята познакомились с жителями морских глубин: дельфином, медузой, мо</w:t>
      </w:r>
      <w:r w:rsidRPr="00D8470C">
        <w:rPr>
          <w:rFonts w:ascii="Times New Roman" w:hAnsi="Times New Roman" w:cs="Times New Roman"/>
          <w:sz w:val="28"/>
          <w:szCs w:val="28"/>
        </w:rPr>
        <w:t>р</w:t>
      </w:r>
      <w:r w:rsidRPr="00D8470C">
        <w:rPr>
          <w:rFonts w:ascii="Times New Roman" w:hAnsi="Times New Roman" w:cs="Times New Roman"/>
          <w:sz w:val="28"/>
          <w:szCs w:val="28"/>
        </w:rPr>
        <w:lastRenderedPageBreak/>
        <w:t xml:space="preserve">ской звездой, акулой и многими рыбами. В завершении был просмотрен фильм о подводном мире и вместе с ребятами провели мастер-класс по изготовлению рыбок из бумаги. </w:t>
      </w:r>
    </w:p>
    <w:p w:rsidR="00AA5070" w:rsidRPr="00D8470C" w:rsidRDefault="00AA5070" w:rsidP="00AA5070">
      <w:pPr>
        <w:spacing w:after="0" w:line="240" w:lineRule="auto"/>
        <w:ind w:firstLine="709"/>
        <w:jc w:val="both"/>
        <w:rPr>
          <w:rFonts w:ascii="Times New Roman" w:hAnsi="Times New Roman" w:cs="Times New Roman"/>
          <w:sz w:val="28"/>
          <w:szCs w:val="28"/>
        </w:rPr>
      </w:pPr>
      <w:r w:rsidRPr="00D8470C">
        <w:rPr>
          <w:rFonts w:ascii="Times New Roman" w:hAnsi="Times New Roman" w:cs="Times New Roman"/>
          <w:sz w:val="28"/>
          <w:szCs w:val="28"/>
        </w:rPr>
        <w:t>22 августа</w:t>
      </w:r>
      <w:r w:rsidRPr="00D8470C">
        <w:rPr>
          <w:rFonts w:ascii="Times New Roman" w:hAnsi="Times New Roman" w:cs="Times New Roman"/>
          <w:sz w:val="28"/>
          <w:szCs w:val="28"/>
        </w:rPr>
        <w:tab/>
        <w:t>в центральной библиотеке проводилась игровая программа «Я</w:t>
      </w:r>
      <w:r w:rsidRPr="00D8470C">
        <w:rPr>
          <w:rFonts w:ascii="Times New Roman" w:hAnsi="Times New Roman" w:cs="Times New Roman"/>
          <w:sz w:val="28"/>
          <w:szCs w:val="28"/>
        </w:rPr>
        <w:t>б</w:t>
      </w:r>
      <w:r w:rsidRPr="00D8470C">
        <w:rPr>
          <w:rFonts w:ascii="Times New Roman" w:hAnsi="Times New Roman" w:cs="Times New Roman"/>
          <w:sz w:val="28"/>
          <w:szCs w:val="28"/>
        </w:rPr>
        <w:t>лочный Спас» для ребят летней детской площадки оздоровительного центра «Юность», в рамках которой был организован конкурс на знание загадок о фруктах и овощах «Отгадай загадку». Всего в конкурсе участвовало 57 человек.</w:t>
      </w:r>
    </w:p>
    <w:p w:rsidR="00AA5070" w:rsidRDefault="00AA5070" w:rsidP="00AA5070">
      <w:pPr>
        <w:spacing w:after="0" w:line="240" w:lineRule="auto"/>
        <w:ind w:firstLine="709"/>
        <w:jc w:val="both"/>
        <w:rPr>
          <w:rFonts w:ascii="Times New Roman" w:hAnsi="Times New Roman" w:cs="Times New Roman"/>
          <w:sz w:val="28"/>
          <w:szCs w:val="28"/>
        </w:rPr>
      </w:pP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течение года проводились и другие интересные мероприятия экологической тематики.</w:t>
      </w:r>
    </w:p>
    <w:p w:rsidR="00AA5070" w:rsidRPr="009C5B16" w:rsidRDefault="00AA5070" w:rsidP="00AA5070">
      <w:pPr>
        <w:spacing w:after="0" w:line="240" w:lineRule="auto"/>
        <w:ind w:firstLine="709"/>
        <w:jc w:val="both"/>
        <w:rPr>
          <w:rFonts w:ascii="Times New Roman" w:hAnsi="Times New Roman" w:cs="Times New Roman"/>
          <w:sz w:val="28"/>
          <w:szCs w:val="28"/>
        </w:rPr>
      </w:pPr>
      <w:r w:rsidRPr="009C5B16">
        <w:rPr>
          <w:rFonts w:ascii="Times New Roman" w:hAnsi="Times New Roman" w:cs="Times New Roman"/>
          <w:sz w:val="28"/>
          <w:szCs w:val="28"/>
        </w:rPr>
        <w:t>В марте 2017 году в центральной межпоселенческой библиотеке был организ</w:t>
      </w:r>
      <w:r w:rsidRPr="009C5B16">
        <w:rPr>
          <w:rFonts w:ascii="Times New Roman" w:hAnsi="Times New Roman" w:cs="Times New Roman"/>
          <w:sz w:val="28"/>
          <w:szCs w:val="28"/>
        </w:rPr>
        <w:t>о</w:t>
      </w:r>
      <w:r w:rsidRPr="009C5B16">
        <w:rPr>
          <w:rFonts w:ascii="Times New Roman" w:hAnsi="Times New Roman" w:cs="Times New Roman"/>
          <w:sz w:val="28"/>
          <w:szCs w:val="28"/>
        </w:rPr>
        <w:t xml:space="preserve">ван и успешно проведен районный литературно-художественный конкурс «Сохраним природу – сбережем мир». Целью проведения конкурса является формирование у подрастающего поколения экологической культуры, ответственного отношения к окружающей среде. Всего приняли участие 110 человек в возрасте от 7 до 18 лет из г.Горнозаводска, п.Кусье-Александровский, п.Пашия, п. Теплая Гора. На конкурс были представлены работы в трех номинациях: «Лучшая открытка «Заповеднику «Басеги» - 35 лет», «Лучшая презентация «Как человек охраняет природу», «Лучшая сказка «Новая жизнь планеты Земля». По результатам конкурса оформлена выставка открыток и готовится к выпуску сборник сказок участников. На торжественном награждении победителям конкурса были вручены дипломы и памятные призы, все участники награждены сертификатами.  </w:t>
      </w:r>
    </w:p>
    <w:p w:rsidR="00AA5070" w:rsidRPr="009C5B16" w:rsidRDefault="00AA5070" w:rsidP="00AA5070">
      <w:pPr>
        <w:spacing w:after="0" w:line="240" w:lineRule="auto"/>
        <w:ind w:firstLine="709"/>
        <w:jc w:val="both"/>
        <w:rPr>
          <w:rFonts w:ascii="Times New Roman" w:hAnsi="Times New Roman" w:cs="Times New Roman"/>
          <w:sz w:val="28"/>
          <w:szCs w:val="28"/>
        </w:rPr>
      </w:pPr>
      <w:r w:rsidRPr="009C5B16">
        <w:rPr>
          <w:rFonts w:ascii="Times New Roman" w:hAnsi="Times New Roman" w:cs="Times New Roman"/>
          <w:sz w:val="28"/>
          <w:szCs w:val="28"/>
        </w:rPr>
        <w:t>К Всемирному Дню птиц подготовлена и проведена экологическая игра «Пт</w:t>
      </w:r>
      <w:r w:rsidRPr="009C5B16">
        <w:rPr>
          <w:rFonts w:ascii="Times New Roman" w:hAnsi="Times New Roman" w:cs="Times New Roman"/>
          <w:sz w:val="28"/>
          <w:szCs w:val="28"/>
        </w:rPr>
        <w:t>и</w:t>
      </w:r>
      <w:r w:rsidRPr="009C5B16">
        <w:rPr>
          <w:rFonts w:ascii="Times New Roman" w:hAnsi="Times New Roman" w:cs="Times New Roman"/>
          <w:sz w:val="28"/>
          <w:szCs w:val="28"/>
        </w:rPr>
        <w:t>цы – вестники весны».  Мероприятие посетили пять групп детей дошкольных обр</w:t>
      </w:r>
      <w:r w:rsidRPr="009C5B16">
        <w:rPr>
          <w:rFonts w:ascii="Times New Roman" w:hAnsi="Times New Roman" w:cs="Times New Roman"/>
          <w:sz w:val="28"/>
          <w:szCs w:val="28"/>
        </w:rPr>
        <w:t>а</w:t>
      </w:r>
      <w:r w:rsidRPr="009C5B16">
        <w:rPr>
          <w:rFonts w:ascii="Times New Roman" w:hAnsi="Times New Roman" w:cs="Times New Roman"/>
          <w:sz w:val="28"/>
          <w:szCs w:val="28"/>
        </w:rPr>
        <w:t>зовательных учреждений города. Ребята по загадкам и ребусам отгадывали переле</w:t>
      </w:r>
      <w:r w:rsidRPr="009C5B16">
        <w:rPr>
          <w:rFonts w:ascii="Times New Roman" w:hAnsi="Times New Roman" w:cs="Times New Roman"/>
          <w:sz w:val="28"/>
          <w:szCs w:val="28"/>
        </w:rPr>
        <w:t>т</w:t>
      </w:r>
      <w:r w:rsidRPr="009C5B16">
        <w:rPr>
          <w:rFonts w:ascii="Times New Roman" w:hAnsi="Times New Roman" w:cs="Times New Roman"/>
          <w:sz w:val="28"/>
          <w:szCs w:val="28"/>
        </w:rPr>
        <w:t>ных птиц и коротко знакомились с интересными фактами из их жизни. Также выпо</w:t>
      </w:r>
      <w:r w:rsidRPr="009C5B16">
        <w:rPr>
          <w:rFonts w:ascii="Times New Roman" w:hAnsi="Times New Roman" w:cs="Times New Roman"/>
          <w:sz w:val="28"/>
          <w:szCs w:val="28"/>
        </w:rPr>
        <w:t>л</w:t>
      </w:r>
      <w:r w:rsidRPr="009C5B16">
        <w:rPr>
          <w:rFonts w:ascii="Times New Roman" w:hAnsi="Times New Roman" w:cs="Times New Roman"/>
          <w:sz w:val="28"/>
          <w:szCs w:val="28"/>
        </w:rPr>
        <w:t xml:space="preserve">няли задания: по аудиозаписям отгадывали голоса птиц, из частей собирали целую картинку.  </w:t>
      </w:r>
    </w:p>
    <w:p w:rsidR="00AA5070" w:rsidRPr="009C5B16" w:rsidRDefault="00AA5070" w:rsidP="00AA5070">
      <w:pPr>
        <w:spacing w:after="0" w:line="240" w:lineRule="auto"/>
        <w:ind w:firstLine="709"/>
        <w:jc w:val="both"/>
        <w:rPr>
          <w:rFonts w:ascii="Times New Roman" w:hAnsi="Times New Roman" w:cs="Times New Roman"/>
          <w:sz w:val="28"/>
          <w:szCs w:val="28"/>
        </w:rPr>
      </w:pPr>
      <w:r w:rsidRPr="009C5B16">
        <w:rPr>
          <w:rFonts w:ascii="Times New Roman" w:hAnsi="Times New Roman" w:cs="Times New Roman"/>
          <w:sz w:val="28"/>
          <w:szCs w:val="28"/>
        </w:rPr>
        <w:t>В течение лета активно проводилась работа с летними детскими площадками города. За летние детские каникулы проведено всего 21 мероприятие, из них по эк</w:t>
      </w:r>
      <w:r w:rsidRPr="009C5B16">
        <w:rPr>
          <w:rFonts w:ascii="Times New Roman" w:hAnsi="Times New Roman" w:cs="Times New Roman"/>
          <w:sz w:val="28"/>
          <w:szCs w:val="28"/>
        </w:rPr>
        <w:t>о</w:t>
      </w:r>
      <w:r w:rsidRPr="009C5B16">
        <w:rPr>
          <w:rFonts w:ascii="Times New Roman" w:hAnsi="Times New Roman" w:cs="Times New Roman"/>
          <w:sz w:val="28"/>
          <w:szCs w:val="28"/>
        </w:rPr>
        <w:t>логии – 15. На каждом мероприятии для детей из детских садов и летних детских площадок города мы проводили мастер-классы по изготовлению поделок из бумаги – это разные животные, лодки и пароходики, цветы. Эти и другие задания ребята в</w:t>
      </w:r>
      <w:r w:rsidRPr="009C5B16">
        <w:rPr>
          <w:rFonts w:ascii="Times New Roman" w:hAnsi="Times New Roman" w:cs="Times New Roman"/>
          <w:sz w:val="28"/>
          <w:szCs w:val="28"/>
        </w:rPr>
        <w:t>ы</w:t>
      </w:r>
      <w:r w:rsidRPr="009C5B16">
        <w:rPr>
          <w:rFonts w:ascii="Times New Roman" w:hAnsi="Times New Roman" w:cs="Times New Roman"/>
          <w:sz w:val="28"/>
          <w:szCs w:val="28"/>
        </w:rPr>
        <w:t>полняли с интересом и удовольствием. Вместе с тем выполнение такой работы по</w:t>
      </w:r>
      <w:r w:rsidRPr="009C5B16">
        <w:rPr>
          <w:rFonts w:ascii="Times New Roman" w:hAnsi="Times New Roman" w:cs="Times New Roman"/>
          <w:sz w:val="28"/>
          <w:szCs w:val="28"/>
        </w:rPr>
        <w:t>з</w:t>
      </w:r>
      <w:r w:rsidRPr="009C5B16">
        <w:rPr>
          <w:rFonts w:ascii="Times New Roman" w:hAnsi="Times New Roman" w:cs="Times New Roman"/>
          <w:sz w:val="28"/>
          <w:szCs w:val="28"/>
        </w:rPr>
        <w:t xml:space="preserve">воляет лучше развить у детей моторику, мышление, память, воображение. </w:t>
      </w:r>
    </w:p>
    <w:p w:rsidR="00AA5070" w:rsidRPr="009C5B16" w:rsidRDefault="00AA5070" w:rsidP="00AA5070">
      <w:pPr>
        <w:spacing w:after="0" w:line="240" w:lineRule="auto"/>
        <w:ind w:firstLine="709"/>
        <w:jc w:val="both"/>
        <w:rPr>
          <w:rFonts w:ascii="Times New Roman" w:hAnsi="Times New Roman" w:cs="Times New Roman"/>
          <w:sz w:val="28"/>
          <w:szCs w:val="28"/>
        </w:rPr>
      </w:pPr>
      <w:r w:rsidRPr="009C5B16">
        <w:rPr>
          <w:rFonts w:ascii="Times New Roman" w:hAnsi="Times New Roman" w:cs="Times New Roman"/>
          <w:sz w:val="28"/>
          <w:szCs w:val="28"/>
        </w:rPr>
        <w:t>Например, для школьников была организована и проведена игровая программа «Мы выбираем дружбу». На мероприятии дети старались рассуждать о дружбе, др</w:t>
      </w:r>
      <w:r w:rsidRPr="009C5B16">
        <w:rPr>
          <w:rFonts w:ascii="Times New Roman" w:hAnsi="Times New Roman" w:cs="Times New Roman"/>
          <w:sz w:val="28"/>
          <w:szCs w:val="28"/>
        </w:rPr>
        <w:t>у</w:t>
      </w:r>
      <w:r w:rsidRPr="009C5B16">
        <w:rPr>
          <w:rFonts w:ascii="Times New Roman" w:hAnsi="Times New Roman" w:cs="Times New Roman"/>
          <w:sz w:val="28"/>
          <w:szCs w:val="28"/>
        </w:rPr>
        <w:t>жественных взаимоотношениях. С интересом ребята выполняли задания «Добрые слова», «Собери пословицу о дружбе», «Это я, это я, это все мои друзья», «Качества друга». В завершении вместе с ребятами изготовили экологическое  Дерево Дружбы, на котором записывали слова, относящиеся к дружбе.</w:t>
      </w:r>
    </w:p>
    <w:p w:rsidR="00AA5070" w:rsidRDefault="00AA5070" w:rsidP="00AA5070">
      <w:pPr>
        <w:spacing w:after="0" w:line="240" w:lineRule="auto"/>
        <w:jc w:val="both"/>
        <w:rPr>
          <w:rFonts w:ascii="Times New Roman" w:hAnsi="Times New Roman" w:cs="Times New Roman"/>
          <w:sz w:val="28"/>
          <w:szCs w:val="28"/>
        </w:rPr>
      </w:pPr>
    </w:p>
    <w:p w:rsidR="00AA5070" w:rsidRDefault="00AA5070" w:rsidP="00AA5070">
      <w:pPr>
        <w:spacing w:after="0" w:line="240" w:lineRule="auto"/>
        <w:ind w:firstLine="709"/>
        <w:jc w:val="both"/>
        <w:rPr>
          <w:rFonts w:ascii="Times New Roman" w:hAnsi="Times New Roman" w:cs="Times New Roman"/>
          <w:sz w:val="28"/>
          <w:szCs w:val="28"/>
        </w:rPr>
      </w:pPr>
      <w:r w:rsidRPr="00F20DD7">
        <w:rPr>
          <w:rFonts w:ascii="Times New Roman" w:hAnsi="Times New Roman" w:cs="Times New Roman"/>
          <w:sz w:val="28"/>
          <w:szCs w:val="28"/>
        </w:rPr>
        <w:t>На сайте библиотеки размещ</w:t>
      </w:r>
      <w:r>
        <w:rPr>
          <w:rFonts w:ascii="Times New Roman" w:hAnsi="Times New Roman" w:cs="Times New Roman"/>
          <w:sz w:val="28"/>
          <w:szCs w:val="28"/>
        </w:rPr>
        <w:t xml:space="preserve">ена следующая </w:t>
      </w:r>
      <w:r w:rsidRPr="00F20DD7">
        <w:rPr>
          <w:rFonts w:ascii="Times New Roman" w:hAnsi="Times New Roman" w:cs="Times New Roman"/>
          <w:sz w:val="28"/>
          <w:szCs w:val="28"/>
        </w:rPr>
        <w:t xml:space="preserve">информация </w:t>
      </w:r>
      <w:r>
        <w:rPr>
          <w:rFonts w:ascii="Times New Roman" w:hAnsi="Times New Roman" w:cs="Times New Roman"/>
          <w:sz w:val="28"/>
          <w:szCs w:val="28"/>
        </w:rPr>
        <w:t>экологической тем</w:t>
      </w:r>
      <w:r>
        <w:rPr>
          <w:rFonts w:ascii="Times New Roman" w:hAnsi="Times New Roman" w:cs="Times New Roman"/>
          <w:sz w:val="28"/>
          <w:szCs w:val="28"/>
        </w:rPr>
        <w:t>а</w:t>
      </w:r>
      <w:r>
        <w:rPr>
          <w:rFonts w:ascii="Times New Roman" w:hAnsi="Times New Roman" w:cs="Times New Roman"/>
          <w:sz w:val="28"/>
          <w:szCs w:val="28"/>
        </w:rPr>
        <w:t>тики</w:t>
      </w:r>
      <w:r w:rsidRPr="00F20DD7">
        <w:rPr>
          <w:rFonts w:ascii="Times New Roman" w:hAnsi="Times New Roman" w:cs="Times New Roman"/>
          <w:sz w:val="28"/>
          <w:szCs w:val="28"/>
        </w:rPr>
        <w:t xml:space="preserve">: </w:t>
      </w:r>
      <w:r>
        <w:rPr>
          <w:rFonts w:ascii="Times New Roman" w:hAnsi="Times New Roman" w:cs="Times New Roman"/>
          <w:sz w:val="28"/>
          <w:szCs w:val="28"/>
        </w:rPr>
        <w:t>программы мероприятий, экологические календари, сценарии, сборники, отч</w:t>
      </w:r>
      <w:r>
        <w:rPr>
          <w:rFonts w:ascii="Times New Roman" w:hAnsi="Times New Roman" w:cs="Times New Roman"/>
          <w:sz w:val="28"/>
          <w:szCs w:val="28"/>
        </w:rPr>
        <w:t>е</w:t>
      </w:r>
      <w:r>
        <w:rPr>
          <w:rFonts w:ascii="Times New Roman" w:hAnsi="Times New Roman" w:cs="Times New Roman"/>
          <w:sz w:val="28"/>
          <w:szCs w:val="28"/>
        </w:rPr>
        <w:t>ты и афиши мероприятий.</w:t>
      </w:r>
    </w:p>
    <w:p w:rsidR="00AA5070" w:rsidRPr="00F20DD7"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lastRenderedPageBreak/>
        <w:t>Работа по экологии в библиотеках района различается.</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Библиотеки в своей работе сотрудничали с образовательными учреждениями (средними общеобразовательными школами, детскими садами), домами досуга, кл</w:t>
      </w:r>
      <w:r w:rsidRPr="00961B47">
        <w:rPr>
          <w:rFonts w:ascii="Times New Roman" w:hAnsi="Times New Roman" w:cs="Times New Roman"/>
          <w:sz w:val="28"/>
          <w:szCs w:val="28"/>
        </w:rPr>
        <w:t>у</w:t>
      </w:r>
      <w:r w:rsidRPr="00961B47">
        <w:rPr>
          <w:rFonts w:ascii="Times New Roman" w:hAnsi="Times New Roman" w:cs="Times New Roman"/>
          <w:sz w:val="28"/>
          <w:szCs w:val="28"/>
        </w:rPr>
        <w:t>бами, музеями, советами ветеранов, библиотеками, местными властями.</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 xml:space="preserve">В течение года библиотеки района участвовали в разнообразных мероприятиях, акциях (например, </w:t>
      </w:r>
      <w:r>
        <w:rPr>
          <w:rFonts w:ascii="Times New Roman" w:hAnsi="Times New Roman" w:cs="Times New Roman"/>
          <w:sz w:val="28"/>
          <w:szCs w:val="28"/>
        </w:rPr>
        <w:t>«</w:t>
      </w:r>
      <w:r w:rsidRPr="00961B47">
        <w:rPr>
          <w:rFonts w:ascii="Times New Roman" w:hAnsi="Times New Roman" w:cs="Times New Roman"/>
          <w:sz w:val="28"/>
          <w:szCs w:val="28"/>
        </w:rPr>
        <w:t>Дни защиты от экологической опасности</w:t>
      </w:r>
      <w:r>
        <w:rPr>
          <w:rFonts w:ascii="Times New Roman" w:hAnsi="Times New Roman" w:cs="Times New Roman"/>
          <w:sz w:val="28"/>
          <w:szCs w:val="28"/>
        </w:rPr>
        <w:t>»</w:t>
      </w:r>
      <w:r w:rsidRPr="00961B47">
        <w:rPr>
          <w:rFonts w:ascii="Times New Roman" w:hAnsi="Times New Roman" w:cs="Times New Roman"/>
          <w:sz w:val="28"/>
          <w:szCs w:val="28"/>
        </w:rPr>
        <w:t>, «Марш парков»</w:t>
      </w:r>
      <w:r>
        <w:rPr>
          <w:rFonts w:ascii="Times New Roman" w:hAnsi="Times New Roman" w:cs="Times New Roman"/>
          <w:sz w:val="28"/>
          <w:szCs w:val="28"/>
        </w:rPr>
        <w:t>, «Очистим планету от мусора»</w:t>
      </w:r>
      <w:r w:rsidRPr="00961B47">
        <w:rPr>
          <w:rFonts w:ascii="Times New Roman" w:hAnsi="Times New Roman" w:cs="Times New Roman"/>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Горнозаводская центральная детская библиотека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реализации экологической деятельности специалистами МБУК «ГЦДБ» были реализованы мероприятия в рамках проекта «БУК – ЭКО – мир», разработанн</w:t>
      </w:r>
      <w:r>
        <w:rPr>
          <w:rFonts w:ascii="Times New Roman" w:hAnsi="Times New Roman" w:cs="Times New Roman"/>
          <w:sz w:val="28"/>
          <w:szCs w:val="28"/>
        </w:rPr>
        <w:t>о</w:t>
      </w:r>
      <w:r>
        <w:rPr>
          <w:rFonts w:ascii="Times New Roman" w:hAnsi="Times New Roman" w:cs="Times New Roman"/>
          <w:sz w:val="28"/>
          <w:szCs w:val="28"/>
        </w:rPr>
        <w:t>го специально к Году экологии. В рамках данного проекта были реализованы след</w:t>
      </w:r>
      <w:r>
        <w:rPr>
          <w:rFonts w:ascii="Times New Roman" w:hAnsi="Times New Roman" w:cs="Times New Roman"/>
          <w:sz w:val="28"/>
          <w:szCs w:val="28"/>
        </w:rPr>
        <w:t>у</w:t>
      </w:r>
      <w:r>
        <w:rPr>
          <w:rFonts w:ascii="Times New Roman" w:hAnsi="Times New Roman" w:cs="Times New Roman"/>
          <w:sz w:val="28"/>
          <w:szCs w:val="28"/>
        </w:rPr>
        <w:t xml:space="preserve">ющие мероприятия: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Акция «ЭКО-календарь»;</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Акция «ЭКО-информирование»;</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Акция «ЭКО-мастер-класс».</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в рамках Акции «ЭКО-информирование» была подготовлена пр</w:t>
      </w:r>
      <w:r>
        <w:rPr>
          <w:rFonts w:ascii="Times New Roman" w:hAnsi="Times New Roman" w:cs="Times New Roman"/>
          <w:sz w:val="28"/>
          <w:szCs w:val="28"/>
        </w:rPr>
        <w:t>е</w:t>
      </w:r>
      <w:r>
        <w:rPr>
          <w:rFonts w:ascii="Times New Roman" w:hAnsi="Times New Roman" w:cs="Times New Roman"/>
          <w:sz w:val="28"/>
          <w:szCs w:val="28"/>
        </w:rPr>
        <w:t>зентация по ЭКО-тематике «Мир на ладони» и оформлены тематические папки: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«ЭКО-вестник родного края»;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«Великие достижения человека – на благо ПРИРОДЕ»;</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«Жалобная книга природы»;</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«Животные Пермского края»;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«Насекомые Пермского края».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w:t>
      </w:r>
      <w:r w:rsidRPr="00600456">
        <w:rPr>
          <w:rFonts w:ascii="Times New Roman" w:hAnsi="Times New Roman" w:cs="Times New Roman"/>
          <w:sz w:val="28"/>
          <w:szCs w:val="28"/>
        </w:rPr>
        <w:t>проекта «БУК – ЭКО – мир»</w:t>
      </w:r>
      <w:r>
        <w:rPr>
          <w:rFonts w:ascii="Times New Roman" w:hAnsi="Times New Roman" w:cs="Times New Roman"/>
          <w:sz w:val="28"/>
          <w:szCs w:val="28"/>
        </w:rPr>
        <w:t xml:space="preserve"> были разработаны и распространены буклеты, памятки, листовки экологической тематики. Подготовлено и распростран</w:t>
      </w:r>
      <w:r>
        <w:rPr>
          <w:rFonts w:ascii="Times New Roman" w:hAnsi="Times New Roman" w:cs="Times New Roman"/>
          <w:sz w:val="28"/>
          <w:szCs w:val="28"/>
        </w:rPr>
        <w:t>е</w:t>
      </w:r>
      <w:r>
        <w:rPr>
          <w:rFonts w:ascii="Times New Roman" w:hAnsi="Times New Roman" w:cs="Times New Roman"/>
          <w:sz w:val="28"/>
          <w:szCs w:val="28"/>
        </w:rPr>
        <w:t>но более 100 экземпляров библиографических пособий и библиографических спи</w:t>
      </w:r>
      <w:r>
        <w:rPr>
          <w:rFonts w:ascii="Times New Roman" w:hAnsi="Times New Roman" w:cs="Times New Roman"/>
          <w:sz w:val="28"/>
          <w:szCs w:val="28"/>
        </w:rPr>
        <w:t>с</w:t>
      </w:r>
      <w:r>
        <w:rPr>
          <w:rFonts w:ascii="Times New Roman" w:hAnsi="Times New Roman" w:cs="Times New Roman"/>
          <w:sz w:val="28"/>
          <w:szCs w:val="28"/>
        </w:rPr>
        <w:t>ков, с помощью которых педагоги, родители, подростки и другие читатели смогут узнавать все новости о книжных и журнальных поступлениях экологической темат</w:t>
      </w:r>
      <w:r>
        <w:rPr>
          <w:rFonts w:ascii="Times New Roman" w:hAnsi="Times New Roman" w:cs="Times New Roman"/>
          <w:sz w:val="28"/>
          <w:szCs w:val="28"/>
        </w:rPr>
        <w:t>и</w:t>
      </w:r>
      <w:r>
        <w:rPr>
          <w:rFonts w:ascii="Times New Roman" w:hAnsi="Times New Roman" w:cs="Times New Roman"/>
          <w:sz w:val="28"/>
          <w:szCs w:val="28"/>
        </w:rPr>
        <w:t>ки.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программы летнего чтения </w:t>
      </w:r>
      <w:r w:rsidRPr="00C97B8F">
        <w:rPr>
          <w:rFonts w:ascii="Times New Roman" w:hAnsi="Times New Roman" w:cs="Times New Roman"/>
          <w:sz w:val="28"/>
          <w:szCs w:val="28"/>
        </w:rPr>
        <w:t xml:space="preserve">«БУК – ЭКО – </w:t>
      </w:r>
      <w:r>
        <w:rPr>
          <w:rFonts w:ascii="Times New Roman" w:hAnsi="Times New Roman" w:cs="Times New Roman"/>
          <w:sz w:val="28"/>
          <w:szCs w:val="28"/>
        </w:rPr>
        <w:t>Лето</w:t>
      </w:r>
      <w:r w:rsidRPr="00C97B8F">
        <w:rPr>
          <w:rFonts w:ascii="Times New Roman" w:hAnsi="Times New Roman" w:cs="Times New Roman"/>
          <w:sz w:val="28"/>
          <w:szCs w:val="28"/>
        </w:rPr>
        <w:t>»</w:t>
      </w:r>
      <w:r>
        <w:rPr>
          <w:rFonts w:ascii="Times New Roman" w:hAnsi="Times New Roman" w:cs="Times New Roman"/>
          <w:sz w:val="28"/>
          <w:szCs w:val="28"/>
        </w:rPr>
        <w:t xml:space="preserve"> проводились мер</w:t>
      </w:r>
      <w:r>
        <w:rPr>
          <w:rFonts w:ascii="Times New Roman" w:hAnsi="Times New Roman" w:cs="Times New Roman"/>
          <w:sz w:val="28"/>
          <w:szCs w:val="28"/>
        </w:rPr>
        <w:t>о</w:t>
      </w:r>
      <w:r>
        <w:rPr>
          <w:rFonts w:ascii="Times New Roman" w:hAnsi="Times New Roman" w:cs="Times New Roman"/>
          <w:sz w:val="28"/>
          <w:szCs w:val="28"/>
        </w:rPr>
        <w:t>приятия для неорганизованных детей: творческие мастер-классы. Тематика данных мастер-классов экологическая: животные, цветы, насекомые из бросового материала.</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 xml:space="preserve">Библиотека </w:t>
      </w:r>
      <w:r w:rsidR="00D14A81">
        <w:rPr>
          <w:rFonts w:ascii="Times New Roman" w:hAnsi="Times New Roman" w:cs="Times New Roman"/>
          <w:i/>
          <w:sz w:val="28"/>
          <w:szCs w:val="28"/>
        </w:rPr>
        <w:t xml:space="preserve"> -филиал </w:t>
      </w:r>
      <w:r w:rsidRPr="00355566">
        <w:rPr>
          <w:rFonts w:ascii="Times New Roman" w:hAnsi="Times New Roman" w:cs="Times New Roman"/>
          <w:i/>
          <w:sz w:val="28"/>
          <w:szCs w:val="28"/>
        </w:rPr>
        <w:t>п</w:t>
      </w:r>
      <w:proofErr w:type="gramStart"/>
      <w:r w:rsidRPr="00355566">
        <w:rPr>
          <w:rFonts w:ascii="Times New Roman" w:hAnsi="Times New Roman" w:cs="Times New Roman"/>
          <w:i/>
          <w:sz w:val="28"/>
          <w:szCs w:val="28"/>
        </w:rPr>
        <w:t>.Т</w:t>
      </w:r>
      <w:proofErr w:type="gramEnd"/>
      <w:r w:rsidRPr="00355566">
        <w:rPr>
          <w:rFonts w:ascii="Times New Roman" w:hAnsi="Times New Roman" w:cs="Times New Roman"/>
          <w:i/>
          <w:sz w:val="28"/>
          <w:szCs w:val="28"/>
        </w:rPr>
        <w:t>еплая Гора</w:t>
      </w:r>
    </w:p>
    <w:p w:rsidR="00AA5070" w:rsidRDefault="00AA5070" w:rsidP="00AA5070">
      <w:pPr>
        <w:spacing w:after="0" w:line="240" w:lineRule="auto"/>
        <w:ind w:firstLine="709"/>
        <w:jc w:val="both"/>
        <w:rPr>
          <w:rFonts w:ascii="Times New Roman" w:hAnsi="Times New Roman" w:cs="Times New Roman"/>
          <w:sz w:val="28"/>
          <w:szCs w:val="28"/>
        </w:rPr>
      </w:pPr>
      <w:r w:rsidRPr="00EE6837">
        <w:rPr>
          <w:rFonts w:ascii="Times New Roman" w:hAnsi="Times New Roman" w:cs="Times New Roman"/>
          <w:sz w:val="28"/>
          <w:szCs w:val="28"/>
        </w:rPr>
        <w:t>Тематическая папка «Экология».</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В Год экологии были оформлены такие книжные выставки по экологии, как «В судьбе природы - судьба человека» (80 лет со дня рождения В. Г. Распутина); «Душа дома с зелёными глазами» (1 марта - День кошек); «Человек глазами природы» (Пр</w:t>
      </w:r>
      <w:r w:rsidRPr="00E37036">
        <w:rPr>
          <w:rFonts w:ascii="Times New Roman" w:hAnsi="Times New Roman" w:cs="Times New Roman"/>
          <w:sz w:val="28"/>
          <w:szCs w:val="28"/>
        </w:rPr>
        <w:t>и</w:t>
      </w:r>
      <w:r w:rsidRPr="00E37036">
        <w:rPr>
          <w:rFonts w:ascii="Times New Roman" w:hAnsi="Times New Roman" w:cs="Times New Roman"/>
          <w:sz w:val="28"/>
          <w:szCs w:val="28"/>
        </w:rPr>
        <w:t xml:space="preserve">рода и человек в произведениях писателей и поэтов); </w:t>
      </w:r>
      <w:r w:rsidRPr="00E37036">
        <w:rPr>
          <w:rFonts w:ascii="Times New Roman" w:hAnsi="Times New Roman" w:cs="Times New Roman"/>
          <w:sz w:val="28"/>
          <w:szCs w:val="28"/>
        </w:rPr>
        <w:tab/>
        <w:t>«Созерцание чуда» (З</w:t>
      </w:r>
      <w:r w:rsidRPr="00E37036">
        <w:rPr>
          <w:rFonts w:ascii="Times New Roman" w:hAnsi="Times New Roman" w:cs="Times New Roman"/>
          <w:sz w:val="28"/>
          <w:szCs w:val="28"/>
        </w:rPr>
        <w:t>а</w:t>
      </w:r>
      <w:r w:rsidRPr="00E37036">
        <w:rPr>
          <w:rFonts w:ascii="Times New Roman" w:hAnsi="Times New Roman" w:cs="Times New Roman"/>
          <w:sz w:val="28"/>
          <w:szCs w:val="28"/>
        </w:rPr>
        <w:t>гадки и тайны природы)</w:t>
      </w:r>
      <w:r>
        <w:rPr>
          <w:rFonts w:ascii="Times New Roman" w:hAnsi="Times New Roman" w:cs="Times New Roman"/>
          <w:sz w:val="28"/>
          <w:szCs w:val="28"/>
        </w:rPr>
        <w:t>.</w:t>
      </w:r>
      <w:r w:rsidRPr="00E37036">
        <w:rPr>
          <w:rFonts w:ascii="Times New Roman" w:hAnsi="Times New Roman" w:cs="Times New Roman"/>
          <w:sz w:val="28"/>
          <w:szCs w:val="28"/>
        </w:rPr>
        <w:t xml:space="preserve">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Культурно-массовые мероприятия организовывались и для детей, и для взро</w:t>
      </w:r>
      <w:r w:rsidRPr="00E37036">
        <w:rPr>
          <w:rFonts w:ascii="Times New Roman" w:hAnsi="Times New Roman" w:cs="Times New Roman"/>
          <w:sz w:val="28"/>
          <w:szCs w:val="28"/>
        </w:rPr>
        <w:t>с</w:t>
      </w:r>
      <w:r w:rsidRPr="00E37036">
        <w:rPr>
          <w:rFonts w:ascii="Times New Roman" w:hAnsi="Times New Roman" w:cs="Times New Roman"/>
          <w:sz w:val="28"/>
          <w:szCs w:val="28"/>
        </w:rPr>
        <w:t>лых.</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Например, для людей старшего поколения был организован и проведен День экологических знаний. Участники встречи познакомились с подборкой интересных фактов из периодики и Интернет-блогов, приняли участие в конкурсах и викторинах.</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lastRenderedPageBreak/>
        <w:t>Прошла  встреча «Читающей компании» «Человек глазами природы». Была приготовлена презентация о читателях-юбилярах 2017 г., которые пишут о природе. Участники приняли участие в дискуссии о взаимоотношениях человека с природой, отвечали на вопросы викторины  «Подсказано природой».</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В рамках познавательной программы «Заповедные острова Басеги»  гости би</w:t>
      </w:r>
      <w:r w:rsidRPr="00E37036">
        <w:rPr>
          <w:rFonts w:ascii="Times New Roman" w:hAnsi="Times New Roman" w:cs="Times New Roman"/>
          <w:sz w:val="28"/>
          <w:szCs w:val="28"/>
        </w:rPr>
        <w:t>б</w:t>
      </w:r>
      <w:r w:rsidRPr="00E37036">
        <w:rPr>
          <w:rFonts w:ascii="Times New Roman" w:hAnsi="Times New Roman" w:cs="Times New Roman"/>
          <w:sz w:val="28"/>
          <w:szCs w:val="28"/>
        </w:rPr>
        <w:t>лиотеки узнали интересные факты о заповедниках России. Посмотрели фильм о з</w:t>
      </w:r>
      <w:r w:rsidRPr="00E37036">
        <w:rPr>
          <w:rFonts w:ascii="Times New Roman" w:hAnsi="Times New Roman" w:cs="Times New Roman"/>
          <w:sz w:val="28"/>
          <w:szCs w:val="28"/>
        </w:rPr>
        <w:t>а</w:t>
      </w:r>
      <w:r w:rsidRPr="00E37036">
        <w:rPr>
          <w:rFonts w:ascii="Times New Roman" w:hAnsi="Times New Roman" w:cs="Times New Roman"/>
          <w:sz w:val="28"/>
          <w:szCs w:val="28"/>
        </w:rPr>
        <w:t>поведнике Басеги. Приняли участие в интеллектуальной командной игре «Рыбы, птицы, животные и растения Пермского края от «А» до «Я».</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Ещё одна встреча объединила любителей книги «Читающая компания» под названием «Эко-квест  по Красной книге». Участники познакомились с историей с</w:t>
      </w:r>
      <w:r w:rsidRPr="00E37036">
        <w:rPr>
          <w:rFonts w:ascii="Times New Roman" w:hAnsi="Times New Roman" w:cs="Times New Roman"/>
          <w:sz w:val="28"/>
          <w:szCs w:val="28"/>
        </w:rPr>
        <w:t>о</w:t>
      </w:r>
      <w:r w:rsidRPr="00E37036">
        <w:rPr>
          <w:rFonts w:ascii="Times New Roman" w:hAnsi="Times New Roman" w:cs="Times New Roman"/>
          <w:sz w:val="28"/>
          <w:szCs w:val="28"/>
        </w:rPr>
        <w:t>здания  Красной книги, посмотрели презентацию «По страницам Красной книги». Получили интересную информацию о Красной книге Пермского края, где узнали о  редких и исчезающих животных и растениях Пермского края. Участники встречи представляли различные страницы Красной книги, отвечали на вопросы разного цв</w:t>
      </w:r>
      <w:r w:rsidRPr="00E37036">
        <w:rPr>
          <w:rFonts w:ascii="Times New Roman" w:hAnsi="Times New Roman" w:cs="Times New Roman"/>
          <w:sz w:val="28"/>
          <w:szCs w:val="28"/>
        </w:rPr>
        <w:t>е</w:t>
      </w:r>
      <w:r w:rsidRPr="00E37036">
        <w:rPr>
          <w:rFonts w:ascii="Times New Roman" w:hAnsi="Times New Roman" w:cs="Times New Roman"/>
          <w:sz w:val="28"/>
          <w:szCs w:val="28"/>
        </w:rPr>
        <w:t>та- (цвета страниц Красной книги), отвечали на вопросы слайдовой викторины.</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Для детей в течение Года экологии проводились разнообразные игровые и ко</w:t>
      </w:r>
      <w:r w:rsidRPr="00E37036">
        <w:rPr>
          <w:rFonts w:ascii="Times New Roman" w:hAnsi="Times New Roman" w:cs="Times New Roman"/>
          <w:sz w:val="28"/>
          <w:szCs w:val="28"/>
        </w:rPr>
        <w:t>н</w:t>
      </w:r>
      <w:r w:rsidRPr="00E37036">
        <w:rPr>
          <w:rFonts w:ascii="Times New Roman" w:hAnsi="Times New Roman" w:cs="Times New Roman"/>
          <w:sz w:val="28"/>
          <w:szCs w:val="28"/>
        </w:rPr>
        <w:t xml:space="preserve">курсные программы.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Конкурсно-игровая программа, посвящённая дню туризма «Мы идём в поход». Дети преодолевали различные «препятствия» на пути туриста: расчищали «родник» от листьев и составляли название своей команды. За каждое правильно выполненное задание команды получали карточки с соответствующим числом километров. Отг</w:t>
      </w:r>
      <w:r w:rsidRPr="00E37036">
        <w:rPr>
          <w:rFonts w:ascii="Times New Roman" w:hAnsi="Times New Roman" w:cs="Times New Roman"/>
          <w:sz w:val="28"/>
          <w:szCs w:val="28"/>
        </w:rPr>
        <w:t>а</w:t>
      </w:r>
      <w:r w:rsidRPr="00E37036">
        <w:rPr>
          <w:rFonts w:ascii="Times New Roman" w:hAnsi="Times New Roman" w:cs="Times New Roman"/>
          <w:sz w:val="28"/>
          <w:szCs w:val="28"/>
        </w:rPr>
        <w:t>дывали загадки на тему «Нужные вещи в походе», приняли участие в конкурсе «Ле</w:t>
      </w:r>
      <w:r w:rsidRPr="00E37036">
        <w:rPr>
          <w:rFonts w:ascii="Times New Roman" w:hAnsi="Times New Roman" w:cs="Times New Roman"/>
          <w:sz w:val="28"/>
          <w:szCs w:val="28"/>
        </w:rPr>
        <w:t>с</w:t>
      </w:r>
      <w:r w:rsidRPr="00E37036">
        <w:rPr>
          <w:rFonts w:ascii="Times New Roman" w:hAnsi="Times New Roman" w:cs="Times New Roman"/>
          <w:sz w:val="28"/>
          <w:szCs w:val="28"/>
        </w:rPr>
        <w:t>ная кухня», решали экологические задачки, состязались в знании народных примет, вспомнили правила поведения на природе.</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Была проведена игровая информационная программа «В мире птиц», посв</w:t>
      </w:r>
      <w:r w:rsidRPr="00E37036">
        <w:rPr>
          <w:rFonts w:ascii="Times New Roman" w:hAnsi="Times New Roman" w:cs="Times New Roman"/>
          <w:sz w:val="28"/>
          <w:szCs w:val="28"/>
        </w:rPr>
        <w:t>я</w:t>
      </w:r>
      <w:r w:rsidRPr="00E37036">
        <w:rPr>
          <w:rFonts w:ascii="Times New Roman" w:hAnsi="Times New Roman" w:cs="Times New Roman"/>
          <w:sz w:val="28"/>
          <w:szCs w:val="28"/>
        </w:rPr>
        <w:t>щённая Дню Птиц. Дети узнали о чёрном аисте - птице года, много интересных фа</w:t>
      </w:r>
      <w:r w:rsidRPr="00E37036">
        <w:rPr>
          <w:rFonts w:ascii="Times New Roman" w:hAnsi="Times New Roman" w:cs="Times New Roman"/>
          <w:sz w:val="28"/>
          <w:szCs w:val="28"/>
        </w:rPr>
        <w:t>к</w:t>
      </w:r>
      <w:r w:rsidRPr="00E37036">
        <w:rPr>
          <w:rFonts w:ascii="Times New Roman" w:hAnsi="Times New Roman" w:cs="Times New Roman"/>
          <w:sz w:val="28"/>
          <w:szCs w:val="28"/>
        </w:rPr>
        <w:t xml:space="preserve">тов об этом дне экологического календаря. Приняли участие в конкурсах на знание птиц, так конкурс «Загадочный» состоял из загадок о птицах. В конкурсе «Птица счастья завтрашнего дня» дети создавали коллективный рисунок птицы - символа 2017 года-Петуха. В конкурсе «Весенний ветер» нужно было быстро составить название птиц из перепутанных букв. </w:t>
      </w:r>
    </w:p>
    <w:p w:rsidR="00AA5070" w:rsidRPr="00EE6837"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«Уютное гнёздышко» - так назывался конкурс на создание из пазлов скворе</w:t>
      </w:r>
      <w:r w:rsidRPr="00E37036">
        <w:rPr>
          <w:rFonts w:ascii="Times New Roman" w:hAnsi="Times New Roman" w:cs="Times New Roman"/>
          <w:sz w:val="28"/>
          <w:szCs w:val="28"/>
        </w:rPr>
        <w:t>ч</w:t>
      </w:r>
      <w:r w:rsidRPr="00E37036">
        <w:rPr>
          <w:rFonts w:ascii="Times New Roman" w:hAnsi="Times New Roman" w:cs="Times New Roman"/>
          <w:sz w:val="28"/>
          <w:szCs w:val="28"/>
        </w:rPr>
        <w:t>ника. В артистическом конкурсе «Птица с характером» участники изображали по описанию внешности и повадок птиц с помощью пантомимы.                                                                   В заключении вспомнили и собрали пословицы о птицах «Птичьи премудрости».</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МБУК «</w:t>
      </w:r>
      <w:r w:rsidR="00AA5070" w:rsidRPr="00355566">
        <w:rPr>
          <w:rFonts w:ascii="Times New Roman" w:hAnsi="Times New Roman" w:cs="Times New Roman"/>
          <w:i/>
          <w:sz w:val="28"/>
          <w:szCs w:val="28"/>
        </w:rPr>
        <w:t>Кусье-Александровск</w:t>
      </w:r>
      <w:r>
        <w:rPr>
          <w:rFonts w:ascii="Times New Roman" w:hAnsi="Times New Roman" w:cs="Times New Roman"/>
          <w:i/>
          <w:sz w:val="28"/>
          <w:szCs w:val="28"/>
        </w:rPr>
        <w:t>ая библиотека»</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Тематическая папка «Экологический вестник Горнозаводского района».</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2017 год объявлен в России Годом экологии, к этой дате в библиотеке была о</w:t>
      </w:r>
      <w:r w:rsidRPr="00E37036">
        <w:rPr>
          <w:rFonts w:ascii="Times New Roman" w:hAnsi="Times New Roman" w:cs="Times New Roman"/>
          <w:sz w:val="28"/>
          <w:szCs w:val="28"/>
        </w:rPr>
        <w:t>р</w:t>
      </w:r>
      <w:r w:rsidRPr="00E37036">
        <w:rPr>
          <w:rFonts w:ascii="Times New Roman" w:hAnsi="Times New Roman" w:cs="Times New Roman"/>
          <w:sz w:val="28"/>
          <w:szCs w:val="28"/>
        </w:rPr>
        <w:t>ганизована книжная выставка «Я с книгой открываю мир природы». Также в библи</w:t>
      </w:r>
      <w:r w:rsidRPr="00E37036">
        <w:rPr>
          <w:rFonts w:ascii="Times New Roman" w:hAnsi="Times New Roman" w:cs="Times New Roman"/>
          <w:sz w:val="28"/>
          <w:szCs w:val="28"/>
        </w:rPr>
        <w:t>о</w:t>
      </w:r>
      <w:r w:rsidRPr="00E37036">
        <w:rPr>
          <w:rFonts w:ascii="Times New Roman" w:hAnsi="Times New Roman" w:cs="Times New Roman"/>
          <w:sz w:val="28"/>
          <w:szCs w:val="28"/>
        </w:rPr>
        <w:t xml:space="preserve">теке прошёл цикл мероприятий, посвящённых этой теме:  </w:t>
      </w:r>
    </w:p>
    <w:p w:rsidR="00AA5070"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В январе в библиотеке прошла игра-викторина «Что ты знаешь о животных». Дошкольники (20 чел.) и клиенты ПНИ (26 чел.) совершили воображаемое путеш</w:t>
      </w:r>
      <w:r w:rsidRPr="00E37036">
        <w:rPr>
          <w:rFonts w:ascii="Times New Roman" w:hAnsi="Times New Roman" w:cs="Times New Roman"/>
          <w:sz w:val="28"/>
          <w:szCs w:val="28"/>
        </w:rPr>
        <w:t>е</w:t>
      </w:r>
      <w:r w:rsidRPr="00E37036">
        <w:rPr>
          <w:rFonts w:ascii="Times New Roman" w:hAnsi="Times New Roman" w:cs="Times New Roman"/>
          <w:sz w:val="28"/>
          <w:szCs w:val="28"/>
        </w:rPr>
        <w:t>ствие в лес, вспоминая его лесных обитателей. Ребята и инвалиды отгадывали зага</w:t>
      </w:r>
      <w:r w:rsidRPr="00E37036">
        <w:rPr>
          <w:rFonts w:ascii="Times New Roman" w:hAnsi="Times New Roman" w:cs="Times New Roman"/>
          <w:sz w:val="28"/>
          <w:szCs w:val="28"/>
        </w:rPr>
        <w:t>д</w:t>
      </w:r>
      <w:r w:rsidRPr="00E37036">
        <w:rPr>
          <w:rFonts w:ascii="Times New Roman" w:hAnsi="Times New Roman" w:cs="Times New Roman"/>
          <w:sz w:val="28"/>
          <w:szCs w:val="28"/>
        </w:rPr>
        <w:t>ки и называли животных по описанию,  изображали повадки животного, говорили о среде обитания зверей, вспоминали правила поведения в лесу. В заключение мер</w:t>
      </w:r>
      <w:r w:rsidRPr="00E37036">
        <w:rPr>
          <w:rFonts w:ascii="Times New Roman" w:hAnsi="Times New Roman" w:cs="Times New Roman"/>
          <w:sz w:val="28"/>
          <w:szCs w:val="28"/>
        </w:rPr>
        <w:t>о</w:t>
      </w:r>
      <w:r w:rsidRPr="00E37036">
        <w:rPr>
          <w:rFonts w:ascii="Times New Roman" w:hAnsi="Times New Roman" w:cs="Times New Roman"/>
          <w:sz w:val="28"/>
          <w:szCs w:val="28"/>
        </w:rPr>
        <w:lastRenderedPageBreak/>
        <w:t>приятия  были подведены итоги  и объявлены победители, которые получили н</w:t>
      </w:r>
      <w:r w:rsidRPr="00E37036">
        <w:rPr>
          <w:rFonts w:ascii="Times New Roman" w:hAnsi="Times New Roman" w:cs="Times New Roman"/>
          <w:sz w:val="28"/>
          <w:szCs w:val="28"/>
        </w:rPr>
        <w:t>е</w:t>
      </w:r>
      <w:r w:rsidRPr="00E37036">
        <w:rPr>
          <w:rFonts w:ascii="Times New Roman" w:hAnsi="Times New Roman" w:cs="Times New Roman"/>
          <w:sz w:val="28"/>
          <w:szCs w:val="28"/>
        </w:rPr>
        <w:t xml:space="preserve">большие призы.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Мероприятие «Волшебное звероведение» прошло в библиотеке в январе.</w:t>
      </w:r>
      <w:r>
        <w:rPr>
          <w:rFonts w:ascii="Times New Roman" w:hAnsi="Times New Roman" w:cs="Times New Roman"/>
          <w:sz w:val="28"/>
          <w:szCs w:val="28"/>
        </w:rPr>
        <w:t xml:space="preserve"> </w:t>
      </w:r>
      <w:r w:rsidRPr="00E37036">
        <w:rPr>
          <w:rFonts w:ascii="Times New Roman" w:hAnsi="Times New Roman" w:cs="Times New Roman"/>
          <w:sz w:val="28"/>
          <w:szCs w:val="28"/>
        </w:rPr>
        <w:t>Жил-был  Художник. Однажды  он решил нарисовать лес. А что такое лес? - он забыл. И в этом ему помогли разобраться школьники 3 и 4 классов (38 чел.), пришедшие на м</w:t>
      </w:r>
      <w:r w:rsidRPr="00E37036">
        <w:rPr>
          <w:rFonts w:ascii="Times New Roman" w:hAnsi="Times New Roman" w:cs="Times New Roman"/>
          <w:sz w:val="28"/>
          <w:szCs w:val="28"/>
        </w:rPr>
        <w:t>е</w:t>
      </w:r>
      <w:r w:rsidRPr="00E37036">
        <w:rPr>
          <w:rFonts w:ascii="Times New Roman" w:hAnsi="Times New Roman" w:cs="Times New Roman"/>
          <w:sz w:val="28"/>
          <w:szCs w:val="28"/>
        </w:rPr>
        <w:t>роприятие по экологии. Пройдя немало трудностей и преград, им предстоял не лё</w:t>
      </w:r>
      <w:r w:rsidRPr="00E37036">
        <w:rPr>
          <w:rFonts w:ascii="Times New Roman" w:hAnsi="Times New Roman" w:cs="Times New Roman"/>
          <w:sz w:val="28"/>
          <w:szCs w:val="28"/>
        </w:rPr>
        <w:t>г</w:t>
      </w:r>
      <w:r w:rsidRPr="00E37036">
        <w:rPr>
          <w:rFonts w:ascii="Times New Roman" w:hAnsi="Times New Roman" w:cs="Times New Roman"/>
          <w:sz w:val="28"/>
          <w:szCs w:val="28"/>
        </w:rPr>
        <w:t>кий путь в достижении своей цели. Вместе с Наталией Валерьевной,  они ответили на самые сложные вопросы из жизни растений  и животных, пройдя не один тур.  Спр</w:t>
      </w:r>
      <w:r w:rsidRPr="00E37036">
        <w:rPr>
          <w:rFonts w:ascii="Times New Roman" w:hAnsi="Times New Roman" w:cs="Times New Roman"/>
          <w:sz w:val="28"/>
          <w:szCs w:val="28"/>
        </w:rPr>
        <w:t>а</w:t>
      </w:r>
      <w:r w:rsidRPr="00E37036">
        <w:rPr>
          <w:rFonts w:ascii="Times New Roman" w:hAnsi="Times New Roman" w:cs="Times New Roman"/>
          <w:sz w:val="28"/>
          <w:szCs w:val="28"/>
        </w:rPr>
        <w:t>вившись со всеми заданиями, ребята помогли Художнику завершить его картину. И она получилась настоящей, потому что в ней было все: и деревья, и травы, и грибы, и цветы, и животные. Это - лес!</w:t>
      </w:r>
      <w:r>
        <w:rPr>
          <w:rFonts w:ascii="Times New Roman" w:hAnsi="Times New Roman" w:cs="Times New Roman"/>
          <w:sz w:val="28"/>
          <w:szCs w:val="28"/>
        </w:rPr>
        <w:t xml:space="preserve">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На экологическом  часе «Они просят защиты» учащиеся  8 класса узнали об о</w:t>
      </w:r>
      <w:r w:rsidRPr="00E37036">
        <w:rPr>
          <w:rFonts w:ascii="Times New Roman" w:hAnsi="Times New Roman" w:cs="Times New Roman"/>
          <w:sz w:val="28"/>
          <w:szCs w:val="28"/>
        </w:rPr>
        <w:t>с</w:t>
      </w:r>
      <w:r w:rsidRPr="00E37036">
        <w:rPr>
          <w:rFonts w:ascii="Times New Roman" w:hAnsi="Times New Roman" w:cs="Times New Roman"/>
          <w:sz w:val="28"/>
          <w:szCs w:val="28"/>
        </w:rPr>
        <w:t>новных экологических понятиях и о влиянии человека на природу.  Ребята познак</w:t>
      </w:r>
      <w:r w:rsidRPr="00E37036">
        <w:rPr>
          <w:rFonts w:ascii="Times New Roman" w:hAnsi="Times New Roman" w:cs="Times New Roman"/>
          <w:sz w:val="28"/>
          <w:szCs w:val="28"/>
        </w:rPr>
        <w:t>о</w:t>
      </w:r>
      <w:r w:rsidRPr="00E37036">
        <w:rPr>
          <w:rFonts w:ascii="Times New Roman" w:hAnsi="Times New Roman" w:cs="Times New Roman"/>
          <w:sz w:val="28"/>
          <w:szCs w:val="28"/>
        </w:rPr>
        <w:t>мились с историей создания  Красной книги, услышали о редких  и исчезающих в</w:t>
      </w:r>
      <w:r w:rsidRPr="00E37036">
        <w:rPr>
          <w:rFonts w:ascii="Times New Roman" w:hAnsi="Times New Roman" w:cs="Times New Roman"/>
          <w:sz w:val="28"/>
          <w:szCs w:val="28"/>
        </w:rPr>
        <w:t>и</w:t>
      </w:r>
      <w:r w:rsidRPr="00E37036">
        <w:rPr>
          <w:rFonts w:ascii="Times New Roman" w:hAnsi="Times New Roman" w:cs="Times New Roman"/>
          <w:sz w:val="28"/>
          <w:szCs w:val="28"/>
        </w:rPr>
        <w:t>дах животных и растений нашего края. Вместе с ведущей Машкиной С.Г. подростки говорили о необходимости охраны животного и растительного мира, о бережном  и неравнодушном отношении к природе. Школьники  с успехом справились с виктор</w:t>
      </w:r>
      <w:r w:rsidRPr="00E37036">
        <w:rPr>
          <w:rFonts w:ascii="Times New Roman" w:hAnsi="Times New Roman" w:cs="Times New Roman"/>
          <w:sz w:val="28"/>
          <w:szCs w:val="28"/>
        </w:rPr>
        <w:t>и</w:t>
      </w:r>
      <w:r w:rsidRPr="00E37036">
        <w:rPr>
          <w:rFonts w:ascii="Times New Roman" w:hAnsi="Times New Roman" w:cs="Times New Roman"/>
          <w:sz w:val="28"/>
          <w:szCs w:val="28"/>
        </w:rPr>
        <w:t>ной «Бесценный дар природы», а, главное, поняли, как важно знать и сохранять б</w:t>
      </w:r>
      <w:r w:rsidRPr="00E37036">
        <w:rPr>
          <w:rFonts w:ascii="Times New Roman" w:hAnsi="Times New Roman" w:cs="Times New Roman"/>
          <w:sz w:val="28"/>
          <w:szCs w:val="28"/>
        </w:rPr>
        <w:t>о</w:t>
      </w:r>
      <w:r w:rsidRPr="00E37036">
        <w:rPr>
          <w:rFonts w:ascii="Times New Roman" w:hAnsi="Times New Roman" w:cs="Times New Roman"/>
          <w:sz w:val="28"/>
          <w:szCs w:val="28"/>
        </w:rPr>
        <w:t>гатство родной природы.</w:t>
      </w:r>
    </w:p>
    <w:p w:rsidR="00AA5070" w:rsidRPr="00961B47"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Работники библиотеки совместно с работниками администрации, Дома Досуга, ЖКХ приняли активное участие в акции «Чистый  берег». Совместными усилиями была очищена и прибрана от бытового мусора территория берега вокруг висячего моста реки Койва и кусьинского водопада.</w:t>
      </w:r>
    </w:p>
    <w:p w:rsidR="00AA5070" w:rsidRPr="00E579E6" w:rsidRDefault="00AA5070" w:rsidP="00AA5070">
      <w:pPr>
        <w:spacing w:after="0" w:line="240" w:lineRule="auto"/>
        <w:ind w:firstLine="709"/>
        <w:jc w:val="both"/>
        <w:rPr>
          <w:rFonts w:ascii="Times New Roman" w:hAnsi="Times New Roman" w:cs="Times New Roman"/>
          <w:sz w:val="28"/>
          <w:szCs w:val="28"/>
        </w:rPr>
      </w:pP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Библиотека – филиал «</w:t>
      </w:r>
      <w:r w:rsidR="00AA5070" w:rsidRPr="00355566">
        <w:rPr>
          <w:rFonts w:ascii="Times New Roman" w:hAnsi="Times New Roman" w:cs="Times New Roman"/>
          <w:i/>
          <w:sz w:val="28"/>
          <w:szCs w:val="28"/>
        </w:rPr>
        <w:t>Пашийская детская библиотека</w:t>
      </w:r>
      <w:r>
        <w:rPr>
          <w:rFonts w:ascii="Times New Roman" w:hAnsi="Times New Roman" w:cs="Times New Roman"/>
          <w:i/>
          <w:sz w:val="28"/>
          <w:szCs w:val="28"/>
        </w:rPr>
        <w:t>»</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Тематическая папка «Заповедник «Басеги».</w:t>
      </w:r>
    </w:p>
    <w:p w:rsidR="00AA5070" w:rsidRPr="00E37036"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Мероприятия для детей </w:t>
      </w:r>
      <w:r w:rsidRPr="00E37036">
        <w:rPr>
          <w:rFonts w:ascii="Times New Roman" w:hAnsi="Times New Roman" w:cs="Times New Roman"/>
          <w:sz w:val="28"/>
          <w:szCs w:val="28"/>
        </w:rPr>
        <w:t xml:space="preserve">проходят </w:t>
      </w:r>
      <w:r>
        <w:rPr>
          <w:rFonts w:ascii="Times New Roman" w:hAnsi="Times New Roman" w:cs="Times New Roman"/>
          <w:sz w:val="28"/>
          <w:szCs w:val="28"/>
        </w:rPr>
        <w:t>о</w:t>
      </w:r>
      <w:r w:rsidRPr="00E37036">
        <w:rPr>
          <w:rFonts w:ascii="Times New Roman" w:hAnsi="Times New Roman" w:cs="Times New Roman"/>
          <w:sz w:val="28"/>
          <w:szCs w:val="28"/>
        </w:rPr>
        <w:t>чень увлекательно, ребята с неподдельным интересом выполняют задания, в игровой форме знакомятся с произведениями де</w:t>
      </w:r>
      <w:r w:rsidRPr="00E37036">
        <w:rPr>
          <w:rFonts w:ascii="Times New Roman" w:hAnsi="Times New Roman" w:cs="Times New Roman"/>
          <w:sz w:val="28"/>
          <w:szCs w:val="28"/>
        </w:rPr>
        <w:t>т</w:t>
      </w:r>
      <w:r w:rsidRPr="00E37036">
        <w:rPr>
          <w:rFonts w:ascii="Times New Roman" w:hAnsi="Times New Roman" w:cs="Times New Roman"/>
          <w:sz w:val="28"/>
          <w:szCs w:val="28"/>
        </w:rPr>
        <w:t>ских писателей</w:t>
      </w:r>
      <w:r>
        <w:rPr>
          <w:rFonts w:ascii="Times New Roman" w:hAnsi="Times New Roman" w:cs="Times New Roman"/>
          <w:sz w:val="28"/>
          <w:szCs w:val="28"/>
        </w:rPr>
        <w:t xml:space="preserve"> о природе</w:t>
      </w:r>
      <w:r w:rsidRPr="00E37036">
        <w:rPr>
          <w:rFonts w:ascii="Times New Roman" w:hAnsi="Times New Roman" w:cs="Times New Roman"/>
          <w:sz w:val="28"/>
          <w:szCs w:val="28"/>
        </w:rPr>
        <w:t xml:space="preserve">.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Например, с января по март нынешнего года для детей начальных классов был проведен цикл мероприятий под общим названием «Путешествие по заповедникам России». Каждый урок был посвящен отдельному заповеднику. Мероприятия сопр</w:t>
      </w:r>
      <w:r w:rsidRPr="00E37036">
        <w:rPr>
          <w:rFonts w:ascii="Times New Roman" w:hAnsi="Times New Roman" w:cs="Times New Roman"/>
          <w:sz w:val="28"/>
          <w:szCs w:val="28"/>
        </w:rPr>
        <w:t>о</w:t>
      </w:r>
      <w:r w:rsidRPr="00E37036">
        <w:rPr>
          <w:rFonts w:ascii="Times New Roman" w:hAnsi="Times New Roman" w:cs="Times New Roman"/>
          <w:sz w:val="28"/>
          <w:szCs w:val="28"/>
        </w:rPr>
        <w:t>вождались красочными презентациями. Учащиеся узнали, что такое заповедник, з</w:t>
      </w:r>
      <w:r w:rsidRPr="00E37036">
        <w:rPr>
          <w:rFonts w:ascii="Times New Roman" w:hAnsi="Times New Roman" w:cs="Times New Roman"/>
          <w:sz w:val="28"/>
          <w:szCs w:val="28"/>
        </w:rPr>
        <w:t>а</w:t>
      </w:r>
      <w:r w:rsidRPr="00E37036">
        <w:rPr>
          <w:rFonts w:ascii="Times New Roman" w:hAnsi="Times New Roman" w:cs="Times New Roman"/>
          <w:sz w:val="28"/>
          <w:szCs w:val="28"/>
        </w:rPr>
        <w:t xml:space="preserve">чем он нужен, историю заповедного дела в России и нашем регионе. </w:t>
      </w:r>
    </w:p>
    <w:p w:rsidR="00AA5070" w:rsidRPr="00E37036"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Юные гости библиотеки п. Пашия очень любят читать рассказы о природе, п</w:t>
      </w:r>
      <w:r w:rsidRPr="00E37036">
        <w:rPr>
          <w:rFonts w:ascii="Times New Roman" w:hAnsi="Times New Roman" w:cs="Times New Roman"/>
          <w:sz w:val="28"/>
          <w:szCs w:val="28"/>
        </w:rPr>
        <w:t>о</w:t>
      </w:r>
      <w:r w:rsidRPr="00E37036">
        <w:rPr>
          <w:rFonts w:ascii="Times New Roman" w:hAnsi="Times New Roman" w:cs="Times New Roman"/>
          <w:sz w:val="28"/>
          <w:szCs w:val="28"/>
        </w:rPr>
        <w:t>этому библиотекари подготовили материал и провели мероприятия на тему «Писат</w:t>
      </w:r>
      <w:r w:rsidRPr="00E37036">
        <w:rPr>
          <w:rFonts w:ascii="Times New Roman" w:hAnsi="Times New Roman" w:cs="Times New Roman"/>
          <w:sz w:val="28"/>
          <w:szCs w:val="28"/>
        </w:rPr>
        <w:t>е</w:t>
      </w:r>
      <w:r w:rsidRPr="00E37036">
        <w:rPr>
          <w:rFonts w:ascii="Times New Roman" w:hAnsi="Times New Roman" w:cs="Times New Roman"/>
          <w:sz w:val="28"/>
          <w:szCs w:val="28"/>
        </w:rPr>
        <w:t>ли-натуралисты», на которых дети знакомились с творчеством таких писателей, как Виталий Бианки, Иван Сладков, Михаил Пришвин, Евгений Чарушин. Мероприятия сопровождались презентациями. Ребята с удовольствием читали рассказы этих пис</w:t>
      </w:r>
      <w:r w:rsidRPr="00E37036">
        <w:rPr>
          <w:rFonts w:ascii="Times New Roman" w:hAnsi="Times New Roman" w:cs="Times New Roman"/>
          <w:sz w:val="28"/>
          <w:szCs w:val="28"/>
        </w:rPr>
        <w:t>а</w:t>
      </w:r>
      <w:r w:rsidRPr="00E37036">
        <w:rPr>
          <w:rFonts w:ascii="Times New Roman" w:hAnsi="Times New Roman" w:cs="Times New Roman"/>
          <w:sz w:val="28"/>
          <w:szCs w:val="28"/>
        </w:rPr>
        <w:t>телей.</w:t>
      </w:r>
    </w:p>
    <w:p w:rsidR="00AA5070" w:rsidRDefault="00AA5070" w:rsidP="00AA5070">
      <w:pPr>
        <w:spacing w:after="0" w:line="240" w:lineRule="auto"/>
        <w:ind w:firstLine="709"/>
        <w:jc w:val="both"/>
        <w:rPr>
          <w:rFonts w:ascii="Times New Roman" w:hAnsi="Times New Roman" w:cs="Times New Roman"/>
          <w:sz w:val="28"/>
          <w:szCs w:val="28"/>
        </w:rPr>
      </w:pPr>
      <w:r w:rsidRPr="00E37036">
        <w:rPr>
          <w:rFonts w:ascii="Times New Roman" w:hAnsi="Times New Roman" w:cs="Times New Roman"/>
          <w:sz w:val="28"/>
          <w:szCs w:val="28"/>
        </w:rPr>
        <w:t>В рамках Всероссийской эколого-культурной акции «Покормите птиц зимой!» в библиотеке была проведена литературно-интеллектуальная программа для детей. С целью повышения уровня экологического сознания подрастающего поколения, фо</w:t>
      </w:r>
      <w:r w:rsidRPr="00E37036">
        <w:rPr>
          <w:rFonts w:ascii="Times New Roman" w:hAnsi="Times New Roman" w:cs="Times New Roman"/>
          <w:sz w:val="28"/>
          <w:szCs w:val="28"/>
        </w:rPr>
        <w:t>р</w:t>
      </w:r>
      <w:r w:rsidRPr="00E37036">
        <w:rPr>
          <w:rFonts w:ascii="Times New Roman" w:hAnsi="Times New Roman" w:cs="Times New Roman"/>
          <w:sz w:val="28"/>
          <w:szCs w:val="28"/>
        </w:rPr>
        <w:t xml:space="preserve">мирования ответственного отношения к природным богатствам родного края были подготовлены и проведены игры-мероприятия «Мир птиц», участники подготовили </w:t>
      </w:r>
      <w:r w:rsidRPr="00E37036">
        <w:rPr>
          <w:rFonts w:ascii="Times New Roman" w:hAnsi="Times New Roman" w:cs="Times New Roman"/>
          <w:sz w:val="28"/>
          <w:szCs w:val="28"/>
        </w:rPr>
        <w:lastRenderedPageBreak/>
        <w:t>сообщения о птицах, которых можно встретить в нашем поселке. Ребята с удовол</w:t>
      </w:r>
      <w:r w:rsidRPr="00E37036">
        <w:rPr>
          <w:rFonts w:ascii="Times New Roman" w:hAnsi="Times New Roman" w:cs="Times New Roman"/>
          <w:sz w:val="28"/>
          <w:szCs w:val="28"/>
        </w:rPr>
        <w:t>ь</w:t>
      </w:r>
      <w:r w:rsidRPr="00E37036">
        <w:rPr>
          <w:rFonts w:ascii="Times New Roman" w:hAnsi="Times New Roman" w:cs="Times New Roman"/>
          <w:sz w:val="28"/>
          <w:szCs w:val="28"/>
        </w:rPr>
        <w:t>ствием отвечали на вопросы викторины «Наши пернатые друзья», отгадывали зага</w:t>
      </w:r>
      <w:r w:rsidRPr="00E37036">
        <w:rPr>
          <w:rFonts w:ascii="Times New Roman" w:hAnsi="Times New Roman" w:cs="Times New Roman"/>
          <w:sz w:val="28"/>
          <w:szCs w:val="28"/>
        </w:rPr>
        <w:t>д</w:t>
      </w:r>
      <w:r w:rsidRPr="00E37036">
        <w:rPr>
          <w:rFonts w:ascii="Times New Roman" w:hAnsi="Times New Roman" w:cs="Times New Roman"/>
          <w:sz w:val="28"/>
          <w:szCs w:val="28"/>
        </w:rPr>
        <w:t>ки и решали кроссворд «Мир птиц». Главной темой мероприятия стало изготовление кормушек из подручного материала (бытовых отходов) и прикармливание птиц з</w:t>
      </w:r>
      <w:r w:rsidRPr="00E37036">
        <w:rPr>
          <w:rFonts w:ascii="Times New Roman" w:hAnsi="Times New Roman" w:cs="Times New Roman"/>
          <w:sz w:val="28"/>
          <w:szCs w:val="28"/>
        </w:rPr>
        <w:t>и</w:t>
      </w:r>
      <w:r w:rsidRPr="00E37036">
        <w:rPr>
          <w:rFonts w:ascii="Times New Roman" w:hAnsi="Times New Roman" w:cs="Times New Roman"/>
          <w:sz w:val="28"/>
          <w:szCs w:val="28"/>
        </w:rPr>
        <w:t>мой. Дети наглядно смогли посмотреть изготовленные кормушки.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«В гостях у Лесовичка». Представлены книги о русском лесе, а также красочные фотографии жителей леса из экологических журналов «Свирель» и «Св</w:t>
      </w:r>
      <w:r>
        <w:rPr>
          <w:rFonts w:ascii="Times New Roman" w:hAnsi="Times New Roman" w:cs="Times New Roman"/>
          <w:sz w:val="28"/>
          <w:szCs w:val="28"/>
        </w:rPr>
        <w:t>и</w:t>
      </w:r>
      <w:r>
        <w:rPr>
          <w:rFonts w:ascii="Times New Roman" w:hAnsi="Times New Roman" w:cs="Times New Roman"/>
          <w:sz w:val="28"/>
          <w:szCs w:val="28"/>
        </w:rPr>
        <w:t>релька». Читателям было предложено разгадать загадки и ответить на вопросы ви</w:t>
      </w:r>
      <w:r>
        <w:rPr>
          <w:rFonts w:ascii="Times New Roman" w:hAnsi="Times New Roman" w:cs="Times New Roman"/>
          <w:sz w:val="28"/>
          <w:szCs w:val="28"/>
        </w:rPr>
        <w:t>к</w:t>
      </w:r>
      <w:r>
        <w:rPr>
          <w:rFonts w:ascii="Times New Roman" w:hAnsi="Times New Roman" w:cs="Times New Roman"/>
          <w:sz w:val="28"/>
          <w:szCs w:val="28"/>
        </w:rPr>
        <w:t>торины о флоре и фауне наших лесов.</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течение года оформлялись книжные выставки: «Наши любимые питомцы»,  «Подводная Одиссея», «Вот и осень к нам пришла», «Полна загадок чудесница пр</w:t>
      </w:r>
      <w:r>
        <w:rPr>
          <w:rFonts w:ascii="Times New Roman" w:hAnsi="Times New Roman" w:cs="Times New Roman"/>
          <w:sz w:val="28"/>
          <w:szCs w:val="28"/>
        </w:rPr>
        <w:t>и</w:t>
      </w:r>
      <w:r>
        <w:rPr>
          <w:rFonts w:ascii="Times New Roman" w:hAnsi="Times New Roman" w:cs="Times New Roman"/>
          <w:sz w:val="28"/>
          <w:szCs w:val="28"/>
        </w:rPr>
        <w:t>рода».</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355566" w:rsidRDefault="00D14A81"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МБУК «Теплогорская библиотека»</w:t>
      </w:r>
      <w:r w:rsidR="00AA5070" w:rsidRPr="00355566">
        <w:rPr>
          <w:rFonts w:ascii="Times New Roman" w:hAnsi="Times New Roman" w:cs="Times New Roman"/>
          <w:i/>
          <w:sz w:val="28"/>
          <w:szCs w:val="28"/>
        </w:rPr>
        <w:t xml:space="preserve"> п. Промысла</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библиотеке п.Промысла в Год экологии проводились разнообразные и увл</w:t>
      </w:r>
      <w:r>
        <w:rPr>
          <w:rFonts w:ascii="Times New Roman" w:hAnsi="Times New Roman" w:cs="Times New Roman"/>
          <w:sz w:val="28"/>
          <w:szCs w:val="28"/>
        </w:rPr>
        <w:t>е</w:t>
      </w:r>
      <w:r>
        <w:rPr>
          <w:rFonts w:ascii="Times New Roman" w:hAnsi="Times New Roman" w:cs="Times New Roman"/>
          <w:sz w:val="28"/>
          <w:szCs w:val="28"/>
        </w:rPr>
        <w:t>кательные мероприятия, которые были интересны как детям, так и взрослым.</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Дню кошек была проведена викторина «В мире животных». Ребята отвечали на вопросы о диких и домашних кошках, отгадывали загадки, угадывали животных по следам, а в завершении смотрели презентацию «Усатый – полосатый».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Международному дню птиц была оформлена книжно-иллюстрированная в</w:t>
      </w:r>
      <w:r>
        <w:rPr>
          <w:rFonts w:ascii="Times New Roman" w:hAnsi="Times New Roman" w:cs="Times New Roman"/>
          <w:sz w:val="28"/>
          <w:szCs w:val="28"/>
        </w:rPr>
        <w:t>ы</w:t>
      </w:r>
      <w:r>
        <w:rPr>
          <w:rFonts w:ascii="Times New Roman" w:hAnsi="Times New Roman" w:cs="Times New Roman"/>
          <w:sz w:val="28"/>
          <w:szCs w:val="28"/>
        </w:rPr>
        <w:t>ставка «Птичий базар». На выставке представлены книги, журналы и газетные статьи о птицах Пермского края.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 апреля в библиотеке прошел экологический литературный час «Путеш</w:t>
      </w:r>
      <w:r>
        <w:rPr>
          <w:rFonts w:ascii="Times New Roman" w:hAnsi="Times New Roman" w:cs="Times New Roman"/>
          <w:sz w:val="28"/>
          <w:szCs w:val="28"/>
        </w:rPr>
        <w:t>е</w:t>
      </w:r>
      <w:r>
        <w:rPr>
          <w:rFonts w:ascii="Times New Roman" w:hAnsi="Times New Roman" w:cs="Times New Roman"/>
          <w:sz w:val="28"/>
          <w:szCs w:val="28"/>
        </w:rPr>
        <w:t>ствие по Красной книге Пермского края». Ребята не только познакомились с редкими цветами, но и посмотрели презентацию «Венерин башмачок и другие».</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23 апреля вновь приняли участие в викторине «Волга – больше чем река». П</w:t>
      </w:r>
      <w:r>
        <w:rPr>
          <w:rFonts w:ascii="Times New Roman" w:hAnsi="Times New Roman" w:cs="Times New Roman"/>
          <w:sz w:val="28"/>
          <w:szCs w:val="28"/>
        </w:rPr>
        <w:t>о</w:t>
      </w:r>
      <w:r>
        <w:rPr>
          <w:rFonts w:ascii="Times New Roman" w:hAnsi="Times New Roman" w:cs="Times New Roman"/>
          <w:sz w:val="28"/>
          <w:szCs w:val="28"/>
        </w:rPr>
        <w:t>бедителем викторины стала любительница водных ресурсов ученица 9 класса Граф</w:t>
      </w:r>
      <w:r>
        <w:rPr>
          <w:rFonts w:ascii="Times New Roman" w:hAnsi="Times New Roman" w:cs="Times New Roman"/>
          <w:sz w:val="28"/>
          <w:szCs w:val="28"/>
        </w:rPr>
        <w:t>е</w:t>
      </w:r>
      <w:r>
        <w:rPr>
          <w:rFonts w:ascii="Times New Roman" w:hAnsi="Times New Roman" w:cs="Times New Roman"/>
          <w:sz w:val="28"/>
          <w:szCs w:val="28"/>
        </w:rPr>
        <w:t xml:space="preserve">нина Мирослава.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сентября в детском саду №36 прошел час экологии «Осень рыжая подружка». Библиотекарь знакомила ребят с приметами осени, рассказывала, как в старину наз</w:t>
      </w:r>
      <w:r>
        <w:rPr>
          <w:rFonts w:ascii="Times New Roman" w:hAnsi="Times New Roman" w:cs="Times New Roman"/>
          <w:sz w:val="28"/>
          <w:szCs w:val="28"/>
        </w:rPr>
        <w:t>ы</w:t>
      </w:r>
      <w:r>
        <w:rPr>
          <w:rFonts w:ascii="Times New Roman" w:hAnsi="Times New Roman" w:cs="Times New Roman"/>
          <w:sz w:val="28"/>
          <w:szCs w:val="28"/>
        </w:rPr>
        <w:t>вались осенние месяцы, а после ребятам было предложено принять участие в конку</w:t>
      </w:r>
      <w:r>
        <w:rPr>
          <w:rFonts w:ascii="Times New Roman" w:hAnsi="Times New Roman" w:cs="Times New Roman"/>
          <w:sz w:val="28"/>
          <w:szCs w:val="28"/>
        </w:rPr>
        <w:t>р</w:t>
      </w:r>
      <w:r>
        <w:rPr>
          <w:rFonts w:ascii="Times New Roman" w:hAnsi="Times New Roman" w:cs="Times New Roman"/>
          <w:sz w:val="28"/>
          <w:szCs w:val="28"/>
        </w:rPr>
        <w:t>се рисунков «Я рисую осень». Осень у ребят получилась грустная и веселая, пасму</w:t>
      </w:r>
      <w:r>
        <w:rPr>
          <w:rFonts w:ascii="Times New Roman" w:hAnsi="Times New Roman" w:cs="Times New Roman"/>
          <w:sz w:val="28"/>
          <w:szCs w:val="28"/>
        </w:rPr>
        <w:t>р</w:t>
      </w:r>
      <w:r>
        <w:rPr>
          <w:rFonts w:ascii="Times New Roman" w:hAnsi="Times New Roman" w:cs="Times New Roman"/>
          <w:sz w:val="28"/>
          <w:szCs w:val="28"/>
        </w:rPr>
        <w:t>ная и солнечная.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17 октября ребята приняли участие в экологической игре-викторине «Тайны заповедного леса». В викторине задавали вопросы о заповедниках «Басеги» и «Бел</w:t>
      </w:r>
      <w:r>
        <w:rPr>
          <w:rFonts w:ascii="Times New Roman" w:hAnsi="Times New Roman" w:cs="Times New Roman"/>
          <w:sz w:val="28"/>
          <w:szCs w:val="28"/>
        </w:rPr>
        <w:t>о</w:t>
      </w:r>
      <w:r>
        <w:rPr>
          <w:rFonts w:ascii="Times New Roman" w:hAnsi="Times New Roman" w:cs="Times New Roman"/>
          <w:sz w:val="28"/>
          <w:szCs w:val="28"/>
        </w:rPr>
        <w:t>вежская пуща», а еще ребята попробовали пофантазировать и нарисовали необычных животных.</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Взрослые читатели библиотеки приняли участие в викторине «Картофельный рай». Участники не только отвечали на вопросы викторины, но и делились вкусными рецептами приготовления картофеля.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 11 по 15 сентября прошла выставка «Вырастили сами, своими руками». На выставке были представлены овощи причудливой формы и больших размеров.</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Дню работников леса прошла викторина «Чем дальше в лес…» Проверить свои знания по лесоводству и лесному делу пришли бывшие работники лесничества, теперь они заслуженные пенсионеры. Оказалось, что бывших не бывает. В викторине </w:t>
      </w:r>
      <w:r>
        <w:rPr>
          <w:rFonts w:ascii="Times New Roman" w:hAnsi="Times New Roman" w:cs="Times New Roman"/>
          <w:sz w:val="28"/>
          <w:szCs w:val="28"/>
        </w:rPr>
        <w:lastRenderedPageBreak/>
        <w:t>победила дружба. Команды «Лесовичок» и «Лесоруб» набрали одинаковое колич</w:t>
      </w:r>
      <w:r>
        <w:rPr>
          <w:rFonts w:ascii="Times New Roman" w:hAnsi="Times New Roman" w:cs="Times New Roman"/>
          <w:sz w:val="28"/>
          <w:szCs w:val="28"/>
        </w:rPr>
        <w:t>е</w:t>
      </w:r>
      <w:r>
        <w:rPr>
          <w:rFonts w:ascii="Times New Roman" w:hAnsi="Times New Roman" w:cs="Times New Roman"/>
          <w:sz w:val="28"/>
          <w:szCs w:val="28"/>
        </w:rPr>
        <w:t xml:space="preserve">ство баллов.  </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49499D" w:rsidP="00AA507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МБУК «Библиотека медведкинского сельского поселения»</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Ведется тематическая папка «Животные».</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Викторина «Полна загадок чудесница-природа». Посещение – 24.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Турнир знатоков природы «Эта Земля – твоя и моя». Посещение – 21.</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«Всемирный день охраны окружающей среды». Посещение – 20.</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Игра-турнир «Что? Где? Когда?». Посещение – 21.</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«Международный день защиты животных». посещение – 32.</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«Художник – осень». Посещение – 34.</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sz w:val="28"/>
          <w:szCs w:val="28"/>
        </w:rPr>
      </w:pPr>
      <w:r w:rsidRPr="00355566">
        <w:rPr>
          <w:rFonts w:ascii="Times New Roman" w:hAnsi="Times New Roman" w:cs="Times New Roman"/>
          <w:i/>
          <w:sz w:val="28"/>
          <w:szCs w:val="28"/>
        </w:rPr>
        <w:t>Библиотека</w:t>
      </w:r>
      <w:r w:rsidR="0049499D">
        <w:rPr>
          <w:rFonts w:ascii="Times New Roman" w:hAnsi="Times New Roman" w:cs="Times New Roman"/>
          <w:i/>
          <w:sz w:val="28"/>
          <w:szCs w:val="28"/>
        </w:rPr>
        <w:t xml:space="preserve"> </w:t>
      </w:r>
      <w:proofErr w:type="gramStart"/>
      <w:r w:rsidR="0049499D">
        <w:rPr>
          <w:rFonts w:ascii="Times New Roman" w:hAnsi="Times New Roman" w:cs="Times New Roman"/>
          <w:i/>
          <w:sz w:val="28"/>
          <w:szCs w:val="28"/>
        </w:rPr>
        <w:t>-ф</w:t>
      </w:r>
      <w:proofErr w:type="gramEnd"/>
      <w:r w:rsidR="0049499D">
        <w:rPr>
          <w:rFonts w:ascii="Times New Roman" w:hAnsi="Times New Roman" w:cs="Times New Roman"/>
          <w:i/>
          <w:sz w:val="28"/>
          <w:szCs w:val="28"/>
        </w:rPr>
        <w:t>илиал</w:t>
      </w:r>
      <w:r w:rsidRPr="00355566">
        <w:rPr>
          <w:rFonts w:ascii="Times New Roman" w:hAnsi="Times New Roman" w:cs="Times New Roman"/>
          <w:i/>
          <w:sz w:val="28"/>
          <w:szCs w:val="28"/>
        </w:rPr>
        <w:t xml:space="preserve"> п. Средняя Усьва</w:t>
      </w:r>
    </w:p>
    <w:p w:rsidR="00AA5070"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Тематические папки «Бабочки», «Лекарственные растения»</w:t>
      </w:r>
      <w:r>
        <w:rPr>
          <w:rFonts w:ascii="Times New Roman" w:hAnsi="Times New Roman" w:cs="Times New Roman"/>
          <w:sz w:val="28"/>
          <w:szCs w:val="28"/>
        </w:rPr>
        <w:t>, «Заповедник «Б</w:t>
      </w:r>
      <w:r>
        <w:rPr>
          <w:rFonts w:ascii="Times New Roman" w:hAnsi="Times New Roman" w:cs="Times New Roman"/>
          <w:sz w:val="28"/>
          <w:szCs w:val="28"/>
        </w:rPr>
        <w:t>а</w:t>
      </w:r>
      <w:r>
        <w:rPr>
          <w:rFonts w:ascii="Times New Roman" w:hAnsi="Times New Roman" w:cs="Times New Roman"/>
          <w:sz w:val="28"/>
          <w:szCs w:val="28"/>
        </w:rPr>
        <w:t>сеги», «Экология Пермского края»</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Подборка материалов по экологическому просвещению «Мы твои друзья, пр</w:t>
      </w:r>
      <w:r>
        <w:rPr>
          <w:rFonts w:ascii="Times New Roman" w:hAnsi="Times New Roman" w:cs="Times New Roman"/>
          <w:sz w:val="28"/>
          <w:szCs w:val="28"/>
        </w:rPr>
        <w:t>и</w:t>
      </w:r>
      <w:r>
        <w:rPr>
          <w:rFonts w:ascii="Times New Roman" w:hAnsi="Times New Roman" w:cs="Times New Roman"/>
          <w:sz w:val="28"/>
          <w:szCs w:val="28"/>
        </w:rPr>
        <w:t xml:space="preserve">рода».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рисунков «Наша зимушка-зима». Посещение – 55.</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Фото-выставка «Природы чудный лик». Посещение – 54.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«Природа нашего края в «Красной книге». Посещение – 46.</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Викторина «Что? Где? Когда? Окружающий мир». Посещение – 18.</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 «Заповедники Пермского края». Посещение – 38.</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Конкурс рисунков «Как сберечь голубую планету». Посещение – 50. </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Тематические советы «Учимся у Земли». Посещение – 16.</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Мастер-класс «Птицам домик смастерим». Посещение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Викторина «Не только в гости ждет тебя природа». Посещение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Беседа «Земля у нас одна». Посещение – 22.</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Экологическая игра-путешествие «На солнечной поляночке». Посещение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Игровая программа «Знакомство с зеленым миром». Посещение – 16.</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Фотовыставка «Мамы всех звериных малышей». Посещение – 59.</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Интеллектуальная игра «Алфавитная мозаика». Посещение – 16.</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Развлекательная программа «У природы нет плохой погоды». Посещение – 16.</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Викторина «На земле, в воде и в небе твои давние соседи». Посещение – 24.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Беседа «Береги природу». Посещение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Познавательный час «Жить в согласии с природой». Посещение – 14.</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Книжный обзор «по страницам Красной книги». Посещение – 22.</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Выставка-календарь «Времена года». Посещение – 47.</w:t>
      </w:r>
    </w:p>
    <w:p w:rsidR="00AA5070" w:rsidRDefault="00AA5070" w:rsidP="00AA5070">
      <w:pPr>
        <w:spacing w:after="0" w:line="240" w:lineRule="auto"/>
        <w:ind w:firstLine="709"/>
        <w:jc w:val="both"/>
        <w:rPr>
          <w:rFonts w:ascii="Times New Roman" w:hAnsi="Times New Roman" w:cs="Times New Roman"/>
          <w:sz w:val="28"/>
          <w:szCs w:val="28"/>
        </w:rPr>
      </w:pPr>
    </w:p>
    <w:p w:rsidR="00AA5070" w:rsidRPr="00355566" w:rsidRDefault="00AA5070" w:rsidP="00AA5070">
      <w:pPr>
        <w:spacing w:after="0" w:line="240" w:lineRule="auto"/>
        <w:ind w:firstLine="709"/>
        <w:jc w:val="both"/>
        <w:rPr>
          <w:rFonts w:ascii="Times New Roman" w:hAnsi="Times New Roman" w:cs="Times New Roman"/>
          <w:i/>
          <w:iCs/>
          <w:sz w:val="28"/>
          <w:szCs w:val="28"/>
        </w:rPr>
      </w:pPr>
      <w:r w:rsidRPr="00355566">
        <w:rPr>
          <w:rFonts w:ascii="Times New Roman" w:hAnsi="Times New Roman" w:cs="Times New Roman"/>
          <w:i/>
          <w:iCs/>
          <w:sz w:val="28"/>
          <w:szCs w:val="28"/>
        </w:rPr>
        <w:t>Библиотека</w:t>
      </w:r>
      <w:r w:rsidR="0049499D">
        <w:rPr>
          <w:rFonts w:ascii="Times New Roman" w:hAnsi="Times New Roman" w:cs="Times New Roman"/>
          <w:i/>
          <w:iCs/>
          <w:sz w:val="28"/>
          <w:szCs w:val="28"/>
        </w:rPr>
        <w:t xml:space="preserve"> – филиал </w:t>
      </w:r>
      <w:r w:rsidRPr="00355566">
        <w:rPr>
          <w:rFonts w:ascii="Times New Roman" w:hAnsi="Times New Roman" w:cs="Times New Roman"/>
          <w:i/>
          <w:iCs/>
          <w:sz w:val="28"/>
          <w:szCs w:val="28"/>
        </w:rPr>
        <w:t xml:space="preserve"> п. Вильва</w:t>
      </w:r>
      <w:r w:rsidR="0049499D">
        <w:rPr>
          <w:rFonts w:ascii="Times New Roman" w:hAnsi="Times New Roman" w:cs="Times New Roman"/>
          <w:i/>
          <w:iCs/>
          <w:sz w:val="28"/>
          <w:szCs w:val="28"/>
        </w:rPr>
        <w:t xml:space="preserve"> МБУК «Библиотека медведкинского сельского поселения»</w:t>
      </w:r>
    </w:p>
    <w:p w:rsidR="00AA5070" w:rsidRDefault="00AA5070" w:rsidP="00AA5070">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Викторина «В мире животных». Дети активно отвечали на вопросы викторины, отгадывали по описанию животных. Посещение – 6 человек.</w:t>
      </w:r>
    </w:p>
    <w:p w:rsidR="00AA5070" w:rsidRDefault="00AA5070" w:rsidP="00AA5070">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Книжная выставка «Волшебный мир цветов». У выставки проведено две бес</w:t>
      </w:r>
      <w:r>
        <w:rPr>
          <w:rFonts w:ascii="Times New Roman" w:hAnsi="Times New Roman" w:cs="Times New Roman"/>
          <w:iCs/>
          <w:sz w:val="28"/>
          <w:szCs w:val="28"/>
        </w:rPr>
        <w:t>е</w:t>
      </w:r>
      <w:r>
        <w:rPr>
          <w:rFonts w:ascii="Times New Roman" w:hAnsi="Times New Roman" w:cs="Times New Roman"/>
          <w:iCs/>
          <w:sz w:val="28"/>
          <w:szCs w:val="28"/>
        </w:rPr>
        <w:t>ды на тему «Путешествие  в мир цветов», во время которых были даны советы по выращиванию и уходу за цветами, которые чаще всех встречаются в поселке. Пос</w:t>
      </w:r>
      <w:r>
        <w:rPr>
          <w:rFonts w:ascii="Times New Roman" w:hAnsi="Times New Roman" w:cs="Times New Roman"/>
          <w:iCs/>
          <w:sz w:val="28"/>
          <w:szCs w:val="28"/>
        </w:rPr>
        <w:t>е</w:t>
      </w:r>
      <w:r>
        <w:rPr>
          <w:rFonts w:ascii="Times New Roman" w:hAnsi="Times New Roman" w:cs="Times New Roman"/>
          <w:iCs/>
          <w:sz w:val="28"/>
          <w:szCs w:val="28"/>
        </w:rPr>
        <w:t>щение – 16 человек.</w:t>
      </w:r>
    </w:p>
    <w:p w:rsidR="00AA5070" w:rsidRDefault="00AA5070" w:rsidP="00AA5070">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lastRenderedPageBreak/>
        <w:t>В рамках Всемирной акции «Очистим планету от мусора» для учащихся была проведена беседа «Защитим наши реки». В ходе мероприятия библиотекарь обратила внимание на состояние рек в поселке, на свалки мусора по их берегах. Вместе с реб</w:t>
      </w:r>
      <w:r>
        <w:rPr>
          <w:rFonts w:ascii="Times New Roman" w:hAnsi="Times New Roman" w:cs="Times New Roman"/>
          <w:iCs/>
          <w:sz w:val="28"/>
          <w:szCs w:val="28"/>
        </w:rPr>
        <w:t>я</w:t>
      </w:r>
      <w:r>
        <w:rPr>
          <w:rFonts w:ascii="Times New Roman" w:hAnsi="Times New Roman" w:cs="Times New Roman"/>
          <w:iCs/>
          <w:sz w:val="28"/>
          <w:szCs w:val="28"/>
        </w:rPr>
        <w:t>тами рассуждали о том, какие меры нужно принимать всем вместе, чтобы наши реки оставались чистыми.</w:t>
      </w:r>
    </w:p>
    <w:p w:rsidR="00AA5070" w:rsidRDefault="00AA5070" w:rsidP="00AA50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Беседа для детей «Я тебе открою тайну». Детям было рассказано о лекарстве</w:t>
      </w:r>
      <w:r>
        <w:rPr>
          <w:rFonts w:ascii="Times New Roman" w:hAnsi="Times New Roman" w:cs="Times New Roman"/>
          <w:sz w:val="28"/>
          <w:szCs w:val="28"/>
        </w:rPr>
        <w:t>н</w:t>
      </w:r>
      <w:r>
        <w:rPr>
          <w:rFonts w:ascii="Times New Roman" w:hAnsi="Times New Roman" w:cs="Times New Roman"/>
          <w:sz w:val="28"/>
          <w:szCs w:val="28"/>
        </w:rPr>
        <w:t>ных свойствах растений. Ребята узнали о птицах и животных, которые делают много полезного, как для окружающей среды, так и для человека. В заключении была пр</w:t>
      </w:r>
      <w:r>
        <w:rPr>
          <w:rFonts w:ascii="Times New Roman" w:hAnsi="Times New Roman" w:cs="Times New Roman"/>
          <w:sz w:val="28"/>
          <w:szCs w:val="28"/>
        </w:rPr>
        <w:t>о</w:t>
      </w:r>
      <w:r>
        <w:rPr>
          <w:rFonts w:ascii="Times New Roman" w:hAnsi="Times New Roman" w:cs="Times New Roman"/>
          <w:sz w:val="28"/>
          <w:szCs w:val="28"/>
        </w:rPr>
        <w:t>ведена викторина «Любители природы». Посещение – 10 человек.</w:t>
      </w:r>
    </w:p>
    <w:p w:rsidR="00AA5070" w:rsidRPr="00961B47" w:rsidRDefault="00AA5070" w:rsidP="00AA5070">
      <w:pPr>
        <w:spacing w:after="0" w:line="240" w:lineRule="auto"/>
        <w:ind w:firstLine="709"/>
        <w:jc w:val="both"/>
        <w:rPr>
          <w:rFonts w:ascii="Times New Roman" w:hAnsi="Times New Roman" w:cs="Times New Roman"/>
          <w:sz w:val="28"/>
          <w:szCs w:val="28"/>
        </w:rPr>
      </w:pPr>
    </w:p>
    <w:p w:rsidR="00AA5070" w:rsidRPr="00961B47" w:rsidRDefault="00AA5070" w:rsidP="00AA5070">
      <w:pPr>
        <w:spacing w:after="0" w:line="240" w:lineRule="auto"/>
        <w:ind w:firstLine="709"/>
        <w:jc w:val="both"/>
        <w:rPr>
          <w:rFonts w:ascii="Times New Roman" w:hAnsi="Times New Roman" w:cs="Times New Roman"/>
          <w:sz w:val="28"/>
          <w:szCs w:val="28"/>
        </w:rPr>
      </w:pPr>
      <w:r w:rsidRPr="00961B47">
        <w:rPr>
          <w:rFonts w:ascii="Times New Roman" w:hAnsi="Times New Roman" w:cs="Times New Roman"/>
          <w:sz w:val="28"/>
          <w:szCs w:val="28"/>
        </w:rPr>
        <w:t xml:space="preserve">Таким образом, на примере работы ЭКЦ и библиотек </w:t>
      </w:r>
      <w:r>
        <w:rPr>
          <w:rFonts w:ascii="Times New Roman" w:hAnsi="Times New Roman" w:cs="Times New Roman"/>
          <w:sz w:val="28"/>
          <w:szCs w:val="28"/>
        </w:rPr>
        <w:t>Горнозаводского мун</w:t>
      </w:r>
      <w:r>
        <w:rPr>
          <w:rFonts w:ascii="Times New Roman" w:hAnsi="Times New Roman" w:cs="Times New Roman"/>
          <w:sz w:val="28"/>
          <w:szCs w:val="28"/>
        </w:rPr>
        <w:t>и</w:t>
      </w:r>
      <w:r>
        <w:rPr>
          <w:rFonts w:ascii="Times New Roman" w:hAnsi="Times New Roman" w:cs="Times New Roman"/>
          <w:sz w:val="28"/>
          <w:szCs w:val="28"/>
        </w:rPr>
        <w:t xml:space="preserve">ципального </w:t>
      </w:r>
      <w:r w:rsidRPr="00961B47">
        <w:rPr>
          <w:rFonts w:ascii="Times New Roman" w:hAnsi="Times New Roman" w:cs="Times New Roman"/>
          <w:sz w:val="28"/>
          <w:szCs w:val="28"/>
        </w:rPr>
        <w:t>района в 201</w:t>
      </w:r>
      <w:r>
        <w:rPr>
          <w:rFonts w:ascii="Times New Roman" w:hAnsi="Times New Roman" w:cs="Times New Roman"/>
          <w:sz w:val="28"/>
          <w:szCs w:val="28"/>
        </w:rPr>
        <w:t>7</w:t>
      </w:r>
      <w:r w:rsidRPr="00961B47">
        <w:rPr>
          <w:rFonts w:ascii="Times New Roman" w:hAnsi="Times New Roman" w:cs="Times New Roman"/>
          <w:sz w:val="28"/>
          <w:szCs w:val="28"/>
        </w:rPr>
        <w:t xml:space="preserve">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жители района. Сотрудники библи</w:t>
      </w:r>
      <w:r w:rsidRPr="00961B47">
        <w:rPr>
          <w:rFonts w:ascii="Times New Roman" w:hAnsi="Times New Roman" w:cs="Times New Roman"/>
          <w:sz w:val="28"/>
          <w:szCs w:val="28"/>
        </w:rPr>
        <w:t>о</w:t>
      </w:r>
      <w:r w:rsidRPr="00961B47">
        <w:rPr>
          <w:rFonts w:ascii="Times New Roman" w:hAnsi="Times New Roman" w:cs="Times New Roman"/>
          <w:sz w:val="28"/>
          <w:szCs w:val="28"/>
        </w:rPr>
        <w:t>тек по возможности стараются вводить новые формы библиотечной работы.</w:t>
      </w:r>
    </w:p>
    <w:p w:rsidR="00AA5070" w:rsidRPr="00961B47" w:rsidRDefault="00AA5070" w:rsidP="00AA5070">
      <w:pPr>
        <w:spacing w:after="0" w:line="240" w:lineRule="auto"/>
        <w:jc w:val="both"/>
        <w:rPr>
          <w:rFonts w:ascii="Times New Roman" w:hAnsi="Times New Roman" w:cs="Times New Roman"/>
          <w:sz w:val="28"/>
          <w:szCs w:val="28"/>
        </w:rPr>
      </w:pPr>
    </w:p>
    <w:p w:rsidR="00AA5070" w:rsidRPr="00BC0F90" w:rsidRDefault="00AA5070" w:rsidP="00BC0F90">
      <w:pPr>
        <w:shd w:val="clear" w:color="auto" w:fill="FFFFFF"/>
        <w:spacing w:after="0" w:line="240" w:lineRule="auto"/>
        <w:jc w:val="center"/>
        <w:rPr>
          <w:b/>
          <w:sz w:val="28"/>
          <w:szCs w:val="28"/>
        </w:rPr>
      </w:pPr>
    </w:p>
    <w:p w:rsidR="004344F7" w:rsidRPr="00BC0F90" w:rsidRDefault="004344F7"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6.6. Здоровый образ жизни.</w:t>
      </w:r>
    </w:p>
    <w:p w:rsidR="00661E80" w:rsidRPr="00BC0F90" w:rsidRDefault="00656A1C" w:rsidP="00BC0F90">
      <w:pPr>
        <w:spacing w:after="0" w:line="240" w:lineRule="auto"/>
        <w:jc w:val="both"/>
        <w:rPr>
          <w:rFonts w:ascii="Times New Roman" w:hAnsi="Times New Roman" w:cs="Times New Roman"/>
          <w:color w:val="000000"/>
          <w:sz w:val="28"/>
          <w:szCs w:val="28"/>
        </w:rPr>
      </w:pPr>
      <w:r w:rsidRPr="00BC0F90">
        <w:rPr>
          <w:rFonts w:ascii="Times New Roman" w:hAnsi="Times New Roman" w:cs="Times New Roman"/>
          <w:color w:val="000000"/>
          <w:sz w:val="28"/>
          <w:szCs w:val="28"/>
        </w:rPr>
        <w:t>В последние два десятилетия асоциальные явления такие, как алкоголизм, табакок</w:t>
      </w:r>
      <w:r w:rsidRPr="00BC0F90">
        <w:rPr>
          <w:rFonts w:ascii="Times New Roman" w:hAnsi="Times New Roman" w:cs="Times New Roman"/>
          <w:color w:val="000000"/>
          <w:sz w:val="28"/>
          <w:szCs w:val="28"/>
        </w:rPr>
        <w:t>у</w:t>
      </w:r>
      <w:r w:rsidRPr="00BC0F90">
        <w:rPr>
          <w:rFonts w:ascii="Times New Roman" w:hAnsi="Times New Roman" w:cs="Times New Roman"/>
          <w:color w:val="000000"/>
          <w:sz w:val="28"/>
          <w:szCs w:val="28"/>
        </w:rPr>
        <w:t>рение, наркомания стали представлять одну из главных угроз для здоровья нации. Эта беда особенно опасна, когда к ней становятся причастны дети и подростки. Би</w:t>
      </w:r>
      <w:r w:rsidRPr="00BC0F90">
        <w:rPr>
          <w:rFonts w:ascii="Times New Roman" w:hAnsi="Times New Roman" w:cs="Times New Roman"/>
          <w:color w:val="000000"/>
          <w:sz w:val="28"/>
          <w:szCs w:val="28"/>
        </w:rPr>
        <w:t>б</w:t>
      </w:r>
      <w:r w:rsidRPr="00BC0F90">
        <w:rPr>
          <w:rFonts w:ascii="Times New Roman" w:hAnsi="Times New Roman" w:cs="Times New Roman"/>
          <w:color w:val="000000"/>
          <w:sz w:val="28"/>
          <w:szCs w:val="28"/>
        </w:rPr>
        <w:t>лиотеки, как социокультурные институты, способствуют созданию системы проф</w:t>
      </w:r>
      <w:r w:rsidRPr="00BC0F90">
        <w:rPr>
          <w:rFonts w:ascii="Times New Roman" w:hAnsi="Times New Roman" w:cs="Times New Roman"/>
          <w:color w:val="000000"/>
          <w:sz w:val="28"/>
          <w:szCs w:val="28"/>
        </w:rPr>
        <w:t>и</w:t>
      </w:r>
      <w:r w:rsidRPr="00BC0F90">
        <w:rPr>
          <w:rFonts w:ascii="Times New Roman" w:hAnsi="Times New Roman" w:cs="Times New Roman"/>
          <w:color w:val="000000"/>
          <w:sz w:val="28"/>
          <w:szCs w:val="28"/>
        </w:rPr>
        <w:t>лактики через информацию, распространение и поддержку чтения, создание условий для интеллектуальной деятельности, повышение творческого потенциала, формир</w:t>
      </w:r>
      <w:r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вание моральных и нравственных ценностей, позитивных взглядов, определяющих отрицательное отношение к вредным привычкам и стремление к здоровому образу жизни.</w:t>
      </w:r>
      <w:r w:rsidRPr="00BC0F90">
        <w:rPr>
          <w:rFonts w:ascii="Times New Roman" w:hAnsi="Times New Roman" w:cs="Times New Roman"/>
          <w:color w:val="000000"/>
          <w:sz w:val="28"/>
          <w:szCs w:val="28"/>
        </w:rPr>
        <w:br/>
        <w:t xml:space="preserve">Для библиотечных работников становится очень важно, чтобы ребенок за ответом пошел не на улицу, а в библиотеку. </w:t>
      </w:r>
      <w:r w:rsidR="00E9157D" w:rsidRPr="00BC0F90">
        <w:rPr>
          <w:rFonts w:ascii="Times New Roman" w:hAnsi="Times New Roman" w:cs="Times New Roman"/>
          <w:color w:val="000000"/>
          <w:sz w:val="28"/>
          <w:szCs w:val="28"/>
        </w:rPr>
        <w:t>Б</w:t>
      </w:r>
      <w:r w:rsidRPr="00BC0F90">
        <w:rPr>
          <w:rFonts w:ascii="Times New Roman" w:hAnsi="Times New Roman" w:cs="Times New Roman"/>
          <w:color w:val="000000"/>
          <w:sz w:val="28"/>
          <w:szCs w:val="28"/>
        </w:rPr>
        <w:t>иблиотеки стараются создать все условия, дов</w:t>
      </w:r>
      <w:r w:rsidRPr="00BC0F90">
        <w:rPr>
          <w:rFonts w:ascii="Times New Roman" w:hAnsi="Times New Roman" w:cs="Times New Roman"/>
          <w:color w:val="000000"/>
          <w:sz w:val="28"/>
          <w:szCs w:val="28"/>
        </w:rPr>
        <w:t>е</w:t>
      </w:r>
      <w:r w:rsidRPr="00BC0F90">
        <w:rPr>
          <w:rFonts w:ascii="Times New Roman" w:hAnsi="Times New Roman" w:cs="Times New Roman"/>
          <w:color w:val="000000"/>
          <w:sz w:val="28"/>
          <w:szCs w:val="28"/>
        </w:rPr>
        <w:t>рительную атмосферу, чтобы пользователи смогли получить понимание, поддержку и желание прийти за помощью. Формы работы в этом направлении разнообразны: различные выставки, беседы, лекции, мозговые штурмы, ролевые игры, праздники здоровья, акции против табака и многие другие познавательные мероприятия как массовой, так и индивидуальной направленности</w:t>
      </w:r>
      <w:r w:rsidRPr="00BC0F90">
        <w:rPr>
          <w:rFonts w:ascii="Tahoma" w:hAnsi="Tahoma" w:cs="Tahoma"/>
          <w:color w:val="000000"/>
          <w:sz w:val="28"/>
          <w:szCs w:val="28"/>
        </w:rPr>
        <w:t>.</w:t>
      </w:r>
      <w:r w:rsidR="00661E80" w:rsidRPr="00BC0F90">
        <w:rPr>
          <w:rFonts w:ascii="Tahoma" w:hAnsi="Tahoma" w:cs="Tahoma"/>
          <w:color w:val="000000"/>
          <w:sz w:val="28"/>
          <w:szCs w:val="28"/>
        </w:rPr>
        <w:t xml:space="preserve"> </w:t>
      </w:r>
      <w:r w:rsidR="00661E80" w:rsidRPr="00BC0F90">
        <w:rPr>
          <w:rFonts w:ascii="Times New Roman" w:hAnsi="Times New Roman" w:cs="Times New Roman"/>
          <w:color w:val="000000"/>
          <w:sz w:val="28"/>
          <w:szCs w:val="28"/>
        </w:rPr>
        <w:t>Ежемесячно библиотеки планир</w:t>
      </w:r>
      <w:r w:rsidR="00661E80" w:rsidRPr="00BC0F90">
        <w:rPr>
          <w:rFonts w:ascii="Times New Roman" w:hAnsi="Times New Roman" w:cs="Times New Roman"/>
          <w:color w:val="000000"/>
          <w:sz w:val="28"/>
          <w:szCs w:val="28"/>
        </w:rPr>
        <w:t>у</w:t>
      </w:r>
      <w:r w:rsidR="00661E80" w:rsidRPr="00BC0F90">
        <w:rPr>
          <w:rFonts w:ascii="Times New Roman" w:hAnsi="Times New Roman" w:cs="Times New Roman"/>
          <w:color w:val="000000"/>
          <w:sz w:val="28"/>
          <w:szCs w:val="28"/>
        </w:rPr>
        <w:t>ют свою работу по профилактике алкоголизма, табакокурения, меропряития по ЗОЖ.</w:t>
      </w:r>
    </w:p>
    <w:p w:rsidR="00656A1C" w:rsidRPr="00BC0F90" w:rsidRDefault="00CF6A7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МБУК «Кусье –</w:t>
      </w:r>
      <w:r w:rsidR="00980094" w:rsidRPr="00BC0F90">
        <w:rPr>
          <w:rFonts w:ascii="Times New Roman" w:hAnsi="Times New Roman" w:cs="Times New Roman"/>
          <w:sz w:val="28"/>
          <w:szCs w:val="28"/>
        </w:rPr>
        <w:t xml:space="preserve"> </w:t>
      </w:r>
      <w:r w:rsidRPr="00BC0F90">
        <w:rPr>
          <w:rFonts w:ascii="Times New Roman" w:hAnsi="Times New Roman" w:cs="Times New Roman"/>
          <w:sz w:val="28"/>
          <w:szCs w:val="28"/>
        </w:rPr>
        <w:t>Александровская библиотека» прошл</w:t>
      </w:r>
      <w:r w:rsidR="00980094" w:rsidRPr="00BC0F90">
        <w:rPr>
          <w:rFonts w:ascii="Times New Roman" w:hAnsi="Times New Roman" w:cs="Times New Roman"/>
          <w:sz w:val="28"/>
          <w:szCs w:val="28"/>
        </w:rPr>
        <w:t>о</w:t>
      </w:r>
      <w:r w:rsidRPr="00BC0F90">
        <w:rPr>
          <w:rFonts w:ascii="Times New Roman" w:hAnsi="Times New Roman" w:cs="Times New Roman"/>
          <w:sz w:val="28"/>
          <w:szCs w:val="28"/>
        </w:rPr>
        <w:t xml:space="preserve"> мероприятия: «Мы выбир</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ем жизнь!»: Час информации, «В тумане табачного зелья»: просмотр литературы (библиотека –филиал п.Вильва), «О вреде табакокурения»: Книжная выставка (МБУК «Пашийская детская библиотека»), </w:t>
      </w:r>
      <w:r w:rsidR="00980094" w:rsidRPr="00BC0F90">
        <w:rPr>
          <w:rFonts w:ascii="Times New Roman" w:hAnsi="Times New Roman" w:cs="Times New Roman"/>
          <w:sz w:val="28"/>
          <w:szCs w:val="28"/>
        </w:rPr>
        <w:t>участие в марше за здоровый образ жизни «Мы выбираем жизнь» приняли участие МБУК «ГЦМБ», МБУК «ГЦДБ», были по</w:t>
      </w:r>
      <w:r w:rsidR="00980094" w:rsidRPr="00BC0F90">
        <w:rPr>
          <w:rFonts w:ascii="Times New Roman" w:hAnsi="Times New Roman" w:cs="Times New Roman"/>
          <w:sz w:val="28"/>
          <w:szCs w:val="28"/>
        </w:rPr>
        <w:t>д</w:t>
      </w:r>
      <w:r w:rsidR="00980094" w:rsidRPr="00BC0F90">
        <w:rPr>
          <w:rFonts w:ascii="Times New Roman" w:hAnsi="Times New Roman" w:cs="Times New Roman"/>
          <w:sz w:val="28"/>
          <w:szCs w:val="28"/>
        </w:rPr>
        <w:t>готовлены  и распространены листовки : «Влияние алкоголизма на организм»,«10 причин не курить»,  книжная выставка «Калейдоскоп здоровья» -   МБУК «ГЦМБ», книжная выставка литературы: «Я выбираю жизнь» - Библиотека-филиал №1 п. Средняя Усьва МБУК «Библиотека Медведкинского сельского  поселения», «Спас</w:t>
      </w:r>
      <w:r w:rsidR="00980094" w:rsidRPr="00BC0F90">
        <w:rPr>
          <w:rFonts w:ascii="Times New Roman" w:hAnsi="Times New Roman" w:cs="Times New Roman"/>
          <w:sz w:val="28"/>
          <w:szCs w:val="28"/>
        </w:rPr>
        <w:t>и</w:t>
      </w:r>
      <w:r w:rsidR="00980094" w:rsidRPr="00BC0F90">
        <w:rPr>
          <w:rFonts w:ascii="Times New Roman" w:hAnsi="Times New Roman" w:cs="Times New Roman"/>
          <w:sz w:val="28"/>
          <w:szCs w:val="28"/>
        </w:rPr>
        <w:t xml:space="preserve">бо, не курю»: Час здоровья (МБУК «Теплогорская библиотека»), «Всемирный день </w:t>
      </w:r>
      <w:r w:rsidR="00980094" w:rsidRPr="00BC0F90">
        <w:rPr>
          <w:rFonts w:ascii="Times New Roman" w:hAnsi="Times New Roman" w:cs="Times New Roman"/>
          <w:sz w:val="28"/>
          <w:szCs w:val="28"/>
        </w:rPr>
        <w:lastRenderedPageBreak/>
        <w:t>без табака»: Круглый стол (МБУК «Библиотека медведкинского сельского посел</w:t>
      </w:r>
      <w:r w:rsidR="00980094" w:rsidRPr="00BC0F90">
        <w:rPr>
          <w:rFonts w:ascii="Times New Roman" w:hAnsi="Times New Roman" w:cs="Times New Roman"/>
          <w:sz w:val="28"/>
          <w:szCs w:val="28"/>
        </w:rPr>
        <w:t>е</w:t>
      </w:r>
      <w:r w:rsidR="00980094" w:rsidRPr="00BC0F90">
        <w:rPr>
          <w:rFonts w:ascii="Times New Roman" w:hAnsi="Times New Roman" w:cs="Times New Roman"/>
          <w:sz w:val="28"/>
          <w:szCs w:val="28"/>
        </w:rPr>
        <w:t>ния»)</w:t>
      </w:r>
      <w:r w:rsidR="00F4214C" w:rsidRPr="00BC0F90">
        <w:rPr>
          <w:rFonts w:ascii="Times New Roman" w:hAnsi="Times New Roman" w:cs="Times New Roman"/>
          <w:sz w:val="28"/>
          <w:szCs w:val="28"/>
        </w:rPr>
        <w:t>. В день памяти погибших от СПИДа в библиотеках были оформлены выставки, урок – просвещение по ЗОЖ «Искушение любопытством» был организован в би</w:t>
      </w:r>
      <w:r w:rsidR="00F4214C" w:rsidRPr="00BC0F90">
        <w:rPr>
          <w:rFonts w:ascii="Times New Roman" w:hAnsi="Times New Roman" w:cs="Times New Roman"/>
          <w:sz w:val="28"/>
          <w:szCs w:val="28"/>
        </w:rPr>
        <w:t>б</w:t>
      </w:r>
      <w:r w:rsidR="00F4214C" w:rsidRPr="00BC0F90">
        <w:rPr>
          <w:rFonts w:ascii="Times New Roman" w:hAnsi="Times New Roman" w:cs="Times New Roman"/>
          <w:sz w:val="28"/>
          <w:szCs w:val="28"/>
        </w:rPr>
        <w:t>лиотеке – филиале №1, п. Теплая Гора. В мероприяти по профилактике СПИДа  пр</w:t>
      </w:r>
      <w:r w:rsidR="00F4214C" w:rsidRPr="00BC0F90">
        <w:rPr>
          <w:rFonts w:ascii="Times New Roman" w:hAnsi="Times New Roman" w:cs="Times New Roman"/>
          <w:sz w:val="28"/>
          <w:szCs w:val="28"/>
        </w:rPr>
        <w:t>и</w:t>
      </w:r>
      <w:r w:rsidR="00F4214C" w:rsidRPr="00BC0F90">
        <w:rPr>
          <w:rFonts w:ascii="Times New Roman" w:hAnsi="Times New Roman" w:cs="Times New Roman"/>
          <w:sz w:val="28"/>
          <w:szCs w:val="28"/>
        </w:rPr>
        <w:t xml:space="preserve">няла участие врач – терапевт В. А. Собачкина. </w:t>
      </w:r>
    </w:p>
    <w:p w:rsidR="00EB4136" w:rsidRPr="00BC0F90" w:rsidRDefault="00AC793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МБУК «Пашийская детская  библиотека» работает программа «В поисках страны здоровья</w:t>
      </w:r>
      <w:r w:rsidR="00EB4136" w:rsidRPr="00BC0F90">
        <w:rPr>
          <w:rFonts w:ascii="Times New Roman" w:hAnsi="Times New Roman" w:cs="Times New Roman"/>
          <w:sz w:val="28"/>
          <w:szCs w:val="28"/>
        </w:rPr>
        <w:t xml:space="preserve">». </w:t>
      </w:r>
    </w:p>
    <w:p w:rsidR="00F4214C" w:rsidRPr="00BC0F90" w:rsidRDefault="00F4214C" w:rsidP="00BC0F90">
      <w:pPr>
        <w:spacing w:after="0" w:line="240" w:lineRule="auto"/>
        <w:jc w:val="both"/>
        <w:rPr>
          <w:b/>
          <w:sz w:val="28"/>
          <w:szCs w:val="28"/>
        </w:rPr>
      </w:pPr>
      <w:r w:rsidRPr="00BC0F90">
        <w:rPr>
          <w:rFonts w:ascii="Times New Roman" w:hAnsi="Times New Roman" w:cs="Times New Roman"/>
          <w:sz w:val="28"/>
          <w:szCs w:val="28"/>
        </w:rPr>
        <w:t>См.также отчет МБУК «ГЦДБ»</w:t>
      </w:r>
      <w:r w:rsidR="00EB4136" w:rsidRPr="00BC0F90">
        <w:rPr>
          <w:rFonts w:ascii="Times New Roman" w:hAnsi="Times New Roman" w:cs="Times New Roman"/>
          <w:sz w:val="28"/>
          <w:szCs w:val="28"/>
        </w:rPr>
        <w:t>.</w:t>
      </w:r>
    </w:p>
    <w:p w:rsidR="004344F7" w:rsidRPr="00BC0F90" w:rsidRDefault="00656A1C"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МБУК «ГЦМБ» и МБУК «ГЦДБ»  привлекли  читателей для  участия в с</w:t>
      </w:r>
      <w:r w:rsidR="004344F7" w:rsidRPr="00BC0F90">
        <w:rPr>
          <w:rFonts w:ascii="Times New Roman" w:hAnsi="Times New Roman" w:cs="Times New Roman"/>
          <w:sz w:val="28"/>
          <w:szCs w:val="28"/>
        </w:rPr>
        <w:t>оциальн</w:t>
      </w:r>
      <w:r w:rsidRPr="00BC0F90">
        <w:rPr>
          <w:rFonts w:ascii="Times New Roman" w:hAnsi="Times New Roman" w:cs="Times New Roman"/>
          <w:sz w:val="28"/>
          <w:szCs w:val="28"/>
        </w:rPr>
        <w:t xml:space="preserve">ом </w:t>
      </w:r>
      <w:r w:rsidR="004344F7" w:rsidRPr="00BC0F90">
        <w:rPr>
          <w:rFonts w:ascii="Times New Roman" w:hAnsi="Times New Roman" w:cs="Times New Roman"/>
          <w:sz w:val="28"/>
          <w:szCs w:val="28"/>
        </w:rPr>
        <w:t xml:space="preserve"> опрос</w:t>
      </w:r>
      <w:r w:rsidRPr="00BC0F90">
        <w:rPr>
          <w:rFonts w:ascii="Times New Roman" w:hAnsi="Times New Roman" w:cs="Times New Roman"/>
          <w:sz w:val="28"/>
          <w:szCs w:val="28"/>
        </w:rPr>
        <w:t>е</w:t>
      </w:r>
      <w:r w:rsidR="004344F7" w:rsidRPr="00BC0F90">
        <w:rPr>
          <w:rFonts w:ascii="Times New Roman" w:hAnsi="Times New Roman" w:cs="Times New Roman"/>
          <w:sz w:val="28"/>
          <w:szCs w:val="28"/>
        </w:rPr>
        <w:t xml:space="preserve">  в рамках мероприятия «Технология жизни»</w:t>
      </w:r>
      <w:r w:rsidRPr="00BC0F90">
        <w:rPr>
          <w:rFonts w:ascii="Times New Roman" w:hAnsi="Times New Roman" w:cs="Times New Roman"/>
          <w:sz w:val="28"/>
          <w:szCs w:val="28"/>
        </w:rPr>
        <w:t>.</w:t>
      </w:r>
    </w:p>
    <w:p w:rsidR="004344F7" w:rsidRPr="00BC0F90" w:rsidRDefault="004344F7" w:rsidP="00BC0F90">
      <w:pPr>
        <w:spacing w:after="0" w:line="240" w:lineRule="auto"/>
        <w:outlineLvl w:val="0"/>
        <w:rPr>
          <w:rFonts w:ascii="Times New Roman" w:hAnsi="Times New Roman" w:cs="Times New Roman"/>
          <w:sz w:val="28"/>
          <w:szCs w:val="28"/>
        </w:rPr>
      </w:pPr>
      <w:r w:rsidRPr="00BC0F90">
        <w:rPr>
          <w:rFonts w:ascii="Times New Roman" w:hAnsi="Times New Roman" w:cs="Times New Roman"/>
          <w:sz w:val="28"/>
          <w:szCs w:val="28"/>
        </w:rPr>
        <w:t xml:space="preserve">В социальном анонимном  опросе принимали участие </w:t>
      </w:r>
      <w:r w:rsidR="00656A1C" w:rsidRPr="00BC0F90">
        <w:rPr>
          <w:rFonts w:ascii="Times New Roman" w:hAnsi="Times New Roman" w:cs="Times New Roman"/>
          <w:sz w:val="28"/>
          <w:szCs w:val="28"/>
        </w:rPr>
        <w:t>6</w:t>
      </w:r>
      <w:r w:rsidRPr="00BC0F90">
        <w:rPr>
          <w:rFonts w:ascii="Times New Roman" w:hAnsi="Times New Roman" w:cs="Times New Roman"/>
          <w:sz w:val="28"/>
          <w:szCs w:val="28"/>
        </w:rPr>
        <w:t xml:space="preserve">0 </w:t>
      </w:r>
      <w:r w:rsidR="00656A1C" w:rsidRPr="00BC0F90">
        <w:rPr>
          <w:rFonts w:ascii="Times New Roman" w:hAnsi="Times New Roman" w:cs="Times New Roman"/>
          <w:sz w:val="28"/>
          <w:szCs w:val="28"/>
        </w:rPr>
        <w:t xml:space="preserve"> </w:t>
      </w:r>
      <w:r w:rsidRPr="00BC0F90">
        <w:rPr>
          <w:rFonts w:ascii="Times New Roman" w:hAnsi="Times New Roman" w:cs="Times New Roman"/>
          <w:sz w:val="28"/>
          <w:szCs w:val="28"/>
        </w:rPr>
        <w:t>участников, в т.</w:t>
      </w:r>
      <w:r w:rsidR="00656A1C" w:rsidRPr="00BC0F90">
        <w:rPr>
          <w:rFonts w:ascii="Times New Roman" w:hAnsi="Times New Roman" w:cs="Times New Roman"/>
          <w:sz w:val="28"/>
          <w:szCs w:val="28"/>
        </w:rPr>
        <w:t xml:space="preserve"> </w:t>
      </w:r>
      <w:r w:rsidRPr="00BC0F90">
        <w:rPr>
          <w:rFonts w:ascii="Times New Roman" w:hAnsi="Times New Roman" w:cs="Times New Roman"/>
          <w:sz w:val="28"/>
          <w:szCs w:val="28"/>
        </w:rPr>
        <w:t xml:space="preserve">ч. до 13 лет- </w:t>
      </w:r>
      <w:r w:rsidR="00656A1C" w:rsidRPr="00BC0F90">
        <w:rPr>
          <w:rFonts w:ascii="Times New Roman" w:hAnsi="Times New Roman" w:cs="Times New Roman"/>
          <w:sz w:val="28"/>
          <w:szCs w:val="28"/>
        </w:rPr>
        <w:t>3</w:t>
      </w:r>
      <w:r w:rsidRPr="00BC0F90">
        <w:rPr>
          <w:rFonts w:ascii="Times New Roman" w:hAnsi="Times New Roman" w:cs="Times New Roman"/>
          <w:sz w:val="28"/>
          <w:szCs w:val="28"/>
        </w:rPr>
        <w:t xml:space="preserve">5; 13-16 лет – </w:t>
      </w:r>
      <w:r w:rsidR="00656A1C" w:rsidRPr="00BC0F90">
        <w:rPr>
          <w:rFonts w:ascii="Times New Roman" w:hAnsi="Times New Roman" w:cs="Times New Roman"/>
          <w:sz w:val="28"/>
          <w:szCs w:val="28"/>
        </w:rPr>
        <w:t>1</w:t>
      </w:r>
      <w:r w:rsidRPr="00BC0F90">
        <w:rPr>
          <w:rFonts w:ascii="Times New Roman" w:hAnsi="Times New Roman" w:cs="Times New Roman"/>
          <w:sz w:val="28"/>
          <w:szCs w:val="28"/>
        </w:rPr>
        <w:t xml:space="preserve">4; 35-60 лет - 11. </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опросных листах были следующие вопросы:</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ВИЧ-инфекция и СПИД – одно и тоже</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Лечится ли ВИЧ – инфекция?</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Можно ли по внешнему виду определить человека, заражённого ВИЧ – инфекцией?</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Назовите основные пути передачи ВИЧ – инфекции?</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Знаете ли Вы, где можно пройти анонимное обследование на ВИЧ – инфекцию?</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Сдавали ли Вы когда – нибудь тест на ВИЧ –инфекцию?</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Хотели ли бы Вы сдать тест на ВИЧ – инфекцию?</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Можно ли избежать заражения ВИЧ – инфекцией?</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считаете, можно ли полноценно жить с ВИЧ – инфекцией?</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Если друг, сосед или коллега окажется ВИЧ – инфицированным, Вы будете общат</w:t>
      </w:r>
      <w:r w:rsidRPr="00BC0F90">
        <w:rPr>
          <w:rFonts w:ascii="Times New Roman" w:hAnsi="Times New Roman" w:cs="Times New Roman"/>
          <w:sz w:val="28"/>
          <w:szCs w:val="28"/>
        </w:rPr>
        <w:t>ь</w:t>
      </w:r>
      <w:r w:rsidRPr="00BC0F90">
        <w:rPr>
          <w:rFonts w:ascii="Times New Roman" w:hAnsi="Times New Roman" w:cs="Times New Roman"/>
          <w:sz w:val="28"/>
          <w:szCs w:val="28"/>
        </w:rPr>
        <w:t>ся с ним?</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считаете, нужно ли изолировать от общества ВИЧ – положительных людей, больных СПИДом?</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Важна ли для Вас информация по проблеме ВИЧ – инфекции?</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Из каких источников Вы знаете о проблеме ВИЧ – инфекции/СПИДа?</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Как Вы оцениваете ситуацию по ВИЧ – инфекции в России?</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Исходя из обработанных результатов опросных листов,  можно сделать вывод: </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возрастной группы до 13 лет  обладают низкой информированностью по данному вопросу, но хотели бы узнать больше;</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из возрастной группы от 13 до 16 лет обладают более высокой степенью информированности, но хотели бы узнать больше;</w:t>
      </w:r>
    </w:p>
    <w:p w:rsidR="004344F7" w:rsidRPr="00BC0F90" w:rsidRDefault="004344F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участники возрастной группы  от 35  до 60 лет обладали достаточной степенью и</w:t>
      </w:r>
      <w:r w:rsidRPr="00BC0F90">
        <w:rPr>
          <w:rFonts w:ascii="Times New Roman" w:hAnsi="Times New Roman" w:cs="Times New Roman"/>
          <w:sz w:val="28"/>
          <w:szCs w:val="28"/>
        </w:rPr>
        <w:t>н</w:t>
      </w:r>
      <w:r w:rsidRPr="00BC0F90">
        <w:rPr>
          <w:rFonts w:ascii="Times New Roman" w:hAnsi="Times New Roman" w:cs="Times New Roman"/>
          <w:sz w:val="28"/>
          <w:szCs w:val="28"/>
        </w:rPr>
        <w:t>формированности по данной тематике, но считают, что степень угрозы распростр</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нения ВИЧ инфекции  завышена. </w:t>
      </w:r>
    </w:p>
    <w:p w:rsidR="00F4214C" w:rsidRPr="00BC0F90" w:rsidRDefault="00F4214C" w:rsidP="00BC0F90">
      <w:pPr>
        <w:spacing w:after="0" w:line="240" w:lineRule="auto"/>
        <w:jc w:val="both"/>
        <w:rPr>
          <w:b/>
          <w:sz w:val="28"/>
          <w:szCs w:val="28"/>
        </w:rPr>
      </w:pPr>
      <w:r w:rsidRPr="00BC0F90">
        <w:rPr>
          <w:rFonts w:ascii="Times New Roman" w:hAnsi="Times New Roman" w:cs="Times New Roman"/>
          <w:sz w:val="28"/>
          <w:szCs w:val="28"/>
        </w:rPr>
        <w:t>6.7. Библиотечное обслуживание народов Пермского края, диаспор и мигрантов. См.</w:t>
      </w:r>
      <w:r w:rsidR="0049499D">
        <w:rPr>
          <w:rFonts w:ascii="Times New Roman" w:hAnsi="Times New Roman" w:cs="Times New Roman"/>
          <w:sz w:val="28"/>
          <w:szCs w:val="28"/>
        </w:rPr>
        <w:t xml:space="preserve"> </w:t>
      </w:r>
      <w:r w:rsidRPr="00BC0F90">
        <w:rPr>
          <w:rFonts w:ascii="Times New Roman" w:hAnsi="Times New Roman" w:cs="Times New Roman"/>
          <w:sz w:val="28"/>
          <w:szCs w:val="28"/>
        </w:rPr>
        <w:t>раздел 4.1.</w:t>
      </w:r>
    </w:p>
    <w:p w:rsidR="00F60177" w:rsidRDefault="00F60177" w:rsidP="00BC0F90">
      <w:pPr>
        <w:spacing w:after="0" w:line="240" w:lineRule="auto"/>
        <w:ind w:firstLine="720"/>
        <w:rPr>
          <w:rFonts w:ascii="Times New Roman" w:hAnsi="Times New Roman" w:cs="Times New Roman"/>
          <w:b/>
          <w:sz w:val="28"/>
          <w:szCs w:val="28"/>
        </w:rPr>
      </w:pPr>
    </w:p>
    <w:p w:rsidR="001D75D7" w:rsidRPr="00BC0F90" w:rsidRDefault="001D75D7" w:rsidP="00BC0F90">
      <w:pPr>
        <w:spacing w:after="0" w:line="240" w:lineRule="auto"/>
        <w:ind w:firstLine="720"/>
        <w:rPr>
          <w:rFonts w:ascii="Times New Roman" w:hAnsi="Times New Roman" w:cs="Times New Roman"/>
          <w:b/>
          <w:sz w:val="28"/>
          <w:szCs w:val="28"/>
        </w:rPr>
      </w:pPr>
      <w:r w:rsidRPr="00BC0F90">
        <w:rPr>
          <w:rFonts w:ascii="Times New Roman" w:hAnsi="Times New Roman" w:cs="Times New Roman"/>
          <w:b/>
          <w:sz w:val="28"/>
          <w:szCs w:val="28"/>
        </w:rPr>
        <w:t>6.9. Семья. Семейное чтение</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Одним из важных направлений в деятельности библиотек по реализации «Нац</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ональной программы развития чтения» является </w:t>
      </w:r>
      <w:r w:rsidRPr="00BC0F90">
        <w:rPr>
          <w:rFonts w:ascii="Times New Roman" w:hAnsi="Times New Roman" w:cs="Times New Roman"/>
          <w:b/>
          <w:sz w:val="28"/>
          <w:szCs w:val="28"/>
        </w:rPr>
        <w:t>привлечение родителей к реш</w:t>
      </w:r>
      <w:r w:rsidRPr="00BC0F90">
        <w:rPr>
          <w:rFonts w:ascii="Times New Roman" w:hAnsi="Times New Roman" w:cs="Times New Roman"/>
          <w:b/>
          <w:sz w:val="28"/>
          <w:szCs w:val="28"/>
        </w:rPr>
        <w:t>е</w:t>
      </w:r>
      <w:r w:rsidRPr="00BC0F90">
        <w:rPr>
          <w:rFonts w:ascii="Times New Roman" w:hAnsi="Times New Roman" w:cs="Times New Roman"/>
          <w:b/>
          <w:sz w:val="28"/>
          <w:szCs w:val="28"/>
        </w:rPr>
        <w:t>нию проблем детского чтения</w:t>
      </w:r>
      <w:r w:rsidRPr="00BC0F90">
        <w:rPr>
          <w:rFonts w:ascii="Times New Roman" w:hAnsi="Times New Roman" w:cs="Times New Roman"/>
          <w:sz w:val="28"/>
          <w:szCs w:val="28"/>
        </w:rPr>
        <w:t xml:space="preserve">. Семья остаётся главным  помощником библиотеки в привлечении детей к чтению,  привитию любви к книге. Проблемы семейного чтения </w:t>
      </w:r>
      <w:r w:rsidRPr="00BC0F90">
        <w:rPr>
          <w:rFonts w:ascii="Times New Roman" w:hAnsi="Times New Roman" w:cs="Times New Roman"/>
          <w:sz w:val="28"/>
          <w:szCs w:val="28"/>
        </w:rPr>
        <w:lastRenderedPageBreak/>
        <w:t>решают все библиотеки. Целенаправленно и результативно работает в этом напра</w:t>
      </w:r>
      <w:r w:rsidRPr="00BC0F90">
        <w:rPr>
          <w:rFonts w:ascii="Times New Roman" w:hAnsi="Times New Roman" w:cs="Times New Roman"/>
          <w:sz w:val="28"/>
          <w:szCs w:val="28"/>
        </w:rPr>
        <w:t>в</w:t>
      </w:r>
      <w:r w:rsidRPr="00BC0F90">
        <w:rPr>
          <w:rFonts w:ascii="Times New Roman" w:hAnsi="Times New Roman" w:cs="Times New Roman"/>
          <w:sz w:val="28"/>
          <w:szCs w:val="28"/>
        </w:rPr>
        <w:t>лении МБУК «ГЦДБ»</w:t>
      </w:r>
    </w:p>
    <w:p w:rsidR="007275A8" w:rsidRPr="00BC0F90" w:rsidRDefault="007275A8"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Основные направления в работе  МБУК «ГЦМБ» с семьёй:</w:t>
      </w:r>
    </w:p>
    <w:p w:rsidR="007275A8" w:rsidRPr="00BC0F90" w:rsidRDefault="007275A8" w:rsidP="00BC0F90">
      <w:pPr>
        <w:spacing w:after="0" w:line="240" w:lineRule="auto"/>
        <w:ind w:left="66" w:firstLine="567"/>
        <w:jc w:val="both"/>
        <w:rPr>
          <w:rFonts w:ascii="Times New Roman" w:hAnsi="Times New Roman" w:cs="Times New Roman"/>
          <w:sz w:val="28"/>
          <w:szCs w:val="28"/>
        </w:rPr>
      </w:pPr>
      <w:r w:rsidRPr="00BC0F90">
        <w:rPr>
          <w:rFonts w:ascii="Times New Roman" w:hAnsi="Times New Roman" w:cs="Times New Roman"/>
          <w:sz w:val="28"/>
          <w:szCs w:val="28"/>
        </w:rPr>
        <w:t>повышение уровня информационных психолого-педагогических знаний родит</w:t>
      </w:r>
      <w:r w:rsidRPr="00BC0F90">
        <w:rPr>
          <w:rFonts w:ascii="Times New Roman" w:hAnsi="Times New Roman" w:cs="Times New Roman"/>
          <w:sz w:val="28"/>
          <w:szCs w:val="28"/>
        </w:rPr>
        <w:t>е</w:t>
      </w:r>
      <w:r w:rsidRPr="00BC0F90">
        <w:rPr>
          <w:rFonts w:ascii="Times New Roman" w:hAnsi="Times New Roman" w:cs="Times New Roman"/>
          <w:sz w:val="28"/>
          <w:szCs w:val="28"/>
        </w:rPr>
        <w:t>лей;</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сотрудничество с семьёй в поддержании традиции семейного чтения;</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оказание помощи семье в привлечении к чтению детей; в проведении семейного досуга в библиотеке;</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организация семейного досуга;</w:t>
      </w:r>
    </w:p>
    <w:p w:rsidR="007275A8" w:rsidRPr="00BC0F90" w:rsidRDefault="007275A8" w:rsidP="00BC0F90">
      <w:pPr>
        <w:spacing w:after="0" w:line="240" w:lineRule="auto"/>
        <w:ind w:left="66" w:firstLine="567"/>
        <w:jc w:val="both"/>
        <w:rPr>
          <w:rFonts w:ascii="Times New Roman" w:hAnsi="Times New Roman" w:cs="Times New Roman"/>
          <w:sz w:val="28"/>
          <w:szCs w:val="28"/>
        </w:rPr>
      </w:pPr>
      <w:r w:rsidRPr="00BC0F90">
        <w:rPr>
          <w:rFonts w:ascii="Times New Roman" w:hAnsi="Times New Roman" w:cs="Times New Roman"/>
          <w:sz w:val="28"/>
          <w:szCs w:val="28"/>
        </w:rPr>
        <w:t>сотрудничество с семьёй в развитии творческих способностей детей.</w:t>
      </w:r>
    </w:p>
    <w:p w:rsidR="007275A8" w:rsidRPr="00BC0F90" w:rsidRDefault="007275A8"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 xml:space="preserve">К услугам родителей современные технологии: правовая база </w:t>
      </w:r>
      <w:r w:rsidRPr="00BC0F90">
        <w:rPr>
          <w:rFonts w:ascii="Times New Roman" w:hAnsi="Times New Roman" w:cs="Times New Roman"/>
          <w:b/>
          <w:sz w:val="28"/>
          <w:szCs w:val="28"/>
        </w:rPr>
        <w:t>«Консультант +», СПС</w:t>
      </w:r>
      <w:r w:rsidRPr="00BC0F90">
        <w:rPr>
          <w:rFonts w:ascii="Times New Roman" w:hAnsi="Times New Roman" w:cs="Times New Roman"/>
          <w:sz w:val="28"/>
          <w:szCs w:val="28"/>
        </w:rPr>
        <w:t xml:space="preserve"> /тематическая база  периодических статей по темам, интересующих родителей. Для удобства обращения издаются специальные библиографические списки /литература, периодика по соответствующим темам/: </w:t>
      </w:r>
      <w:r w:rsidRPr="00BC0F90">
        <w:rPr>
          <w:rFonts w:ascii="Times New Roman" w:hAnsi="Times New Roman" w:cs="Times New Roman"/>
          <w:b/>
          <w:sz w:val="28"/>
          <w:szCs w:val="28"/>
        </w:rPr>
        <w:t>«Мир дошкольника», «Мам</w:t>
      </w:r>
      <w:r w:rsidRPr="00BC0F90">
        <w:rPr>
          <w:rFonts w:ascii="Times New Roman" w:hAnsi="Times New Roman" w:cs="Times New Roman"/>
          <w:b/>
          <w:sz w:val="28"/>
          <w:szCs w:val="28"/>
        </w:rPr>
        <w:t>и</w:t>
      </w:r>
      <w:r w:rsidRPr="00BC0F90">
        <w:rPr>
          <w:rFonts w:ascii="Times New Roman" w:hAnsi="Times New Roman" w:cs="Times New Roman"/>
          <w:b/>
          <w:sz w:val="28"/>
          <w:szCs w:val="28"/>
        </w:rPr>
        <w:t>ны подсказки», «Подсказки для взрослых», «Счастливое материнство», «Семе</w:t>
      </w:r>
      <w:r w:rsidRPr="00BC0F90">
        <w:rPr>
          <w:rFonts w:ascii="Times New Roman" w:hAnsi="Times New Roman" w:cs="Times New Roman"/>
          <w:b/>
          <w:sz w:val="28"/>
          <w:szCs w:val="28"/>
        </w:rPr>
        <w:t>й</w:t>
      </w:r>
      <w:r w:rsidRPr="00BC0F90">
        <w:rPr>
          <w:rFonts w:ascii="Times New Roman" w:hAnsi="Times New Roman" w:cs="Times New Roman"/>
          <w:b/>
          <w:sz w:val="28"/>
          <w:szCs w:val="28"/>
        </w:rPr>
        <w:t>ный адвокат».</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b/>
          <w:sz w:val="28"/>
          <w:szCs w:val="28"/>
        </w:rPr>
        <w:t xml:space="preserve">Информирование  </w:t>
      </w:r>
      <w:r w:rsidRPr="00BC0F90">
        <w:rPr>
          <w:rFonts w:ascii="Times New Roman" w:hAnsi="Times New Roman" w:cs="Times New Roman"/>
          <w:sz w:val="28"/>
          <w:szCs w:val="28"/>
        </w:rPr>
        <w:t>проводится как групповое, так и</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индивидуальное  Групповое информирование  родителей происходит на родительских собраниях. Выступление специалистов МБУК «ГЦДБ» имеет большое значение для продвижения идеи де</w:t>
      </w:r>
      <w:r w:rsidRPr="00BC0F90">
        <w:rPr>
          <w:rFonts w:ascii="Times New Roman" w:hAnsi="Times New Roman" w:cs="Times New Roman"/>
          <w:sz w:val="28"/>
          <w:szCs w:val="28"/>
        </w:rPr>
        <w:t>т</w:t>
      </w:r>
      <w:r w:rsidRPr="00BC0F90">
        <w:rPr>
          <w:rFonts w:ascii="Times New Roman" w:hAnsi="Times New Roman" w:cs="Times New Roman"/>
          <w:sz w:val="28"/>
          <w:szCs w:val="28"/>
        </w:rPr>
        <w:t xml:space="preserve">ского чтения в местном сообществе. </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Информирование проводится по запросам педагогов и родителей.</w:t>
      </w:r>
    </w:p>
    <w:p w:rsidR="007275A8" w:rsidRPr="00BC0F90" w:rsidRDefault="007275A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u w:val="single"/>
        </w:rPr>
        <w:t>Экскурсионная деятельность</w:t>
      </w:r>
      <w:r w:rsidRPr="00BC0F90">
        <w:rPr>
          <w:rFonts w:ascii="Times New Roman" w:hAnsi="Times New Roman" w:cs="Times New Roman"/>
          <w:sz w:val="28"/>
          <w:szCs w:val="28"/>
        </w:rPr>
        <w:t>.</w:t>
      </w:r>
    </w:p>
    <w:p w:rsidR="007275A8" w:rsidRPr="00BC0F90" w:rsidRDefault="007275A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Познакомиться с библиотекой,  можно поучаствовав в специально разработанных для всех возрастных групп, в данном случае – для родителей с детьми, экскурсионных игровых программах. Экскурсионные игровые программы разработаны таким обр</w:t>
      </w:r>
      <w:r w:rsidRPr="00BC0F90">
        <w:rPr>
          <w:rFonts w:ascii="Times New Roman" w:hAnsi="Times New Roman" w:cs="Times New Roman"/>
          <w:sz w:val="28"/>
          <w:szCs w:val="28"/>
        </w:rPr>
        <w:t>а</w:t>
      </w:r>
      <w:r w:rsidRPr="00BC0F90">
        <w:rPr>
          <w:rFonts w:ascii="Times New Roman" w:hAnsi="Times New Roman" w:cs="Times New Roman"/>
          <w:sz w:val="28"/>
          <w:szCs w:val="28"/>
        </w:rPr>
        <w:t>зом, чтобы заинтересовать участников, для этого используются различные методы: театрализация, игровые технологии, сюрпризные моменты; интерактивные способы.</w:t>
      </w:r>
    </w:p>
    <w:p w:rsidR="007275A8" w:rsidRPr="00BC0F90" w:rsidRDefault="007275A8"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sz w:val="28"/>
          <w:szCs w:val="28"/>
        </w:rPr>
        <w:t>- Экскурсии по библиотеке «</w:t>
      </w:r>
      <w:r w:rsidRPr="00BC0F90">
        <w:rPr>
          <w:rFonts w:ascii="Times New Roman" w:hAnsi="Times New Roman" w:cs="Times New Roman"/>
          <w:b/>
          <w:sz w:val="28"/>
          <w:szCs w:val="28"/>
        </w:rPr>
        <w:t>Добро пожаловать</w:t>
      </w:r>
      <w:r w:rsidRPr="00BC0F90">
        <w:rPr>
          <w:rFonts w:ascii="Times New Roman" w:hAnsi="Times New Roman" w:cs="Times New Roman"/>
          <w:sz w:val="28"/>
          <w:szCs w:val="28"/>
        </w:rPr>
        <w:t xml:space="preserve">» /приурочено к «Месяцу открытых дверей»/ Специально для проведения экскурсий были разработаны и реализованы выставки общей тематики </w:t>
      </w:r>
      <w:r w:rsidRPr="00BC0F90">
        <w:rPr>
          <w:rFonts w:ascii="Times New Roman" w:hAnsi="Times New Roman" w:cs="Times New Roman"/>
          <w:b/>
          <w:sz w:val="28"/>
          <w:szCs w:val="28"/>
        </w:rPr>
        <w:t xml:space="preserve">«Педагогический ликбез», </w:t>
      </w:r>
      <w:r w:rsidRPr="00BC0F90">
        <w:rPr>
          <w:rFonts w:ascii="Times New Roman" w:hAnsi="Times New Roman" w:cs="Times New Roman"/>
          <w:sz w:val="28"/>
          <w:szCs w:val="28"/>
        </w:rPr>
        <w:t>где экспонируются книги и журналы педагогической и психологической направленности.</w:t>
      </w:r>
      <w:r w:rsidRPr="00BC0F90">
        <w:rPr>
          <w:rFonts w:ascii="Times New Roman" w:hAnsi="Times New Roman" w:cs="Times New Roman"/>
          <w:b/>
          <w:sz w:val="28"/>
          <w:szCs w:val="28"/>
        </w:rPr>
        <w:t xml:space="preserve"> </w:t>
      </w:r>
    </w:p>
    <w:p w:rsidR="007275A8" w:rsidRPr="00BC0F90" w:rsidRDefault="007275A8" w:rsidP="00BC0F90">
      <w:pPr>
        <w:spacing w:after="0" w:line="240" w:lineRule="auto"/>
        <w:jc w:val="both"/>
        <w:outlineLvl w:val="0"/>
        <w:rPr>
          <w:rFonts w:ascii="Times New Roman" w:hAnsi="Times New Roman" w:cs="Times New Roman"/>
          <w:b/>
          <w:sz w:val="28"/>
          <w:szCs w:val="28"/>
        </w:rPr>
      </w:pPr>
      <w:r w:rsidRPr="00BC0F90">
        <w:rPr>
          <w:rFonts w:ascii="Times New Roman" w:hAnsi="Times New Roman" w:cs="Times New Roman"/>
          <w:b/>
          <w:sz w:val="28"/>
          <w:szCs w:val="28"/>
        </w:rPr>
        <w:t>Родительские  собрания.</w:t>
      </w:r>
    </w:p>
    <w:p w:rsidR="007275A8" w:rsidRPr="00BC0F90" w:rsidRDefault="007275A8"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Встречи с родителями ежегодно проходят в самом начале учебного года. Основная цель данных встреч - привлечение родителей к продвижению детского и семейного чтения  в местном муниципальном сообществе. </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Семейное чтение как совместная деятельность МБУК «ГЦДБ» и семьи может стать надёжной основой для обучения и воспитания  ребёнка. Поэтому неудивител</w:t>
      </w:r>
      <w:r w:rsidRPr="00BC0F90">
        <w:rPr>
          <w:rFonts w:ascii="Times New Roman" w:hAnsi="Times New Roman" w:cs="Times New Roman"/>
          <w:sz w:val="28"/>
          <w:szCs w:val="28"/>
        </w:rPr>
        <w:t>ь</w:t>
      </w:r>
      <w:r w:rsidRPr="00BC0F90">
        <w:rPr>
          <w:rFonts w:ascii="Times New Roman" w:hAnsi="Times New Roman" w:cs="Times New Roman"/>
          <w:sz w:val="28"/>
          <w:szCs w:val="28"/>
        </w:rPr>
        <w:t>но, что данные  программы так востребованы и интересны как педагогам, так и род</w:t>
      </w:r>
      <w:r w:rsidRPr="00BC0F90">
        <w:rPr>
          <w:rFonts w:ascii="Times New Roman" w:hAnsi="Times New Roman" w:cs="Times New Roman"/>
          <w:sz w:val="28"/>
          <w:szCs w:val="28"/>
        </w:rPr>
        <w:t>и</w:t>
      </w:r>
      <w:r w:rsidRPr="00BC0F90">
        <w:rPr>
          <w:rFonts w:ascii="Times New Roman" w:hAnsi="Times New Roman" w:cs="Times New Roman"/>
          <w:sz w:val="28"/>
          <w:szCs w:val="28"/>
        </w:rPr>
        <w:t>телям.</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t xml:space="preserve">Для педагогов и  педагогов постоянно действует экспозиции </w:t>
      </w:r>
      <w:r w:rsidRPr="00BC0F90">
        <w:rPr>
          <w:rFonts w:ascii="Times New Roman" w:hAnsi="Times New Roman" w:cs="Times New Roman"/>
          <w:b/>
          <w:sz w:val="28"/>
          <w:szCs w:val="28"/>
        </w:rPr>
        <w:t>«Педагогический ликбез» и «Образованные педагоги и любящие родители – успешные дети»,</w:t>
      </w:r>
      <w:r w:rsidRPr="00BC0F90">
        <w:rPr>
          <w:rFonts w:ascii="Times New Roman" w:hAnsi="Times New Roman" w:cs="Times New Roman"/>
          <w:sz w:val="28"/>
          <w:szCs w:val="28"/>
        </w:rPr>
        <w:t xml:space="preserve"> где  представляются наиболее интересные и популярные новинки: литература  педагог</w:t>
      </w:r>
      <w:r w:rsidRPr="00BC0F90">
        <w:rPr>
          <w:rFonts w:ascii="Times New Roman" w:hAnsi="Times New Roman" w:cs="Times New Roman"/>
          <w:sz w:val="28"/>
          <w:szCs w:val="28"/>
        </w:rPr>
        <w:t>и</w:t>
      </w:r>
      <w:r w:rsidRPr="00BC0F90">
        <w:rPr>
          <w:rFonts w:ascii="Times New Roman" w:hAnsi="Times New Roman" w:cs="Times New Roman"/>
          <w:sz w:val="28"/>
          <w:szCs w:val="28"/>
        </w:rPr>
        <w:t>ческой и психологической направленности. К услугам педагогов, руководителей де</w:t>
      </w:r>
      <w:r w:rsidRPr="00BC0F90">
        <w:rPr>
          <w:rFonts w:ascii="Times New Roman" w:hAnsi="Times New Roman" w:cs="Times New Roman"/>
          <w:sz w:val="28"/>
          <w:szCs w:val="28"/>
        </w:rPr>
        <w:t>т</w:t>
      </w:r>
      <w:r w:rsidRPr="00BC0F90">
        <w:rPr>
          <w:rFonts w:ascii="Times New Roman" w:hAnsi="Times New Roman" w:cs="Times New Roman"/>
          <w:sz w:val="28"/>
          <w:szCs w:val="28"/>
        </w:rPr>
        <w:t xml:space="preserve">ского чтения, родителей </w:t>
      </w:r>
      <w:r w:rsidRPr="00BC0F90">
        <w:rPr>
          <w:rFonts w:ascii="Times New Roman" w:hAnsi="Times New Roman" w:cs="Times New Roman"/>
          <w:b/>
          <w:sz w:val="28"/>
          <w:szCs w:val="28"/>
        </w:rPr>
        <w:t>сайт ГБУК «ПКДБ им. Кузьмина»</w:t>
      </w:r>
      <w:r w:rsidRPr="00BC0F90">
        <w:rPr>
          <w:rFonts w:ascii="Times New Roman" w:hAnsi="Times New Roman" w:cs="Times New Roman"/>
          <w:sz w:val="28"/>
          <w:szCs w:val="28"/>
        </w:rPr>
        <w:t xml:space="preserve">; </w:t>
      </w:r>
      <w:r w:rsidRPr="00BC0F90">
        <w:rPr>
          <w:rFonts w:ascii="Times New Roman" w:hAnsi="Times New Roman" w:cs="Times New Roman"/>
          <w:b/>
          <w:sz w:val="28"/>
          <w:szCs w:val="28"/>
        </w:rPr>
        <w:t>электронные базы СПС</w:t>
      </w:r>
      <w:r w:rsidRPr="00BC0F90">
        <w:rPr>
          <w:rFonts w:ascii="Times New Roman" w:hAnsi="Times New Roman" w:cs="Times New Roman"/>
          <w:sz w:val="28"/>
          <w:szCs w:val="28"/>
        </w:rPr>
        <w:t>, в которых всегда можно найти необходимую информацию по  возникшей пр</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блеме; виртуальная справка; имеется доступ к электронному каталогу библиотеки. </w:t>
      </w:r>
    </w:p>
    <w:p w:rsidR="007275A8" w:rsidRPr="00BC0F90" w:rsidRDefault="007275A8" w:rsidP="00BC0F90">
      <w:pPr>
        <w:spacing w:after="0" w:line="240" w:lineRule="auto"/>
        <w:ind w:firstLine="567"/>
        <w:jc w:val="both"/>
        <w:rPr>
          <w:rFonts w:ascii="Times New Roman" w:hAnsi="Times New Roman" w:cs="Times New Roman"/>
          <w:sz w:val="28"/>
          <w:szCs w:val="28"/>
        </w:rPr>
      </w:pPr>
      <w:r w:rsidRPr="00BC0F90">
        <w:rPr>
          <w:rFonts w:ascii="Times New Roman" w:hAnsi="Times New Roman" w:cs="Times New Roman"/>
          <w:sz w:val="28"/>
          <w:szCs w:val="28"/>
        </w:rPr>
        <w:lastRenderedPageBreak/>
        <w:t>По заявкам общеобразовательных учреждений  специалисты МБУК «ГЦДБ» о</w:t>
      </w:r>
      <w:r w:rsidRPr="00BC0F90">
        <w:rPr>
          <w:rFonts w:ascii="Times New Roman" w:hAnsi="Times New Roman" w:cs="Times New Roman"/>
          <w:sz w:val="28"/>
          <w:szCs w:val="28"/>
        </w:rPr>
        <w:t>р</w:t>
      </w:r>
      <w:r w:rsidRPr="00BC0F90">
        <w:rPr>
          <w:rFonts w:ascii="Times New Roman" w:hAnsi="Times New Roman" w:cs="Times New Roman"/>
          <w:sz w:val="28"/>
          <w:szCs w:val="28"/>
        </w:rPr>
        <w:t xml:space="preserve">ганизуют </w:t>
      </w:r>
      <w:r w:rsidRPr="00BC0F90">
        <w:rPr>
          <w:rFonts w:ascii="Times New Roman" w:hAnsi="Times New Roman" w:cs="Times New Roman"/>
          <w:b/>
          <w:sz w:val="28"/>
          <w:szCs w:val="28"/>
        </w:rPr>
        <w:t>родительские собрания</w:t>
      </w:r>
      <w:r w:rsidRPr="00BC0F90">
        <w:rPr>
          <w:rFonts w:ascii="Times New Roman" w:hAnsi="Times New Roman" w:cs="Times New Roman"/>
          <w:sz w:val="28"/>
          <w:szCs w:val="28"/>
        </w:rPr>
        <w:t xml:space="preserve"> на базе  библиотеки, участвуют в </w:t>
      </w:r>
      <w:r w:rsidRPr="00BC0F90">
        <w:rPr>
          <w:rFonts w:ascii="Times New Roman" w:hAnsi="Times New Roman" w:cs="Times New Roman"/>
          <w:b/>
          <w:sz w:val="28"/>
          <w:szCs w:val="28"/>
        </w:rPr>
        <w:t>методических объединениях</w:t>
      </w:r>
      <w:r w:rsidRPr="00BC0F90">
        <w:rPr>
          <w:rFonts w:ascii="Times New Roman" w:hAnsi="Times New Roman" w:cs="Times New Roman"/>
          <w:sz w:val="28"/>
          <w:szCs w:val="28"/>
        </w:rPr>
        <w:t xml:space="preserve"> педагогов города и района.</w:t>
      </w:r>
    </w:p>
    <w:p w:rsidR="007275A8" w:rsidRPr="00BC0F90" w:rsidRDefault="007275A8" w:rsidP="00BC0F90">
      <w:pPr>
        <w:spacing w:after="0" w:line="240" w:lineRule="auto"/>
        <w:ind w:firstLine="567"/>
        <w:jc w:val="both"/>
        <w:rPr>
          <w:rFonts w:ascii="Times New Roman" w:hAnsi="Times New Roman" w:cs="Times New Roman"/>
          <w:b/>
          <w:sz w:val="28"/>
          <w:szCs w:val="28"/>
        </w:rPr>
      </w:pPr>
      <w:r w:rsidRPr="00BC0F90">
        <w:rPr>
          <w:rFonts w:ascii="Times New Roman" w:hAnsi="Times New Roman" w:cs="Times New Roman"/>
          <w:sz w:val="28"/>
          <w:szCs w:val="28"/>
        </w:rPr>
        <w:t>В рамках данной модели взаимодействия библиотека выступает в роли инфо</w:t>
      </w:r>
      <w:r w:rsidRPr="00BC0F90">
        <w:rPr>
          <w:rFonts w:ascii="Times New Roman" w:hAnsi="Times New Roman" w:cs="Times New Roman"/>
          <w:sz w:val="28"/>
          <w:szCs w:val="28"/>
        </w:rPr>
        <w:t>р</w:t>
      </w:r>
      <w:r w:rsidRPr="00BC0F90">
        <w:rPr>
          <w:rFonts w:ascii="Times New Roman" w:hAnsi="Times New Roman" w:cs="Times New Roman"/>
          <w:sz w:val="28"/>
          <w:szCs w:val="28"/>
        </w:rPr>
        <w:t>мационного маклера, организатора; «Районное Управление образования» Горноз</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водского муниципального района  - в роли координатора; </w:t>
      </w:r>
      <w:r w:rsidRPr="00BC0F90">
        <w:rPr>
          <w:rFonts w:ascii="Times New Roman" w:hAnsi="Times New Roman" w:cs="Times New Roman"/>
          <w:b/>
          <w:sz w:val="28"/>
          <w:szCs w:val="28"/>
        </w:rPr>
        <w:t>родители – в роли сою</w:t>
      </w:r>
      <w:r w:rsidRPr="00BC0F90">
        <w:rPr>
          <w:rFonts w:ascii="Times New Roman" w:hAnsi="Times New Roman" w:cs="Times New Roman"/>
          <w:b/>
          <w:sz w:val="28"/>
          <w:szCs w:val="28"/>
        </w:rPr>
        <w:t>з</w:t>
      </w:r>
      <w:r w:rsidRPr="00BC0F90">
        <w:rPr>
          <w:rFonts w:ascii="Times New Roman" w:hAnsi="Times New Roman" w:cs="Times New Roman"/>
          <w:b/>
          <w:sz w:val="28"/>
          <w:szCs w:val="28"/>
        </w:rPr>
        <w:t>ников.</w:t>
      </w:r>
      <w:r w:rsidRPr="00BC0F90">
        <w:rPr>
          <w:rFonts w:ascii="Times New Roman" w:hAnsi="Times New Roman" w:cs="Times New Roman"/>
          <w:sz w:val="28"/>
          <w:szCs w:val="28"/>
        </w:rPr>
        <w:t xml:space="preserve">  Польза от взаимного сотрудничества </w:t>
      </w:r>
      <w:r w:rsidRPr="00BC0F90">
        <w:rPr>
          <w:rFonts w:ascii="Times New Roman" w:hAnsi="Times New Roman" w:cs="Times New Roman"/>
          <w:b/>
          <w:sz w:val="28"/>
          <w:szCs w:val="28"/>
        </w:rPr>
        <w:t>очевидна:</w:t>
      </w:r>
      <w:r w:rsidRPr="00BC0F90">
        <w:rPr>
          <w:rFonts w:ascii="Times New Roman" w:hAnsi="Times New Roman" w:cs="Times New Roman"/>
          <w:sz w:val="28"/>
          <w:szCs w:val="28"/>
        </w:rPr>
        <w:t xml:space="preserve"> успешно проводятся со</w:t>
      </w:r>
      <w:r w:rsidRPr="00BC0F90">
        <w:rPr>
          <w:rFonts w:ascii="Times New Roman" w:hAnsi="Times New Roman" w:cs="Times New Roman"/>
          <w:sz w:val="28"/>
          <w:szCs w:val="28"/>
        </w:rPr>
        <w:t>в</w:t>
      </w:r>
      <w:r w:rsidRPr="00BC0F90">
        <w:rPr>
          <w:rFonts w:ascii="Times New Roman" w:hAnsi="Times New Roman" w:cs="Times New Roman"/>
          <w:sz w:val="28"/>
          <w:szCs w:val="28"/>
        </w:rPr>
        <w:t>местные мероприятия, направленные на развитие чтения (конкурс чтецов «Живая классика»); реализуются  такие масштабные мероприятия, как «Неделя детской кн</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ги», «Читайленд». </w:t>
      </w:r>
    </w:p>
    <w:p w:rsidR="00F60177" w:rsidRDefault="00F60177" w:rsidP="00BC0F90">
      <w:pPr>
        <w:spacing w:after="0" w:line="240" w:lineRule="auto"/>
        <w:ind w:left="360"/>
        <w:jc w:val="both"/>
        <w:rPr>
          <w:rFonts w:ascii="Times New Roman" w:hAnsi="Times New Roman" w:cs="Times New Roman"/>
          <w:b/>
          <w:sz w:val="28"/>
          <w:szCs w:val="28"/>
        </w:rPr>
      </w:pPr>
    </w:p>
    <w:p w:rsidR="00097237" w:rsidRPr="00BC0F90" w:rsidRDefault="003C61F4" w:rsidP="00BC0F90">
      <w:pPr>
        <w:spacing w:after="0" w:line="240" w:lineRule="auto"/>
        <w:ind w:left="360"/>
        <w:jc w:val="both"/>
        <w:rPr>
          <w:rFonts w:ascii="Times New Roman" w:hAnsi="Times New Roman" w:cs="Times New Roman"/>
          <w:b/>
          <w:sz w:val="28"/>
          <w:szCs w:val="28"/>
        </w:rPr>
      </w:pPr>
      <w:r w:rsidRPr="00BC0F90">
        <w:rPr>
          <w:rFonts w:ascii="Times New Roman" w:hAnsi="Times New Roman" w:cs="Times New Roman"/>
          <w:b/>
          <w:sz w:val="28"/>
          <w:szCs w:val="28"/>
        </w:rPr>
        <w:t>6.</w:t>
      </w:r>
      <w:r w:rsidR="00091CF7" w:rsidRPr="00BC0F90">
        <w:rPr>
          <w:rFonts w:ascii="Times New Roman" w:hAnsi="Times New Roman" w:cs="Times New Roman"/>
          <w:b/>
          <w:sz w:val="28"/>
          <w:szCs w:val="28"/>
        </w:rPr>
        <w:t>10</w:t>
      </w:r>
      <w:r w:rsidRPr="00BC0F90">
        <w:rPr>
          <w:rFonts w:ascii="Times New Roman" w:hAnsi="Times New Roman" w:cs="Times New Roman"/>
          <w:b/>
          <w:sz w:val="28"/>
          <w:szCs w:val="28"/>
        </w:rPr>
        <w:t>.</w:t>
      </w:r>
      <w:r w:rsidR="00091CF7" w:rsidRPr="00BC0F90">
        <w:rPr>
          <w:rFonts w:ascii="Times New Roman" w:hAnsi="Times New Roman" w:cs="Times New Roman"/>
          <w:b/>
          <w:sz w:val="28"/>
          <w:szCs w:val="28"/>
        </w:rPr>
        <w:t xml:space="preserve"> Библиотечное обслуживание людей с ограничениями здоровья, старшего поколения, временно не работающих, детей – сирот, детей «группы риска» и др.</w:t>
      </w:r>
    </w:p>
    <w:p w:rsidR="00C56FBE" w:rsidRPr="00BC0F90" w:rsidRDefault="00AF2299"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Любой человек нуждается в заботе, милосердии, сострадании, помощи. Но ос</w:t>
      </w:r>
      <w:r w:rsidRPr="00BC0F90">
        <w:rPr>
          <w:rFonts w:ascii="Times New Roman" w:hAnsi="Times New Roman" w:cs="Times New Roman"/>
          <w:sz w:val="28"/>
          <w:szCs w:val="28"/>
        </w:rPr>
        <w:t>о</w:t>
      </w:r>
      <w:r w:rsidRPr="00BC0F90">
        <w:rPr>
          <w:rFonts w:ascii="Times New Roman" w:hAnsi="Times New Roman" w:cs="Times New Roman"/>
          <w:sz w:val="28"/>
          <w:szCs w:val="28"/>
        </w:rPr>
        <w:t>бенно это необходимо пожилым людям, инвалидам и детям из малообеспеченных и неблагополучных семей. Задача библиотек - помочь социально-незащищенным группам пользователей быстрее адаптироваться в обществе, обеспечить развитие их творческих возможностей путем получения доступной информации, приобщ</w:t>
      </w:r>
      <w:r w:rsidRPr="00BC0F90">
        <w:rPr>
          <w:rFonts w:ascii="Times New Roman" w:hAnsi="Times New Roman" w:cs="Times New Roman"/>
          <w:sz w:val="28"/>
          <w:szCs w:val="28"/>
        </w:rPr>
        <w:t>е</w:t>
      </w:r>
      <w:r w:rsidRPr="00BC0F90">
        <w:rPr>
          <w:rFonts w:ascii="Times New Roman" w:hAnsi="Times New Roman" w:cs="Times New Roman"/>
          <w:sz w:val="28"/>
          <w:szCs w:val="28"/>
        </w:rPr>
        <w:t>ния к книге, культурной и духовной жизни. Для них библиотека является практ</w:t>
      </w:r>
      <w:r w:rsidRPr="00BC0F90">
        <w:rPr>
          <w:rFonts w:ascii="Times New Roman" w:hAnsi="Times New Roman" w:cs="Times New Roman"/>
          <w:sz w:val="28"/>
          <w:szCs w:val="28"/>
        </w:rPr>
        <w:t>и</w:t>
      </w:r>
      <w:r w:rsidRPr="00BC0F90">
        <w:rPr>
          <w:rFonts w:ascii="Times New Roman" w:hAnsi="Times New Roman" w:cs="Times New Roman"/>
          <w:sz w:val="28"/>
          <w:szCs w:val="28"/>
        </w:rPr>
        <w:t>чески единственным бесплатным учреждением культуры, где они могут найти информацию, знания, эмоциональную разрядку, читая книги, журналы, газеты, участвуя в литературных вечерах, встречах. Библиотека для таких людей - «аптека для души», исцеляющая посредством книги, общения, дающая новые стимулы. Именно библиотеки должны стать тем местом, где находят душевное отдохнов</w:t>
      </w:r>
      <w:r w:rsidRPr="00BC0F90">
        <w:rPr>
          <w:rFonts w:ascii="Times New Roman" w:hAnsi="Times New Roman" w:cs="Times New Roman"/>
          <w:sz w:val="28"/>
          <w:szCs w:val="28"/>
        </w:rPr>
        <w:t>е</w:t>
      </w:r>
      <w:r w:rsidRPr="00BC0F90">
        <w:rPr>
          <w:rFonts w:ascii="Times New Roman" w:hAnsi="Times New Roman" w:cs="Times New Roman"/>
          <w:sz w:val="28"/>
          <w:szCs w:val="28"/>
        </w:rPr>
        <w:t>ние и успокоение многие люди, выбитые обстоятельствами из нормальной жизни. Поэтому в наши дни библиотека должна быть не только информационным, кул</w:t>
      </w:r>
      <w:r w:rsidRPr="00BC0F90">
        <w:rPr>
          <w:rFonts w:ascii="Times New Roman" w:hAnsi="Times New Roman" w:cs="Times New Roman"/>
          <w:sz w:val="28"/>
          <w:szCs w:val="28"/>
        </w:rPr>
        <w:t>ь</w:t>
      </w:r>
      <w:r w:rsidRPr="00BC0F90">
        <w:rPr>
          <w:rFonts w:ascii="Times New Roman" w:hAnsi="Times New Roman" w:cs="Times New Roman"/>
          <w:sz w:val="28"/>
          <w:szCs w:val="28"/>
        </w:rPr>
        <w:t>турным, образовательным учреждением, но и очагом милосердия.  В работе с да</w:t>
      </w:r>
      <w:r w:rsidRPr="00BC0F90">
        <w:rPr>
          <w:rFonts w:ascii="Times New Roman" w:hAnsi="Times New Roman" w:cs="Times New Roman"/>
          <w:sz w:val="28"/>
          <w:szCs w:val="28"/>
        </w:rPr>
        <w:t>н</w:t>
      </w:r>
      <w:r w:rsidRPr="00BC0F90">
        <w:rPr>
          <w:rFonts w:ascii="Times New Roman" w:hAnsi="Times New Roman" w:cs="Times New Roman"/>
          <w:sz w:val="28"/>
          <w:szCs w:val="28"/>
        </w:rPr>
        <w:t>ной категорией читателей используются различные формы и методы работы: и</w:t>
      </w:r>
      <w:r w:rsidRPr="00BC0F90">
        <w:rPr>
          <w:rFonts w:ascii="Times New Roman" w:hAnsi="Times New Roman" w:cs="Times New Roman"/>
          <w:sz w:val="28"/>
          <w:szCs w:val="28"/>
        </w:rPr>
        <w:t>н</w:t>
      </w:r>
      <w:r w:rsidRPr="00BC0F90">
        <w:rPr>
          <w:rFonts w:ascii="Times New Roman" w:hAnsi="Times New Roman" w:cs="Times New Roman"/>
          <w:sz w:val="28"/>
          <w:szCs w:val="28"/>
        </w:rPr>
        <w:t>дивидуальное обслуживание книгой, в том числе и на дому, работа с престарел</w:t>
      </w:r>
      <w:r w:rsidRPr="00BC0F90">
        <w:rPr>
          <w:rFonts w:ascii="Times New Roman" w:hAnsi="Times New Roman" w:cs="Times New Roman"/>
          <w:sz w:val="28"/>
          <w:szCs w:val="28"/>
        </w:rPr>
        <w:t>ы</w:t>
      </w:r>
      <w:r w:rsidRPr="00BC0F90">
        <w:rPr>
          <w:rFonts w:ascii="Times New Roman" w:hAnsi="Times New Roman" w:cs="Times New Roman"/>
          <w:sz w:val="28"/>
          <w:szCs w:val="28"/>
        </w:rPr>
        <w:t>ми и инвалидами в клубах по интересам, организация встреч с интересными людьми, оформление выставок творческих работ инвалидов и престарелых, пр</w:t>
      </w:r>
      <w:r w:rsidRPr="00BC0F90">
        <w:rPr>
          <w:rFonts w:ascii="Times New Roman" w:hAnsi="Times New Roman" w:cs="Times New Roman"/>
          <w:sz w:val="28"/>
          <w:szCs w:val="28"/>
        </w:rPr>
        <w:t>о</w:t>
      </w:r>
      <w:r w:rsidRPr="00BC0F90">
        <w:rPr>
          <w:rFonts w:ascii="Times New Roman" w:hAnsi="Times New Roman" w:cs="Times New Roman"/>
          <w:sz w:val="28"/>
          <w:szCs w:val="28"/>
        </w:rPr>
        <w:t>ведение Дня пожилого человека и Дня инвалида, а также многое другое.</w:t>
      </w:r>
    </w:p>
    <w:p w:rsidR="00F357B3" w:rsidRPr="00BC0F90" w:rsidRDefault="00A57F06"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В районе проживает</w:t>
      </w:r>
      <w:r w:rsidR="00AC7939" w:rsidRPr="00BC0F90">
        <w:rPr>
          <w:rFonts w:ascii="Times New Roman" w:hAnsi="Times New Roman" w:cs="Times New Roman"/>
          <w:sz w:val="28"/>
          <w:szCs w:val="28"/>
        </w:rPr>
        <w:t xml:space="preserve"> 2268  </w:t>
      </w:r>
      <w:r w:rsidRPr="00BC0F90">
        <w:rPr>
          <w:rFonts w:ascii="Times New Roman" w:hAnsi="Times New Roman" w:cs="Times New Roman"/>
          <w:sz w:val="28"/>
          <w:szCs w:val="28"/>
        </w:rPr>
        <w:t xml:space="preserve"> инвалидов.  </w:t>
      </w:r>
      <w:r w:rsidR="00DB176D" w:rsidRPr="00BC0F90">
        <w:rPr>
          <w:rFonts w:ascii="Times New Roman" w:hAnsi="Times New Roman" w:cs="Times New Roman"/>
          <w:sz w:val="28"/>
          <w:szCs w:val="28"/>
        </w:rPr>
        <w:t>В</w:t>
      </w:r>
      <w:r w:rsidRPr="00BC0F90">
        <w:rPr>
          <w:rFonts w:ascii="Times New Roman" w:hAnsi="Times New Roman" w:cs="Times New Roman"/>
          <w:sz w:val="28"/>
          <w:szCs w:val="28"/>
        </w:rPr>
        <w:t xml:space="preserve"> работе </w:t>
      </w:r>
      <w:r w:rsidR="00DB176D" w:rsidRPr="00BC0F90">
        <w:rPr>
          <w:rFonts w:ascii="Times New Roman" w:hAnsi="Times New Roman" w:cs="Times New Roman"/>
          <w:sz w:val="28"/>
          <w:szCs w:val="28"/>
        </w:rPr>
        <w:t xml:space="preserve">библиотек </w:t>
      </w:r>
      <w:r w:rsidRPr="00BC0F90">
        <w:rPr>
          <w:rFonts w:ascii="Times New Roman" w:hAnsi="Times New Roman" w:cs="Times New Roman"/>
          <w:sz w:val="28"/>
          <w:szCs w:val="28"/>
        </w:rPr>
        <w:t>с данной категорией накоплен богатый опыт. Так, например, МБУК  «Кусье -</w:t>
      </w:r>
      <w:r w:rsidR="009D274E" w:rsidRPr="00BC0F90">
        <w:rPr>
          <w:rFonts w:ascii="Times New Roman" w:hAnsi="Times New Roman" w:cs="Times New Roman"/>
          <w:sz w:val="28"/>
          <w:szCs w:val="28"/>
        </w:rPr>
        <w:t xml:space="preserve"> </w:t>
      </w:r>
      <w:r w:rsidRPr="00BC0F90">
        <w:rPr>
          <w:rFonts w:ascii="Times New Roman" w:hAnsi="Times New Roman" w:cs="Times New Roman"/>
          <w:sz w:val="28"/>
          <w:szCs w:val="28"/>
        </w:rPr>
        <w:t>Александровская би</w:t>
      </w:r>
      <w:r w:rsidRPr="00BC0F90">
        <w:rPr>
          <w:rFonts w:ascii="Times New Roman" w:hAnsi="Times New Roman" w:cs="Times New Roman"/>
          <w:sz w:val="28"/>
          <w:szCs w:val="28"/>
        </w:rPr>
        <w:t>б</w:t>
      </w:r>
      <w:r w:rsidRPr="00BC0F90">
        <w:rPr>
          <w:rFonts w:ascii="Times New Roman" w:hAnsi="Times New Roman" w:cs="Times New Roman"/>
          <w:sz w:val="28"/>
          <w:szCs w:val="28"/>
        </w:rPr>
        <w:t>лиотека» уже не один десяток лет сотрудничает с  Горнозаводским ПНИ, для них организовывают различные мероприятия познавательного характера: «Принц сл</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достей»: Увлекательный час, «Скворушка – скороговорушка»: Литературный час, «Сказочный марафон»: литературный час и др. </w:t>
      </w:r>
    </w:p>
    <w:p w:rsidR="009D274E" w:rsidRPr="00BC0F90" w:rsidRDefault="00A57F06"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 xml:space="preserve">МБУК «ГЦМБ» </w:t>
      </w:r>
      <w:r w:rsidR="00313193" w:rsidRPr="00BC0F90">
        <w:rPr>
          <w:rFonts w:ascii="Times New Roman" w:hAnsi="Times New Roman" w:cs="Times New Roman"/>
          <w:sz w:val="28"/>
          <w:szCs w:val="28"/>
        </w:rPr>
        <w:t xml:space="preserve">ежегодно заключает договор </w:t>
      </w:r>
      <w:r w:rsidRPr="00BC0F90">
        <w:rPr>
          <w:rFonts w:ascii="Times New Roman" w:hAnsi="Times New Roman" w:cs="Times New Roman"/>
          <w:sz w:val="28"/>
          <w:szCs w:val="28"/>
        </w:rPr>
        <w:t xml:space="preserve"> с </w:t>
      </w:r>
      <w:r w:rsidR="00F53567" w:rsidRPr="00BC0F90">
        <w:rPr>
          <w:rFonts w:ascii="Times New Roman" w:hAnsi="Times New Roman" w:cs="Times New Roman"/>
          <w:sz w:val="28"/>
          <w:szCs w:val="28"/>
        </w:rPr>
        <w:t>районным обществом инвалидов. В течение года прош</w:t>
      </w:r>
      <w:r w:rsidR="00E400EF" w:rsidRPr="00BC0F90">
        <w:rPr>
          <w:rFonts w:ascii="Times New Roman" w:hAnsi="Times New Roman" w:cs="Times New Roman"/>
          <w:sz w:val="28"/>
          <w:szCs w:val="28"/>
        </w:rPr>
        <w:t>ел</w:t>
      </w:r>
      <w:r w:rsidR="00F53567" w:rsidRPr="00BC0F90">
        <w:rPr>
          <w:rFonts w:ascii="Times New Roman" w:hAnsi="Times New Roman" w:cs="Times New Roman"/>
          <w:sz w:val="28"/>
          <w:szCs w:val="28"/>
        </w:rPr>
        <w:t xml:space="preserve"> </w:t>
      </w:r>
      <w:r w:rsidR="00E400EF" w:rsidRPr="00BC0F90">
        <w:rPr>
          <w:rFonts w:ascii="Times New Roman" w:hAnsi="Times New Roman" w:cs="Times New Roman"/>
          <w:sz w:val="28"/>
          <w:szCs w:val="28"/>
        </w:rPr>
        <w:t>ряд</w:t>
      </w:r>
      <w:r w:rsidR="00F53567" w:rsidRPr="00BC0F90">
        <w:rPr>
          <w:rFonts w:ascii="Times New Roman" w:hAnsi="Times New Roman" w:cs="Times New Roman"/>
          <w:sz w:val="28"/>
          <w:szCs w:val="28"/>
        </w:rPr>
        <w:t xml:space="preserve"> мероприятий</w:t>
      </w:r>
      <w:r w:rsidR="00E400EF" w:rsidRPr="00BC0F90">
        <w:rPr>
          <w:rFonts w:ascii="Times New Roman" w:hAnsi="Times New Roman" w:cs="Times New Roman"/>
          <w:sz w:val="28"/>
          <w:szCs w:val="28"/>
        </w:rPr>
        <w:t>:</w:t>
      </w:r>
      <w:r w:rsidR="00F53567" w:rsidRPr="00BC0F90">
        <w:rPr>
          <w:rFonts w:ascii="Times New Roman" w:hAnsi="Times New Roman" w:cs="Times New Roman"/>
          <w:sz w:val="28"/>
          <w:szCs w:val="28"/>
        </w:rPr>
        <w:t xml:space="preserve"> «</w:t>
      </w:r>
      <w:r w:rsidR="00E400EF" w:rsidRPr="00BC0F90">
        <w:rPr>
          <w:rFonts w:ascii="Times New Roman" w:hAnsi="Times New Roman" w:cs="Times New Roman"/>
          <w:sz w:val="28"/>
          <w:szCs w:val="28"/>
        </w:rPr>
        <w:t>Л</w:t>
      </w:r>
      <w:r w:rsidR="00F53567" w:rsidRPr="00BC0F90">
        <w:rPr>
          <w:rFonts w:ascii="Times New Roman" w:hAnsi="Times New Roman" w:cs="Times New Roman"/>
          <w:sz w:val="28"/>
          <w:szCs w:val="28"/>
        </w:rPr>
        <w:t>егенды Пермского края»: Видео – экскурсия, «Да здравствуют, мужчины!»: развлекательно – познавательная пр</w:t>
      </w:r>
      <w:r w:rsidR="00F53567" w:rsidRPr="00BC0F90">
        <w:rPr>
          <w:rFonts w:ascii="Times New Roman" w:hAnsi="Times New Roman" w:cs="Times New Roman"/>
          <w:sz w:val="28"/>
          <w:szCs w:val="28"/>
        </w:rPr>
        <w:t>о</w:t>
      </w:r>
      <w:r w:rsidR="00F53567" w:rsidRPr="00BC0F90">
        <w:rPr>
          <w:rFonts w:ascii="Times New Roman" w:hAnsi="Times New Roman" w:cs="Times New Roman"/>
          <w:sz w:val="28"/>
          <w:szCs w:val="28"/>
        </w:rPr>
        <w:t>грамма , «О, женщина, краса земная!»: развлекательно –познавательная програ</w:t>
      </w:r>
      <w:r w:rsidR="00F53567" w:rsidRPr="00BC0F90">
        <w:rPr>
          <w:rFonts w:ascii="Times New Roman" w:hAnsi="Times New Roman" w:cs="Times New Roman"/>
          <w:sz w:val="28"/>
          <w:szCs w:val="28"/>
        </w:rPr>
        <w:t>м</w:t>
      </w:r>
      <w:r w:rsidR="00F53567" w:rsidRPr="00BC0F90">
        <w:rPr>
          <w:rFonts w:ascii="Times New Roman" w:hAnsi="Times New Roman" w:cs="Times New Roman"/>
          <w:sz w:val="28"/>
          <w:szCs w:val="28"/>
        </w:rPr>
        <w:t>ма, «Путешествие в космос»: познавательная программа, «Прочтите книгу о войне»: Литературный час</w:t>
      </w:r>
      <w:r w:rsidR="009D274E" w:rsidRPr="00BC0F90">
        <w:rPr>
          <w:rFonts w:ascii="Times New Roman" w:hAnsi="Times New Roman" w:cs="Times New Roman"/>
          <w:sz w:val="28"/>
          <w:szCs w:val="28"/>
        </w:rPr>
        <w:t>.</w:t>
      </w:r>
      <w:r w:rsidR="00F53567" w:rsidRPr="00BC0F90">
        <w:rPr>
          <w:rFonts w:ascii="Times New Roman" w:hAnsi="Times New Roman" w:cs="Times New Roman"/>
          <w:sz w:val="28"/>
          <w:szCs w:val="28"/>
        </w:rPr>
        <w:t xml:space="preserve"> </w:t>
      </w:r>
      <w:r w:rsidR="009D274E" w:rsidRPr="00BC0F90">
        <w:rPr>
          <w:rStyle w:val="a6"/>
          <w:rFonts w:ascii="Times New Roman" w:hAnsi="Times New Roman" w:cs="Times New Roman"/>
          <w:b w:val="0"/>
          <w:color w:val="333333"/>
          <w:sz w:val="28"/>
          <w:szCs w:val="28"/>
          <w:shd w:val="clear" w:color="auto" w:fill="FFFFFF"/>
        </w:rPr>
        <w:t>06 июня</w:t>
      </w:r>
      <w:r w:rsidR="009D274E" w:rsidRPr="00BC0F90">
        <w:rPr>
          <w:rStyle w:val="a6"/>
          <w:rFonts w:ascii="Times New Roman" w:hAnsi="Times New Roman" w:cs="Times New Roman"/>
          <w:color w:val="333333"/>
          <w:sz w:val="28"/>
          <w:szCs w:val="28"/>
          <w:shd w:val="clear" w:color="auto" w:fill="FFFFFF"/>
        </w:rPr>
        <w:t xml:space="preserve"> 2017</w:t>
      </w:r>
      <w:r w:rsidR="009D274E" w:rsidRPr="00BC0F90">
        <w:rPr>
          <w:rFonts w:ascii="Times New Roman" w:hAnsi="Times New Roman" w:cs="Times New Roman"/>
          <w:color w:val="333333"/>
          <w:sz w:val="28"/>
          <w:szCs w:val="28"/>
          <w:shd w:val="clear" w:color="auto" w:fill="FFFFFF"/>
        </w:rPr>
        <w:t> года наша страна отметила Пушкинский день России. В муниципальных библиотеках прошли циклы мероприятий, посв</w:t>
      </w:r>
      <w:r w:rsidR="009D274E" w:rsidRPr="00BC0F90">
        <w:rPr>
          <w:rFonts w:ascii="Times New Roman" w:hAnsi="Times New Roman" w:cs="Times New Roman"/>
          <w:color w:val="333333"/>
          <w:sz w:val="28"/>
          <w:szCs w:val="28"/>
          <w:shd w:val="clear" w:color="auto" w:fill="FFFFFF"/>
        </w:rPr>
        <w:t>я</w:t>
      </w:r>
      <w:r w:rsidR="009D274E" w:rsidRPr="00BC0F90">
        <w:rPr>
          <w:rFonts w:ascii="Times New Roman" w:hAnsi="Times New Roman" w:cs="Times New Roman"/>
          <w:color w:val="333333"/>
          <w:sz w:val="28"/>
          <w:szCs w:val="28"/>
          <w:shd w:val="clear" w:color="auto" w:fill="FFFFFF"/>
        </w:rPr>
        <w:lastRenderedPageBreak/>
        <w:t>щенных дню рождения Александра Сергеевича Пушкина. </w:t>
      </w:r>
      <w:r w:rsidR="009D274E" w:rsidRPr="00BC0F90">
        <w:rPr>
          <w:rStyle w:val="a6"/>
          <w:rFonts w:ascii="Times New Roman" w:hAnsi="Times New Roman" w:cs="Times New Roman"/>
          <w:b w:val="0"/>
          <w:color w:val="333333"/>
          <w:sz w:val="28"/>
          <w:szCs w:val="28"/>
          <w:shd w:val="clear" w:color="auto" w:fill="FFFFFF"/>
        </w:rPr>
        <w:t>09 июня 2017</w:t>
      </w:r>
      <w:r w:rsidR="009D274E" w:rsidRPr="00BC0F90">
        <w:rPr>
          <w:rFonts w:ascii="Times New Roman" w:hAnsi="Times New Roman" w:cs="Times New Roman"/>
          <w:color w:val="333333"/>
          <w:sz w:val="28"/>
          <w:szCs w:val="28"/>
          <w:shd w:val="clear" w:color="auto" w:fill="FFFFFF"/>
        </w:rPr>
        <w:t> года в ч</w:t>
      </w:r>
      <w:r w:rsidR="009D274E" w:rsidRPr="00BC0F90">
        <w:rPr>
          <w:rFonts w:ascii="Times New Roman" w:hAnsi="Times New Roman" w:cs="Times New Roman"/>
          <w:color w:val="333333"/>
          <w:sz w:val="28"/>
          <w:szCs w:val="28"/>
          <w:shd w:val="clear" w:color="auto" w:fill="FFFFFF"/>
        </w:rPr>
        <w:t>и</w:t>
      </w:r>
      <w:r w:rsidR="009D274E" w:rsidRPr="00BC0F90">
        <w:rPr>
          <w:rFonts w:ascii="Times New Roman" w:hAnsi="Times New Roman" w:cs="Times New Roman"/>
          <w:color w:val="333333"/>
          <w:sz w:val="28"/>
          <w:szCs w:val="28"/>
          <w:shd w:val="clear" w:color="auto" w:fill="FFFFFF"/>
        </w:rPr>
        <w:t>тальном зале межпоселенческой библиотеки прошел конкурс чтецов стихов А.С. Пушкина </w:t>
      </w:r>
      <w:r w:rsidR="009D274E" w:rsidRPr="00BC0F90">
        <w:rPr>
          <w:rStyle w:val="a6"/>
          <w:rFonts w:ascii="Times New Roman" w:hAnsi="Times New Roman" w:cs="Times New Roman"/>
          <w:b w:val="0"/>
          <w:color w:val="333333"/>
          <w:sz w:val="28"/>
          <w:szCs w:val="28"/>
          <w:shd w:val="clear" w:color="auto" w:fill="FFFFFF"/>
        </w:rPr>
        <w:t>«Горнозаводск читает Пушкина»</w:t>
      </w:r>
      <w:r w:rsidR="009D274E" w:rsidRPr="00BC0F90">
        <w:rPr>
          <w:rFonts w:ascii="Times New Roman" w:hAnsi="Times New Roman" w:cs="Times New Roman"/>
          <w:color w:val="333333"/>
          <w:sz w:val="28"/>
          <w:szCs w:val="28"/>
          <w:shd w:val="clear" w:color="auto" w:fill="FFFFFF"/>
        </w:rPr>
        <w:t> среди членов Горнозаводской райо</w:t>
      </w:r>
      <w:r w:rsidR="009D274E" w:rsidRPr="00BC0F90">
        <w:rPr>
          <w:rFonts w:ascii="Times New Roman" w:hAnsi="Times New Roman" w:cs="Times New Roman"/>
          <w:color w:val="333333"/>
          <w:sz w:val="28"/>
          <w:szCs w:val="28"/>
          <w:shd w:val="clear" w:color="auto" w:fill="FFFFFF"/>
        </w:rPr>
        <w:t>н</w:t>
      </w:r>
      <w:r w:rsidR="009D274E" w:rsidRPr="00BC0F90">
        <w:rPr>
          <w:rFonts w:ascii="Times New Roman" w:hAnsi="Times New Roman" w:cs="Times New Roman"/>
          <w:color w:val="333333"/>
          <w:sz w:val="28"/>
          <w:szCs w:val="28"/>
          <w:shd w:val="clear" w:color="auto" w:fill="FFFFFF"/>
        </w:rPr>
        <w:t>ной организации ПКОВОИ (Общество инвалидов). Мероприятие было запланир</w:t>
      </w:r>
      <w:r w:rsidR="009D274E" w:rsidRPr="00BC0F90">
        <w:rPr>
          <w:rFonts w:ascii="Times New Roman" w:hAnsi="Times New Roman" w:cs="Times New Roman"/>
          <w:color w:val="333333"/>
          <w:sz w:val="28"/>
          <w:szCs w:val="28"/>
          <w:shd w:val="clear" w:color="auto" w:fill="FFFFFF"/>
        </w:rPr>
        <w:t>о</w:t>
      </w:r>
      <w:r w:rsidR="009D274E" w:rsidRPr="00BC0F90">
        <w:rPr>
          <w:rFonts w:ascii="Times New Roman" w:hAnsi="Times New Roman" w:cs="Times New Roman"/>
          <w:color w:val="333333"/>
          <w:sz w:val="28"/>
          <w:szCs w:val="28"/>
          <w:shd w:val="clear" w:color="auto" w:fill="FFFFFF"/>
        </w:rPr>
        <w:t>вано в начале года, поэтому участники к конкурсу подготовились  ответственно и основательно. Участникам предлагалось прочитать  наизусть или из сборника стихов любое стихотворение по собственному выбору. Прозвучали стихи: «Я помню чудное мгновенье», «Осень», «Буря», «Когда порой воспоминанье»,  «Я вас любил», «Я памятник себе воздвиг нерукотворный»,  отрывки из поэм «Евг</w:t>
      </w:r>
      <w:r w:rsidR="009D274E" w:rsidRPr="00BC0F90">
        <w:rPr>
          <w:rFonts w:ascii="Times New Roman" w:hAnsi="Times New Roman" w:cs="Times New Roman"/>
          <w:color w:val="333333"/>
          <w:sz w:val="28"/>
          <w:szCs w:val="28"/>
          <w:shd w:val="clear" w:color="auto" w:fill="FFFFFF"/>
        </w:rPr>
        <w:t>е</w:t>
      </w:r>
      <w:r w:rsidR="009D274E" w:rsidRPr="00BC0F90">
        <w:rPr>
          <w:rFonts w:ascii="Times New Roman" w:hAnsi="Times New Roman" w:cs="Times New Roman"/>
          <w:color w:val="333333"/>
          <w:sz w:val="28"/>
          <w:szCs w:val="28"/>
          <w:shd w:val="clear" w:color="auto" w:fill="FFFFFF"/>
        </w:rPr>
        <w:t xml:space="preserve">ний Онегин», «Руслан и Людмила» и другие.  Все участники конкурса получили дипломы. </w:t>
      </w:r>
    </w:p>
    <w:p w:rsidR="009D274E" w:rsidRPr="00BC0F90" w:rsidRDefault="009D274E" w:rsidP="00BC0F90">
      <w:pPr>
        <w:spacing w:after="0" w:line="240" w:lineRule="auto"/>
        <w:ind w:left="360"/>
        <w:jc w:val="both"/>
        <w:rPr>
          <w:rFonts w:ascii="Times New Roman" w:hAnsi="Times New Roman" w:cs="Times New Roman"/>
          <w:sz w:val="28"/>
          <w:szCs w:val="28"/>
        </w:rPr>
      </w:pPr>
    </w:p>
    <w:p w:rsidR="009D274E" w:rsidRPr="00BC0F90" w:rsidRDefault="009D274E" w:rsidP="00ED7D05">
      <w:pPr>
        <w:spacing w:after="0" w:line="240" w:lineRule="auto"/>
        <w:ind w:left="360"/>
        <w:jc w:val="center"/>
        <w:rPr>
          <w:rFonts w:ascii="Times New Roman" w:hAnsi="Times New Roman" w:cs="Times New Roman"/>
          <w:sz w:val="28"/>
          <w:szCs w:val="28"/>
        </w:rPr>
      </w:pPr>
      <w:r w:rsidRPr="00BC0F90">
        <w:rPr>
          <w:rFonts w:ascii="Times New Roman" w:hAnsi="Times New Roman" w:cs="Times New Roman"/>
          <w:noProof/>
          <w:sz w:val="28"/>
          <w:szCs w:val="28"/>
          <w:lang w:eastAsia="ru-RU"/>
        </w:rPr>
        <w:drawing>
          <wp:inline distT="0" distB="0" distL="0" distR="0" wp14:anchorId="20C3D428" wp14:editId="13AEC67F">
            <wp:extent cx="5356919" cy="3562350"/>
            <wp:effectExtent l="0" t="0" r="0" b="0"/>
            <wp:docPr id="37" name="Рисунок 37" descr="http://gorn-lib.biblioteka-perm.ru/upload/versions/37655/38390/DSC06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90/DSC06892.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62387" cy="3565986"/>
                    </a:xfrm>
                    <a:prstGeom prst="rect">
                      <a:avLst/>
                    </a:prstGeom>
                    <a:noFill/>
                    <a:ln>
                      <a:noFill/>
                    </a:ln>
                  </pic:spPr>
                </pic:pic>
              </a:graphicData>
            </a:graphic>
          </wp:inline>
        </w:drawing>
      </w:r>
    </w:p>
    <w:p w:rsidR="009D274E" w:rsidRPr="00BC0F90" w:rsidRDefault="009D274E" w:rsidP="00BC0F90">
      <w:pPr>
        <w:spacing w:after="0" w:line="240" w:lineRule="auto"/>
        <w:ind w:left="360"/>
        <w:jc w:val="both"/>
        <w:rPr>
          <w:rFonts w:ascii="Times New Roman" w:hAnsi="Times New Roman" w:cs="Times New Roman"/>
          <w:sz w:val="28"/>
          <w:szCs w:val="28"/>
        </w:rPr>
      </w:pPr>
    </w:p>
    <w:p w:rsidR="00E400EF" w:rsidRPr="00BC0F90" w:rsidRDefault="009D274E" w:rsidP="00BC0F90">
      <w:pPr>
        <w:spacing w:after="0" w:line="240" w:lineRule="auto"/>
        <w:ind w:left="360"/>
        <w:jc w:val="both"/>
        <w:rPr>
          <w:rFonts w:ascii="Times New Roman" w:hAnsi="Times New Roman" w:cs="Times New Roman"/>
          <w:color w:val="000000"/>
          <w:sz w:val="28"/>
          <w:szCs w:val="28"/>
        </w:rPr>
      </w:pPr>
      <w:r w:rsidRPr="00BC0F90">
        <w:rPr>
          <w:rFonts w:ascii="Times New Roman" w:hAnsi="Times New Roman" w:cs="Times New Roman"/>
          <w:color w:val="333333"/>
          <w:sz w:val="28"/>
          <w:szCs w:val="28"/>
          <w:shd w:val="clear" w:color="auto" w:fill="FFFFFF"/>
        </w:rPr>
        <w:t>07.07.2017 г. в читальном зале МБУК «ГЦМБ»  состоялась познавательно-развлекательная программа «Море волнуется» к 200-летию со дня рождения вс</w:t>
      </w:r>
      <w:r w:rsidRPr="00BC0F90">
        <w:rPr>
          <w:rFonts w:ascii="Times New Roman" w:hAnsi="Times New Roman" w:cs="Times New Roman"/>
          <w:color w:val="333333"/>
          <w:sz w:val="28"/>
          <w:szCs w:val="28"/>
          <w:shd w:val="clear" w:color="auto" w:fill="FFFFFF"/>
        </w:rPr>
        <w:t>е</w:t>
      </w:r>
      <w:r w:rsidRPr="00BC0F90">
        <w:rPr>
          <w:rFonts w:ascii="Times New Roman" w:hAnsi="Times New Roman" w:cs="Times New Roman"/>
          <w:color w:val="333333"/>
          <w:sz w:val="28"/>
          <w:szCs w:val="28"/>
          <w:shd w:val="clear" w:color="auto" w:fill="FFFFFF"/>
        </w:rPr>
        <w:t>мирно известного российского художника-мариниста И.К.Айвазовского. Гости познакомились с жизнью и творчеством   Ивана Константиновича, который писал в основном морские пейзажи и несколько картин на тему войны.  Мероприятие включило презентацию «Биография И.К.Айвазовского», документальный фильм «Иван Айвазовский и Феодосия»» и обзор книжно-иллюстративной выставки «Айвазовский – великий маринист». Участники мероприятия  приняли активное участие в викторине «Жизнь и творчество Айвазовского».</w:t>
      </w:r>
      <w:r w:rsidRPr="00BC0F90">
        <w:rPr>
          <w:rFonts w:ascii="Times New Roman" w:hAnsi="Times New Roman" w:cs="Times New Roman"/>
          <w:sz w:val="28"/>
          <w:szCs w:val="28"/>
        </w:rPr>
        <w:t xml:space="preserve">  Для данной категории  также  прошли мероприятия: «</w:t>
      </w:r>
      <w:r w:rsidR="00E400EF" w:rsidRPr="00BC0F90">
        <w:rPr>
          <w:rFonts w:ascii="Times New Roman" w:hAnsi="Times New Roman" w:cs="Times New Roman"/>
          <w:sz w:val="28"/>
          <w:szCs w:val="28"/>
        </w:rPr>
        <w:t>Добрые соседи»: Медиобеседа, «Золотая осень»: познавательная программа, «Первому спутнику Земли -60 лет»: беседа, «Люб</w:t>
      </w:r>
      <w:r w:rsidR="00E400EF" w:rsidRPr="00BC0F90">
        <w:rPr>
          <w:rFonts w:ascii="Times New Roman" w:hAnsi="Times New Roman" w:cs="Times New Roman"/>
          <w:sz w:val="28"/>
          <w:szCs w:val="28"/>
        </w:rPr>
        <w:t>и</w:t>
      </w:r>
      <w:r w:rsidR="00E400EF" w:rsidRPr="00BC0F90">
        <w:rPr>
          <w:rFonts w:ascii="Times New Roman" w:hAnsi="Times New Roman" w:cs="Times New Roman"/>
          <w:sz w:val="28"/>
          <w:szCs w:val="28"/>
        </w:rPr>
        <w:t>мый сердцем город»: Викторина и др. В декабре месяце про</w:t>
      </w:r>
      <w:r w:rsidRPr="00BC0F90">
        <w:rPr>
          <w:rFonts w:ascii="Times New Roman" w:hAnsi="Times New Roman" w:cs="Times New Roman"/>
          <w:sz w:val="28"/>
          <w:szCs w:val="28"/>
        </w:rPr>
        <w:t xml:space="preserve">шли </w:t>
      </w:r>
      <w:r w:rsidR="00E400EF" w:rsidRPr="00BC0F90">
        <w:rPr>
          <w:rFonts w:ascii="Times New Roman" w:hAnsi="Times New Roman" w:cs="Times New Roman"/>
          <w:sz w:val="28"/>
          <w:szCs w:val="28"/>
        </w:rPr>
        <w:t xml:space="preserve"> Декады или М</w:t>
      </w:r>
      <w:r w:rsidR="00E400EF" w:rsidRPr="00BC0F90">
        <w:rPr>
          <w:rFonts w:ascii="Times New Roman" w:hAnsi="Times New Roman" w:cs="Times New Roman"/>
          <w:sz w:val="28"/>
          <w:szCs w:val="28"/>
        </w:rPr>
        <w:t>е</w:t>
      </w:r>
      <w:r w:rsidR="00E400EF" w:rsidRPr="00BC0F90">
        <w:rPr>
          <w:rFonts w:ascii="Times New Roman" w:hAnsi="Times New Roman" w:cs="Times New Roman"/>
          <w:sz w:val="28"/>
          <w:szCs w:val="28"/>
        </w:rPr>
        <w:t xml:space="preserve">сячники инвалида. В октябре – ноябре </w:t>
      </w:r>
      <w:r w:rsidRPr="00BC0F90">
        <w:rPr>
          <w:rFonts w:ascii="Times New Roman" w:hAnsi="Times New Roman" w:cs="Times New Roman"/>
          <w:sz w:val="28"/>
          <w:szCs w:val="28"/>
        </w:rPr>
        <w:t xml:space="preserve"> совместно с управлением культуры и раб</w:t>
      </w:r>
      <w:r w:rsidRPr="00BC0F90">
        <w:rPr>
          <w:rFonts w:ascii="Times New Roman" w:hAnsi="Times New Roman" w:cs="Times New Roman"/>
          <w:sz w:val="28"/>
          <w:szCs w:val="28"/>
        </w:rPr>
        <w:t>о</w:t>
      </w:r>
      <w:r w:rsidRPr="00BC0F90">
        <w:rPr>
          <w:rFonts w:ascii="Times New Roman" w:hAnsi="Times New Roman" w:cs="Times New Roman"/>
          <w:sz w:val="28"/>
          <w:szCs w:val="28"/>
        </w:rPr>
        <w:t xml:space="preserve">ты с молодежью организован районный конкурс </w:t>
      </w:r>
      <w:r w:rsidR="00E400EF" w:rsidRPr="00BC0F90">
        <w:rPr>
          <w:rFonts w:ascii="Times New Roman" w:hAnsi="Times New Roman" w:cs="Times New Roman"/>
          <w:sz w:val="28"/>
          <w:szCs w:val="28"/>
        </w:rPr>
        <w:t xml:space="preserve"> «Чудо добрых рук».</w:t>
      </w:r>
      <w:r w:rsidRPr="00BC0F90">
        <w:rPr>
          <w:rFonts w:ascii="Times New Roman" w:hAnsi="Times New Roman" w:cs="Times New Roman"/>
          <w:sz w:val="28"/>
          <w:szCs w:val="28"/>
        </w:rPr>
        <w:t xml:space="preserve"> </w:t>
      </w:r>
      <w:r w:rsidR="00F357B3" w:rsidRPr="00BC0F90">
        <w:rPr>
          <w:rFonts w:ascii="Times New Roman" w:hAnsi="Times New Roman" w:cs="Times New Roman"/>
          <w:sz w:val="28"/>
          <w:szCs w:val="28"/>
        </w:rPr>
        <w:t>(</w:t>
      </w:r>
      <w:r w:rsidRPr="00BC0F90">
        <w:rPr>
          <w:rFonts w:ascii="Times New Roman" w:hAnsi="Times New Roman" w:cs="Times New Roman"/>
          <w:sz w:val="28"/>
          <w:szCs w:val="28"/>
        </w:rPr>
        <w:t>См</w:t>
      </w:r>
      <w:r w:rsidR="00F357B3" w:rsidRPr="00BC0F90">
        <w:rPr>
          <w:rFonts w:ascii="Times New Roman" w:hAnsi="Times New Roman" w:cs="Times New Roman"/>
          <w:sz w:val="28"/>
          <w:szCs w:val="28"/>
        </w:rPr>
        <w:t>.</w:t>
      </w:r>
      <w:r w:rsidRPr="00BC0F90">
        <w:rPr>
          <w:rFonts w:ascii="Times New Roman" w:hAnsi="Times New Roman" w:cs="Times New Roman"/>
          <w:sz w:val="28"/>
          <w:szCs w:val="28"/>
        </w:rPr>
        <w:t xml:space="preserve"> также </w:t>
      </w:r>
      <w:r w:rsidRPr="00BC0F90">
        <w:rPr>
          <w:rFonts w:ascii="Times New Roman" w:hAnsi="Times New Roman" w:cs="Times New Roman"/>
          <w:sz w:val="28"/>
          <w:szCs w:val="28"/>
        </w:rPr>
        <w:lastRenderedPageBreak/>
        <w:t>раздел</w:t>
      </w:r>
      <w:r w:rsidR="00F357B3" w:rsidRPr="00BC0F90">
        <w:rPr>
          <w:rFonts w:ascii="Times New Roman" w:hAnsi="Times New Roman" w:cs="Times New Roman"/>
          <w:sz w:val="28"/>
          <w:szCs w:val="28"/>
        </w:rPr>
        <w:t xml:space="preserve"> </w:t>
      </w:r>
      <w:r w:rsidR="00F357B3" w:rsidRPr="00BC0F90">
        <w:rPr>
          <w:rFonts w:ascii="Times New Roman" w:hAnsi="Times New Roman" w:cs="Times New Roman"/>
          <w:color w:val="000000"/>
          <w:sz w:val="28"/>
          <w:szCs w:val="28"/>
        </w:rPr>
        <w:t>4.3. Муниципальный (целевой) заказ учредителя на проведение меропри</w:t>
      </w:r>
      <w:r w:rsidR="00F357B3" w:rsidRPr="00BC0F90">
        <w:rPr>
          <w:rFonts w:ascii="Times New Roman" w:hAnsi="Times New Roman" w:cs="Times New Roman"/>
          <w:color w:val="000000"/>
          <w:sz w:val="28"/>
          <w:szCs w:val="28"/>
        </w:rPr>
        <w:t>я</w:t>
      </w:r>
      <w:r w:rsidR="00F357B3" w:rsidRPr="00BC0F90">
        <w:rPr>
          <w:rFonts w:ascii="Times New Roman" w:hAnsi="Times New Roman" w:cs="Times New Roman"/>
          <w:color w:val="000000"/>
          <w:sz w:val="28"/>
          <w:szCs w:val="28"/>
        </w:rPr>
        <w:t>тий).</w:t>
      </w:r>
    </w:p>
    <w:p w:rsidR="00DB176D" w:rsidRPr="00BC0F90" w:rsidRDefault="00DB176D" w:rsidP="00BC0F90">
      <w:pPr>
        <w:spacing w:after="0" w:line="240" w:lineRule="auto"/>
        <w:ind w:left="360"/>
        <w:jc w:val="both"/>
        <w:rPr>
          <w:rFonts w:ascii="Times New Roman" w:hAnsi="Times New Roman" w:cs="Times New Roman"/>
          <w:sz w:val="28"/>
          <w:szCs w:val="28"/>
        </w:rPr>
      </w:pPr>
    </w:p>
    <w:p w:rsidR="00097237" w:rsidRPr="00BC0F90" w:rsidRDefault="00097237" w:rsidP="00BC0F90">
      <w:pPr>
        <w:spacing w:after="0" w:line="240" w:lineRule="auto"/>
        <w:ind w:left="360"/>
        <w:jc w:val="center"/>
        <w:rPr>
          <w:rStyle w:val="usercontent"/>
          <w:rFonts w:ascii="Times New Roman" w:hAnsi="Times New Roman" w:cs="Times New Roman"/>
          <w:color w:val="37404E"/>
          <w:sz w:val="28"/>
          <w:szCs w:val="28"/>
          <w:shd w:val="clear" w:color="auto" w:fill="FFFFFF"/>
        </w:rPr>
      </w:pPr>
      <w:r w:rsidRPr="00BC0F90">
        <w:rPr>
          <w:rStyle w:val="usercontent"/>
          <w:rFonts w:ascii="Times New Roman" w:hAnsi="Times New Roman" w:cs="Times New Roman"/>
          <w:color w:val="37404E"/>
          <w:sz w:val="28"/>
          <w:szCs w:val="28"/>
          <w:shd w:val="clear" w:color="auto" w:fill="FFFFFF"/>
        </w:rPr>
        <w:t>Работа с детьми – сиротами, с детьми «группы риска»</w:t>
      </w:r>
    </w:p>
    <w:p w:rsidR="00D807DC" w:rsidRPr="00BC0F90" w:rsidRDefault="00097237" w:rsidP="00BC0F90">
      <w:pPr>
        <w:spacing w:after="0" w:line="240" w:lineRule="auto"/>
        <w:ind w:left="360"/>
        <w:jc w:val="both"/>
        <w:rPr>
          <w:rStyle w:val="usercontent"/>
          <w:rFonts w:ascii="Times New Roman" w:hAnsi="Times New Roman" w:cs="Times New Roman"/>
          <w:color w:val="37404E"/>
          <w:sz w:val="28"/>
          <w:szCs w:val="28"/>
          <w:shd w:val="clear" w:color="auto" w:fill="FFFFFF"/>
        </w:rPr>
      </w:pPr>
      <w:r w:rsidRPr="00BC0F90">
        <w:rPr>
          <w:rStyle w:val="usercontent"/>
          <w:rFonts w:ascii="Times New Roman" w:hAnsi="Times New Roman" w:cs="Times New Roman"/>
          <w:color w:val="37404E"/>
          <w:sz w:val="28"/>
          <w:szCs w:val="28"/>
          <w:shd w:val="clear" w:color="auto" w:fill="FFFFFF"/>
        </w:rPr>
        <w:t>С ГКУСО ПК «Центр помощи детям, оставшимся без попечения родителей» з</w:t>
      </w:r>
      <w:r w:rsidRPr="00BC0F90">
        <w:rPr>
          <w:rStyle w:val="usercontent"/>
          <w:rFonts w:ascii="Times New Roman" w:hAnsi="Times New Roman" w:cs="Times New Roman"/>
          <w:color w:val="37404E"/>
          <w:sz w:val="28"/>
          <w:szCs w:val="28"/>
          <w:shd w:val="clear" w:color="auto" w:fill="FFFFFF"/>
        </w:rPr>
        <w:t>а</w:t>
      </w:r>
      <w:r w:rsidRPr="00BC0F90">
        <w:rPr>
          <w:rStyle w:val="usercontent"/>
          <w:rFonts w:ascii="Times New Roman" w:hAnsi="Times New Roman" w:cs="Times New Roman"/>
          <w:color w:val="37404E"/>
          <w:sz w:val="28"/>
          <w:szCs w:val="28"/>
          <w:shd w:val="clear" w:color="auto" w:fill="FFFFFF"/>
        </w:rPr>
        <w:t>ключен бессрочный Договор на оказание услуг. В отчетной году</w:t>
      </w:r>
      <w:r w:rsidR="00334464" w:rsidRPr="00BC0F90">
        <w:rPr>
          <w:rStyle w:val="usercontent"/>
          <w:rFonts w:ascii="Times New Roman" w:hAnsi="Times New Roman" w:cs="Times New Roman"/>
          <w:color w:val="37404E"/>
          <w:sz w:val="28"/>
          <w:szCs w:val="28"/>
          <w:shd w:val="clear" w:color="auto" w:fill="FFFFFF"/>
        </w:rPr>
        <w:t xml:space="preserve"> прошли мер</w:t>
      </w:r>
      <w:r w:rsidR="00334464" w:rsidRPr="00BC0F90">
        <w:rPr>
          <w:rStyle w:val="usercontent"/>
          <w:rFonts w:ascii="Times New Roman" w:hAnsi="Times New Roman" w:cs="Times New Roman"/>
          <w:color w:val="37404E"/>
          <w:sz w:val="28"/>
          <w:szCs w:val="28"/>
          <w:shd w:val="clear" w:color="auto" w:fill="FFFFFF"/>
        </w:rPr>
        <w:t>о</w:t>
      </w:r>
      <w:r w:rsidR="00334464" w:rsidRPr="00BC0F90">
        <w:rPr>
          <w:rStyle w:val="usercontent"/>
          <w:rFonts w:ascii="Times New Roman" w:hAnsi="Times New Roman" w:cs="Times New Roman"/>
          <w:color w:val="37404E"/>
          <w:sz w:val="28"/>
          <w:szCs w:val="28"/>
          <w:shd w:val="clear" w:color="auto" w:fill="FFFFFF"/>
        </w:rPr>
        <w:t>приятия: «Герои зимних сказок»: беседа –</w:t>
      </w:r>
      <w:r w:rsidR="00617334" w:rsidRPr="00BC0F90">
        <w:rPr>
          <w:rStyle w:val="usercontent"/>
          <w:rFonts w:ascii="Times New Roman" w:hAnsi="Times New Roman" w:cs="Times New Roman"/>
          <w:color w:val="37404E"/>
          <w:sz w:val="28"/>
          <w:szCs w:val="28"/>
          <w:shd w:val="clear" w:color="auto" w:fill="FFFFFF"/>
        </w:rPr>
        <w:t xml:space="preserve"> </w:t>
      </w:r>
      <w:r w:rsidR="00334464" w:rsidRPr="00BC0F90">
        <w:rPr>
          <w:rStyle w:val="usercontent"/>
          <w:rFonts w:ascii="Times New Roman" w:hAnsi="Times New Roman" w:cs="Times New Roman"/>
          <w:color w:val="37404E"/>
          <w:sz w:val="28"/>
          <w:szCs w:val="28"/>
          <w:shd w:val="clear" w:color="auto" w:fill="FFFFFF"/>
        </w:rPr>
        <w:t>викторина, творческая встреча с мес</w:t>
      </w:r>
      <w:r w:rsidR="00334464" w:rsidRPr="00BC0F90">
        <w:rPr>
          <w:rStyle w:val="usercontent"/>
          <w:rFonts w:ascii="Times New Roman" w:hAnsi="Times New Roman" w:cs="Times New Roman"/>
          <w:color w:val="37404E"/>
          <w:sz w:val="28"/>
          <w:szCs w:val="28"/>
          <w:shd w:val="clear" w:color="auto" w:fill="FFFFFF"/>
        </w:rPr>
        <w:t>т</w:t>
      </w:r>
      <w:r w:rsidR="00334464" w:rsidRPr="00BC0F90">
        <w:rPr>
          <w:rStyle w:val="usercontent"/>
          <w:rFonts w:ascii="Times New Roman" w:hAnsi="Times New Roman" w:cs="Times New Roman"/>
          <w:color w:val="37404E"/>
          <w:sz w:val="28"/>
          <w:szCs w:val="28"/>
          <w:shd w:val="clear" w:color="auto" w:fill="FFFFFF"/>
        </w:rPr>
        <w:t>ной поэтессой Еленой Журовой и молодыми поэтами района, «Весенний калейд</w:t>
      </w:r>
      <w:r w:rsidR="00334464" w:rsidRPr="00BC0F90">
        <w:rPr>
          <w:rStyle w:val="usercontent"/>
          <w:rFonts w:ascii="Times New Roman" w:hAnsi="Times New Roman" w:cs="Times New Roman"/>
          <w:color w:val="37404E"/>
          <w:sz w:val="28"/>
          <w:szCs w:val="28"/>
          <w:shd w:val="clear" w:color="auto" w:fill="FFFFFF"/>
        </w:rPr>
        <w:t>о</w:t>
      </w:r>
      <w:r w:rsidR="00334464" w:rsidRPr="00BC0F90">
        <w:rPr>
          <w:rStyle w:val="usercontent"/>
          <w:rFonts w:ascii="Times New Roman" w:hAnsi="Times New Roman" w:cs="Times New Roman"/>
          <w:color w:val="37404E"/>
          <w:sz w:val="28"/>
          <w:szCs w:val="28"/>
          <w:shd w:val="clear" w:color="auto" w:fill="FFFFFF"/>
        </w:rPr>
        <w:t xml:space="preserve">скоп»: развлекательно –познавательная программа, «В поисках страны здоровья»: игра </w:t>
      </w:r>
      <w:r w:rsidR="0052670F" w:rsidRPr="00BC0F90">
        <w:rPr>
          <w:rStyle w:val="usercontent"/>
          <w:rFonts w:ascii="Times New Roman" w:hAnsi="Times New Roman" w:cs="Times New Roman"/>
          <w:color w:val="37404E"/>
          <w:sz w:val="28"/>
          <w:szCs w:val="28"/>
          <w:shd w:val="clear" w:color="auto" w:fill="FFFFFF"/>
        </w:rPr>
        <w:t>–</w:t>
      </w:r>
      <w:r w:rsidR="00334464" w:rsidRPr="00BC0F90">
        <w:rPr>
          <w:rStyle w:val="usercontent"/>
          <w:rFonts w:ascii="Times New Roman" w:hAnsi="Times New Roman" w:cs="Times New Roman"/>
          <w:color w:val="37404E"/>
          <w:sz w:val="28"/>
          <w:szCs w:val="28"/>
          <w:shd w:val="clear" w:color="auto" w:fill="FFFFFF"/>
        </w:rPr>
        <w:t>п</w:t>
      </w:r>
      <w:r w:rsidR="0052670F" w:rsidRPr="00BC0F90">
        <w:rPr>
          <w:rStyle w:val="usercontent"/>
          <w:rFonts w:ascii="Times New Roman" w:hAnsi="Times New Roman" w:cs="Times New Roman"/>
          <w:color w:val="37404E"/>
          <w:sz w:val="28"/>
          <w:szCs w:val="28"/>
          <w:shd w:val="clear" w:color="auto" w:fill="FFFFFF"/>
        </w:rPr>
        <w:t>утешествие, «Всех царей главнее дети»: познавательный правовой урок, громкие чтения сказок народов, проживающих в районе, «Мал золотник да д</w:t>
      </w:r>
      <w:r w:rsidR="0052670F" w:rsidRPr="00BC0F90">
        <w:rPr>
          <w:rStyle w:val="usercontent"/>
          <w:rFonts w:ascii="Times New Roman" w:hAnsi="Times New Roman" w:cs="Times New Roman"/>
          <w:color w:val="37404E"/>
          <w:sz w:val="28"/>
          <w:szCs w:val="28"/>
          <w:shd w:val="clear" w:color="auto" w:fill="FFFFFF"/>
        </w:rPr>
        <w:t>о</w:t>
      </w:r>
      <w:r w:rsidR="0052670F" w:rsidRPr="00BC0F90">
        <w:rPr>
          <w:rStyle w:val="usercontent"/>
          <w:rFonts w:ascii="Times New Roman" w:hAnsi="Times New Roman" w:cs="Times New Roman"/>
          <w:color w:val="37404E"/>
          <w:sz w:val="28"/>
          <w:szCs w:val="28"/>
          <w:shd w:val="clear" w:color="auto" w:fill="FFFFFF"/>
        </w:rPr>
        <w:t>рог»: игра на знание загадок, пословиц и поговорок, «Здоровым быть –модно!»: час здоровья, «Россия – Родина моя»: час патриотизма, «Приключение Незнайки и его друзей»: Квест – игра, «Герои нашего времени. 9 декабря – День Героев От</w:t>
      </w:r>
      <w:r w:rsidR="0052670F" w:rsidRPr="00BC0F90">
        <w:rPr>
          <w:rStyle w:val="usercontent"/>
          <w:rFonts w:ascii="Times New Roman" w:hAnsi="Times New Roman" w:cs="Times New Roman"/>
          <w:color w:val="37404E"/>
          <w:sz w:val="28"/>
          <w:szCs w:val="28"/>
          <w:shd w:val="clear" w:color="auto" w:fill="FFFFFF"/>
        </w:rPr>
        <w:t>е</w:t>
      </w:r>
      <w:r w:rsidR="0052670F" w:rsidRPr="00BC0F90">
        <w:rPr>
          <w:rStyle w:val="usercontent"/>
          <w:rFonts w:ascii="Times New Roman" w:hAnsi="Times New Roman" w:cs="Times New Roman"/>
          <w:color w:val="37404E"/>
          <w:sz w:val="28"/>
          <w:szCs w:val="28"/>
          <w:shd w:val="clear" w:color="auto" w:fill="FFFFFF"/>
        </w:rPr>
        <w:t>чества»: урок мужества, «Встреча с литературными героями»: Викторина, «Новый год у ворот»: Игровая программа и др.</w:t>
      </w:r>
    </w:p>
    <w:p w:rsidR="00097237" w:rsidRPr="00BC0F90" w:rsidRDefault="00D807DC" w:rsidP="00BC0F90">
      <w:pPr>
        <w:spacing w:after="0" w:line="240" w:lineRule="auto"/>
        <w:ind w:left="360"/>
        <w:jc w:val="both"/>
        <w:rPr>
          <w:rStyle w:val="usercontent"/>
          <w:rFonts w:ascii="Times New Roman" w:hAnsi="Times New Roman" w:cs="Times New Roman"/>
          <w:color w:val="37404E"/>
          <w:sz w:val="28"/>
          <w:szCs w:val="28"/>
          <w:shd w:val="clear" w:color="auto" w:fill="FFFFFF"/>
        </w:rPr>
      </w:pPr>
      <w:r w:rsidRPr="00BC0F90">
        <w:rPr>
          <w:rStyle w:val="usercontent"/>
          <w:rFonts w:ascii="Times New Roman" w:hAnsi="Times New Roman" w:cs="Times New Roman"/>
          <w:color w:val="37404E"/>
          <w:sz w:val="28"/>
          <w:szCs w:val="28"/>
          <w:shd w:val="clear" w:color="auto" w:fill="FFFFFF"/>
        </w:rPr>
        <w:t xml:space="preserve">В течение летнего периода для детей </w:t>
      </w:r>
      <w:r w:rsidR="00766DF5" w:rsidRPr="00BC0F90">
        <w:rPr>
          <w:rStyle w:val="usercontent"/>
          <w:rFonts w:ascii="Times New Roman" w:hAnsi="Times New Roman" w:cs="Times New Roman"/>
          <w:color w:val="37404E"/>
          <w:sz w:val="28"/>
          <w:szCs w:val="28"/>
          <w:shd w:val="clear" w:color="auto" w:fill="FFFFFF"/>
        </w:rPr>
        <w:t xml:space="preserve">и подростков </w:t>
      </w:r>
      <w:r w:rsidRPr="00BC0F90">
        <w:rPr>
          <w:rStyle w:val="usercontent"/>
          <w:rFonts w:ascii="Times New Roman" w:hAnsi="Times New Roman" w:cs="Times New Roman"/>
          <w:color w:val="37404E"/>
          <w:sz w:val="28"/>
          <w:szCs w:val="28"/>
          <w:shd w:val="clear" w:color="auto" w:fill="FFFFFF"/>
        </w:rPr>
        <w:t xml:space="preserve">активно работала программа </w:t>
      </w:r>
      <w:r w:rsidR="0039167F" w:rsidRPr="00BC0F90">
        <w:rPr>
          <w:rStyle w:val="usercontent"/>
          <w:rFonts w:ascii="Times New Roman" w:hAnsi="Times New Roman" w:cs="Times New Roman"/>
          <w:color w:val="37404E"/>
          <w:sz w:val="28"/>
          <w:szCs w:val="28"/>
          <w:shd w:val="clear" w:color="auto" w:fill="FFFFFF"/>
        </w:rPr>
        <w:t xml:space="preserve"> «Отдыхай, смотри, читай!». Для </w:t>
      </w:r>
      <w:r w:rsidR="00801E38" w:rsidRPr="00BC0F90">
        <w:rPr>
          <w:rStyle w:val="usercontent"/>
          <w:rFonts w:ascii="Times New Roman" w:hAnsi="Times New Roman" w:cs="Times New Roman"/>
          <w:color w:val="37404E"/>
          <w:sz w:val="28"/>
          <w:szCs w:val="28"/>
          <w:shd w:val="clear" w:color="auto" w:fill="FFFFFF"/>
        </w:rPr>
        <w:t xml:space="preserve">ребят </w:t>
      </w:r>
      <w:r w:rsidR="0039167F" w:rsidRPr="00BC0F90">
        <w:rPr>
          <w:rStyle w:val="usercontent"/>
          <w:rFonts w:ascii="Times New Roman" w:hAnsi="Times New Roman" w:cs="Times New Roman"/>
          <w:color w:val="37404E"/>
          <w:sz w:val="28"/>
          <w:szCs w:val="28"/>
          <w:shd w:val="clear" w:color="auto" w:fill="FFFFFF"/>
        </w:rPr>
        <w:t xml:space="preserve"> дневного пребывания  Горнозаводского политехнического техникума» проведено несколько мероприятий: «Чтобы сделать мир добрее»</w:t>
      </w:r>
      <w:r w:rsidR="004B3A2E" w:rsidRPr="00BC0F90">
        <w:rPr>
          <w:rStyle w:val="usercontent"/>
          <w:rFonts w:ascii="Times New Roman" w:hAnsi="Times New Roman" w:cs="Times New Roman"/>
          <w:color w:val="37404E"/>
          <w:sz w:val="28"/>
          <w:szCs w:val="28"/>
          <w:shd w:val="clear" w:color="auto" w:fill="FFFFFF"/>
        </w:rPr>
        <w:t>: библиотечный квилт</w:t>
      </w:r>
      <w:r w:rsidR="008D1A0E" w:rsidRPr="00BC0F90">
        <w:rPr>
          <w:rStyle w:val="usercontent"/>
          <w:rFonts w:ascii="Times New Roman" w:hAnsi="Times New Roman" w:cs="Times New Roman"/>
          <w:color w:val="37404E"/>
          <w:sz w:val="28"/>
          <w:szCs w:val="28"/>
          <w:shd w:val="clear" w:color="auto" w:fill="FFFFFF"/>
        </w:rPr>
        <w:t>, «Загадочные пещеры Прикамья»: видео –</w:t>
      </w:r>
      <w:r w:rsidR="00823142" w:rsidRPr="00BC0F90">
        <w:rPr>
          <w:rStyle w:val="usercontent"/>
          <w:rFonts w:ascii="Times New Roman" w:hAnsi="Times New Roman" w:cs="Times New Roman"/>
          <w:color w:val="37404E"/>
          <w:sz w:val="28"/>
          <w:szCs w:val="28"/>
          <w:shd w:val="clear" w:color="auto" w:fill="FFFFFF"/>
        </w:rPr>
        <w:t xml:space="preserve"> </w:t>
      </w:r>
      <w:r w:rsidR="008D1A0E" w:rsidRPr="00BC0F90">
        <w:rPr>
          <w:rStyle w:val="usercontent"/>
          <w:rFonts w:ascii="Times New Roman" w:hAnsi="Times New Roman" w:cs="Times New Roman"/>
          <w:color w:val="37404E"/>
          <w:sz w:val="28"/>
          <w:szCs w:val="28"/>
          <w:shd w:val="clear" w:color="auto" w:fill="FFFFFF"/>
        </w:rPr>
        <w:t>эк</w:t>
      </w:r>
      <w:r w:rsidR="008D1A0E" w:rsidRPr="00BC0F90">
        <w:rPr>
          <w:rStyle w:val="usercontent"/>
          <w:rFonts w:ascii="Times New Roman" w:hAnsi="Times New Roman" w:cs="Times New Roman"/>
          <w:color w:val="37404E"/>
          <w:sz w:val="28"/>
          <w:szCs w:val="28"/>
          <w:shd w:val="clear" w:color="auto" w:fill="FFFFFF"/>
        </w:rPr>
        <w:t>с</w:t>
      </w:r>
      <w:r w:rsidR="008D1A0E" w:rsidRPr="00BC0F90">
        <w:rPr>
          <w:rStyle w:val="usercontent"/>
          <w:rFonts w:ascii="Times New Roman" w:hAnsi="Times New Roman" w:cs="Times New Roman"/>
          <w:color w:val="37404E"/>
          <w:sz w:val="28"/>
          <w:szCs w:val="28"/>
          <w:shd w:val="clear" w:color="auto" w:fill="FFFFFF"/>
        </w:rPr>
        <w:t xml:space="preserve">курсия, «Географические названия Прикамья»: Игра – путешествие и др. </w:t>
      </w:r>
    </w:p>
    <w:p w:rsidR="00A12910" w:rsidRPr="00BC0F90" w:rsidRDefault="00A12910" w:rsidP="00ED7D05">
      <w:pPr>
        <w:spacing w:after="0" w:line="240" w:lineRule="auto"/>
        <w:ind w:left="360"/>
        <w:jc w:val="center"/>
        <w:rPr>
          <w:rStyle w:val="usercontent"/>
          <w:rFonts w:ascii="Times New Roman" w:hAnsi="Times New Roman" w:cs="Times New Roman"/>
          <w:color w:val="37404E"/>
          <w:sz w:val="28"/>
          <w:szCs w:val="28"/>
          <w:shd w:val="clear" w:color="auto" w:fill="FFFFFF"/>
        </w:rPr>
      </w:pPr>
    </w:p>
    <w:p w:rsidR="007B327F" w:rsidRPr="00BC0F90" w:rsidRDefault="007B327F" w:rsidP="00BC0F90">
      <w:pPr>
        <w:spacing w:after="0" w:line="240" w:lineRule="auto"/>
        <w:ind w:left="360"/>
        <w:jc w:val="both"/>
        <w:rPr>
          <w:rFonts w:ascii="Times New Roman" w:hAnsi="Times New Roman" w:cs="Times New Roman"/>
          <w:color w:val="000000"/>
          <w:sz w:val="28"/>
          <w:szCs w:val="28"/>
          <w:shd w:val="clear" w:color="auto" w:fill="FFFFFF"/>
        </w:rPr>
      </w:pPr>
    </w:p>
    <w:p w:rsidR="007B327F" w:rsidRDefault="007B327F" w:rsidP="00BC0F90">
      <w:pPr>
        <w:spacing w:after="0" w:line="240" w:lineRule="auto"/>
        <w:ind w:left="360"/>
        <w:jc w:val="both"/>
        <w:rPr>
          <w:rFonts w:ascii="Times New Roman" w:hAnsi="Times New Roman" w:cs="Times New Roman"/>
          <w:color w:val="333333"/>
          <w:sz w:val="28"/>
          <w:szCs w:val="28"/>
          <w:shd w:val="clear" w:color="auto" w:fill="FFFFFF"/>
        </w:rPr>
      </w:pPr>
      <w:r w:rsidRPr="00BC0F90">
        <w:rPr>
          <w:rFonts w:ascii="Times New Roman" w:hAnsi="Times New Roman" w:cs="Times New Roman"/>
          <w:color w:val="333333"/>
          <w:sz w:val="28"/>
          <w:szCs w:val="28"/>
          <w:shd w:val="clear" w:color="auto" w:fill="FFFFFF"/>
        </w:rPr>
        <w:t>20 ноября 2017 г. по всей территории Пермского края прошел </w:t>
      </w:r>
      <w:r w:rsidRPr="00BC0F90">
        <w:rPr>
          <w:rStyle w:val="a6"/>
          <w:rFonts w:ascii="Times New Roman" w:hAnsi="Times New Roman" w:cs="Times New Roman"/>
          <w:color w:val="333333"/>
          <w:sz w:val="28"/>
          <w:szCs w:val="28"/>
          <w:shd w:val="clear" w:color="auto" w:fill="FFFFFF"/>
        </w:rPr>
        <w:t>«День</w:t>
      </w:r>
      <w:r w:rsidRPr="00BC0F90">
        <w:rPr>
          <w:rFonts w:ascii="Times New Roman" w:hAnsi="Times New Roman" w:cs="Times New Roman"/>
          <w:color w:val="333333"/>
          <w:sz w:val="28"/>
          <w:szCs w:val="28"/>
          <w:shd w:val="clear" w:color="auto" w:fill="FFFFFF"/>
        </w:rPr>
        <w:t> </w:t>
      </w:r>
      <w:r w:rsidRPr="00BC0F90">
        <w:rPr>
          <w:rStyle w:val="a6"/>
          <w:rFonts w:ascii="Times New Roman" w:hAnsi="Times New Roman" w:cs="Times New Roman"/>
          <w:color w:val="333333"/>
          <w:sz w:val="28"/>
          <w:szCs w:val="28"/>
          <w:shd w:val="clear" w:color="auto" w:fill="FFFFFF"/>
        </w:rPr>
        <w:t>правовой помощи детям»</w:t>
      </w:r>
      <w:r w:rsidRPr="00BC0F90">
        <w:rPr>
          <w:rFonts w:ascii="Times New Roman" w:hAnsi="Times New Roman" w:cs="Times New Roman"/>
          <w:color w:val="333333"/>
          <w:sz w:val="28"/>
          <w:szCs w:val="28"/>
          <w:shd w:val="clear" w:color="auto" w:fill="FFFFFF"/>
        </w:rPr>
        <w:t> с участием всех заинтересованных ведомств. В Горнозаводском районе площадкой для проведения «Дня правовой помощи» была выбрана межп</w:t>
      </w:r>
      <w:r w:rsidRPr="00BC0F90">
        <w:rPr>
          <w:rFonts w:ascii="Times New Roman" w:hAnsi="Times New Roman" w:cs="Times New Roman"/>
          <w:color w:val="333333"/>
          <w:sz w:val="28"/>
          <w:szCs w:val="28"/>
          <w:shd w:val="clear" w:color="auto" w:fill="FFFFFF"/>
        </w:rPr>
        <w:t>о</w:t>
      </w:r>
      <w:r w:rsidRPr="00BC0F90">
        <w:rPr>
          <w:rFonts w:ascii="Times New Roman" w:hAnsi="Times New Roman" w:cs="Times New Roman"/>
          <w:color w:val="333333"/>
          <w:sz w:val="28"/>
          <w:szCs w:val="28"/>
          <w:shd w:val="clear" w:color="auto" w:fill="FFFFFF"/>
        </w:rPr>
        <w:t>селенческая библиотека</w:t>
      </w:r>
      <w:r w:rsidR="00C95D51" w:rsidRPr="00BC0F90">
        <w:rPr>
          <w:rFonts w:ascii="Times New Roman" w:hAnsi="Times New Roman" w:cs="Times New Roman"/>
          <w:color w:val="333333"/>
          <w:sz w:val="28"/>
          <w:szCs w:val="28"/>
          <w:shd w:val="clear" w:color="auto" w:fill="FFFFFF"/>
        </w:rPr>
        <w:t xml:space="preserve">. </w:t>
      </w:r>
      <w:proofErr w:type="gramStart"/>
      <w:r w:rsidR="00823142" w:rsidRPr="00BC0F90">
        <w:rPr>
          <w:rFonts w:ascii="Times New Roman" w:hAnsi="Times New Roman" w:cs="Times New Roman"/>
          <w:color w:val="333333"/>
          <w:sz w:val="28"/>
          <w:szCs w:val="28"/>
          <w:shd w:val="clear" w:color="auto" w:fill="FFFFFF"/>
        </w:rPr>
        <w:t xml:space="preserve">В работе «Дня правовой помощи» приняли участие </w:t>
      </w:r>
      <w:r w:rsidR="00C95D51" w:rsidRPr="00BC0F90">
        <w:rPr>
          <w:rFonts w:ascii="Times New Roman" w:hAnsi="Times New Roman" w:cs="Times New Roman"/>
          <w:color w:val="333333"/>
          <w:sz w:val="28"/>
          <w:szCs w:val="28"/>
          <w:shd w:val="clear" w:color="auto" w:fill="FFFFFF"/>
        </w:rPr>
        <w:t xml:space="preserve">  </w:t>
      </w:r>
      <w:r w:rsidRPr="00BC0F90">
        <w:rPr>
          <w:rFonts w:ascii="Times New Roman" w:hAnsi="Times New Roman" w:cs="Times New Roman"/>
          <w:color w:val="333333"/>
          <w:sz w:val="28"/>
          <w:szCs w:val="28"/>
          <w:shd w:val="clear" w:color="auto" w:fill="FFFFFF"/>
        </w:rPr>
        <w:t xml:space="preserve">  Митрохина Надежда Дмитриевна, начальник отдела по Горнозаводскому муниц</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пальному району территориального управления, Морозова Лидия Юрьевна, вед</w:t>
      </w:r>
      <w:r w:rsidRPr="00BC0F90">
        <w:rPr>
          <w:rFonts w:ascii="Times New Roman" w:hAnsi="Times New Roman" w:cs="Times New Roman"/>
          <w:color w:val="333333"/>
          <w:sz w:val="28"/>
          <w:szCs w:val="28"/>
          <w:shd w:val="clear" w:color="auto" w:fill="FFFFFF"/>
        </w:rPr>
        <w:t>у</w:t>
      </w:r>
      <w:r w:rsidRPr="00BC0F90">
        <w:rPr>
          <w:rFonts w:ascii="Times New Roman" w:hAnsi="Times New Roman" w:cs="Times New Roman"/>
          <w:color w:val="333333"/>
          <w:sz w:val="28"/>
          <w:szCs w:val="28"/>
          <w:shd w:val="clear" w:color="auto" w:fill="FFFFFF"/>
        </w:rPr>
        <w:t>щий специалист отдела по Горнозаводскому муниципальному району территор</w:t>
      </w:r>
      <w:r w:rsidRPr="00BC0F90">
        <w:rPr>
          <w:rFonts w:ascii="Times New Roman" w:hAnsi="Times New Roman" w:cs="Times New Roman"/>
          <w:color w:val="333333"/>
          <w:sz w:val="28"/>
          <w:szCs w:val="28"/>
          <w:shd w:val="clear" w:color="auto" w:fill="FFFFFF"/>
        </w:rPr>
        <w:t>и</w:t>
      </w:r>
      <w:r w:rsidRPr="00BC0F90">
        <w:rPr>
          <w:rFonts w:ascii="Times New Roman" w:hAnsi="Times New Roman" w:cs="Times New Roman"/>
          <w:color w:val="333333"/>
          <w:sz w:val="28"/>
          <w:szCs w:val="28"/>
          <w:shd w:val="clear" w:color="auto" w:fill="FFFFFF"/>
        </w:rPr>
        <w:t>ального управления, Панькова Ирина Анатольевна, начальник Управления обр</w:t>
      </w:r>
      <w:r w:rsidRPr="00BC0F90">
        <w:rPr>
          <w:rFonts w:ascii="Times New Roman" w:hAnsi="Times New Roman" w:cs="Times New Roman"/>
          <w:color w:val="333333"/>
          <w:sz w:val="28"/>
          <w:szCs w:val="28"/>
          <w:shd w:val="clear" w:color="auto" w:fill="FFFFFF"/>
        </w:rPr>
        <w:t>а</w:t>
      </w:r>
      <w:r w:rsidRPr="00BC0F90">
        <w:rPr>
          <w:rFonts w:ascii="Times New Roman" w:hAnsi="Times New Roman" w:cs="Times New Roman"/>
          <w:color w:val="333333"/>
          <w:sz w:val="28"/>
          <w:szCs w:val="28"/>
          <w:shd w:val="clear" w:color="auto" w:fill="FFFFFF"/>
        </w:rPr>
        <w:t>зования администрации Горнозаводского муниципального района, Горохова Наталья Анатольевна, судебный пристав – исполнитель УФССП России по Пер</w:t>
      </w:r>
      <w:r w:rsidRPr="00BC0F90">
        <w:rPr>
          <w:rFonts w:ascii="Times New Roman" w:hAnsi="Times New Roman" w:cs="Times New Roman"/>
          <w:color w:val="333333"/>
          <w:sz w:val="28"/>
          <w:szCs w:val="28"/>
          <w:shd w:val="clear" w:color="auto" w:fill="FFFFFF"/>
        </w:rPr>
        <w:t>м</w:t>
      </w:r>
      <w:r w:rsidRPr="00BC0F90">
        <w:rPr>
          <w:rFonts w:ascii="Times New Roman" w:hAnsi="Times New Roman" w:cs="Times New Roman"/>
          <w:color w:val="333333"/>
          <w:sz w:val="28"/>
          <w:szCs w:val="28"/>
          <w:shd w:val="clear" w:color="auto" w:fill="FFFFFF"/>
        </w:rPr>
        <w:t>скому краю, Шурова Любовь Викторовна, консультант КДН и ЗП, Воеводина Наталия</w:t>
      </w:r>
      <w:proofErr w:type="gramEnd"/>
      <w:r w:rsidRPr="00BC0F90">
        <w:rPr>
          <w:rFonts w:ascii="Times New Roman" w:hAnsi="Times New Roman" w:cs="Times New Roman"/>
          <w:color w:val="333333"/>
          <w:sz w:val="28"/>
          <w:szCs w:val="28"/>
          <w:shd w:val="clear" w:color="auto" w:fill="FFFFFF"/>
        </w:rPr>
        <w:t xml:space="preserve"> Валерьевна, инспектор ПДН майор полиции МВД России по Пермскому краю, адвокат - Миронова Елена Александровна, Семёнов Эдуард Вениамин</w:t>
      </w:r>
      <w:r w:rsidRPr="00BC0F90">
        <w:rPr>
          <w:rFonts w:ascii="Times New Roman" w:hAnsi="Times New Roman" w:cs="Times New Roman"/>
          <w:color w:val="333333"/>
          <w:sz w:val="28"/>
          <w:szCs w:val="28"/>
          <w:shd w:val="clear" w:color="auto" w:fill="FFFFFF"/>
        </w:rPr>
        <w:t>о</w:t>
      </w:r>
      <w:r w:rsidRPr="00BC0F90">
        <w:rPr>
          <w:rFonts w:ascii="Times New Roman" w:hAnsi="Times New Roman" w:cs="Times New Roman"/>
          <w:color w:val="333333"/>
          <w:sz w:val="28"/>
          <w:szCs w:val="28"/>
          <w:shd w:val="clear" w:color="auto" w:fill="FFFFFF"/>
        </w:rPr>
        <w:t>вич, ГУФСИН России по Пермскому краю</w:t>
      </w:r>
      <w:r w:rsidR="00C95D51" w:rsidRPr="00BC0F90">
        <w:rPr>
          <w:rFonts w:ascii="Times New Roman" w:hAnsi="Times New Roman" w:cs="Times New Roman"/>
          <w:color w:val="333333"/>
          <w:sz w:val="28"/>
          <w:szCs w:val="28"/>
          <w:shd w:val="clear" w:color="auto" w:fill="FFFFFF"/>
        </w:rPr>
        <w:t>.</w:t>
      </w:r>
      <w:r w:rsidRPr="00BC0F90">
        <w:rPr>
          <w:rFonts w:ascii="Times New Roman" w:hAnsi="Times New Roman" w:cs="Times New Roman"/>
          <w:color w:val="333333"/>
          <w:sz w:val="28"/>
          <w:szCs w:val="28"/>
          <w:shd w:val="clear" w:color="auto" w:fill="FFFFFF"/>
        </w:rPr>
        <w:t xml:space="preserve"> </w:t>
      </w:r>
    </w:p>
    <w:p w:rsidR="00E0311B" w:rsidRDefault="00E0311B" w:rsidP="00BC0F90">
      <w:pPr>
        <w:spacing w:after="0" w:line="240" w:lineRule="auto"/>
        <w:ind w:left="360"/>
        <w:jc w:val="both"/>
        <w:rPr>
          <w:rFonts w:ascii="Times New Roman" w:hAnsi="Times New Roman" w:cs="Times New Roman"/>
          <w:color w:val="333333"/>
          <w:sz w:val="28"/>
          <w:szCs w:val="28"/>
          <w:shd w:val="clear" w:color="auto" w:fill="FFFFFF"/>
        </w:rPr>
      </w:pPr>
    </w:p>
    <w:p w:rsidR="00CF0B94" w:rsidRDefault="00E0311B" w:rsidP="00E0311B">
      <w:pPr>
        <w:spacing w:after="0" w:line="240" w:lineRule="auto"/>
        <w:jc w:val="center"/>
        <w:rPr>
          <w:rFonts w:ascii="Times New Roman" w:hAnsi="Times New Roman" w:cs="Times New Roman"/>
          <w:color w:val="333333"/>
          <w:sz w:val="28"/>
          <w:szCs w:val="28"/>
          <w:shd w:val="clear" w:color="auto" w:fill="FFFFFF"/>
        </w:rPr>
      </w:pPr>
      <w:r w:rsidRPr="00BC0F90">
        <w:rPr>
          <w:rFonts w:ascii="Times New Roman" w:hAnsi="Times New Roman" w:cs="Times New Roman"/>
          <w:noProof/>
          <w:color w:val="37404E"/>
          <w:sz w:val="28"/>
          <w:szCs w:val="28"/>
          <w:shd w:val="clear" w:color="auto" w:fill="FFFFFF"/>
          <w:lang w:eastAsia="ru-RU"/>
        </w:rPr>
        <w:lastRenderedPageBreak/>
        <w:drawing>
          <wp:inline distT="0" distB="0" distL="0" distR="0" wp14:anchorId="21F49FCE" wp14:editId="40A37802">
            <wp:extent cx="5619750" cy="3746501"/>
            <wp:effectExtent l="0" t="0" r="0" b="6350"/>
            <wp:docPr id="23" name="Рисунок 23" descr="G:\промысла\DSC07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промысла\DSC0700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619407" cy="3746273"/>
                    </a:xfrm>
                    <a:prstGeom prst="rect">
                      <a:avLst/>
                    </a:prstGeom>
                    <a:noFill/>
                    <a:ln>
                      <a:noFill/>
                    </a:ln>
                  </pic:spPr>
                </pic:pic>
              </a:graphicData>
            </a:graphic>
          </wp:inline>
        </w:drawing>
      </w:r>
    </w:p>
    <w:p w:rsidR="00E0311B" w:rsidRPr="00BC0F90" w:rsidRDefault="00E0311B" w:rsidP="00BC0F90">
      <w:pPr>
        <w:spacing w:after="0" w:line="240" w:lineRule="auto"/>
        <w:ind w:left="360"/>
        <w:jc w:val="both"/>
        <w:rPr>
          <w:rFonts w:ascii="Times New Roman" w:hAnsi="Times New Roman" w:cs="Times New Roman"/>
          <w:color w:val="333333"/>
          <w:sz w:val="28"/>
          <w:szCs w:val="28"/>
          <w:shd w:val="clear" w:color="auto" w:fill="FFFFFF"/>
        </w:rPr>
      </w:pPr>
    </w:p>
    <w:p w:rsidR="007B327F" w:rsidRPr="00BC0F90" w:rsidRDefault="007B327F" w:rsidP="00E0311B">
      <w:pPr>
        <w:shd w:val="clear" w:color="auto" w:fill="FFFFFF"/>
        <w:spacing w:after="0" w:line="240" w:lineRule="auto"/>
        <w:jc w:val="center"/>
        <w:rPr>
          <w:rFonts w:ascii="Tahoma" w:eastAsia="Times New Roman" w:hAnsi="Tahoma" w:cs="Tahoma"/>
          <w:color w:val="333333"/>
          <w:sz w:val="28"/>
          <w:szCs w:val="28"/>
          <w:lang w:eastAsia="ru-RU"/>
        </w:rPr>
      </w:pPr>
      <w:r w:rsidRPr="00BC0F90">
        <w:rPr>
          <w:rFonts w:ascii="Tahoma" w:eastAsia="Times New Roman" w:hAnsi="Tahoma" w:cs="Tahoma"/>
          <w:b/>
          <w:bCs/>
          <w:noProof/>
          <w:color w:val="333333"/>
          <w:sz w:val="28"/>
          <w:szCs w:val="28"/>
          <w:lang w:eastAsia="ru-RU"/>
        </w:rPr>
        <w:drawing>
          <wp:inline distT="0" distB="0" distL="0" distR="0" wp14:anchorId="28034640" wp14:editId="20AAC983">
            <wp:extent cx="5729323" cy="3810000"/>
            <wp:effectExtent l="0" t="0" r="5080" b="0"/>
            <wp:docPr id="27" name="Рисунок 27" descr="http://gorn-lib.biblioteka-perm.ru/upload/versions/37655/38390/DSC08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90/DSC08022.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47690" cy="3822214"/>
                    </a:xfrm>
                    <a:prstGeom prst="rect">
                      <a:avLst/>
                    </a:prstGeom>
                    <a:noFill/>
                    <a:ln>
                      <a:noFill/>
                    </a:ln>
                  </pic:spPr>
                </pic:pic>
              </a:graphicData>
            </a:graphic>
          </wp:inline>
        </w:drawing>
      </w:r>
    </w:p>
    <w:p w:rsidR="007B327F" w:rsidRPr="00BC0F90" w:rsidRDefault="007B327F" w:rsidP="00BC0F90">
      <w:pPr>
        <w:spacing w:after="0" w:line="240" w:lineRule="auto"/>
        <w:ind w:left="360"/>
        <w:jc w:val="both"/>
        <w:rPr>
          <w:rFonts w:ascii="Times New Roman" w:hAnsi="Times New Roman" w:cs="Times New Roman"/>
          <w:color w:val="333333"/>
          <w:sz w:val="28"/>
          <w:szCs w:val="28"/>
          <w:shd w:val="clear" w:color="auto" w:fill="FFFFFF"/>
        </w:rPr>
      </w:pPr>
    </w:p>
    <w:p w:rsidR="00313193" w:rsidRDefault="00313193" w:rsidP="00BC0F90">
      <w:pPr>
        <w:spacing w:after="0" w:line="240" w:lineRule="auto"/>
        <w:jc w:val="center"/>
        <w:rPr>
          <w:rFonts w:ascii="Times New Roman" w:hAnsi="Times New Roman" w:cs="Times New Roman"/>
          <w:b/>
          <w:color w:val="333333"/>
          <w:sz w:val="28"/>
          <w:szCs w:val="28"/>
          <w:shd w:val="clear" w:color="auto" w:fill="FFFFFF"/>
        </w:rPr>
      </w:pPr>
      <w:r w:rsidRPr="00BC0F90">
        <w:rPr>
          <w:rFonts w:ascii="Times New Roman" w:hAnsi="Times New Roman" w:cs="Times New Roman"/>
          <w:b/>
          <w:color w:val="333333"/>
          <w:sz w:val="28"/>
          <w:szCs w:val="28"/>
          <w:shd w:val="clear" w:color="auto" w:fill="FFFFFF"/>
        </w:rPr>
        <w:t>Библиотечное обслуживание старшего поколения</w:t>
      </w:r>
    </w:p>
    <w:p w:rsidR="00E0311B" w:rsidRPr="00BC0F90" w:rsidRDefault="00E0311B" w:rsidP="00BC0F90">
      <w:pPr>
        <w:spacing w:after="0" w:line="240" w:lineRule="auto"/>
        <w:jc w:val="center"/>
        <w:rPr>
          <w:rFonts w:ascii="Times New Roman" w:hAnsi="Times New Roman" w:cs="Times New Roman"/>
          <w:b/>
          <w:color w:val="333333"/>
          <w:sz w:val="28"/>
          <w:szCs w:val="28"/>
          <w:shd w:val="clear" w:color="auto" w:fill="FFFFFF"/>
        </w:rPr>
      </w:pPr>
    </w:p>
    <w:p w:rsidR="006820D6" w:rsidRPr="00BC0F90" w:rsidRDefault="006820D6" w:rsidP="00BC0F90">
      <w:pPr>
        <w:spacing w:after="0" w:line="240" w:lineRule="auto"/>
        <w:jc w:val="both"/>
        <w:rPr>
          <w:rFonts w:ascii="Times New Roman" w:hAnsi="Times New Roman" w:cs="Times New Roman"/>
          <w:color w:val="333333"/>
          <w:sz w:val="28"/>
          <w:szCs w:val="28"/>
          <w:shd w:val="clear" w:color="auto" w:fill="FFFFFF"/>
        </w:rPr>
      </w:pPr>
      <w:r w:rsidRPr="00BC0F90">
        <w:rPr>
          <w:rFonts w:ascii="Times New Roman" w:hAnsi="Times New Roman" w:cs="Times New Roman"/>
          <w:color w:val="333333"/>
          <w:sz w:val="28"/>
          <w:szCs w:val="28"/>
          <w:shd w:val="clear" w:color="auto" w:fill="FFFFFF"/>
        </w:rPr>
        <w:t>Библиотеки района работают в тесном сотрудничестве с</w:t>
      </w:r>
      <w:r w:rsidRPr="00BC0F90">
        <w:rPr>
          <w:rFonts w:ascii="Times New Roman" w:hAnsi="Times New Roman" w:cs="Times New Roman"/>
          <w:color w:val="000000"/>
          <w:sz w:val="28"/>
          <w:szCs w:val="28"/>
        </w:rPr>
        <w:t xml:space="preserve"> Общественной организация ветеранов (пенсионеров) войны, труда, вооруженных сил и правоохранительных о</w:t>
      </w:r>
      <w:r w:rsidRPr="00BC0F90">
        <w:rPr>
          <w:rFonts w:ascii="Times New Roman" w:hAnsi="Times New Roman" w:cs="Times New Roman"/>
          <w:color w:val="000000"/>
          <w:sz w:val="28"/>
          <w:szCs w:val="28"/>
        </w:rPr>
        <w:t>р</w:t>
      </w:r>
      <w:r w:rsidRPr="00BC0F90">
        <w:rPr>
          <w:rFonts w:ascii="Times New Roman" w:hAnsi="Times New Roman" w:cs="Times New Roman"/>
          <w:color w:val="000000"/>
          <w:sz w:val="28"/>
          <w:szCs w:val="28"/>
        </w:rPr>
        <w:t>ганов Горнозаводского района. В течение года прошли мероприятия разной темат</w:t>
      </w:r>
      <w:r w:rsidRPr="00BC0F90">
        <w:rPr>
          <w:rFonts w:ascii="Times New Roman" w:hAnsi="Times New Roman" w:cs="Times New Roman"/>
          <w:color w:val="000000"/>
          <w:sz w:val="28"/>
          <w:szCs w:val="28"/>
        </w:rPr>
        <w:t>и</w:t>
      </w:r>
      <w:r w:rsidRPr="00BC0F90">
        <w:rPr>
          <w:rFonts w:ascii="Times New Roman" w:hAnsi="Times New Roman" w:cs="Times New Roman"/>
          <w:color w:val="000000"/>
          <w:sz w:val="28"/>
          <w:szCs w:val="28"/>
        </w:rPr>
        <w:t>ки: «Татьянин день», «Старый новый год», «Прорыв блокады Ленинграда», меропр</w:t>
      </w:r>
      <w:r w:rsidRPr="00BC0F90">
        <w:rPr>
          <w:rFonts w:ascii="Times New Roman" w:hAnsi="Times New Roman" w:cs="Times New Roman"/>
          <w:color w:val="000000"/>
          <w:sz w:val="28"/>
          <w:szCs w:val="28"/>
        </w:rPr>
        <w:t>и</w:t>
      </w:r>
      <w:r w:rsidRPr="00BC0F90">
        <w:rPr>
          <w:rFonts w:ascii="Times New Roman" w:hAnsi="Times New Roman" w:cs="Times New Roman"/>
          <w:color w:val="000000"/>
          <w:sz w:val="28"/>
          <w:szCs w:val="28"/>
        </w:rPr>
        <w:t>ятия,</w:t>
      </w:r>
      <w:r w:rsidR="00265DD4" w:rsidRPr="00BC0F90">
        <w:rPr>
          <w:rFonts w:ascii="Times New Roman" w:hAnsi="Times New Roman" w:cs="Times New Roman"/>
          <w:color w:val="000000"/>
          <w:sz w:val="28"/>
          <w:szCs w:val="28"/>
        </w:rPr>
        <w:t xml:space="preserve"> </w:t>
      </w:r>
      <w:r w:rsidRPr="00BC0F90">
        <w:rPr>
          <w:rFonts w:ascii="Times New Roman" w:hAnsi="Times New Roman" w:cs="Times New Roman"/>
          <w:color w:val="000000"/>
          <w:sz w:val="28"/>
          <w:szCs w:val="28"/>
        </w:rPr>
        <w:t>посвященные между</w:t>
      </w:r>
      <w:r w:rsidR="00265DD4" w:rsidRPr="00BC0F90">
        <w:rPr>
          <w:rFonts w:ascii="Times New Roman" w:hAnsi="Times New Roman" w:cs="Times New Roman"/>
          <w:color w:val="000000"/>
          <w:sz w:val="28"/>
          <w:szCs w:val="28"/>
        </w:rPr>
        <w:t>на</w:t>
      </w:r>
      <w:r w:rsidRPr="00BC0F90">
        <w:rPr>
          <w:rFonts w:ascii="Times New Roman" w:hAnsi="Times New Roman" w:cs="Times New Roman"/>
          <w:color w:val="000000"/>
          <w:sz w:val="28"/>
          <w:szCs w:val="28"/>
        </w:rPr>
        <w:t>р</w:t>
      </w:r>
      <w:r w:rsidR="00265DD4" w:rsidRPr="00BC0F90">
        <w:rPr>
          <w:rFonts w:ascii="Times New Roman" w:hAnsi="Times New Roman" w:cs="Times New Roman"/>
          <w:color w:val="000000"/>
          <w:sz w:val="28"/>
          <w:szCs w:val="28"/>
        </w:rPr>
        <w:t>о</w:t>
      </w:r>
      <w:r w:rsidRPr="00BC0F90">
        <w:rPr>
          <w:rFonts w:ascii="Times New Roman" w:hAnsi="Times New Roman" w:cs="Times New Roman"/>
          <w:color w:val="000000"/>
          <w:sz w:val="28"/>
          <w:szCs w:val="28"/>
        </w:rPr>
        <w:t xml:space="preserve">дному женскому дню 8 –е марта, </w:t>
      </w:r>
      <w:r w:rsidR="00265DD4" w:rsidRPr="00BC0F90">
        <w:rPr>
          <w:rFonts w:ascii="Times New Roman" w:hAnsi="Times New Roman" w:cs="Times New Roman"/>
          <w:color w:val="000000"/>
          <w:sz w:val="28"/>
          <w:szCs w:val="28"/>
        </w:rPr>
        <w:t>мероприятия, посв</w:t>
      </w:r>
      <w:r w:rsidR="00265DD4" w:rsidRPr="00BC0F90">
        <w:rPr>
          <w:rFonts w:ascii="Times New Roman" w:hAnsi="Times New Roman" w:cs="Times New Roman"/>
          <w:color w:val="000000"/>
          <w:sz w:val="28"/>
          <w:szCs w:val="28"/>
        </w:rPr>
        <w:t>я</w:t>
      </w:r>
      <w:r w:rsidR="00265DD4" w:rsidRPr="00BC0F90">
        <w:rPr>
          <w:rFonts w:ascii="Times New Roman" w:hAnsi="Times New Roman" w:cs="Times New Roman"/>
          <w:color w:val="000000"/>
          <w:sz w:val="28"/>
          <w:szCs w:val="28"/>
        </w:rPr>
        <w:lastRenderedPageBreak/>
        <w:t>щенные Дню Победы, 22 июня – Дню памяти и скорби, Дню семьи, любви и верн</w:t>
      </w:r>
      <w:r w:rsidR="00265DD4" w:rsidRPr="00BC0F90">
        <w:rPr>
          <w:rFonts w:ascii="Times New Roman" w:hAnsi="Times New Roman" w:cs="Times New Roman"/>
          <w:color w:val="000000"/>
          <w:sz w:val="28"/>
          <w:szCs w:val="28"/>
        </w:rPr>
        <w:t>о</w:t>
      </w:r>
      <w:r w:rsidR="00265DD4" w:rsidRPr="00BC0F90">
        <w:rPr>
          <w:rFonts w:ascii="Times New Roman" w:hAnsi="Times New Roman" w:cs="Times New Roman"/>
          <w:color w:val="000000"/>
          <w:sz w:val="28"/>
          <w:szCs w:val="28"/>
        </w:rPr>
        <w:t>сти, Дню пожилого человека и др. Для людей пожилого возраста работают клубы и любительские объединения» «Стильный огородник» (МБУК «ГЦМБ»), клуб «Земл</w:t>
      </w:r>
      <w:r w:rsidR="00265DD4" w:rsidRPr="00BC0F90">
        <w:rPr>
          <w:rFonts w:ascii="Times New Roman" w:hAnsi="Times New Roman" w:cs="Times New Roman"/>
          <w:color w:val="000000"/>
          <w:sz w:val="28"/>
          <w:szCs w:val="28"/>
        </w:rPr>
        <w:t>я</w:t>
      </w:r>
      <w:r w:rsidR="00265DD4" w:rsidRPr="00BC0F90">
        <w:rPr>
          <w:rFonts w:ascii="Times New Roman" w:hAnsi="Times New Roman" w:cs="Times New Roman"/>
          <w:color w:val="000000"/>
          <w:sz w:val="28"/>
          <w:szCs w:val="28"/>
        </w:rPr>
        <w:t>ки» (МБУК «Пашийская библиотека»), «Общество хронических дачников «Раст</w:t>
      </w:r>
      <w:r w:rsidR="00265DD4" w:rsidRPr="00BC0F90">
        <w:rPr>
          <w:rFonts w:ascii="Times New Roman" w:hAnsi="Times New Roman" w:cs="Times New Roman"/>
          <w:color w:val="000000"/>
          <w:sz w:val="28"/>
          <w:szCs w:val="28"/>
        </w:rPr>
        <w:t>и</w:t>
      </w:r>
      <w:r w:rsidR="00265DD4" w:rsidRPr="00BC0F90">
        <w:rPr>
          <w:rFonts w:ascii="Times New Roman" w:hAnsi="Times New Roman" w:cs="Times New Roman"/>
          <w:color w:val="000000"/>
          <w:sz w:val="28"/>
          <w:szCs w:val="28"/>
        </w:rPr>
        <w:t xml:space="preserve">тельная жизнь» (библиотека –филиал п. Тёплая Гора).  </w:t>
      </w:r>
    </w:p>
    <w:p w:rsidR="001915F7" w:rsidRPr="00BC0F90" w:rsidRDefault="00313193" w:rsidP="00BC0F90">
      <w:pPr>
        <w:spacing w:after="0" w:line="240" w:lineRule="auto"/>
        <w:jc w:val="both"/>
        <w:rPr>
          <w:rFonts w:ascii="Times New Roman" w:hAnsi="Times New Roman" w:cs="Times New Roman"/>
          <w:color w:val="333333"/>
          <w:sz w:val="28"/>
          <w:szCs w:val="28"/>
          <w:shd w:val="clear" w:color="auto" w:fill="FFFFFF"/>
        </w:rPr>
      </w:pPr>
      <w:r w:rsidRPr="00BC0F90">
        <w:rPr>
          <w:rFonts w:ascii="Times New Roman" w:hAnsi="Times New Roman" w:cs="Times New Roman"/>
          <w:color w:val="333333"/>
          <w:sz w:val="28"/>
          <w:szCs w:val="28"/>
          <w:shd w:val="clear" w:color="auto" w:fill="FFFFFF"/>
        </w:rPr>
        <w:t xml:space="preserve">      </w:t>
      </w:r>
      <w:r w:rsidR="00C95D51" w:rsidRPr="00BC0F90">
        <w:rPr>
          <w:rFonts w:ascii="Times New Roman" w:hAnsi="Times New Roman" w:cs="Times New Roman"/>
          <w:color w:val="333333"/>
          <w:sz w:val="28"/>
          <w:szCs w:val="28"/>
          <w:shd w:val="clear" w:color="auto" w:fill="FFFFFF"/>
        </w:rPr>
        <w:t>В августе</w:t>
      </w:r>
      <w:r w:rsidR="001915F7" w:rsidRPr="00BC0F90">
        <w:rPr>
          <w:rFonts w:ascii="Tahoma" w:hAnsi="Tahoma" w:cs="Tahoma"/>
          <w:color w:val="333333"/>
          <w:sz w:val="28"/>
          <w:szCs w:val="28"/>
          <w:shd w:val="clear" w:color="auto" w:fill="FFFFFF"/>
        </w:rPr>
        <w:t xml:space="preserve"> </w:t>
      </w:r>
      <w:r w:rsidR="001915F7" w:rsidRPr="00BC0F90">
        <w:rPr>
          <w:rFonts w:ascii="Times New Roman" w:hAnsi="Times New Roman" w:cs="Times New Roman"/>
          <w:color w:val="333333"/>
          <w:sz w:val="28"/>
          <w:szCs w:val="28"/>
          <w:shd w:val="clear" w:color="auto" w:fill="FFFFFF"/>
        </w:rPr>
        <w:t xml:space="preserve">в </w:t>
      </w:r>
      <w:r w:rsidR="00265DD4" w:rsidRPr="00BC0F90">
        <w:rPr>
          <w:rFonts w:ascii="Times New Roman" w:hAnsi="Times New Roman" w:cs="Times New Roman"/>
          <w:color w:val="333333"/>
          <w:sz w:val="28"/>
          <w:szCs w:val="28"/>
          <w:shd w:val="clear" w:color="auto" w:fill="FFFFFF"/>
        </w:rPr>
        <w:t xml:space="preserve">МБУК «ГЦМБ» </w:t>
      </w:r>
      <w:r w:rsidR="001915F7" w:rsidRPr="00BC0F90">
        <w:rPr>
          <w:rFonts w:ascii="Times New Roman" w:hAnsi="Times New Roman" w:cs="Times New Roman"/>
          <w:color w:val="333333"/>
          <w:sz w:val="28"/>
          <w:szCs w:val="28"/>
          <w:shd w:val="clear" w:color="auto" w:fill="FFFFFF"/>
        </w:rPr>
        <w:t xml:space="preserve"> прошел </w:t>
      </w:r>
      <w:r w:rsidR="001915F7" w:rsidRPr="00BC0F90">
        <w:rPr>
          <w:rStyle w:val="a6"/>
          <w:rFonts w:ascii="Times New Roman" w:hAnsi="Times New Roman" w:cs="Times New Roman"/>
          <w:color w:val="333333"/>
          <w:sz w:val="28"/>
          <w:szCs w:val="28"/>
          <w:shd w:val="clear" w:color="auto" w:fill="FFFFFF"/>
        </w:rPr>
        <w:t>форум «Старшее</w:t>
      </w:r>
      <w:r w:rsidR="001915F7" w:rsidRPr="00BC0F90">
        <w:rPr>
          <w:rFonts w:ascii="Times New Roman" w:hAnsi="Times New Roman" w:cs="Times New Roman"/>
          <w:color w:val="333333"/>
          <w:sz w:val="28"/>
          <w:szCs w:val="28"/>
          <w:shd w:val="clear" w:color="auto" w:fill="FFFFFF"/>
        </w:rPr>
        <w:t> </w:t>
      </w:r>
      <w:r w:rsidR="001915F7" w:rsidRPr="00BC0F90">
        <w:rPr>
          <w:rStyle w:val="a6"/>
          <w:rFonts w:ascii="Times New Roman" w:hAnsi="Times New Roman" w:cs="Times New Roman"/>
          <w:color w:val="333333"/>
          <w:sz w:val="28"/>
          <w:szCs w:val="28"/>
          <w:shd w:val="clear" w:color="auto" w:fill="FFFFFF"/>
        </w:rPr>
        <w:t>поколение».</w:t>
      </w:r>
      <w:r w:rsidR="001915F7" w:rsidRPr="00BC0F90">
        <w:rPr>
          <w:rFonts w:ascii="Times New Roman" w:hAnsi="Times New Roman" w:cs="Times New Roman"/>
          <w:color w:val="333333"/>
          <w:sz w:val="28"/>
          <w:szCs w:val="28"/>
          <w:shd w:val="clear" w:color="auto" w:fill="FFFFFF"/>
        </w:rPr>
        <w:t> В форуме приняли участие  первый заместитель главы администрации Горнозаводского мун</w:t>
      </w:r>
      <w:r w:rsidR="001915F7" w:rsidRPr="00BC0F90">
        <w:rPr>
          <w:rFonts w:ascii="Times New Roman" w:hAnsi="Times New Roman" w:cs="Times New Roman"/>
          <w:color w:val="333333"/>
          <w:sz w:val="28"/>
          <w:szCs w:val="28"/>
          <w:shd w:val="clear" w:color="auto" w:fill="FFFFFF"/>
        </w:rPr>
        <w:t>и</w:t>
      </w:r>
      <w:r w:rsidR="001915F7" w:rsidRPr="00BC0F90">
        <w:rPr>
          <w:rFonts w:ascii="Times New Roman" w:hAnsi="Times New Roman" w:cs="Times New Roman"/>
          <w:color w:val="333333"/>
          <w:sz w:val="28"/>
          <w:szCs w:val="28"/>
          <w:shd w:val="clear" w:color="auto" w:fill="FFFFFF"/>
        </w:rPr>
        <w:t>ципального района Дубова О.В., председатель Земского Собрания Роман В. Т., начальник отдела по Горнозаводскому району ТУ Минсоцразвития края Митрохина Н.Д., и. о. начальника управления ПФР в Горнозаводском районе Макаревич Л.М., заместитель председателя общественной организации ветеранов (пенсионеров) во</w:t>
      </w:r>
      <w:r w:rsidR="001915F7" w:rsidRPr="00BC0F90">
        <w:rPr>
          <w:rFonts w:ascii="Times New Roman" w:hAnsi="Times New Roman" w:cs="Times New Roman"/>
          <w:color w:val="333333"/>
          <w:sz w:val="28"/>
          <w:szCs w:val="28"/>
          <w:shd w:val="clear" w:color="auto" w:fill="FFFFFF"/>
        </w:rPr>
        <w:t>й</w:t>
      </w:r>
      <w:r w:rsidR="001915F7" w:rsidRPr="00BC0F90">
        <w:rPr>
          <w:rFonts w:ascii="Times New Roman" w:hAnsi="Times New Roman" w:cs="Times New Roman"/>
          <w:color w:val="333333"/>
          <w:sz w:val="28"/>
          <w:szCs w:val="28"/>
          <w:shd w:val="clear" w:color="auto" w:fill="FFFFFF"/>
        </w:rPr>
        <w:t>ны, труда, вооруженных сил и правоохранительных органов Горнозаводского района Можегова Н.Л., председатель Горнозаводской районной организации ПКОВОИ Л</w:t>
      </w:r>
      <w:r w:rsidR="001915F7" w:rsidRPr="00BC0F90">
        <w:rPr>
          <w:rFonts w:ascii="Times New Roman" w:hAnsi="Times New Roman" w:cs="Times New Roman"/>
          <w:color w:val="333333"/>
          <w:sz w:val="28"/>
          <w:szCs w:val="28"/>
          <w:shd w:val="clear" w:color="auto" w:fill="FFFFFF"/>
        </w:rPr>
        <w:t>а</w:t>
      </w:r>
      <w:r w:rsidR="001915F7" w:rsidRPr="00BC0F90">
        <w:rPr>
          <w:rFonts w:ascii="Times New Roman" w:hAnsi="Times New Roman" w:cs="Times New Roman"/>
          <w:color w:val="333333"/>
          <w:sz w:val="28"/>
          <w:szCs w:val="28"/>
          <w:shd w:val="clear" w:color="auto" w:fill="FFFFFF"/>
        </w:rPr>
        <w:t>гутина О.А., директор МБУК «ГЦМБ» Русских Н.Н., директор  МБУДО «Детская школа искусств» г. Горнозаводска Донт Г.Н., Заведующий сектором  МБУК «Горн</w:t>
      </w:r>
      <w:r w:rsidR="001915F7" w:rsidRPr="00BC0F90">
        <w:rPr>
          <w:rFonts w:ascii="Times New Roman" w:hAnsi="Times New Roman" w:cs="Times New Roman"/>
          <w:color w:val="333333"/>
          <w:sz w:val="28"/>
          <w:szCs w:val="28"/>
          <w:shd w:val="clear" w:color="auto" w:fill="FFFFFF"/>
        </w:rPr>
        <w:t>о</w:t>
      </w:r>
      <w:r w:rsidR="001915F7" w:rsidRPr="00BC0F90">
        <w:rPr>
          <w:rFonts w:ascii="Times New Roman" w:hAnsi="Times New Roman" w:cs="Times New Roman"/>
          <w:color w:val="333333"/>
          <w:sz w:val="28"/>
          <w:szCs w:val="28"/>
          <w:shd w:val="clear" w:color="auto" w:fill="FFFFFF"/>
        </w:rPr>
        <w:t>заводский краеведческий музей им. М. П. Старостина»  Старкова Н.В., заведующий информационно – правовым центром МБУК «ГЦМБ» Казарян Е.С. Дубова О.В. и Роман В.Т. обратились к присутствующим  с приветственным словом, поздравили с днём рождения Комарову Людмилу Михайловну, которой в этот день, 25 авг</w:t>
      </w:r>
      <w:r w:rsidR="001915F7" w:rsidRPr="00BC0F90">
        <w:rPr>
          <w:rFonts w:ascii="Times New Roman" w:hAnsi="Times New Roman" w:cs="Times New Roman"/>
          <w:color w:val="333333"/>
          <w:sz w:val="28"/>
          <w:szCs w:val="28"/>
          <w:shd w:val="clear" w:color="auto" w:fill="FFFFFF"/>
        </w:rPr>
        <w:t>у</w:t>
      </w:r>
      <w:r w:rsidR="001915F7" w:rsidRPr="00BC0F90">
        <w:rPr>
          <w:rFonts w:ascii="Times New Roman" w:hAnsi="Times New Roman" w:cs="Times New Roman"/>
          <w:color w:val="333333"/>
          <w:sz w:val="28"/>
          <w:szCs w:val="28"/>
          <w:shd w:val="clear" w:color="auto" w:fill="FFFFFF"/>
        </w:rPr>
        <w:t>ста,  исполнилось 91 год. Выступающие познакомили с работой каждый  по своему направлению, ответили на вопросы.  Во время проведения  форума гостям была предложена   выставка цветов и декоративно – прикладного творчества «Цветочная мелодия лета», книжные выставки «До ста лет жить без старости», «Мир дому тво</w:t>
      </w:r>
      <w:r w:rsidR="001915F7" w:rsidRPr="00BC0F90">
        <w:rPr>
          <w:rFonts w:ascii="Times New Roman" w:hAnsi="Times New Roman" w:cs="Times New Roman"/>
          <w:color w:val="333333"/>
          <w:sz w:val="28"/>
          <w:szCs w:val="28"/>
          <w:shd w:val="clear" w:color="auto" w:fill="FFFFFF"/>
        </w:rPr>
        <w:t>е</w:t>
      </w:r>
      <w:r w:rsidR="001915F7" w:rsidRPr="00BC0F90">
        <w:rPr>
          <w:rFonts w:ascii="Times New Roman" w:hAnsi="Times New Roman" w:cs="Times New Roman"/>
          <w:color w:val="333333"/>
          <w:sz w:val="28"/>
          <w:szCs w:val="28"/>
          <w:shd w:val="clear" w:color="auto" w:fill="FFFFFF"/>
        </w:rPr>
        <w:t>му»,  мастер классы: клубы по интересам «Стильный огородник», «Уют». Участники форума получили индивидуальные  консультации по вопросам пенсионного, соц</w:t>
      </w:r>
      <w:r w:rsidR="001915F7" w:rsidRPr="00BC0F90">
        <w:rPr>
          <w:rFonts w:ascii="Times New Roman" w:hAnsi="Times New Roman" w:cs="Times New Roman"/>
          <w:color w:val="333333"/>
          <w:sz w:val="28"/>
          <w:szCs w:val="28"/>
          <w:shd w:val="clear" w:color="auto" w:fill="FFFFFF"/>
        </w:rPr>
        <w:t>и</w:t>
      </w:r>
      <w:r w:rsidR="001915F7" w:rsidRPr="00BC0F90">
        <w:rPr>
          <w:rFonts w:ascii="Times New Roman" w:hAnsi="Times New Roman" w:cs="Times New Roman"/>
          <w:color w:val="333333"/>
          <w:sz w:val="28"/>
          <w:szCs w:val="28"/>
          <w:shd w:val="clear" w:color="auto" w:fill="FFFFFF"/>
        </w:rPr>
        <w:t>ального, медицинского  обеспечения. В течение дня работали медицинские работн</w:t>
      </w:r>
      <w:r w:rsidR="001915F7" w:rsidRPr="00BC0F90">
        <w:rPr>
          <w:rFonts w:ascii="Times New Roman" w:hAnsi="Times New Roman" w:cs="Times New Roman"/>
          <w:color w:val="333333"/>
          <w:sz w:val="28"/>
          <w:szCs w:val="28"/>
          <w:shd w:val="clear" w:color="auto" w:fill="FFFFFF"/>
        </w:rPr>
        <w:t>и</w:t>
      </w:r>
      <w:r w:rsidR="001915F7" w:rsidRPr="00BC0F90">
        <w:rPr>
          <w:rFonts w:ascii="Times New Roman" w:hAnsi="Times New Roman" w:cs="Times New Roman"/>
          <w:color w:val="333333"/>
          <w:sz w:val="28"/>
          <w:szCs w:val="28"/>
          <w:shd w:val="clear" w:color="auto" w:fill="FFFFFF"/>
        </w:rPr>
        <w:t>ки, которые предлагали всем  желающим  измерить свой рост, вес, давление. Работа дня форума получилась насыщенной, плодотворной и результативной. Организаторы форума «Старшее поколение»  КГАУ «Центр социальной защиты населения по Ч</w:t>
      </w:r>
      <w:r w:rsidR="001915F7" w:rsidRPr="00BC0F90">
        <w:rPr>
          <w:rFonts w:ascii="Times New Roman" w:hAnsi="Times New Roman" w:cs="Times New Roman"/>
          <w:color w:val="333333"/>
          <w:sz w:val="28"/>
          <w:szCs w:val="28"/>
          <w:shd w:val="clear" w:color="auto" w:fill="FFFFFF"/>
        </w:rPr>
        <w:t>у</w:t>
      </w:r>
      <w:r w:rsidR="001915F7" w:rsidRPr="00BC0F90">
        <w:rPr>
          <w:rFonts w:ascii="Times New Roman" w:hAnsi="Times New Roman" w:cs="Times New Roman"/>
          <w:color w:val="333333"/>
          <w:sz w:val="28"/>
          <w:szCs w:val="28"/>
          <w:shd w:val="clear" w:color="auto" w:fill="FFFFFF"/>
        </w:rPr>
        <w:t>совскому и Горнозаводскому муниципальным районам», МБУК «Горнозаводская центральная межпоселенческая библиотека», общественная организация ветеранов (пенсионеров) войны, труда, вооруженных сил и правоохранительных органов Го</w:t>
      </w:r>
      <w:r w:rsidR="001915F7" w:rsidRPr="00BC0F90">
        <w:rPr>
          <w:rFonts w:ascii="Times New Roman" w:hAnsi="Times New Roman" w:cs="Times New Roman"/>
          <w:color w:val="333333"/>
          <w:sz w:val="28"/>
          <w:szCs w:val="28"/>
          <w:shd w:val="clear" w:color="auto" w:fill="FFFFFF"/>
        </w:rPr>
        <w:t>р</w:t>
      </w:r>
      <w:r w:rsidR="001915F7" w:rsidRPr="00BC0F90">
        <w:rPr>
          <w:rFonts w:ascii="Times New Roman" w:hAnsi="Times New Roman" w:cs="Times New Roman"/>
          <w:color w:val="333333"/>
          <w:sz w:val="28"/>
          <w:szCs w:val="28"/>
          <w:shd w:val="clear" w:color="auto" w:fill="FFFFFF"/>
        </w:rPr>
        <w:t>нозаводского района.</w:t>
      </w:r>
    </w:p>
    <w:p w:rsidR="00801E38" w:rsidRDefault="00801E38" w:rsidP="00BC0F90">
      <w:pPr>
        <w:pStyle w:val="a7"/>
        <w:shd w:val="clear" w:color="auto" w:fill="FFFFFF"/>
        <w:spacing w:before="0" w:beforeAutospacing="0" w:after="0" w:afterAutospacing="0"/>
        <w:jc w:val="center"/>
        <w:rPr>
          <w:rFonts w:ascii="Tahoma" w:hAnsi="Tahoma" w:cs="Tahoma"/>
          <w:color w:val="333333"/>
          <w:sz w:val="28"/>
          <w:szCs w:val="28"/>
        </w:rPr>
      </w:pPr>
      <w:r w:rsidRPr="00BC0F90">
        <w:rPr>
          <w:rFonts w:ascii="Tahoma" w:hAnsi="Tahoma" w:cs="Tahoma"/>
          <w:noProof/>
          <w:color w:val="333333"/>
          <w:sz w:val="28"/>
          <w:szCs w:val="28"/>
        </w:rPr>
        <w:lastRenderedPageBreak/>
        <w:drawing>
          <wp:inline distT="0" distB="0" distL="0" distR="0" wp14:anchorId="53016C46" wp14:editId="78A3906B">
            <wp:extent cx="6151483" cy="4090737"/>
            <wp:effectExtent l="0" t="0" r="1905" b="5080"/>
            <wp:docPr id="36" name="Рисунок 36" descr="http://gorn-lib.biblioteka-perm.ru/upload/versions/37655/38390/DSC07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orn-lib.biblioteka-perm.ru/upload/versions/37655/38390/DSC0717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55423" cy="4093357"/>
                    </a:xfrm>
                    <a:prstGeom prst="rect">
                      <a:avLst/>
                    </a:prstGeom>
                    <a:noFill/>
                    <a:ln>
                      <a:noFill/>
                    </a:ln>
                  </pic:spPr>
                </pic:pic>
              </a:graphicData>
            </a:graphic>
          </wp:inline>
        </w:drawing>
      </w:r>
    </w:p>
    <w:p w:rsidR="00CF0B94" w:rsidRPr="00BC0F90" w:rsidRDefault="00CF0B94" w:rsidP="00BC0F90">
      <w:pPr>
        <w:pStyle w:val="a7"/>
        <w:shd w:val="clear" w:color="auto" w:fill="FFFFFF"/>
        <w:spacing w:before="0" w:beforeAutospacing="0" w:after="0" w:afterAutospacing="0"/>
        <w:jc w:val="center"/>
        <w:rPr>
          <w:rFonts w:ascii="Tahoma" w:hAnsi="Tahoma" w:cs="Tahoma"/>
          <w:color w:val="333333"/>
          <w:sz w:val="28"/>
          <w:szCs w:val="28"/>
        </w:rPr>
      </w:pPr>
    </w:p>
    <w:p w:rsidR="00801E38" w:rsidRPr="00BC0F90" w:rsidRDefault="00801E38" w:rsidP="00BC0F90">
      <w:pPr>
        <w:pStyle w:val="a7"/>
        <w:shd w:val="clear" w:color="auto" w:fill="FFFFFF"/>
        <w:spacing w:before="0" w:beforeAutospacing="0" w:after="0" w:afterAutospacing="0"/>
        <w:jc w:val="center"/>
        <w:rPr>
          <w:rFonts w:ascii="Tahoma" w:hAnsi="Tahoma" w:cs="Tahoma"/>
          <w:color w:val="333333"/>
          <w:sz w:val="28"/>
          <w:szCs w:val="28"/>
        </w:rPr>
      </w:pPr>
    </w:p>
    <w:p w:rsidR="00801E38" w:rsidRDefault="00801E38" w:rsidP="00BC0F90">
      <w:pPr>
        <w:pStyle w:val="a7"/>
        <w:shd w:val="clear" w:color="auto" w:fill="FFFFFF"/>
        <w:spacing w:before="0" w:beforeAutospacing="0" w:after="0" w:afterAutospacing="0"/>
        <w:jc w:val="center"/>
        <w:rPr>
          <w:rFonts w:ascii="Tahoma" w:hAnsi="Tahoma" w:cs="Tahoma"/>
          <w:color w:val="333333"/>
          <w:sz w:val="28"/>
          <w:szCs w:val="28"/>
        </w:rPr>
      </w:pPr>
      <w:r w:rsidRPr="00BC0F90">
        <w:rPr>
          <w:rFonts w:ascii="Tahoma" w:hAnsi="Tahoma" w:cs="Tahoma"/>
          <w:noProof/>
          <w:color w:val="333333"/>
          <w:sz w:val="28"/>
          <w:szCs w:val="28"/>
        </w:rPr>
        <w:drawing>
          <wp:inline distT="0" distB="0" distL="0" distR="0" wp14:anchorId="1CF81C3F" wp14:editId="75605501">
            <wp:extent cx="6223856" cy="4138863"/>
            <wp:effectExtent l="0" t="0" r="5715" b="0"/>
            <wp:docPr id="34" name="Рисунок 34" descr="http://gorn-lib.biblioteka-perm.ru/upload/versions/37655/38390/DSC07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orn-lib.biblioteka-perm.ru/upload/versions/37655/38390/DSC07175.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231398" cy="4143879"/>
                    </a:xfrm>
                    <a:prstGeom prst="rect">
                      <a:avLst/>
                    </a:prstGeom>
                    <a:noFill/>
                    <a:ln>
                      <a:noFill/>
                    </a:ln>
                  </pic:spPr>
                </pic:pic>
              </a:graphicData>
            </a:graphic>
          </wp:inline>
        </w:drawing>
      </w:r>
    </w:p>
    <w:p w:rsidR="00CF0B94" w:rsidRPr="00BC0F90" w:rsidRDefault="00CF0B94" w:rsidP="00BC0F90">
      <w:pPr>
        <w:pStyle w:val="a7"/>
        <w:shd w:val="clear" w:color="auto" w:fill="FFFFFF"/>
        <w:spacing w:before="0" w:beforeAutospacing="0" w:after="0" w:afterAutospacing="0"/>
        <w:jc w:val="center"/>
        <w:rPr>
          <w:rFonts w:ascii="Tahoma" w:hAnsi="Tahoma" w:cs="Tahoma"/>
          <w:color w:val="333333"/>
          <w:sz w:val="28"/>
          <w:szCs w:val="28"/>
        </w:rPr>
      </w:pPr>
    </w:p>
    <w:p w:rsidR="00801E38" w:rsidRPr="00BC0F90" w:rsidRDefault="00801E38" w:rsidP="00BC0F90">
      <w:pPr>
        <w:pStyle w:val="a7"/>
        <w:shd w:val="clear" w:color="auto" w:fill="FFFFFF"/>
        <w:spacing w:before="0" w:beforeAutospacing="0" w:after="0" w:afterAutospacing="0"/>
        <w:jc w:val="center"/>
        <w:rPr>
          <w:rFonts w:ascii="Tahoma" w:hAnsi="Tahoma" w:cs="Tahoma"/>
          <w:color w:val="333333"/>
          <w:sz w:val="28"/>
          <w:szCs w:val="28"/>
        </w:rPr>
      </w:pPr>
      <w:r w:rsidRPr="00BC0F90">
        <w:rPr>
          <w:rFonts w:ascii="Tahoma" w:hAnsi="Tahoma" w:cs="Tahoma"/>
          <w:noProof/>
          <w:color w:val="333333"/>
          <w:sz w:val="28"/>
          <w:szCs w:val="28"/>
        </w:rPr>
        <w:lastRenderedPageBreak/>
        <w:drawing>
          <wp:inline distT="0" distB="0" distL="0" distR="0" wp14:anchorId="0BAA0971" wp14:editId="1538F41E">
            <wp:extent cx="6455902" cy="4331368"/>
            <wp:effectExtent l="0" t="0" r="2540" b="0"/>
            <wp:docPr id="33" name="Рисунок 33" descr="http://gorn-lib.biblioteka-perm.ru/upload/versions/37655/38390/DSC07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orn-lib.biblioteka-perm.ru/upload/versions/37655/38390/DSC07177.JPG"/>
                    <pic:cNvPicPr>
                      <a:picLocks noChangeAspect="1" noChangeArrowheads="1"/>
                    </pic:cNvPicPr>
                  </pic:nvPicPr>
                  <pic:blipFill rotWithShape="1">
                    <a:blip r:embed="rId52">
                      <a:extLst>
                        <a:ext uri="{28A0092B-C50C-407E-A947-70E740481C1C}">
                          <a14:useLocalDpi xmlns:a14="http://schemas.microsoft.com/office/drawing/2010/main" val="0"/>
                        </a:ext>
                      </a:extLst>
                    </a:blip>
                    <a:srcRect t="6871" b="21755"/>
                    <a:stretch/>
                  </pic:blipFill>
                  <pic:spPr bwMode="auto">
                    <a:xfrm>
                      <a:off x="0" y="0"/>
                      <a:ext cx="6457655" cy="4332544"/>
                    </a:xfrm>
                    <a:prstGeom prst="rect">
                      <a:avLst/>
                    </a:prstGeom>
                    <a:noFill/>
                    <a:ln>
                      <a:noFill/>
                    </a:ln>
                    <a:extLst>
                      <a:ext uri="{53640926-AAD7-44D8-BBD7-CCE9431645EC}">
                        <a14:shadowObscured xmlns:a14="http://schemas.microsoft.com/office/drawing/2010/main"/>
                      </a:ext>
                    </a:extLst>
                  </pic:spPr>
                </pic:pic>
              </a:graphicData>
            </a:graphic>
          </wp:inline>
        </w:drawing>
      </w:r>
    </w:p>
    <w:p w:rsidR="00E70BD4" w:rsidRPr="00BC0F90" w:rsidRDefault="00E70BD4" w:rsidP="00BC0F90">
      <w:pPr>
        <w:spacing w:after="0" w:line="240" w:lineRule="auto"/>
        <w:jc w:val="both"/>
        <w:rPr>
          <w:rFonts w:ascii="Times New Roman" w:hAnsi="Times New Roman" w:cs="Times New Roman"/>
          <w:color w:val="333333"/>
          <w:sz w:val="28"/>
          <w:szCs w:val="28"/>
          <w:shd w:val="clear" w:color="auto" w:fill="FFFFFF"/>
        </w:rPr>
      </w:pPr>
    </w:p>
    <w:p w:rsidR="001915F7" w:rsidRPr="00BC0F90" w:rsidRDefault="00313193"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Также для данной категории </w:t>
      </w:r>
      <w:r w:rsidR="001915F7" w:rsidRPr="00BC0F90">
        <w:rPr>
          <w:rFonts w:ascii="Times New Roman" w:eastAsia="Times New Roman" w:hAnsi="Times New Roman" w:cs="Times New Roman"/>
          <w:color w:val="333333"/>
          <w:sz w:val="28"/>
          <w:szCs w:val="28"/>
          <w:lang w:eastAsia="ru-RU"/>
        </w:rPr>
        <w:t>22 июня, в </w:t>
      </w:r>
      <w:r w:rsidR="001915F7" w:rsidRPr="00BC0F90">
        <w:rPr>
          <w:rFonts w:ascii="Times New Roman" w:eastAsia="Times New Roman" w:hAnsi="Times New Roman" w:cs="Times New Roman"/>
          <w:b/>
          <w:bCs/>
          <w:color w:val="333333"/>
          <w:sz w:val="28"/>
          <w:szCs w:val="28"/>
          <w:lang w:eastAsia="ru-RU"/>
        </w:rPr>
        <w:t>День памяти и скорби</w:t>
      </w:r>
      <w:r w:rsidR="001915F7" w:rsidRPr="00BC0F90">
        <w:rPr>
          <w:rFonts w:ascii="Times New Roman" w:eastAsia="Times New Roman" w:hAnsi="Times New Roman" w:cs="Times New Roman"/>
          <w:color w:val="333333"/>
          <w:sz w:val="28"/>
          <w:szCs w:val="28"/>
          <w:lang w:eastAsia="ru-RU"/>
        </w:rPr>
        <w:t>, прошло меропри</w:t>
      </w:r>
      <w:r w:rsidR="001915F7" w:rsidRPr="00BC0F90">
        <w:rPr>
          <w:rFonts w:ascii="Times New Roman" w:eastAsia="Times New Roman" w:hAnsi="Times New Roman" w:cs="Times New Roman"/>
          <w:color w:val="333333"/>
          <w:sz w:val="28"/>
          <w:szCs w:val="28"/>
          <w:lang w:eastAsia="ru-RU"/>
        </w:rPr>
        <w:t>я</w:t>
      </w:r>
      <w:r w:rsidR="001915F7" w:rsidRPr="00BC0F90">
        <w:rPr>
          <w:rFonts w:ascii="Times New Roman" w:eastAsia="Times New Roman" w:hAnsi="Times New Roman" w:cs="Times New Roman"/>
          <w:color w:val="333333"/>
          <w:sz w:val="28"/>
          <w:szCs w:val="28"/>
          <w:lang w:eastAsia="ru-RU"/>
        </w:rPr>
        <w:t>тие, посвященное этой скорбной дате. К этому дню было подготовлено 100 открыток – пожеланий мирного неба над головой.  На мероприятии присутствовали труженики тыла,  ветераны труда, вдовы. Для них дети подготовили и прочитали военные стих</w:t>
      </w:r>
      <w:r w:rsidR="001915F7" w:rsidRPr="00BC0F90">
        <w:rPr>
          <w:rFonts w:ascii="Times New Roman" w:eastAsia="Times New Roman" w:hAnsi="Times New Roman" w:cs="Times New Roman"/>
          <w:color w:val="333333"/>
          <w:sz w:val="28"/>
          <w:szCs w:val="28"/>
          <w:lang w:eastAsia="ru-RU"/>
        </w:rPr>
        <w:t>о</w:t>
      </w:r>
      <w:r w:rsidR="001915F7" w:rsidRPr="00BC0F90">
        <w:rPr>
          <w:rFonts w:ascii="Times New Roman" w:eastAsia="Times New Roman" w:hAnsi="Times New Roman" w:cs="Times New Roman"/>
          <w:color w:val="333333"/>
          <w:sz w:val="28"/>
          <w:szCs w:val="28"/>
          <w:lang w:eastAsia="ru-RU"/>
        </w:rPr>
        <w:t>творения: Евгений Киселев (театр – студия «Живинка»), Ирина Власова (театр – ст</w:t>
      </w:r>
      <w:r w:rsidR="001915F7" w:rsidRPr="00BC0F90">
        <w:rPr>
          <w:rFonts w:ascii="Times New Roman" w:eastAsia="Times New Roman" w:hAnsi="Times New Roman" w:cs="Times New Roman"/>
          <w:color w:val="333333"/>
          <w:sz w:val="28"/>
          <w:szCs w:val="28"/>
          <w:lang w:eastAsia="ru-RU"/>
        </w:rPr>
        <w:t>у</w:t>
      </w:r>
      <w:r w:rsidR="001915F7" w:rsidRPr="00BC0F90">
        <w:rPr>
          <w:rFonts w:ascii="Times New Roman" w:eastAsia="Times New Roman" w:hAnsi="Times New Roman" w:cs="Times New Roman"/>
          <w:color w:val="333333"/>
          <w:sz w:val="28"/>
          <w:szCs w:val="28"/>
          <w:lang w:eastAsia="ru-RU"/>
        </w:rPr>
        <w:t>дия «Живинка»), Таисия Бормотова (театр –студия «Живинка»), Павел Мезенцев (учащийся МАОУ «СОШ №1, г. Горнозаводск»), Карина Солтысюк (учащаяся МАОУ «СОШ №3, г. Горнозаводск») и самая юная участница Диана Валиева, восп</w:t>
      </w:r>
      <w:r w:rsidR="001915F7" w:rsidRPr="00BC0F90">
        <w:rPr>
          <w:rFonts w:ascii="Times New Roman" w:eastAsia="Times New Roman" w:hAnsi="Times New Roman" w:cs="Times New Roman"/>
          <w:color w:val="333333"/>
          <w:sz w:val="28"/>
          <w:szCs w:val="28"/>
          <w:lang w:eastAsia="ru-RU"/>
        </w:rPr>
        <w:t>и</w:t>
      </w:r>
      <w:r w:rsidR="001915F7" w:rsidRPr="00BC0F90">
        <w:rPr>
          <w:rFonts w:ascii="Times New Roman" w:eastAsia="Times New Roman" w:hAnsi="Times New Roman" w:cs="Times New Roman"/>
          <w:color w:val="333333"/>
          <w:sz w:val="28"/>
          <w:szCs w:val="28"/>
          <w:lang w:eastAsia="ru-RU"/>
        </w:rPr>
        <w:t>танница детского сада. Также ведущие вечера Е.С.Казарян и Н.Н.Русских  познак</w:t>
      </w:r>
      <w:r w:rsidR="001915F7" w:rsidRPr="00BC0F90">
        <w:rPr>
          <w:rFonts w:ascii="Times New Roman" w:eastAsia="Times New Roman" w:hAnsi="Times New Roman" w:cs="Times New Roman"/>
          <w:color w:val="333333"/>
          <w:sz w:val="28"/>
          <w:szCs w:val="28"/>
          <w:lang w:eastAsia="ru-RU"/>
        </w:rPr>
        <w:t>о</w:t>
      </w:r>
      <w:r w:rsidR="001915F7" w:rsidRPr="00BC0F90">
        <w:rPr>
          <w:rFonts w:ascii="Times New Roman" w:eastAsia="Times New Roman" w:hAnsi="Times New Roman" w:cs="Times New Roman"/>
          <w:color w:val="333333"/>
          <w:sz w:val="28"/>
          <w:szCs w:val="28"/>
          <w:lang w:eastAsia="ru-RU"/>
        </w:rPr>
        <w:t>мили с историей создания  военных песен : «Священная война», «Ой, туманы мои», «Вечер на рейде», «Алёша», «День Победы» и др.</w:t>
      </w:r>
    </w:p>
    <w:p w:rsidR="00091CF7" w:rsidRPr="00BC0F90" w:rsidRDefault="006820D6"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2</w:t>
      </w:r>
      <w:r w:rsidR="001915F7" w:rsidRPr="00BC0F90">
        <w:rPr>
          <w:rFonts w:ascii="Times New Roman" w:eastAsia="Times New Roman" w:hAnsi="Times New Roman" w:cs="Times New Roman"/>
          <w:color w:val="333333"/>
          <w:sz w:val="28"/>
          <w:szCs w:val="28"/>
          <w:lang w:eastAsia="ru-RU"/>
        </w:rPr>
        <w:t>1 июня в читальном зале библиотеки совместно с Советом ветеранов прошел тем</w:t>
      </w:r>
      <w:r w:rsidR="001915F7" w:rsidRPr="00BC0F90">
        <w:rPr>
          <w:rFonts w:ascii="Times New Roman" w:eastAsia="Times New Roman" w:hAnsi="Times New Roman" w:cs="Times New Roman"/>
          <w:color w:val="333333"/>
          <w:sz w:val="28"/>
          <w:szCs w:val="28"/>
          <w:lang w:eastAsia="ru-RU"/>
        </w:rPr>
        <w:t>а</w:t>
      </w:r>
      <w:r w:rsidR="001915F7" w:rsidRPr="00BC0F90">
        <w:rPr>
          <w:rFonts w:ascii="Times New Roman" w:eastAsia="Times New Roman" w:hAnsi="Times New Roman" w:cs="Times New Roman"/>
          <w:color w:val="333333"/>
          <w:sz w:val="28"/>
          <w:szCs w:val="28"/>
          <w:lang w:eastAsia="ru-RU"/>
        </w:rPr>
        <w:t>тический вечер </w:t>
      </w:r>
      <w:r w:rsidR="001915F7" w:rsidRPr="00BC0F90">
        <w:rPr>
          <w:rFonts w:ascii="Times New Roman" w:eastAsia="Times New Roman" w:hAnsi="Times New Roman" w:cs="Times New Roman"/>
          <w:b/>
          <w:bCs/>
          <w:color w:val="333333"/>
          <w:sz w:val="28"/>
          <w:szCs w:val="28"/>
          <w:lang w:eastAsia="ru-RU"/>
        </w:rPr>
        <w:t>«Память</w:t>
      </w:r>
      <w:r w:rsidR="008D1A0E" w:rsidRPr="00BC0F90">
        <w:rPr>
          <w:rFonts w:ascii="Times New Roman" w:eastAsia="Times New Roman" w:hAnsi="Times New Roman" w:cs="Times New Roman"/>
          <w:b/>
          <w:bCs/>
          <w:color w:val="333333"/>
          <w:sz w:val="28"/>
          <w:szCs w:val="28"/>
          <w:lang w:eastAsia="ru-RU"/>
        </w:rPr>
        <w:t xml:space="preserve"> </w:t>
      </w:r>
      <w:r w:rsidR="001915F7" w:rsidRPr="00BC0F90">
        <w:rPr>
          <w:rFonts w:ascii="Times New Roman" w:eastAsia="Times New Roman" w:hAnsi="Times New Roman" w:cs="Times New Roman"/>
          <w:b/>
          <w:bCs/>
          <w:color w:val="333333"/>
          <w:sz w:val="28"/>
          <w:szCs w:val="28"/>
          <w:lang w:eastAsia="ru-RU"/>
        </w:rPr>
        <w:t>сердца»</w:t>
      </w:r>
      <w:r w:rsidR="001915F7" w:rsidRPr="00BC0F90">
        <w:rPr>
          <w:rFonts w:ascii="Times New Roman" w:eastAsia="Times New Roman" w:hAnsi="Times New Roman" w:cs="Times New Roman"/>
          <w:color w:val="333333"/>
          <w:sz w:val="28"/>
          <w:szCs w:val="28"/>
          <w:lang w:eastAsia="ru-RU"/>
        </w:rPr>
        <w:t>. На мероприятие были приглашены дети – сироты Защитников Отечества. Собравшиеся посмотрели документальный фильм о первых днях Великой Отечественной войны, дети – войны поделились своими воспоминан</w:t>
      </w:r>
      <w:r w:rsidR="001915F7" w:rsidRPr="00BC0F90">
        <w:rPr>
          <w:rFonts w:ascii="Times New Roman" w:eastAsia="Times New Roman" w:hAnsi="Times New Roman" w:cs="Times New Roman"/>
          <w:color w:val="333333"/>
          <w:sz w:val="28"/>
          <w:szCs w:val="28"/>
          <w:lang w:eastAsia="ru-RU"/>
        </w:rPr>
        <w:t>и</w:t>
      </w:r>
      <w:r w:rsidR="001915F7" w:rsidRPr="00BC0F90">
        <w:rPr>
          <w:rFonts w:ascii="Times New Roman" w:eastAsia="Times New Roman" w:hAnsi="Times New Roman" w:cs="Times New Roman"/>
          <w:color w:val="333333"/>
          <w:sz w:val="28"/>
          <w:szCs w:val="28"/>
          <w:lang w:eastAsia="ru-RU"/>
        </w:rPr>
        <w:t>ями. В ходе проведения мероприятия прозвучали стихотворения местного поэта Б</w:t>
      </w:r>
      <w:r w:rsidR="001915F7" w:rsidRPr="00BC0F90">
        <w:rPr>
          <w:rFonts w:ascii="Times New Roman" w:eastAsia="Times New Roman" w:hAnsi="Times New Roman" w:cs="Times New Roman"/>
          <w:color w:val="333333"/>
          <w:sz w:val="28"/>
          <w:szCs w:val="28"/>
          <w:lang w:eastAsia="ru-RU"/>
        </w:rPr>
        <w:t>о</w:t>
      </w:r>
      <w:r w:rsidR="001915F7" w:rsidRPr="00BC0F90">
        <w:rPr>
          <w:rFonts w:ascii="Times New Roman" w:eastAsia="Times New Roman" w:hAnsi="Times New Roman" w:cs="Times New Roman"/>
          <w:color w:val="333333"/>
          <w:sz w:val="28"/>
          <w:szCs w:val="28"/>
          <w:lang w:eastAsia="ru-RU"/>
        </w:rPr>
        <w:t>риса Георгиевича Булычева: «41 год», «Дети войны». Были зачитаны воспоминания из Книги Памяти «Всё для фронта – всё для Победы» тружеников тыла Горнозаво</w:t>
      </w:r>
      <w:r w:rsidR="001915F7" w:rsidRPr="00BC0F90">
        <w:rPr>
          <w:rFonts w:ascii="Times New Roman" w:eastAsia="Times New Roman" w:hAnsi="Times New Roman" w:cs="Times New Roman"/>
          <w:color w:val="333333"/>
          <w:sz w:val="28"/>
          <w:szCs w:val="28"/>
          <w:lang w:eastAsia="ru-RU"/>
        </w:rPr>
        <w:t>д</w:t>
      </w:r>
      <w:r w:rsidR="001915F7" w:rsidRPr="00BC0F90">
        <w:rPr>
          <w:rFonts w:ascii="Times New Roman" w:eastAsia="Times New Roman" w:hAnsi="Times New Roman" w:cs="Times New Roman"/>
          <w:color w:val="333333"/>
          <w:sz w:val="28"/>
          <w:szCs w:val="28"/>
          <w:lang w:eastAsia="ru-RU"/>
        </w:rPr>
        <w:t xml:space="preserve">ского района. </w:t>
      </w:r>
    </w:p>
    <w:p w:rsidR="00C56FBE" w:rsidRPr="00BC0F90" w:rsidRDefault="00C56FBE" w:rsidP="00BC0F90">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5F64B2" w:rsidRPr="00BC0F90" w:rsidRDefault="00091CF7" w:rsidP="00BC0F90">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BC0F90">
        <w:rPr>
          <w:rFonts w:ascii="Times New Roman" w:eastAsia="Times New Roman" w:hAnsi="Times New Roman" w:cs="Times New Roman"/>
          <w:b/>
          <w:color w:val="333333"/>
          <w:sz w:val="28"/>
          <w:szCs w:val="28"/>
          <w:lang w:eastAsia="ru-RU"/>
        </w:rPr>
        <w:t>6.11. Работа с молодёжью: исследования по вопросам чтения молодежи, мол</w:t>
      </w:r>
      <w:r w:rsidRPr="00BC0F90">
        <w:rPr>
          <w:rFonts w:ascii="Times New Roman" w:eastAsia="Times New Roman" w:hAnsi="Times New Roman" w:cs="Times New Roman"/>
          <w:b/>
          <w:color w:val="333333"/>
          <w:sz w:val="28"/>
          <w:szCs w:val="28"/>
          <w:lang w:eastAsia="ru-RU"/>
        </w:rPr>
        <w:t>о</w:t>
      </w:r>
      <w:r w:rsidRPr="00BC0F90">
        <w:rPr>
          <w:rFonts w:ascii="Times New Roman" w:eastAsia="Times New Roman" w:hAnsi="Times New Roman" w:cs="Times New Roman"/>
          <w:b/>
          <w:color w:val="333333"/>
          <w:sz w:val="28"/>
          <w:szCs w:val="28"/>
          <w:lang w:eastAsia="ru-RU"/>
        </w:rPr>
        <w:t>дежные клубы и объединения, организация досуга, привлечение волонтеров.</w:t>
      </w:r>
    </w:p>
    <w:p w:rsidR="00384BB8" w:rsidRPr="00BC0F90" w:rsidRDefault="005F64B2" w:rsidP="00BC0F90">
      <w:pPr>
        <w:shd w:val="clear" w:color="auto" w:fill="FFFFFF"/>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Молодежь - особая социально-демографическая группа, с которой связано будущее России. На молодых очень скоро будет возложена ответственность за развитие общ</w:t>
      </w:r>
      <w:r w:rsidRPr="00BC0F90">
        <w:rPr>
          <w:rFonts w:ascii="Times New Roman" w:hAnsi="Times New Roman" w:cs="Times New Roman"/>
          <w:sz w:val="28"/>
          <w:szCs w:val="28"/>
        </w:rPr>
        <w:t>е</w:t>
      </w:r>
      <w:r w:rsidRPr="00BC0F90">
        <w:rPr>
          <w:rFonts w:ascii="Times New Roman" w:hAnsi="Times New Roman" w:cs="Times New Roman"/>
          <w:sz w:val="28"/>
          <w:szCs w:val="28"/>
        </w:rPr>
        <w:t>ства, за благополучие старшего поколения. Поэтому библиотеки Горнозаводского муниципального района уделяют большое внимание данной категории пользоват</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лей. </w:t>
      </w:r>
      <w:r w:rsidR="00F57E6D" w:rsidRPr="00BC0F90">
        <w:rPr>
          <w:rFonts w:ascii="Times New Roman" w:hAnsi="Times New Roman" w:cs="Times New Roman"/>
          <w:sz w:val="28"/>
          <w:szCs w:val="28"/>
        </w:rPr>
        <w:t>Проводится как индивидуальная так и массовая работа.</w:t>
      </w:r>
      <w:r w:rsidR="00384BB8" w:rsidRPr="00BC0F90">
        <w:rPr>
          <w:rStyle w:val="font-large"/>
          <w:rFonts w:ascii="Times New Roman" w:hAnsi="Times New Roman" w:cs="Times New Roman"/>
          <w:sz w:val="28"/>
          <w:szCs w:val="28"/>
        </w:rPr>
        <w:t xml:space="preserve">  </w:t>
      </w:r>
      <w:r w:rsidR="00384BB8" w:rsidRPr="00BC0F90">
        <w:rPr>
          <w:rFonts w:ascii="Times New Roman" w:hAnsi="Times New Roman" w:cs="Times New Roman"/>
          <w:sz w:val="28"/>
          <w:szCs w:val="28"/>
        </w:rPr>
        <w:br/>
        <w:t xml:space="preserve">    </w:t>
      </w:r>
      <w:r w:rsidR="00BC02C3" w:rsidRPr="00BC0F90">
        <w:rPr>
          <w:rFonts w:ascii="Times New Roman" w:hAnsi="Times New Roman" w:cs="Times New Roman"/>
          <w:sz w:val="28"/>
          <w:szCs w:val="28"/>
        </w:rPr>
        <w:t xml:space="preserve">МБУК «ГЦМБ» </w:t>
      </w:r>
      <w:r w:rsidR="00384BB8" w:rsidRPr="00BC0F90">
        <w:rPr>
          <w:rFonts w:ascii="Times New Roman" w:hAnsi="Times New Roman" w:cs="Times New Roman"/>
          <w:sz w:val="28"/>
          <w:szCs w:val="28"/>
        </w:rPr>
        <w:t>провел</w:t>
      </w:r>
      <w:r w:rsidRPr="00BC0F90">
        <w:rPr>
          <w:rFonts w:ascii="Times New Roman" w:hAnsi="Times New Roman" w:cs="Times New Roman"/>
          <w:sz w:val="28"/>
          <w:szCs w:val="28"/>
        </w:rPr>
        <w:t>а</w:t>
      </w:r>
      <w:r w:rsidR="00384BB8" w:rsidRPr="00BC0F90">
        <w:rPr>
          <w:rFonts w:ascii="Times New Roman" w:hAnsi="Times New Roman" w:cs="Times New Roman"/>
          <w:sz w:val="28"/>
          <w:szCs w:val="28"/>
        </w:rPr>
        <w:t xml:space="preserve"> цикл мероприятий по патриотическому  и нравственно-эстетическому  воспитанию.  В  рамках Патриотической недели в России,  прошла патриотическая игра «Азбука военная необыкновенная» и час истории «Держава а</w:t>
      </w:r>
      <w:r w:rsidR="00384BB8" w:rsidRPr="00BC0F90">
        <w:rPr>
          <w:rFonts w:ascii="Times New Roman" w:hAnsi="Times New Roman" w:cs="Times New Roman"/>
          <w:sz w:val="28"/>
          <w:szCs w:val="28"/>
        </w:rPr>
        <w:t>р</w:t>
      </w:r>
      <w:r w:rsidR="00384BB8" w:rsidRPr="00BC0F90">
        <w:rPr>
          <w:rFonts w:ascii="Times New Roman" w:hAnsi="Times New Roman" w:cs="Times New Roman"/>
          <w:sz w:val="28"/>
          <w:szCs w:val="28"/>
        </w:rPr>
        <w:t>мией крепка» для школьников.</w:t>
      </w:r>
      <w:r w:rsidR="00384BB8" w:rsidRPr="00BC0F90">
        <w:rPr>
          <w:rFonts w:ascii="Times New Roman" w:hAnsi="Times New Roman" w:cs="Times New Roman"/>
          <w:b/>
          <w:sz w:val="28"/>
          <w:szCs w:val="28"/>
        </w:rPr>
        <w:t xml:space="preserve"> </w:t>
      </w:r>
      <w:r w:rsidR="00384BB8" w:rsidRPr="00BC0F90">
        <w:rPr>
          <w:rFonts w:ascii="Times New Roman" w:hAnsi="Times New Roman" w:cs="Times New Roman"/>
          <w:sz w:val="28"/>
          <w:szCs w:val="28"/>
        </w:rPr>
        <w:t>В честь празднования Дня Победы состоялся  литер</w:t>
      </w:r>
      <w:r w:rsidR="00384BB8" w:rsidRPr="00BC0F90">
        <w:rPr>
          <w:rFonts w:ascii="Times New Roman" w:hAnsi="Times New Roman" w:cs="Times New Roman"/>
          <w:sz w:val="28"/>
          <w:szCs w:val="28"/>
        </w:rPr>
        <w:t>а</w:t>
      </w:r>
      <w:r w:rsidR="00384BB8" w:rsidRPr="00BC0F90">
        <w:rPr>
          <w:rFonts w:ascii="Times New Roman" w:hAnsi="Times New Roman" w:cs="Times New Roman"/>
          <w:sz w:val="28"/>
          <w:szCs w:val="28"/>
        </w:rPr>
        <w:t>турный час «Маленькие герои большой войны» о пионерах героях Великой Отеч</w:t>
      </w:r>
      <w:r w:rsidR="00384BB8" w:rsidRPr="00BC0F90">
        <w:rPr>
          <w:rFonts w:ascii="Times New Roman" w:hAnsi="Times New Roman" w:cs="Times New Roman"/>
          <w:sz w:val="28"/>
          <w:szCs w:val="28"/>
        </w:rPr>
        <w:t>е</w:t>
      </w:r>
      <w:r w:rsidR="00384BB8" w:rsidRPr="00BC0F90">
        <w:rPr>
          <w:rFonts w:ascii="Times New Roman" w:hAnsi="Times New Roman" w:cs="Times New Roman"/>
          <w:sz w:val="28"/>
          <w:szCs w:val="28"/>
        </w:rPr>
        <w:t>ственной войны.  22 июня прошла акция «День памяти и скорби» и литературно-музыкальная композиция «Память сердца».   Для воспитанников ГКУ ПК СОН «Центр помощи детям, оставшимся без попечения родителей» г. Горнозаводска с</w:t>
      </w:r>
      <w:r w:rsidR="00384BB8" w:rsidRPr="00BC0F90">
        <w:rPr>
          <w:rFonts w:ascii="Times New Roman" w:hAnsi="Times New Roman" w:cs="Times New Roman"/>
          <w:sz w:val="28"/>
          <w:szCs w:val="28"/>
        </w:rPr>
        <w:t>о</w:t>
      </w:r>
      <w:r w:rsidR="00384BB8" w:rsidRPr="00BC0F90">
        <w:rPr>
          <w:rFonts w:ascii="Times New Roman" w:hAnsi="Times New Roman" w:cs="Times New Roman"/>
          <w:sz w:val="28"/>
          <w:szCs w:val="28"/>
        </w:rPr>
        <w:t>стоялся  литературный час «Знайте, каким он парнем был!» и «Эй! Небо, сними шл</w:t>
      </w:r>
      <w:r w:rsidR="00384BB8" w:rsidRPr="00BC0F90">
        <w:rPr>
          <w:rFonts w:ascii="Times New Roman" w:hAnsi="Times New Roman" w:cs="Times New Roman"/>
          <w:sz w:val="28"/>
          <w:szCs w:val="28"/>
        </w:rPr>
        <w:t>я</w:t>
      </w:r>
      <w:r w:rsidR="00384BB8" w:rsidRPr="00BC0F90">
        <w:rPr>
          <w:rFonts w:ascii="Times New Roman" w:hAnsi="Times New Roman" w:cs="Times New Roman"/>
          <w:sz w:val="28"/>
          <w:szCs w:val="28"/>
        </w:rPr>
        <w:t>пу!» о первых космонавтах: Юрии Гагарине и Валентине Терешковой.  В день пам</w:t>
      </w:r>
      <w:r w:rsidR="00384BB8" w:rsidRPr="00BC0F90">
        <w:rPr>
          <w:rFonts w:ascii="Times New Roman" w:hAnsi="Times New Roman" w:cs="Times New Roman"/>
          <w:sz w:val="28"/>
          <w:szCs w:val="28"/>
        </w:rPr>
        <w:t>я</w:t>
      </w:r>
      <w:r w:rsidR="00384BB8" w:rsidRPr="00BC0F90">
        <w:rPr>
          <w:rFonts w:ascii="Times New Roman" w:hAnsi="Times New Roman" w:cs="Times New Roman"/>
          <w:sz w:val="28"/>
          <w:szCs w:val="28"/>
        </w:rPr>
        <w:t xml:space="preserve">ти жертв политических репрессий состоялась экскурсия по передвижной выставке «Прикамье. Репрессии. 1930-е- 50-е годы».    В </w:t>
      </w:r>
      <w:r w:rsidR="00384BB8" w:rsidRPr="00BC0F90">
        <w:rPr>
          <w:rFonts w:ascii="Times New Roman" w:hAnsi="Times New Roman" w:cs="Times New Roman"/>
          <w:color w:val="000000"/>
          <w:sz w:val="28"/>
          <w:szCs w:val="28"/>
        </w:rPr>
        <w:t xml:space="preserve"> рамках Международного дня юнош</w:t>
      </w:r>
      <w:r w:rsidR="00384BB8" w:rsidRPr="00BC0F90">
        <w:rPr>
          <w:rFonts w:ascii="Times New Roman" w:hAnsi="Times New Roman" w:cs="Times New Roman"/>
          <w:color w:val="000000"/>
          <w:sz w:val="28"/>
          <w:szCs w:val="28"/>
        </w:rPr>
        <w:t>е</w:t>
      </w:r>
      <w:r w:rsidR="00384BB8" w:rsidRPr="00BC0F90">
        <w:rPr>
          <w:rFonts w:ascii="Times New Roman" w:hAnsi="Times New Roman" w:cs="Times New Roman"/>
          <w:color w:val="000000"/>
          <w:sz w:val="28"/>
          <w:szCs w:val="28"/>
        </w:rPr>
        <w:t>ской  книги, состоятся обзор книг  «Топ-10 лучших книг для подростков». Подростки познакомились  с самыми актуальными книгами нашего времени.</w:t>
      </w:r>
      <w:r w:rsidR="00384BB8" w:rsidRPr="00BC0F90">
        <w:rPr>
          <w:sz w:val="28"/>
          <w:szCs w:val="28"/>
        </w:rPr>
        <w:t xml:space="preserve">   </w:t>
      </w:r>
      <w:r w:rsidR="00384BB8" w:rsidRPr="00BC0F90">
        <w:rPr>
          <w:rFonts w:ascii="Times New Roman" w:hAnsi="Times New Roman" w:cs="Times New Roman"/>
          <w:sz w:val="28"/>
          <w:szCs w:val="28"/>
        </w:rPr>
        <w:t>Для воспитанн</w:t>
      </w:r>
      <w:r w:rsidR="00384BB8" w:rsidRPr="00BC0F90">
        <w:rPr>
          <w:rFonts w:ascii="Times New Roman" w:hAnsi="Times New Roman" w:cs="Times New Roman"/>
          <w:sz w:val="28"/>
          <w:szCs w:val="28"/>
        </w:rPr>
        <w:t>и</w:t>
      </w:r>
      <w:r w:rsidR="00384BB8" w:rsidRPr="00BC0F90">
        <w:rPr>
          <w:rFonts w:ascii="Times New Roman" w:hAnsi="Times New Roman" w:cs="Times New Roman"/>
          <w:sz w:val="28"/>
          <w:szCs w:val="28"/>
        </w:rPr>
        <w:t>ков ГКУ ПК СОН «Центр помощи детям, оставшимся без попечения родителей» г. Горнозаводска была организована литературная встреча «В кругу друзей». Дети п</w:t>
      </w:r>
      <w:r w:rsidR="00384BB8" w:rsidRPr="00BC0F90">
        <w:rPr>
          <w:rFonts w:ascii="Times New Roman" w:hAnsi="Times New Roman" w:cs="Times New Roman"/>
          <w:sz w:val="28"/>
          <w:szCs w:val="28"/>
        </w:rPr>
        <w:t>о</w:t>
      </w:r>
      <w:r w:rsidR="00384BB8" w:rsidRPr="00BC0F90">
        <w:rPr>
          <w:rFonts w:ascii="Times New Roman" w:hAnsi="Times New Roman" w:cs="Times New Roman"/>
          <w:sz w:val="28"/>
          <w:szCs w:val="28"/>
        </w:rPr>
        <w:t>знакомились с молодыми поэтами г.Горнозаводска, которые занимаются в кружке «Алмазная ласточка». Абатурова Женя и Дёмина Евгения  читали свои стихи о школьной жизни, любви и войне. Руководитель кружка Валова Лилия Раисовна с детства пишет стихи, которые публикует в литературном альманахе «Алмазные  ро</w:t>
      </w:r>
      <w:r w:rsidR="00384BB8" w:rsidRPr="00BC0F90">
        <w:rPr>
          <w:rFonts w:ascii="Times New Roman" w:hAnsi="Times New Roman" w:cs="Times New Roman"/>
          <w:sz w:val="28"/>
          <w:szCs w:val="28"/>
        </w:rPr>
        <w:t>с</w:t>
      </w:r>
      <w:r w:rsidR="00384BB8" w:rsidRPr="00BC0F90">
        <w:rPr>
          <w:rFonts w:ascii="Times New Roman" w:hAnsi="Times New Roman" w:cs="Times New Roman"/>
          <w:sz w:val="28"/>
          <w:szCs w:val="28"/>
        </w:rPr>
        <w:t xml:space="preserve">сыпи».  </w:t>
      </w:r>
      <w:r w:rsidR="00BC02C3" w:rsidRPr="00BC0F90">
        <w:rPr>
          <w:sz w:val="28"/>
          <w:szCs w:val="28"/>
        </w:rPr>
        <w:t xml:space="preserve">Ежегодное мероприятие для старшеклассников - </w:t>
      </w:r>
      <w:r w:rsidR="00384BB8" w:rsidRPr="00BC0F90">
        <w:rPr>
          <w:rFonts w:ascii="Times New Roman" w:hAnsi="Times New Roman" w:cs="Times New Roman"/>
          <w:sz w:val="28"/>
          <w:szCs w:val="28"/>
        </w:rPr>
        <w:t xml:space="preserve"> День  профориентации «Парад профессий» </w:t>
      </w:r>
      <w:r w:rsidRPr="00BC0F90">
        <w:rPr>
          <w:sz w:val="28"/>
          <w:szCs w:val="28"/>
        </w:rPr>
        <w:t xml:space="preserve"> прошел  </w:t>
      </w:r>
      <w:r w:rsidR="00384BB8" w:rsidRPr="00BC0F90">
        <w:rPr>
          <w:rFonts w:ascii="Times New Roman" w:hAnsi="Times New Roman" w:cs="Times New Roman"/>
          <w:sz w:val="28"/>
          <w:szCs w:val="28"/>
        </w:rPr>
        <w:t xml:space="preserve"> </w:t>
      </w:r>
      <w:r w:rsidRPr="00BC0F90">
        <w:rPr>
          <w:sz w:val="28"/>
          <w:szCs w:val="28"/>
        </w:rPr>
        <w:t>с</w:t>
      </w:r>
      <w:r w:rsidR="00BC02C3" w:rsidRPr="00BC0F90">
        <w:rPr>
          <w:rFonts w:ascii="Times New Roman" w:hAnsi="Times New Roman" w:cs="Times New Roman"/>
          <w:b/>
          <w:color w:val="333333"/>
          <w:sz w:val="28"/>
          <w:szCs w:val="28"/>
        </w:rPr>
        <w:t> </w:t>
      </w:r>
      <w:r w:rsidRPr="00BC0F90">
        <w:rPr>
          <w:rFonts w:ascii="Times New Roman" w:hAnsi="Times New Roman" w:cs="Times New Roman"/>
          <w:b/>
          <w:color w:val="333333"/>
          <w:sz w:val="28"/>
          <w:szCs w:val="28"/>
        </w:rPr>
        <w:t xml:space="preserve"> </w:t>
      </w:r>
      <w:r w:rsidR="00BC02C3" w:rsidRPr="00BC0F90">
        <w:rPr>
          <w:rStyle w:val="a6"/>
          <w:rFonts w:ascii="Times New Roman" w:hAnsi="Times New Roman" w:cs="Times New Roman"/>
          <w:b w:val="0"/>
          <w:color w:val="333333"/>
          <w:sz w:val="28"/>
          <w:szCs w:val="28"/>
        </w:rPr>
        <w:t>10.04.2017 г. по 12.04.2017</w:t>
      </w:r>
      <w:r w:rsidR="00BC02C3" w:rsidRPr="00BC0F90">
        <w:rPr>
          <w:rFonts w:ascii="Tahoma" w:hAnsi="Tahoma" w:cs="Tahoma"/>
          <w:b/>
          <w:color w:val="333333"/>
          <w:sz w:val="28"/>
          <w:szCs w:val="28"/>
        </w:rPr>
        <w:t> г.</w:t>
      </w:r>
      <w:r w:rsidR="00BC02C3" w:rsidRPr="00BC0F90">
        <w:rPr>
          <w:rFonts w:ascii="Tahoma" w:hAnsi="Tahoma" w:cs="Tahoma"/>
          <w:color w:val="333333"/>
          <w:sz w:val="28"/>
          <w:szCs w:val="28"/>
        </w:rPr>
        <w:t xml:space="preserve"> </w:t>
      </w:r>
      <w:r w:rsidR="00BC02C3" w:rsidRPr="00BC0F90">
        <w:rPr>
          <w:rFonts w:ascii="Times New Roman" w:hAnsi="Times New Roman" w:cs="Times New Roman"/>
          <w:color w:val="333333"/>
          <w:sz w:val="28"/>
          <w:szCs w:val="28"/>
        </w:rPr>
        <w:t>На мероприятии были приглашены представители администрации Горнозаводского</w:t>
      </w:r>
      <w:r w:rsidRPr="00BC0F90">
        <w:rPr>
          <w:color w:val="333333"/>
          <w:sz w:val="28"/>
          <w:szCs w:val="28"/>
        </w:rPr>
        <w:t xml:space="preserve"> муниципального </w:t>
      </w:r>
      <w:r w:rsidR="00BC02C3" w:rsidRPr="00BC0F90">
        <w:rPr>
          <w:rFonts w:ascii="Times New Roman" w:hAnsi="Times New Roman" w:cs="Times New Roman"/>
          <w:color w:val="333333"/>
          <w:sz w:val="28"/>
          <w:szCs w:val="28"/>
        </w:rPr>
        <w:t xml:space="preserve"> ра</w:t>
      </w:r>
      <w:r w:rsidR="00BC02C3" w:rsidRPr="00BC0F90">
        <w:rPr>
          <w:rFonts w:ascii="Times New Roman" w:hAnsi="Times New Roman" w:cs="Times New Roman"/>
          <w:color w:val="333333"/>
          <w:sz w:val="28"/>
          <w:szCs w:val="28"/>
        </w:rPr>
        <w:t>й</w:t>
      </w:r>
      <w:r w:rsidR="00BC02C3" w:rsidRPr="00BC0F90">
        <w:rPr>
          <w:rFonts w:ascii="Times New Roman" w:hAnsi="Times New Roman" w:cs="Times New Roman"/>
          <w:color w:val="333333"/>
          <w:sz w:val="28"/>
          <w:szCs w:val="28"/>
        </w:rPr>
        <w:t xml:space="preserve">она, </w:t>
      </w:r>
      <w:r w:rsidRPr="00BC0F90">
        <w:rPr>
          <w:color w:val="333333"/>
          <w:sz w:val="28"/>
          <w:szCs w:val="28"/>
        </w:rPr>
        <w:t>Ц</w:t>
      </w:r>
      <w:r w:rsidR="00BC02C3" w:rsidRPr="00BC0F90">
        <w:rPr>
          <w:rFonts w:ascii="Times New Roman" w:hAnsi="Times New Roman" w:cs="Times New Roman"/>
          <w:color w:val="333333"/>
          <w:sz w:val="28"/>
          <w:szCs w:val="28"/>
        </w:rPr>
        <w:t>ентра занятости населения, районной больницы, пенсионного фонда, отдела культуры, полиции, ЛПУМГ и индивидуальные предприниматели. Директор Центра Занятости по Горнозаводскому району Рюмин Александр Анатольевич представил рынок труда, провел анализ профессий, которые самые актуальные и сообщил о во</w:t>
      </w:r>
      <w:r w:rsidR="00BC02C3" w:rsidRPr="00BC0F90">
        <w:rPr>
          <w:rFonts w:ascii="Times New Roman" w:hAnsi="Times New Roman" w:cs="Times New Roman"/>
          <w:color w:val="333333"/>
          <w:sz w:val="28"/>
          <w:szCs w:val="28"/>
        </w:rPr>
        <w:t>с</w:t>
      </w:r>
      <w:r w:rsidR="00BC02C3" w:rsidRPr="00BC0F90">
        <w:rPr>
          <w:rFonts w:ascii="Times New Roman" w:hAnsi="Times New Roman" w:cs="Times New Roman"/>
          <w:color w:val="333333"/>
          <w:sz w:val="28"/>
          <w:szCs w:val="28"/>
        </w:rPr>
        <w:t>требованных профессиях в Горнозаводском районе. Медицинские работники польз</w:t>
      </w:r>
      <w:r w:rsidR="00BC02C3" w:rsidRPr="00BC0F90">
        <w:rPr>
          <w:rFonts w:ascii="Times New Roman" w:hAnsi="Times New Roman" w:cs="Times New Roman"/>
          <w:color w:val="333333"/>
          <w:sz w:val="28"/>
          <w:szCs w:val="28"/>
        </w:rPr>
        <w:t>о</w:t>
      </w:r>
      <w:r w:rsidR="00BC02C3" w:rsidRPr="00BC0F90">
        <w:rPr>
          <w:rFonts w:ascii="Times New Roman" w:hAnsi="Times New Roman" w:cs="Times New Roman"/>
          <w:color w:val="333333"/>
          <w:sz w:val="28"/>
          <w:szCs w:val="28"/>
        </w:rPr>
        <w:t>вались уважением во все времена, лечить людей - важное дело. Заместитель главного врача Горнозаводской больницы Овчинникова Марина Александровна рассказала о перспективах развития медицины, профессии врача, Пермском медицинском униве</w:t>
      </w:r>
      <w:r w:rsidR="00BC02C3" w:rsidRPr="00BC0F90">
        <w:rPr>
          <w:rFonts w:ascii="Times New Roman" w:hAnsi="Times New Roman" w:cs="Times New Roman"/>
          <w:color w:val="333333"/>
          <w:sz w:val="28"/>
          <w:szCs w:val="28"/>
        </w:rPr>
        <w:t>р</w:t>
      </w:r>
      <w:r w:rsidR="00BC02C3" w:rsidRPr="00BC0F90">
        <w:rPr>
          <w:rFonts w:ascii="Times New Roman" w:hAnsi="Times New Roman" w:cs="Times New Roman"/>
          <w:color w:val="333333"/>
          <w:sz w:val="28"/>
          <w:szCs w:val="28"/>
        </w:rPr>
        <w:t>ситете, льготах для молодых специалистов, работающих в сельской местности.</w:t>
      </w:r>
      <w:r w:rsidR="00F57E6D"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Пр</w:t>
      </w:r>
      <w:r w:rsidR="00BC02C3" w:rsidRPr="00BC0F90">
        <w:rPr>
          <w:rFonts w:ascii="Times New Roman" w:hAnsi="Times New Roman" w:cs="Times New Roman"/>
          <w:color w:val="333333"/>
          <w:sz w:val="28"/>
          <w:szCs w:val="28"/>
        </w:rPr>
        <w:t>о</w:t>
      </w:r>
      <w:r w:rsidR="00BC02C3" w:rsidRPr="00BC0F90">
        <w:rPr>
          <w:rFonts w:ascii="Times New Roman" w:hAnsi="Times New Roman" w:cs="Times New Roman"/>
          <w:color w:val="333333"/>
          <w:sz w:val="28"/>
          <w:szCs w:val="28"/>
        </w:rPr>
        <w:t>фессия XXI века – юрист. Заведующая  информационно-правовым центром Казарян Елия Сергеевна сообщила, что юристу по роду своей деятельности приходится ста</w:t>
      </w:r>
      <w:r w:rsidR="00BC02C3" w:rsidRPr="00BC0F90">
        <w:rPr>
          <w:rFonts w:ascii="Times New Roman" w:hAnsi="Times New Roman" w:cs="Times New Roman"/>
          <w:color w:val="333333"/>
          <w:sz w:val="28"/>
          <w:szCs w:val="28"/>
        </w:rPr>
        <w:t>л</w:t>
      </w:r>
      <w:r w:rsidR="00BC02C3" w:rsidRPr="00BC0F90">
        <w:rPr>
          <w:rFonts w:ascii="Times New Roman" w:hAnsi="Times New Roman" w:cs="Times New Roman"/>
          <w:color w:val="333333"/>
          <w:sz w:val="28"/>
          <w:szCs w:val="28"/>
        </w:rPr>
        <w:t>киваться с самими разными задачами. Прежде  всего, это помощь в обеспечении  з</w:t>
      </w:r>
      <w:r w:rsidR="00BC02C3" w:rsidRPr="00BC0F90">
        <w:rPr>
          <w:rFonts w:ascii="Times New Roman" w:hAnsi="Times New Roman" w:cs="Times New Roman"/>
          <w:color w:val="333333"/>
          <w:sz w:val="28"/>
          <w:szCs w:val="28"/>
        </w:rPr>
        <w:t>а</w:t>
      </w:r>
      <w:r w:rsidR="00BC02C3" w:rsidRPr="00BC0F90">
        <w:rPr>
          <w:rFonts w:ascii="Times New Roman" w:hAnsi="Times New Roman" w:cs="Times New Roman"/>
          <w:color w:val="333333"/>
          <w:sz w:val="28"/>
          <w:szCs w:val="28"/>
        </w:rPr>
        <w:t>конных прав и свобод граждан. Обязательным для  юриста является изучение де</w:t>
      </w:r>
      <w:r w:rsidR="00BC02C3" w:rsidRPr="00BC0F90">
        <w:rPr>
          <w:rFonts w:ascii="Times New Roman" w:hAnsi="Times New Roman" w:cs="Times New Roman"/>
          <w:color w:val="333333"/>
          <w:sz w:val="28"/>
          <w:szCs w:val="28"/>
        </w:rPr>
        <w:t>й</w:t>
      </w:r>
      <w:r w:rsidR="00BC02C3" w:rsidRPr="00BC0F90">
        <w:rPr>
          <w:rFonts w:ascii="Times New Roman" w:hAnsi="Times New Roman" w:cs="Times New Roman"/>
          <w:color w:val="333333"/>
          <w:sz w:val="28"/>
          <w:szCs w:val="28"/>
        </w:rPr>
        <w:t>ствующих законов и норм. Для этой профессии необходимы аналитические спосо</w:t>
      </w:r>
      <w:r w:rsidR="00BC02C3" w:rsidRPr="00BC0F90">
        <w:rPr>
          <w:rFonts w:ascii="Times New Roman" w:hAnsi="Times New Roman" w:cs="Times New Roman"/>
          <w:color w:val="333333"/>
          <w:sz w:val="28"/>
          <w:szCs w:val="28"/>
        </w:rPr>
        <w:t>б</w:t>
      </w:r>
      <w:r w:rsidR="00BC02C3" w:rsidRPr="00BC0F90">
        <w:rPr>
          <w:rFonts w:ascii="Times New Roman" w:hAnsi="Times New Roman" w:cs="Times New Roman"/>
          <w:color w:val="333333"/>
          <w:sz w:val="28"/>
          <w:szCs w:val="28"/>
        </w:rPr>
        <w:t>ности, умение быстро находить необходимую информацию. В России 947 высших образовательных учреждений, занимающих подготовкой юристов.</w:t>
      </w:r>
      <w:r w:rsidR="00F57E6D"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 xml:space="preserve">Капитан полиции Мурина Елена Леонидовна рассказала о работе в органах полиции, перечислила вузы </w:t>
      </w:r>
      <w:r w:rsidR="00BC02C3" w:rsidRPr="00BC0F90">
        <w:rPr>
          <w:rFonts w:ascii="Times New Roman" w:hAnsi="Times New Roman" w:cs="Times New Roman"/>
          <w:color w:val="333333"/>
          <w:sz w:val="28"/>
          <w:szCs w:val="28"/>
        </w:rPr>
        <w:lastRenderedPageBreak/>
        <w:t>России, в которых можно получить образование юриста и льготах, которыми пол</w:t>
      </w:r>
      <w:r w:rsidR="00BC02C3" w:rsidRPr="00BC0F90">
        <w:rPr>
          <w:rFonts w:ascii="Times New Roman" w:hAnsi="Times New Roman" w:cs="Times New Roman"/>
          <w:color w:val="333333"/>
          <w:sz w:val="28"/>
          <w:szCs w:val="28"/>
        </w:rPr>
        <w:t>ь</w:t>
      </w:r>
      <w:r w:rsidR="00BC02C3" w:rsidRPr="00BC0F90">
        <w:rPr>
          <w:rFonts w:ascii="Times New Roman" w:hAnsi="Times New Roman" w:cs="Times New Roman"/>
          <w:color w:val="333333"/>
          <w:sz w:val="28"/>
          <w:szCs w:val="28"/>
        </w:rPr>
        <w:t>зуются студенты и сотрудники полиции.</w:t>
      </w:r>
      <w:r w:rsidRPr="00BC0F90">
        <w:rPr>
          <w:color w:val="333333"/>
          <w:sz w:val="28"/>
          <w:szCs w:val="28"/>
        </w:rPr>
        <w:t xml:space="preserve"> </w:t>
      </w:r>
      <w:r w:rsidR="00BC02C3" w:rsidRPr="00BC0F90">
        <w:rPr>
          <w:rFonts w:ascii="Times New Roman" w:hAnsi="Times New Roman" w:cs="Times New Roman"/>
          <w:color w:val="333333"/>
          <w:sz w:val="28"/>
          <w:szCs w:val="28"/>
        </w:rPr>
        <w:t>Представители администрации Горнозаво</w:t>
      </w:r>
      <w:r w:rsidR="00BC02C3" w:rsidRPr="00BC0F90">
        <w:rPr>
          <w:rFonts w:ascii="Times New Roman" w:hAnsi="Times New Roman" w:cs="Times New Roman"/>
          <w:color w:val="333333"/>
          <w:sz w:val="28"/>
          <w:szCs w:val="28"/>
        </w:rPr>
        <w:t>д</w:t>
      </w:r>
      <w:r w:rsidR="00BC02C3" w:rsidRPr="00BC0F90">
        <w:rPr>
          <w:rFonts w:ascii="Times New Roman" w:hAnsi="Times New Roman" w:cs="Times New Roman"/>
          <w:color w:val="333333"/>
          <w:sz w:val="28"/>
          <w:szCs w:val="28"/>
        </w:rPr>
        <w:t>ского района главный специалист по вопросам социального развития Мартынова Светлана Сергеевна и консультант по юридическим вопросам Мухамедзянова Елена Владимировна  сообщили о целевом наборе специалистов для работы в администр</w:t>
      </w:r>
      <w:r w:rsidR="00BC02C3" w:rsidRPr="00BC0F90">
        <w:rPr>
          <w:rFonts w:ascii="Times New Roman" w:hAnsi="Times New Roman" w:cs="Times New Roman"/>
          <w:color w:val="333333"/>
          <w:sz w:val="28"/>
          <w:szCs w:val="28"/>
        </w:rPr>
        <w:t>а</w:t>
      </w:r>
      <w:r w:rsidR="00BC02C3" w:rsidRPr="00BC0F90">
        <w:rPr>
          <w:rFonts w:ascii="Times New Roman" w:hAnsi="Times New Roman" w:cs="Times New Roman"/>
          <w:color w:val="333333"/>
          <w:sz w:val="28"/>
          <w:szCs w:val="28"/>
        </w:rPr>
        <w:t>ции, с дальнейшим обучением в вузах России.</w:t>
      </w:r>
      <w:r w:rsidR="00F57E6D"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На территории нашего гор</w:t>
      </w:r>
      <w:r w:rsidR="00BC02C3" w:rsidRPr="00BC0F90">
        <w:rPr>
          <w:rFonts w:ascii="Times New Roman" w:hAnsi="Times New Roman" w:cs="Times New Roman"/>
          <w:color w:val="333333"/>
          <w:sz w:val="28"/>
          <w:szCs w:val="28"/>
        </w:rPr>
        <w:t>о</w:t>
      </w:r>
      <w:r w:rsidR="00BC02C3" w:rsidRPr="00BC0F90">
        <w:rPr>
          <w:rFonts w:ascii="Times New Roman" w:hAnsi="Times New Roman" w:cs="Times New Roman"/>
          <w:color w:val="333333"/>
          <w:sz w:val="28"/>
          <w:szCs w:val="28"/>
        </w:rPr>
        <w:t>да функционирует предприятие ЛПУМГ, которое обеспечивает газом. Специалист отдела кадров Баранова Ирина Васильевна рассказала о востребованных профессиях на предприятии и о вузах, в которых можно получить образование для работы в ЛПУМГ.</w:t>
      </w:r>
      <w:r w:rsidR="00F57E6D"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Директор школы искусств Донт Галия Наильевна рассказала о своей пр</w:t>
      </w:r>
      <w:r w:rsidR="00BC02C3" w:rsidRPr="00BC0F90">
        <w:rPr>
          <w:rFonts w:ascii="Times New Roman" w:hAnsi="Times New Roman" w:cs="Times New Roman"/>
          <w:color w:val="333333"/>
          <w:sz w:val="28"/>
          <w:szCs w:val="28"/>
        </w:rPr>
        <w:t>о</w:t>
      </w:r>
      <w:r w:rsidR="00BC02C3" w:rsidRPr="00BC0F90">
        <w:rPr>
          <w:rFonts w:ascii="Times New Roman" w:hAnsi="Times New Roman" w:cs="Times New Roman"/>
          <w:color w:val="333333"/>
          <w:sz w:val="28"/>
          <w:szCs w:val="28"/>
        </w:rPr>
        <w:t>фессии, показала презентацию о школе, о педагогах и пригласила старшеклассников на работу, после окончания учебных заведений.</w:t>
      </w:r>
      <w:r w:rsidR="00F57E6D"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Заместитель директора  МБУК ГЦМБ Мезенцева Елена Владимировна  познакомила молодежь с одной  из древних и интересных  профессий – библиотекарь. Елена Владимировна рассказала об ун</w:t>
      </w:r>
      <w:r w:rsidR="00BC02C3" w:rsidRPr="00BC0F90">
        <w:rPr>
          <w:rFonts w:ascii="Times New Roman" w:hAnsi="Times New Roman" w:cs="Times New Roman"/>
          <w:color w:val="333333"/>
          <w:sz w:val="28"/>
          <w:szCs w:val="28"/>
        </w:rPr>
        <w:t>и</w:t>
      </w:r>
      <w:r w:rsidR="00BC02C3" w:rsidRPr="00BC0F90">
        <w:rPr>
          <w:rFonts w:ascii="Times New Roman" w:hAnsi="Times New Roman" w:cs="Times New Roman"/>
          <w:color w:val="333333"/>
          <w:sz w:val="28"/>
          <w:szCs w:val="28"/>
        </w:rPr>
        <w:t>кальных технологических возможностях в библиотечной сфере и состоялся просмотр презентации «Профессия – библиотекарь». Об уникальных коллекциях музея повед</w:t>
      </w:r>
      <w:r w:rsidR="00BC02C3" w:rsidRPr="00BC0F90">
        <w:rPr>
          <w:rFonts w:ascii="Times New Roman" w:hAnsi="Times New Roman" w:cs="Times New Roman"/>
          <w:color w:val="333333"/>
          <w:sz w:val="28"/>
          <w:szCs w:val="28"/>
        </w:rPr>
        <w:t>а</w:t>
      </w:r>
      <w:r w:rsidR="00BC02C3" w:rsidRPr="00BC0F90">
        <w:rPr>
          <w:rFonts w:ascii="Times New Roman" w:hAnsi="Times New Roman" w:cs="Times New Roman"/>
          <w:color w:val="333333"/>
          <w:sz w:val="28"/>
          <w:szCs w:val="28"/>
        </w:rPr>
        <w:t>ла специалист краеведческого музея им. М.П. Старостина – Старкова Наталья Вл</w:t>
      </w:r>
      <w:r w:rsidR="00BC02C3" w:rsidRPr="00BC0F90">
        <w:rPr>
          <w:rFonts w:ascii="Times New Roman" w:hAnsi="Times New Roman" w:cs="Times New Roman"/>
          <w:color w:val="333333"/>
          <w:sz w:val="28"/>
          <w:szCs w:val="28"/>
        </w:rPr>
        <w:t>а</w:t>
      </w:r>
      <w:r w:rsidR="00BC02C3" w:rsidRPr="00BC0F90">
        <w:rPr>
          <w:rFonts w:ascii="Times New Roman" w:hAnsi="Times New Roman" w:cs="Times New Roman"/>
          <w:color w:val="333333"/>
          <w:sz w:val="28"/>
          <w:szCs w:val="28"/>
        </w:rPr>
        <w:t>димировна. Руководитель детского коллектива «Рябинка» дома культура им. Л.И. Бэра К</w:t>
      </w:r>
      <w:r w:rsidRPr="00BC0F90">
        <w:rPr>
          <w:color w:val="333333"/>
          <w:sz w:val="28"/>
          <w:szCs w:val="28"/>
        </w:rPr>
        <w:t>о</w:t>
      </w:r>
      <w:r w:rsidR="00BC02C3" w:rsidRPr="00BC0F90">
        <w:rPr>
          <w:rFonts w:ascii="Times New Roman" w:hAnsi="Times New Roman" w:cs="Times New Roman"/>
          <w:color w:val="333333"/>
          <w:sz w:val="28"/>
          <w:szCs w:val="28"/>
        </w:rPr>
        <w:t>морная Татьяна Георгиевна рассказала о своей профессии – балетмейстера.</w:t>
      </w:r>
      <w:r w:rsidR="005F7481" w:rsidRPr="00BC0F90">
        <w:rPr>
          <w:rFonts w:ascii="Times New Roman" w:hAnsi="Times New Roman" w:cs="Times New Roman"/>
          <w:color w:val="333333"/>
          <w:sz w:val="28"/>
          <w:szCs w:val="28"/>
        </w:rPr>
        <w:t xml:space="preserve"> </w:t>
      </w:r>
      <w:r w:rsidR="00BC02C3" w:rsidRPr="00BC0F90">
        <w:rPr>
          <w:rFonts w:ascii="Times New Roman" w:hAnsi="Times New Roman" w:cs="Times New Roman"/>
          <w:color w:val="333333"/>
          <w:sz w:val="28"/>
          <w:szCs w:val="28"/>
        </w:rPr>
        <w:t>Особенно интересная и познавательная беседа состоялась с начальником управления пенсионного фонда Горнозаводского района Кайль Елена Борисовна и индивидуал</w:t>
      </w:r>
      <w:r w:rsidR="00BC02C3" w:rsidRPr="00BC0F90">
        <w:rPr>
          <w:rFonts w:ascii="Times New Roman" w:hAnsi="Times New Roman" w:cs="Times New Roman"/>
          <w:color w:val="333333"/>
          <w:sz w:val="28"/>
          <w:szCs w:val="28"/>
        </w:rPr>
        <w:t>ь</w:t>
      </w:r>
      <w:r w:rsidR="00BC02C3" w:rsidRPr="00BC0F90">
        <w:rPr>
          <w:rFonts w:ascii="Times New Roman" w:hAnsi="Times New Roman" w:cs="Times New Roman"/>
          <w:color w:val="333333"/>
          <w:sz w:val="28"/>
          <w:szCs w:val="28"/>
        </w:rPr>
        <w:t>ным предпринимателем Теплоуховым Константином Сергеевичем.Для мероприятия была подготовлена книжная выставка «Формула выбора», на которой были пре</w:t>
      </w:r>
      <w:r w:rsidR="00BC02C3" w:rsidRPr="00BC0F90">
        <w:rPr>
          <w:rFonts w:ascii="Times New Roman" w:hAnsi="Times New Roman" w:cs="Times New Roman"/>
          <w:color w:val="333333"/>
          <w:sz w:val="28"/>
          <w:szCs w:val="28"/>
        </w:rPr>
        <w:t>д</w:t>
      </w:r>
      <w:r w:rsidR="00BC02C3" w:rsidRPr="00BC0F90">
        <w:rPr>
          <w:rFonts w:ascii="Times New Roman" w:hAnsi="Times New Roman" w:cs="Times New Roman"/>
          <w:color w:val="333333"/>
          <w:sz w:val="28"/>
          <w:szCs w:val="28"/>
        </w:rPr>
        <w:t>ставлены книги по разным профессиям. Информационно-библиографический отдел подготовил пособие «</w:t>
      </w:r>
      <w:r w:rsidR="00BC02C3" w:rsidRPr="00BC0F90">
        <w:rPr>
          <w:rStyle w:val="a6"/>
          <w:rFonts w:ascii="Times New Roman" w:hAnsi="Times New Roman" w:cs="Times New Roman"/>
          <w:color w:val="333333"/>
          <w:sz w:val="28"/>
          <w:szCs w:val="28"/>
        </w:rPr>
        <w:t>Как подготовиться психологически к экзаменам и пр</w:t>
      </w:r>
      <w:r w:rsidR="00BC02C3" w:rsidRPr="00BC0F90">
        <w:rPr>
          <w:rStyle w:val="a6"/>
          <w:rFonts w:ascii="Times New Roman" w:hAnsi="Times New Roman" w:cs="Times New Roman"/>
          <w:color w:val="333333"/>
          <w:sz w:val="28"/>
          <w:szCs w:val="28"/>
        </w:rPr>
        <w:t>а</w:t>
      </w:r>
      <w:r w:rsidR="00BC02C3" w:rsidRPr="00BC0F90">
        <w:rPr>
          <w:rStyle w:val="a6"/>
          <w:rFonts w:ascii="Times New Roman" w:hAnsi="Times New Roman" w:cs="Times New Roman"/>
          <w:color w:val="333333"/>
          <w:sz w:val="28"/>
          <w:szCs w:val="28"/>
        </w:rPr>
        <w:t>вильно распределить время и силы при сдаче ЕГЭ и ОГЭ".</w:t>
      </w:r>
      <w:r w:rsidR="00BC02C3" w:rsidRPr="00BC0F90">
        <w:rPr>
          <w:rFonts w:ascii="Times New Roman" w:hAnsi="Times New Roman" w:cs="Times New Roman"/>
          <w:color w:val="333333"/>
          <w:sz w:val="28"/>
          <w:szCs w:val="28"/>
        </w:rPr>
        <w:t> и  выставку книг  для подготовки  к ЕГЭ и ОГЭ. На мероприятии присутствовало более 100 чел</w:t>
      </w:r>
      <w:r w:rsidRPr="00BC0F90">
        <w:rPr>
          <w:color w:val="333333"/>
          <w:sz w:val="28"/>
          <w:szCs w:val="28"/>
        </w:rPr>
        <w:t>овек.</w:t>
      </w:r>
      <w:r w:rsidR="00384BB8" w:rsidRPr="00BC0F90">
        <w:rPr>
          <w:rFonts w:ascii="Times New Roman" w:hAnsi="Times New Roman" w:cs="Times New Roman"/>
          <w:sz w:val="28"/>
          <w:szCs w:val="28"/>
        </w:rPr>
        <w:t xml:space="preserve">     Для школьников состоялся литературно-музыкальный вечер </w:t>
      </w:r>
      <w:r w:rsidR="00384BB8" w:rsidRPr="00BC0F90">
        <w:rPr>
          <w:rStyle w:val="a6"/>
          <w:rFonts w:ascii="Times New Roman" w:hAnsi="Times New Roman" w:cs="Times New Roman"/>
          <w:b w:val="0"/>
          <w:sz w:val="28"/>
          <w:szCs w:val="28"/>
        </w:rPr>
        <w:t>«У любви есть слова, те сл</w:t>
      </w:r>
      <w:r w:rsidR="00384BB8" w:rsidRPr="00BC0F90">
        <w:rPr>
          <w:rStyle w:val="a6"/>
          <w:rFonts w:ascii="Times New Roman" w:hAnsi="Times New Roman" w:cs="Times New Roman"/>
          <w:b w:val="0"/>
          <w:sz w:val="28"/>
          <w:szCs w:val="28"/>
        </w:rPr>
        <w:t>о</w:t>
      </w:r>
      <w:r w:rsidR="00384BB8" w:rsidRPr="00BC0F90">
        <w:rPr>
          <w:rStyle w:val="a6"/>
          <w:rFonts w:ascii="Times New Roman" w:hAnsi="Times New Roman" w:cs="Times New Roman"/>
          <w:b w:val="0"/>
          <w:sz w:val="28"/>
          <w:szCs w:val="28"/>
        </w:rPr>
        <w:t>ва не умрут</w:t>
      </w:r>
      <w:r w:rsidR="00384BB8" w:rsidRPr="00BC0F90">
        <w:rPr>
          <w:rFonts w:ascii="Times New Roman" w:hAnsi="Times New Roman" w:cs="Times New Roman"/>
          <w:b/>
          <w:sz w:val="28"/>
          <w:szCs w:val="28"/>
        </w:rPr>
        <w:t>…</w:t>
      </w:r>
      <w:r w:rsidR="00384BB8" w:rsidRPr="00BC0F90">
        <w:rPr>
          <w:rFonts w:ascii="Times New Roman" w:hAnsi="Times New Roman" w:cs="Times New Roman"/>
          <w:sz w:val="28"/>
          <w:szCs w:val="28"/>
        </w:rPr>
        <w:t>», посвященный любовной лирике поэтов А. Фета и Ф. Тютчева и лит</w:t>
      </w:r>
      <w:r w:rsidR="00384BB8" w:rsidRPr="00BC0F90">
        <w:rPr>
          <w:rFonts w:ascii="Times New Roman" w:hAnsi="Times New Roman" w:cs="Times New Roman"/>
          <w:sz w:val="28"/>
          <w:szCs w:val="28"/>
        </w:rPr>
        <w:t>е</w:t>
      </w:r>
      <w:r w:rsidR="00384BB8" w:rsidRPr="00BC0F90">
        <w:rPr>
          <w:rFonts w:ascii="Times New Roman" w:hAnsi="Times New Roman" w:cs="Times New Roman"/>
          <w:sz w:val="28"/>
          <w:szCs w:val="28"/>
        </w:rPr>
        <w:t>ратурный час «Шекспир и Гёте», посвященных творчеству писателей. В рамках ре</w:t>
      </w:r>
      <w:r w:rsidR="00384BB8" w:rsidRPr="00BC0F90">
        <w:rPr>
          <w:rFonts w:ascii="Times New Roman" w:hAnsi="Times New Roman" w:cs="Times New Roman"/>
          <w:sz w:val="28"/>
          <w:szCs w:val="28"/>
        </w:rPr>
        <w:t>а</w:t>
      </w:r>
      <w:r w:rsidR="00384BB8" w:rsidRPr="00BC0F90">
        <w:rPr>
          <w:rFonts w:ascii="Times New Roman" w:hAnsi="Times New Roman" w:cs="Times New Roman"/>
          <w:sz w:val="28"/>
          <w:szCs w:val="28"/>
        </w:rPr>
        <w:t>лизации проекта «Библиотека – центр межкультурных коммуникаций» был орган</w:t>
      </w:r>
      <w:r w:rsidR="00384BB8" w:rsidRPr="00BC0F90">
        <w:rPr>
          <w:rFonts w:ascii="Times New Roman" w:hAnsi="Times New Roman" w:cs="Times New Roman"/>
          <w:sz w:val="28"/>
          <w:szCs w:val="28"/>
        </w:rPr>
        <w:t>и</w:t>
      </w:r>
      <w:r w:rsidR="00384BB8" w:rsidRPr="00BC0F90">
        <w:rPr>
          <w:rFonts w:ascii="Times New Roman" w:hAnsi="Times New Roman" w:cs="Times New Roman"/>
          <w:sz w:val="28"/>
          <w:szCs w:val="28"/>
        </w:rPr>
        <w:t>зован цикл мероприятий «Добрые соседи»: «Громкие чтения сказок народов, прож</w:t>
      </w:r>
      <w:r w:rsidR="00384BB8" w:rsidRPr="00BC0F90">
        <w:rPr>
          <w:rFonts w:ascii="Times New Roman" w:hAnsi="Times New Roman" w:cs="Times New Roman"/>
          <w:sz w:val="28"/>
          <w:szCs w:val="28"/>
        </w:rPr>
        <w:t>и</w:t>
      </w:r>
      <w:r w:rsidR="00384BB8" w:rsidRPr="00BC0F90">
        <w:rPr>
          <w:rFonts w:ascii="Times New Roman" w:hAnsi="Times New Roman" w:cs="Times New Roman"/>
          <w:sz w:val="28"/>
          <w:szCs w:val="28"/>
        </w:rPr>
        <w:t>вающих в районе», «Мал золотник да дорог: национальные загадки, пословицы, п</w:t>
      </w:r>
      <w:r w:rsidR="00384BB8" w:rsidRPr="00BC0F90">
        <w:rPr>
          <w:rFonts w:ascii="Times New Roman" w:hAnsi="Times New Roman" w:cs="Times New Roman"/>
          <w:sz w:val="28"/>
          <w:szCs w:val="28"/>
        </w:rPr>
        <w:t>о</w:t>
      </w:r>
      <w:r w:rsidR="00384BB8" w:rsidRPr="00BC0F90">
        <w:rPr>
          <w:rFonts w:ascii="Times New Roman" w:hAnsi="Times New Roman" w:cs="Times New Roman"/>
          <w:sz w:val="28"/>
          <w:szCs w:val="28"/>
        </w:rPr>
        <w:t xml:space="preserve">говорки», «Мы разные, но мы вместе», «Любимые игры народов Горнозаводского района».   В этом году Всероссийская </w:t>
      </w:r>
      <w:r w:rsidR="00384BB8" w:rsidRPr="00BC0F90">
        <w:rPr>
          <w:rStyle w:val="a6"/>
          <w:rFonts w:ascii="Times New Roman" w:hAnsi="Times New Roman" w:cs="Times New Roman"/>
          <w:b w:val="0"/>
          <w:sz w:val="28"/>
          <w:szCs w:val="28"/>
        </w:rPr>
        <w:t>акция Библионочь-2017</w:t>
      </w:r>
      <w:r w:rsidR="00384BB8" w:rsidRPr="00BC0F90">
        <w:rPr>
          <w:rFonts w:ascii="Times New Roman" w:hAnsi="Times New Roman" w:cs="Times New Roman"/>
          <w:sz w:val="28"/>
          <w:szCs w:val="28"/>
        </w:rPr>
        <w:t xml:space="preserve"> была посвящена </w:t>
      </w:r>
      <w:r w:rsidR="00384BB8" w:rsidRPr="00BC0F90">
        <w:rPr>
          <w:rStyle w:val="a6"/>
          <w:rFonts w:ascii="Times New Roman" w:hAnsi="Times New Roman" w:cs="Times New Roman"/>
          <w:b w:val="0"/>
          <w:sz w:val="28"/>
          <w:szCs w:val="28"/>
        </w:rPr>
        <w:t>Году экологии</w:t>
      </w:r>
      <w:r w:rsidR="00384BB8" w:rsidRPr="00BC0F90">
        <w:rPr>
          <w:rFonts w:ascii="Times New Roman" w:hAnsi="Times New Roman" w:cs="Times New Roman"/>
          <w:b/>
          <w:sz w:val="28"/>
          <w:szCs w:val="28"/>
        </w:rPr>
        <w:t xml:space="preserve">. </w:t>
      </w:r>
      <w:r w:rsidR="00384BB8" w:rsidRPr="00BC0F90">
        <w:rPr>
          <w:rFonts w:ascii="Times New Roman" w:hAnsi="Times New Roman" w:cs="Times New Roman"/>
          <w:sz w:val="28"/>
          <w:szCs w:val="28"/>
        </w:rPr>
        <w:t>Увлекательное путешествие началось с акции</w:t>
      </w:r>
      <w:r w:rsidR="00384BB8" w:rsidRPr="00BC0F90">
        <w:rPr>
          <w:rFonts w:ascii="Times New Roman" w:hAnsi="Times New Roman" w:cs="Times New Roman"/>
          <w:b/>
          <w:sz w:val="28"/>
          <w:szCs w:val="28"/>
        </w:rPr>
        <w:t xml:space="preserve"> </w:t>
      </w:r>
      <w:r w:rsidR="00384BB8" w:rsidRPr="00BC0F90">
        <w:rPr>
          <w:rStyle w:val="a6"/>
          <w:rFonts w:ascii="Times New Roman" w:hAnsi="Times New Roman" w:cs="Times New Roman"/>
          <w:b w:val="0"/>
          <w:sz w:val="28"/>
          <w:szCs w:val="28"/>
        </w:rPr>
        <w:t>«Дерево жизни»</w:t>
      </w:r>
      <w:r w:rsidR="00384BB8" w:rsidRPr="00BC0F90">
        <w:rPr>
          <w:rStyle w:val="a6"/>
          <w:rFonts w:ascii="Times New Roman" w:hAnsi="Times New Roman" w:cs="Times New Roman"/>
          <w:sz w:val="28"/>
          <w:szCs w:val="28"/>
        </w:rPr>
        <w:t>.</w:t>
      </w:r>
      <w:r w:rsidR="00384BB8" w:rsidRPr="00BC0F90">
        <w:rPr>
          <w:rFonts w:ascii="Times New Roman" w:hAnsi="Times New Roman" w:cs="Times New Roman"/>
          <w:sz w:val="28"/>
          <w:szCs w:val="28"/>
        </w:rPr>
        <w:t xml:space="preserve"> Девиз а</w:t>
      </w:r>
      <w:r w:rsidR="00384BB8" w:rsidRPr="00BC0F90">
        <w:rPr>
          <w:rFonts w:ascii="Times New Roman" w:hAnsi="Times New Roman" w:cs="Times New Roman"/>
          <w:sz w:val="28"/>
          <w:szCs w:val="28"/>
        </w:rPr>
        <w:t>к</w:t>
      </w:r>
      <w:r w:rsidR="00384BB8" w:rsidRPr="00BC0F90">
        <w:rPr>
          <w:rFonts w:ascii="Times New Roman" w:hAnsi="Times New Roman" w:cs="Times New Roman"/>
          <w:sz w:val="28"/>
          <w:szCs w:val="28"/>
        </w:rPr>
        <w:t>ции – Здоровый образ жизни». Сотрудники библиотеки провели цикл мероприятий о здоровом образе жизни для подростков: «Формула здоровья», игра-викторина «Зд</w:t>
      </w:r>
      <w:r w:rsidR="00384BB8" w:rsidRPr="00BC0F90">
        <w:rPr>
          <w:rFonts w:ascii="Times New Roman" w:hAnsi="Times New Roman" w:cs="Times New Roman"/>
          <w:sz w:val="28"/>
          <w:szCs w:val="28"/>
        </w:rPr>
        <w:t>о</w:t>
      </w:r>
      <w:r w:rsidR="00384BB8" w:rsidRPr="00BC0F90">
        <w:rPr>
          <w:rFonts w:ascii="Times New Roman" w:hAnsi="Times New Roman" w:cs="Times New Roman"/>
          <w:sz w:val="28"/>
          <w:szCs w:val="28"/>
        </w:rPr>
        <w:t>ровье - моё богатство», акцию: «Пусть всегда будет завтра».  Данная акция была пр</w:t>
      </w:r>
      <w:r w:rsidR="00384BB8" w:rsidRPr="00BC0F90">
        <w:rPr>
          <w:rFonts w:ascii="Times New Roman" w:hAnsi="Times New Roman" w:cs="Times New Roman"/>
          <w:sz w:val="28"/>
          <w:szCs w:val="28"/>
        </w:rPr>
        <w:t>о</w:t>
      </w:r>
      <w:r w:rsidR="00384BB8" w:rsidRPr="00BC0F90">
        <w:rPr>
          <w:rFonts w:ascii="Times New Roman" w:hAnsi="Times New Roman" w:cs="Times New Roman"/>
          <w:sz w:val="28"/>
          <w:szCs w:val="28"/>
        </w:rPr>
        <w:t xml:space="preserve">ведена с целью информирования учащихся школ о напряженной ситуации в нашем районе по высокому уровню заболеваемости СПИДом, об увеличении общего числа больных и числа смертей ВИЧ-инфицированных. </w:t>
      </w:r>
    </w:p>
    <w:p w:rsidR="005F7481" w:rsidRPr="00BC0F90" w:rsidRDefault="00F57E6D" w:rsidP="00BC0F90">
      <w:pPr>
        <w:shd w:val="clear" w:color="auto" w:fill="FFFFFF"/>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МБУК «Кусье – Александровская библиотека» для будущих </w:t>
      </w:r>
      <w:r w:rsidR="00264ABA" w:rsidRPr="00BC0F90">
        <w:rPr>
          <w:rFonts w:ascii="Times New Roman" w:hAnsi="Times New Roman" w:cs="Times New Roman"/>
          <w:sz w:val="28"/>
          <w:szCs w:val="28"/>
        </w:rPr>
        <w:t>з</w:t>
      </w:r>
      <w:r w:rsidRPr="00BC0F90">
        <w:rPr>
          <w:rFonts w:ascii="Times New Roman" w:hAnsi="Times New Roman" w:cs="Times New Roman"/>
          <w:sz w:val="28"/>
          <w:szCs w:val="28"/>
        </w:rPr>
        <w:t>ащитников Отечества прошло конкурсное мероприятие «Далекому мужеству верность, храня…»</w:t>
      </w:r>
      <w:r w:rsidR="00264ABA" w:rsidRPr="00BC0F90">
        <w:rPr>
          <w:rFonts w:ascii="Times New Roman" w:hAnsi="Times New Roman" w:cs="Times New Roman"/>
          <w:sz w:val="28"/>
          <w:szCs w:val="28"/>
        </w:rPr>
        <w:t xml:space="preserve"> </w:t>
      </w:r>
      <w:r w:rsidRPr="00BC0F90">
        <w:rPr>
          <w:rFonts w:ascii="Times New Roman" w:hAnsi="Times New Roman" w:cs="Times New Roman"/>
          <w:sz w:val="28"/>
          <w:szCs w:val="28"/>
        </w:rPr>
        <w:t>В ко</w:t>
      </w:r>
      <w:r w:rsidRPr="00BC0F90">
        <w:rPr>
          <w:rFonts w:ascii="Times New Roman" w:hAnsi="Times New Roman" w:cs="Times New Roman"/>
          <w:sz w:val="28"/>
          <w:szCs w:val="28"/>
        </w:rPr>
        <w:t>н</w:t>
      </w:r>
      <w:r w:rsidRPr="00BC0F90">
        <w:rPr>
          <w:rFonts w:ascii="Times New Roman" w:hAnsi="Times New Roman" w:cs="Times New Roman"/>
          <w:sz w:val="28"/>
          <w:szCs w:val="28"/>
        </w:rPr>
        <w:t>курсной программе приняли участие  старшеклассники, для них приготовлены ко</w:t>
      </w:r>
      <w:r w:rsidRPr="00BC0F90">
        <w:rPr>
          <w:rFonts w:ascii="Times New Roman" w:hAnsi="Times New Roman" w:cs="Times New Roman"/>
          <w:sz w:val="28"/>
          <w:szCs w:val="28"/>
        </w:rPr>
        <w:t>н</w:t>
      </w:r>
      <w:r w:rsidRPr="00BC0F90">
        <w:rPr>
          <w:rFonts w:ascii="Times New Roman" w:hAnsi="Times New Roman" w:cs="Times New Roman"/>
          <w:sz w:val="28"/>
          <w:szCs w:val="28"/>
        </w:rPr>
        <w:t>курсы: «Визитная карточка», «Разминка», «Командирский эрудит», «Подъем», «И</w:t>
      </w:r>
      <w:r w:rsidRPr="00BC0F90">
        <w:rPr>
          <w:rFonts w:ascii="Times New Roman" w:hAnsi="Times New Roman" w:cs="Times New Roman"/>
          <w:sz w:val="28"/>
          <w:szCs w:val="28"/>
        </w:rPr>
        <w:t>н</w:t>
      </w:r>
      <w:r w:rsidRPr="00BC0F90">
        <w:rPr>
          <w:rFonts w:ascii="Times New Roman" w:hAnsi="Times New Roman" w:cs="Times New Roman"/>
          <w:sz w:val="28"/>
          <w:szCs w:val="28"/>
        </w:rPr>
        <w:lastRenderedPageBreak/>
        <w:t>теллектуальный конкурс», «Мозаика», «Определи по запаху», «Русские былины», «Солдатская сила», «Что бы это значило»,( вопросы в картинках), «Анкета призы</w:t>
      </w:r>
      <w:r w:rsidRPr="00BC0F90">
        <w:rPr>
          <w:rFonts w:ascii="Times New Roman" w:hAnsi="Times New Roman" w:cs="Times New Roman"/>
          <w:sz w:val="28"/>
          <w:szCs w:val="28"/>
        </w:rPr>
        <w:t>в</w:t>
      </w:r>
      <w:r w:rsidRPr="00BC0F90">
        <w:rPr>
          <w:rFonts w:ascii="Times New Roman" w:hAnsi="Times New Roman" w:cs="Times New Roman"/>
          <w:sz w:val="28"/>
          <w:szCs w:val="28"/>
        </w:rPr>
        <w:t>ника». К мероприятию была оформлена  выставка – инсталляция, на которой была представлена армейская форма разных видов войск.</w:t>
      </w:r>
      <w:r w:rsidR="00264ABA" w:rsidRPr="00BC0F90">
        <w:rPr>
          <w:rFonts w:ascii="Times New Roman" w:hAnsi="Times New Roman" w:cs="Times New Roman"/>
          <w:sz w:val="28"/>
          <w:szCs w:val="28"/>
        </w:rPr>
        <w:t xml:space="preserve"> Также МБУК «Кусье –Александровская библиотека» для подростков подготовила и провела урок мужества «Той болью чёрною осталась», посвященный аварии на Чернобыльской АЭС. На м</w:t>
      </w:r>
      <w:r w:rsidR="00264ABA" w:rsidRPr="00BC0F90">
        <w:rPr>
          <w:rFonts w:ascii="Times New Roman" w:hAnsi="Times New Roman" w:cs="Times New Roman"/>
          <w:sz w:val="28"/>
          <w:szCs w:val="28"/>
        </w:rPr>
        <w:t>е</w:t>
      </w:r>
      <w:r w:rsidR="00264ABA" w:rsidRPr="00BC0F90">
        <w:rPr>
          <w:rFonts w:ascii="Times New Roman" w:hAnsi="Times New Roman" w:cs="Times New Roman"/>
          <w:sz w:val="28"/>
          <w:szCs w:val="28"/>
        </w:rPr>
        <w:t>роприятие были приглашены  «чернобыльцы»-  участники ликвидации последствий аварии на ЧАЭ: Наугольных Станислав Васильевич, Ливалехт Александр Мейнард</w:t>
      </w:r>
      <w:r w:rsidR="00264ABA" w:rsidRPr="00BC0F90">
        <w:rPr>
          <w:rFonts w:ascii="Times New Roman" w:hAnsi="Times New Roman" w:cs="Times New Roman"/>
          <w:sz w:val="28"/>
          <w:szCs w:val="28"/>
        </w:rPr>
        <w:t>о</w:t>
      </w:r>
      <w:r w:rsidR="00264ABA" w:rsidRPr="00BC0F90">
        <w:rPr>
          <w:rFonts w:ascii="Times New Roman" w:hAnsi="Times New Roman" w:cs="Times New Roman"/>
          <w:sz w:val="28"/>
          <w:szCs w:val="28"/>
        </w:rPr>
        <w:t>вич.</w:t>
      </w:r>
      <w:r w:rsidRPr="00BC0F90">
        <w:rPr>
          <w:rFonts w:ascii="Times New Roman" w:hAnsi="Times New Roman" w:cs="Times New Roman"/>
          <w:sz w:val="28"/>
          <w:szCs w:val="28"/>
        </w:rPr>
        <w:t xml:space="preserve"> </w:t>
      </w:r>
      <w:r w:rsidR="00264ABA" w:rsidRPr="00BC0F90">
        <w:rPr>
          <w:rFonts w:ascii="Times New Roman" w:hAnsi="Times New Roman" w:cs="Times New Roman"/>
          <w:sz w:val="28"/>
          <w:szCs w:val="28"/>
        </w:rPr>
        <w:t xml:space="preserve">Они рассказали собравшимся о самых страшных событиях 1986 года, </w:t>
      </w:r>
      <w:r w:rsidR="005F7481" w:rsidRPr="00BC0F90">
        <w:rPr>
          <w:rFonts w:ascii="Times New Roman" w:hAnsi="Times New Roman" w:cs="Times New Roman"/>
          <w:sz w:val="28"/>
          <w:szCs w:val="28"/>
        </w:rPr>
        <w:t xml:space="preserve">о </w:t>
      </w:r>
      <w:r w:rsidR="00264ABA" w:rsidRPr="00BC0F90">
        <w:rPr>
          <w:rFonts w:ascii="Times New Roman" w:hAnsi="Times New Roman" w:cs="Times New Roman"/>
          <w:sz w:val="28"/>
          <w:szCs w:val="28"/>
        </w:rPr>
        <w:t>невид</w:t>
      </w:r>
      <w:r w:rsidR="00264ABA" w:rsidRPr="00BC0F90">
        <w:rPr>
          <w:rFonts w:ascii="Times New Roman" w:hAnsi="Times New Roman" w:cs="Times New Roman"/>
          <w:sz w:val="28"/>
          <w:szCs w:val="28"/>
        </w:rPr>
        <w:t>и</w:t>
      </w:r>
      <w:r w:rsidR="00264ABA" w:rsidRPr="00BC0F90">
        <w:rPr>
          <w:rFonts w:ascii="Times New Roman" w:hAnsi="Times New Roman" w:cs="Times New Roman"/>
          <w:sz w:val="28"/>
          <w:szCs w:val="28"/>
        </w:rPr>
        <w:t>мом враге</w:t>
      </w:r>
      <w:r w:rsidR="005F7481" w:rsidRPr="00BC0F90">
        <w:rPr>
          <w:rFonts w:ascii="Times New Roman" w:hAnsi="Times New Roman" w:cs="Times New Roman"/>
          <w:sz w:val="28"/>
          <w:szCs w:val="28"/>
        </w:rPr>
        <w:t>,</w:t>
      </w:r>
      <w:r w:rsidR="00264ABA" w:rsidRPr="00BC0F90">
        <w:rPr>
          <w:rFonts w:ascii="Times New Roman" w:hAnsi="Times New Roman" w:cs="Times New Roman"/>
          <w:sz w:val="28"/>
          <w:szCs w:val="28"/>
        </w:rPr>
        <w:t xml:space="preserve">    смертельной опасности,  с которой пришлось</w:t>
      </w:r>
      <w:r w:rsidR="005F7481" w:rsidRPr="00BC0F90">
        <w:rPr>
          <w:rFonts w:ascii="Times New Roman" w:hAnsi="Times New Roman" w:cs="Times New Roman"/>
          <w:sz w:val="28"/>
          <w:szCs w:val="28"/>
        </w:rPr>
        <w:t xml:space="preserve"> им</w:t>
      </w:r>
      <w:r w:rsidR="00264ABA" w:rsidRPr="00BC0F90">
        <w:rPr>
          <w:rFonts w:ascii="Times New Roman" w:hAnsi="Times New Roman" w:cs="Times New Roman"/>
          <w:sz w:val="28"/>
          <w:szCs w:val="28"/>
        </w:rPr>
        <w:t xml:space="preserve"> </w:t>
      </w:r>
      <w:r w:rsidR="00EF7B6C" w:rsidRPr="00BC0F90">
        <w:rPr>
          <w:rFonts w:ascii="Times New Roman" w:hAnsi="Times New Roman" w:cs="Times New Roman"/>
          <w:sz w:val="28"/>
          <w:szCs w:val="28"/>
        </w:rPr>
        <w:t>сражаться</w:t>
      </w:r>
      <w:r w:rsidR="005F7481" w:rsidRPr="00BC0F90">
        <w:rPr>
          <w:rFonts w:ascii="Times New Roman" w:hAnsi="Times New Roman" w:cs="Times New Roman"/>
          <w:sz w:val="28"/>
          <w:szCs w:val="28"/>
        </w:rPr>
        <w:t xml:space="preserve">. </w:t>
      </w:r>
    </w:p>
    <w:p w:rsidR="00F57E6D" w:rsidRPr="00BC0F90" w:rsidRDefault="005F7481" w:rsidP="00BC0F90">
      <w:pPr>
        <w:shd w:val="clear" w:color="auto" w:fill="FFFFFF"/>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«Библиотека медведкинского сельского поселения»</w:t>
      </w:r>
      <w:r w:rsidR="00F57E6D" w:rsidRPr="00BC0F90">
        <w:rPr>
          <w:rFonts w:ascii="Times New Roman" w:hAnsi="Times New Roman" w:cs="Times New Roman"/>
          <w:sz w:val="28"/>
          <w:szCs w:val="28"/>
        </w:rPr>
        <w:t xml:space="preserve"> </w:t>
      </w:r>
      <w:r w:rsidRPr="00BC0F90">
        <w:rPr>
          <w:rFonts w:ascii="Times New Roman" w:hAnsi="Times New Roman" w:cs="Times New Roman"/>
          <w:sz w:val="28"/>
          <w:szCs w:val="28"/>
        </w:rPr>
        <w:t>организованы следующие мероприятия для подростков и молодежи: «День студентов»: Литературная гостиная, «Библиомания -2017»: Открытие Недели детской и юношеской книги, «Читаем вм</w:t>
      </w:r>
      <w:r w:rsidRPr="00BC0F90">
        <w:rPr>
          <w:rFonts w:ascii="Times New Roman" w:hAnsi="Times New Roman" w:cs="Times New Roman"/>
          <w:sz w:val="28"/>
          <w:szCs w:val="28"/>
        </w:rPr>
        <w:t>е</w:t>
      </w:r>
      <w:r w:rsidRPr="00BC0F90">
        <w:rPr>
          <w:rFonts w:ascii="Times New Roman" w:hAnsi="Times New Roman" w:cs="Times New Roman"/>
          <w:sz w:val="28"/>
          <w:szCs w:val="28"/>
        </w:rPr>
        <w:t>сте»: Слайд шоу,</w:t>
      </w:r>
      <w:r w:rsidR="00EF7B6C" w:rsidRPr="00BC0F90">
        <w:rPr>
          <w:rFonts w:ascii="Times New Roman" w:hAnsi="Times New Roman" w:cs="Times New Roman"/>
          <w:sz w:val="28"/>
          <w:szCs w:val="28"/>
        </w:rPr>
        <w:t xml:space="preserve"> «Возвращенные имена»: Час истории, «Что? Где? Когда? «: Инте</w:t>
      </w:r>
      <w:r w:rsidR="00EF7B6C" w:rsidRPr="00BC0F90">
        <w:rPr>
          <w:rFonts w:ascii="Times New Roman" w:hAnsi="Times New Roman" w:cs="Times New Roman"/>
          <w:sz w:val="28"/>
          <w:szCs w:val="28"/>
        </w:rPr>
        <w:t>л</w:t>
      </w:r>
      <w:r w:rsidR="00EF7B6C" w:rsidRPr="00BC0F90">
        <w:rPr>
          <w:rFonts w:ascii="Times New Roman" w:hAnsi="Times New Roman" w:cs="Times New Roman"/>
          <w:sz w:val="28"/>
          <w:szCs w:val="28"/>
        </w:rPr>
        <w:t>лектуальная игра по экологии и др.</w:t>
      </w:r>
    </w:p>
    <w:p w:rsidR="00434540" w:rsidRPr="00BC0F90" w:rsidRDefault="00434540" w:rsidP="00BC0F90">
      <w:pPr>
        <w:shd w:val="clear" w:color="auto" w:fill="FFFFFF"/>
        <w:spacing w:after="0" w:line="240" w:lineRule="auto"/>
        <w:jc w:val="both"/>
        <w:rPr>
          <w:rFonts w:ascii="Times New Roman" w:hAnsi="Times New Roman" w:cs="Times New Roman"/>
          <w:color w:val="333333"/>
          <w:sz w:val="28"/>
          <w:szCs w:val="28"/>
        </w:rPr>
      </w:pPr>
    </w:p>
    <w:p w:rsidR="00F60177" w:rsidRPr="006A14BC" w:rsidRDefault="00F60177" w:rsidP="00F60177">
      <w:pPr>
        <w:spacing w:after="0" w:line="240" w:lineRule="auto"/>
        <w:jc w:val="right"/>
        <w:rPr>
          <w:rFonts w:ascii="Times New Roman" w:eastAsia="Times New Roman" w:hAnsi="Times New Roman" w:cs="Times New Roman"/>
          <w:sz w:val="20"/>
          <w:szCs w:val="20"/>
          <w:lang w:eastAsia="x-none"/>
        </w:rPr>
      </w:pPr>
      <w:r w:rsidRPr="006A14BC">
        <w:rPr>
          <w:rFonts w:ascii="Times New Roman" w:eastAsia="Times New Roman" w:hAnsi="Times New Roman" w:cs="Times New Roman"/>
          <w:b/>
          <w:sz w:val="20"/>
          <w:szCs w:val="20"/>
          <w:lang w:val="x-none" w:eastAsia="x-none"/>
        </w:rPr>
        <w:t xml:space="preserve">Таблица №5 </w:t>
      </w:r>
    </w:p>
    <w:p w:rsidR="00F60177" w:rsidRPr="006A14BC" w:rsidRDefault="00F60177" w:rsidP="00F60177">
      <w:pPr>
        <w:spacing w:after="0" w:line="240" w:lineRule="auto"/>
        <w:jc w:val="center"/>
        <w:rPr>
          <w:rFonts w:ascii="Times New Roman" w:eastAsia="Times New Roman" w:hAnsi="Times New Roman" w:cs="Times New Roman"/>
          <w:b/>
          <w:sz w:val="20"/>
          <w:szCs w:val="20"/>
          <w:lang w:val="x-none" w:eastAsia="x-none"/>
        </w:rPr>
      </w:pPr>
      <w:r w:rsidRPr="006A14BC">
        <w:rPr>
          <w:rFonts w:ascii="Times New Roman" w:eastAsia="Times New Roman" w:hAnsi="Times New Roman" w:cs="Times New Roman"/>
          <w:b/>
          <w:sz w:val="20"/>
          <w:szCs w:val="20"/>
          <w:lang w:val="x-none" w:eastAsia="x-none"/>
        </w:rPr>
        <w:t>Состав пользователей</w:t>
      </w:r>
    </w:p>
    <w:p w:rsidR="00F60177" w:rsidRPr="006A14BC" w:rsidRDefault="00F60177" w:rsidP="00F60177">
      <w:pPr>
        <w:spacing w:after="0" w:line="240" w:lineRule="auto"/>
        <w:jc w:val="center"/>
        <w:rPr>
          <w:rFonts w:ascii="Times New Roman" w:eastAsia="Times New Roman" w:hAnsi="Times New Roman" w:cs="Times New Roman"/>
          <w:sz w:val="20"/>
          <w:szCs w:val="20"/>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F60177" w:rsidRPr="006A14BC" w:rsidTr="00F60177">
        <w:trPr>
          <w:cantSplit/>
        </w:trPr>
        <w:tc>
          <w:tcPr>
            <w:tcW w:w="5495" w:type="dxa"/>
            <w:vMerge w:val="restart"/>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Название группы</w:t>
            </w:r>
          </w:p>
        </w:tc>
        <w:tc>
          <w:tcPr>
            <w:tcW w:w="1984" w:type="dxa"/>
            <w:gridSpan w:val="2"/>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Число пользоват</w:t>
            </w:r>
            <w:r w:rsidRPr="006A14BC">
              <w:rPr>
                <w:rFonts w:ascii="Times New Roman" w:eastAsia="Times New Roman" w:hAnsi="Times New Roman" w:cs="Times New Roman"/>
                <w:sz w:val="20"/>
                <w:szCs w:val="20"/>
                <w:lang w:eastAsia="ru-RU"/>
              </w:rPr>
              <w:t>е</w:t>
            </w:r>
            <w:r w:rsidRPr="006A14BC">
              <w:rPr>
                <w:rFonts w:ascii="Times New Roman" w:eastAsia="Times New Roman" w:hAnsi="Times New Roman" w:cs="Times New Roman"/>
                <w:sz w:val="20"/>
                <w:szCs w:val="20"/>
                <w:lang w:eastAsia="ru-RU"/>
              </w:rPr>
              <w:t>лей</w:t>
            </w:r>
          </w:p>
        </w:tc>
        <w:tc>
          <w:tcPr>
            <w:tcW w:w="1560" w:type="dxa"/>
            <w:vMerge w:val="restart"/>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от общего числа польз.</w:t>
            </w:r>
          </w:p>
        </w:tc>
      </w:tr>
      <w:tr w:rsidR="00F60177" w:rsidRPr="006A14BC" w:rsidTr="00F60177">
        <w:trPr>
          <w:cantSplit/>
        </w:trPr>
        <w:tc>
          <w:tcPr>
            <w:tcW w:w="5495" w:type="dxa"/>
            <w:vMerge/>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2017</w:t>
            </w:r>
          </w:p>
        </w:tc>
        <w:tc>
          <w:tcPr>
            <w:tcW w:w="1560" w:type="dxa"/>
            <w:vMerge/>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p>
        </w:tc>
      </w:tr>
      <w:tr w:rsidR="00F60177" w:rsidRPr="006A14BC" w:rsidTr="00F60177">
        <w:trPr>
          <w:cantSplit/>
        </w:trPr>
        <w:tc>
          <w:tcPr>
            <w:tcW w:w="5495"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1</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2</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4</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Специалисты: всего</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3696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3543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22,7</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Государственные/муниципальные служащие</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0,43</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ИТР</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0,43</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Юристы</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Экономисты, работники финансовой сферы </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Учителя школ, воспитатели</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591</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585</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Педагоги ВУЗов, СУЗов</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Работники культуры, литературы, искусства, СМИ</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264</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268</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Специалисты сельского хозяйства</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Служащие</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515</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Рабочие: всего</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2197</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1947</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12,5</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Рабочие промышл. предприят.  </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2197</w:t>
            </w:r>
          </w:p>
        </w:tc>
        <w:tc>
          <w:tcPr>
            <w:tcW w:w="992"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1947</w:t>
            </w:r>
          </w:p>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12,5</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Рабочие разных отраслей с/х      </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Домохозяйки</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282</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Пенсионеры</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2032</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1978</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Инвалиды</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257</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421</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Безработные</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223</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222</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Студенты ВУЗов</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155</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0,9</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Студенты СУЗов</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489</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Учащиеся общеобразоват. школ</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4899</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5442</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34,9</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В т.ч. :1-9 кл.</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4463</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5112</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32,8</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10-11 кл.</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436</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330</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Дошкольники</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1978</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1963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12,6</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Прочие </w:t>
            </w:r>
          </w:p>
        </w:tc>
        <w:tc>
          <w:tcPr>
            <w:tcW w:w="992" w:type="dxa"/>
          </w:tcPr>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859</w:t>
            </w:r>
          </w:p>
        </w:tc>
        <w:tc>
          <w:tcPr>
            <w:tcW w:w="992"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843</w:t>
            </w:r>
          </w:p>
        </w:tc>
        <w:tc>
          <w:tcPr>
            <w:tcW w:w="1560" w:type="dxa"/>
          </w:tcPr>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w:t>
            </w:r>
          </w:p>
        </w:tc>
      </w:tr>
      <w:tr w:rsidR="00F60177" w:rsidRPr="006A14BC" w:rsidTr="00F60177">
        <w:tc>
          <w:tcPr>
            <w:tcW w:w="5495" w:type="dxa"/>
          </w:tcPr>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По образованию: высшее</w:t>
            </w:r>
          </w:p>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ср. спец.</w:t>
            </w:r>
          </w:p>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среднее</w:t>
            </w:r>
          </w:p>
          <w:p w:rsidR="00F60177" w:rsidRPr="006A14BC" w:rsidRDefault="00F60177" w:rsidP="00F60177">
            <w:pPr>
              <w:spacing w:after="0" w:line="240" w:lineRule="auto"/>
              <w:rPr>
                <w:rFonts w:ascii="Times New Roman" w:eastAsia="Times New Roman" w:hAnsi="Times New Roman" w:cs="Times New Roman"/>
                <w:sz w:val="20"/>
                <w:szCs w:val="20"/>
                <w:lang w:eastAsia="ru-RU"/>
              </w:rPr>
            </w:pPr>
            <w:r w:rsidRPr="006A14BC">
              <w:rPr>
                <w:rFonts w:ascii="Times New Roman" w:eastAsia="Times New Roman" w:hAnsi="Times New Roman" w:cs="Times New Roman"/>
                <w:sz w:val="20"/>
                <w:szCs w:val="20"/>
                <w:lang w:eastAsia="ru-RU"/>
              </w:rPr>
              <w:t xml:space="preserve">                             неполное средн.</w:t>
            </w:r>
            <w:r w:rsidRPr="006A14BC">
              <w:rPr>
                <w:rFonts w:ascii="Times New Roman" w:eastAsia="Times New Roman" w:hAnsi="Times New Roman" w:cs="Times New Roman"/>
                <w:sz w:val="20"/>
                <w:szCs w:val="20"/>
                <w:vertAlign w:val="superscript"/>
                <w:lang w:eastAsia="ru-RU"/>
              </w:rPr>
              <w:footnoteReference w:customMarkFollows="1" w:id="1"/>
              <w:t>*</w:t>
            </w:r>
          </w:p>
        </w:tc>
        <w:tc>
          <w:tcPr>
            <w:tcW w:w="992"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1021</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2630</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1966</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735</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p>
          <w:p w:rsidR="00F60177" w:rsidRPr="0007041E" w:rsidRDefault="00F60177" w:rsidP="00F60177">
            <w:pPr>
              <w:spacing w:after="0" w:line="240" w:lineRule="auto"/>
              <w:jc w:val="center"/>
              <w:rPr>
                <w:rFonts w:ascii="Times New Roman" w:eastAsia="Times New Roman" w:hAnsi="Times New Roman" w:cs="Times New Roman"/>
                <w:sz w:val="20"/>
                <w:szCs w:val="20"/>
                <w:lang w:eastAsia="ru-RU"/>
              </w:rPr>
            </w:pPr>
          </w:p>
        </w:tc>
        <w:tc>
          <w:tcPr>
            <w:tcW w:w="992"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1037</w:t>
            </w:r>
          </w:p>
          <w:p w:rsidR="00F60177" w:rsidRPr="006A14BC" w:rsidRDefault="00F60177" w:rsidP="00F60177">
            <w:pPr>
              <w:spacing w:after="0" w:line="240" w:lineRule="auto"/>
              <w:jc w:val="center"/>
              <w:rPr>
                <w:rFonts w:ascii="Times New Roman" w:eastAsia="Times New Roman" w:hAnsi="Times New Roman" w:cs="Times New Roman"/>
                <w:sz w:val="20"/>
                <w:szCs w:val="20"/>
              </w:rPr>
            </w:pPr>
            <w:r w:rsidRPr="006A14BC">
              <w:rPr>
                <w:rFonts w:ascii="Times New Roman" w:eastAsia="Times New Roman" w:hAnsi="Times New Roman" w:cs="Times New Roman"/>
                <w:sz w:val="20"/>
                <w:szCs w:val="20"/>
              </w:rPr>
              <w:t>2698</w:t>
            </w:r>
          </w:p>
          <w:p w:rsidR="00F60177" w:rsidRPr="006A14BC" w:rsidRDefault="00F60177" w:rsidP="00F60177">
            <w:pPr>
              <w:spacing w:after="0" w:line="240" w:lineRule="auto"/>
              <w:jc w:val="center"/>
              <w:rPr>
                <w:rFonts w:ascii="Times New Roman" w:eastAsia="Times New Roman" w:hAnsi="Times New Roman" w:cs="Times New Roman"/>
                <w:sz w:val="20"/>
                <w:szCs w:val="20"/>
              </w:rPr>
            </w:pPr>
            <w:r w:rsidRPr="006A14BC">
              <w:rPr>
                <w:rFonts w:ascii="Times New Roman" w:eastAsia="Times New Roman" w:hAnsi="Times New Roman" w:cs="Times New Roman"/>
                <w:sz w:val="20"/>
                <w:szCs w:val="20"/>
              </w:rPr>
              <w:t>1988</w:t>
            </w:r>
          </w:p>
          <w:p w:rsidR="00F60177" w:rsidRDefault="00F60177" w:rsidP="00F60177">
            <w:pPr>
              <w:spacing w:after="0" w:line="240" w:lineRule="auto"/>
              <w:jc w:val="center"/>
              <w:rPr>
                <w:rFonts w:ascii="Times New Roman" w:eastAsia="Times New Roman" w:hAnsi="Times New Roman" w:cs="Times New Roman"/>
                <w:b/>
                <w:sz w:val="20"/>
                <w:szCs w:val="20"/>
              </w:rPr>
            </w:pPr>
            <w:r w:rsidRPr="006A14BC">
              <w:rPr>
                <w:rFonts w:ascii="Times New Roman" w:eastAsia="Times New Roman" w:hAnsi="Times New Roman" w:cs="Times New Roman"/>
                <w:sz w:val="20"/>
                <w:szCs w:val="20"/>
              </w:rPr>
              <w:t>726</w:t>
            </w:r>
          </w:p>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p>
        </w:tc>
        <w:tc>
          <w:tcPr>
            <w:tcW w:w="1560"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17,3</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w:t>
            </w:r>
          </w:p>
          <w:p w:rsidR="00F60177" w:rsidRPr="006A14BC"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w:t>
            </w:r>
          </w:p>
        </w:tc>
      </w:tr>
    </w:tbl>
    <w:p w:rsidR="00F60177" w:rsidRPr="00B852DB" w:rsidRDefault="00F60177" w:rsidP="00F60177">
      <w:pPr>
        <w:keepNext/>
        <w:spacing w:after="0" w:line="240" w:lineRule="auto"/>
        <w:jc w:val="right"/>
        <w:outlineLvl w:val="0"/>
        <w:rPr>
          <w:rFonts w:ascii="Times New Roman" w:eastAsia="Times New Roman" w:hAnsi="Times New Roman" w:cs="Times New Roman"/>
          <w:b/>
          <w:sz w:val="20"/>
          <w:szCs w:val="20"/>
          <w:lang w:eastAsia="ru-RU"/>
        </w:rPr>
      </w:pPr>
      <w:r w:rsidRPr="00B852DB">
        <w:rPr>
          <w:rFonts w:ascii="Times New Roman" w:eastAsia="Times New Roman" w:hAnsi="Times New Roman" w:cs="Times New Roman"/>
          <w:b/>
          <w:sz w:val="20"/>
          <w:szCs w:val="20"/>
          <w:lang w:eastAsia="ru-RU"/>
        </w:rPr>
        <w:lastRenderedPageBreak/>
        <w:t>Таблица №6</w:t>
      </w:r>
    </w:p>
    <w:p w:rsidR="00F60177" w:rsidRPr="00B852DB" w:rsidRDefault="00F60177" w:rsidP="00F60177">
      <w:pPr>
        <w:spacing w:after="0" w:line="240" w:lineRule="auto"/>
        <w:jc w:val="right"/>
        <w:rPr>
          <w:rFonts w:ascii="Times New Roman" w:eastAsia="Times New Roman" w:hAnsi="Times New Roman" w:cs="Times New Roman"/>
          <w:sz w:val="20"/>
          <w:szCs w:val="20"/>
          <w:lang w:eastAsia="ru-RU"/>
        </w:rPr>
      </w:pPr>
    </w:p>
    <w:p w:rsidR="00F60177" w:rsidRPr="00B852DB" w:rsidRDefault="00F60177" w:rsidP="00F60177">
      <w:pPr>
        <w:spacing w:after="0" w:line="240" w:lineRule="auto"/>
        <w:jc w:val="center"/>
        <w:rPr>
          <w:rFonts w:ascii="Times New Roman" w:eastAsia="Times New Roman" w:hAnsi="Times New Roman" w:cs="Times New Roman"/>
          <w:b/>
          <w:sz w:val="20"/>
          <w:szCs w:val="20"/>
        </w:rPr>
      </w:pPr>
      <w:r w:rsidRPr="00B852DB">
        <w:rPr>
          <w:rFonts w:ascii="Times New Roman" w:eastAsia="Times New Roman" w:hAnsi="Times New Roman" w:cs="Times New Roman"/>
          <w:b/>
          <w:sz w:val="20"/>
          <w:szCs w:val="20"/>
        </w:rPr>
        <w:t>Формы работы с пользователями</w:t>
      </w:r>
    </w:p>
    <w:p w:rsidR="00F60177" w:rsidRPr="00B852DB" w:rsidRDefault="00F60177" w:rsidP="00F60177">
      <w:pPr>
        <w:spacing w:after="0" w:line="240" w:lineRule="auto"/>
        <w:jc w:val="center"/>
        <w:rPr>
          <w:rFonts w:ascii="Times New Roman" w:eastAsia="Times New Roman" w:hAnsi="Times New Roman" w:cs="Times New Roman"/>
          <w:sz w:val="20"/>
          <w:szCs w:val="20"/>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954"/>
        <w:gridCol w:w="810"/>
        <w:gridCol w:w="882"/>
        <w:gridCol w:w="883"/>
      </w:tblGrid>
      <w:tr w:rsidR="00F60177" w:rsidRPr="00B852DB" w:rsidTr="00F60177">
        <w:trPr>
          <w:cantSplit/>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w:t>
            </w:r>
          </w:p>
        </w:tc>
        <w:tc>
          <w:tcPr>
            <w:tcW w:w="2977"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Формы мероприятий</w:t>
            </w:r>
          </w:p>
        </w:tc>
        <w:tc>
          <w:tcPr>
            <w:tcW w:w="1764" w:type="dxa"/>
            <w:gridSpan w:val="2"/>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Вып. в 2016 </w:t>
            </w:r>
            <w:r w:rsidRPr="00B852DB">
              <w:rPr>
                <w:rFonts w:ascii="Times New Roman" w:eastAsia="Times New Roman" w:hAnsi="Times New Roman" w:cs="Times New Roman"/>
                <w:sz w:val="20"/>
                <w:szCs w:val="20"/>
                <w:lang w:eastAsia="ru-RU"/>
              </w:rPr>
              <w:t>г.</w:t>
            </w:r>
          </w:p>
        </w:tc>
        <w:tc>
          <w:tcPr>
            <w:tcW w:w="1764" w:type="dxa"/>
            <w:gridSpan w:val="2"/>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Вып. в 2017 </w:t>
            </w:r>
            <w:r w:rsidRPr="00B852DB">
              <w:rPr>
                <w:rFonts w:ascii="Times New Roman" w:eastAsia="Times New Roman" w:hAnsi="Times New Roman" w:cs="Times New Roman"/>
                <w:sz w:val="20"/>
                <w:szCs w:val="20"/>
                <w:lang w:eastAsia="ru-RU"/>
              </w:rPr>
              <w:t>г.</w:t>
            </w:r>
          </w:p>
          <w:p w:rsidR="00F60177" w:rsidRPr="00B852DB" w:rsidRDefault="00F60177" w:rsidP="00F60177">
            <w:pPr>
              <w:spacing w:after="0" w:line="240" w:lineRule="auto"/>
              <w:rPr>
                <w:rFonts w:ascii="Times New Roman" w:eastAsia="Times New Roman" w:hAnsi="Times New Roman" w:cs="Times New Roman"/>
                <w:sz w:val="20"/>
                <w:szCs w:val="20"/>
                <w:lang w:eastAsia="ru-RU"/>
              </w:rPr>
            </w:pPr>
          </w:p>
        </w:tc>
        <w:tc>
          <w:tcPr>
            <w:tcW w:w="1765" w:type="dxa"/>
            <w:gridSpan w:val="2"/>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Число посещений меропр.</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p>
        </w:tc>
        <w:tc>
          <w:tcPr>
            <w:tcW w:w="2977"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всего</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 т.ч. для детей</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всего</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 т.ч. для детей</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всего</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 т.ч. для детей</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w:t>
            </w:r>
          </w:p>
        </w:tc>
        <w:tc>
          <w:tcPr>
            <w:tcW w:w="2977"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3</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4</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5</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6</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8</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Акции по продвижению чтения (вне стен библиотеки)*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4467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4006</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2</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Форумы, марафоны, праздники книги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127</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5255</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4737</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3</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Книжно-иллюстративные в</w:t>
            </w:r>
            <w:r w:rsidRPr="00B852DB">
              <w:rPr>
                <w:rFonts w:ascii="Times New Roman" w:eastAsia="Times New Roman" w:hAnsi="Times New Roman" w:cs="Times New Roman"/>
                <w:sz w:val="20"/>
                <w:szCs w:val="20"/>
                <w:lang w:eastAsia="ru-RU"/>
              </w:rPr>
              <w:t>ы</w:t>
            </w:r>
            <w:r w:rsidRPr="00B852DB">
              <w:rPr>
                <w:rFonts w:ascii="Times New Roman" w:eastAsia="Times New Roman" w:hAnsi="Times New Roman" w:cs="Times New Roman"/>
                <w:sz w:val="20"/>
                <w:szCs w:val="20"/>
                <w:lang w:eastAsia="ru-RU"/>
              </w:rPr>
              <w:t>ставки**/просмотры</w:t>
            </w:r>
          </w:p>
        </w:tc>
        <w:tc>
          <w:tcPr>
            <w:tcW w:w="882"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605\19428\143</w:t>
            </w: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просм.</w:t>
            </w:r>
          </w:p>
        </w:tc>
        <w:tc>
          <w:tcPr>
            <w:tcW w:w="882"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310\9682\72</w:t>
            </w: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просм</w:t>
            </w:r>
          </w:p>
        </w:tc>
        <w:tc>
          <w:tcPr>
            <w:tcW w:w="954"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759\</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19900\</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230</w:t>
            </w: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просм.</w:t>
            </w:r>
          </w:p>
        </w:tc>
        <w:tc>
          <w:tcPr>
            <w:tcW w:w="810" w:type="dxa"/>
          </w:tcPr>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394\</w:t>
            </w:r>
          </w:p>
          <w:p w:rsidR="00F60177"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10363\92</w:t>
            </w: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просм.</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21768</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10724</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4</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Интеллектуальные игры</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422</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162</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5</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Конкурсы</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435</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6</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Встречи с писателями, поэтами, издателями, деятелями культ</w:t>
            </w:r>
            <w:r w:rsidRPr="00B852DB">
              <w:rPr>
                <w:rFonts w:ascii="Times New Roman" w:eastAsia="Times New Roman" w:hAnsi="Times New Roman" w:cs="Times New Roman"/>
                <w:sz w:val="20"/>
                <w:szCs w:val="20"/>
                <w:lang w:eastAsia="ru-RU"/>
              </w:rPr>
              <w:t>у</w:t>
            </w:r>
            <w:r w:rsidRPr="00B852DB">
              <w:rPr>
                <w:rFonts w:ascii="Times New Roman" w:eastAsia="Times New Roman" w:hAnsi="Times New Roman" w:cs="Times New Roman"/>
                <w:sz w:val="20"/>
                <w:szCs w:val="20"/>
                <w:lang w:eastAsia="ru-RU"/>
              </w:rPr>
              <w:t>ры</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7</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 xml:space="preserve">Литературные вечера </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2139</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1224</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8</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Дискуссии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9</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Игровые формы (лото, викт</w:t>
            </w:r>
            <w:r w:rsidRPr="00B852DB">
              <w:rPr>
                <w:rFonts w:ascii="Times New Roman" w:eastAsia="Times New Roman" w:hAnsi="Times New Roman" w:cs="Times New Roman"/>
                <w:sz w:val="20"/>
                <w:szCs w:val="20"/>
                <w:lang w:eastAsia="ru-RU"/>
              </w:rPr>
              <w:t>о</w:t>
            </w:r>
            <w:r w:rsidRPr="00B852DB">
              <w:rPr>
                <w:rFonts w:ascii="Times New Roman" w:eastAsia="Times New Roman" w:hAnsi="Times New Roman" w:cs="Times New Roman"/>
                <w:sz w:val="20"/>
                <w:szCs w:val="20"/>
                <w:lang w:eastAsia="ru-RU"/>
              </w:rPr>
              <w:t>рины и др.)</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193</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239</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193</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4543</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3444</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10</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Премьеры, презентации книг, статей</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155</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11</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Родительские собрания</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12</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Чтения (краеведческие, литер</w:t>
            </w:r>
            <w:r w:rsidRPr="00B852DB">
              <w:rPr>
                <w:rFonts w:ascii="Times New Roman" w:eastAsia="Times New Roman" w:hAnsi="Times New Roman" w:cs="Times New Roman"/>
                <w:sz w:val="20"/>
                <w:szCs w:val="20"/>
                <w:lang w:eastAsia="ru-RU"/>
              </w:rPr>
              <w:t>а</w:t>
            </w:r>
            <w:r w:rsidRPr="00B852DB">
              <w:rPr>
                <w:rFonts w:ascii="Times New Roman" w:eastAsia="Times New Roman" w:hAnsi="Times New Roman" w:cs="Times New Roman"/>
                <w:sz w:val="20"/>
                <w:szCs w:val="20"/>
                <w:lang w:eastAsia="ru-RU"/>
              </w:rPr>
              <w:t>турные)</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246</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137</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13</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Читательские конференции, обсуждения</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14</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Часы – общения, духовности творчества, открытого разгов</w:t>
            </w:r>
            <w:r w:rsidRPr="00B852DB">
              <w:rPr>
                <w:rFonts w:ascii="Times New Roman" w:eastAsia="Times New Roman" w:hAnsi="Times New Roman" w:cs="Times New Roman"/>
                <w:sz w:val="20"/>
                <w:szCs w:val="20"/>
                <w:lang w:eastAsia="ru-RU"/>
              </w:rPr>
              <w:t>о</w:t>
            </w:r>
            <w:r w:rsidRPr="00B852DB">
              <w:rPr>
                <w:rFonts w:ascii="Times New Roman" w:eastAsia="Times New Roman" w:hAnsi="Times New Roman" w:cs="Times New Roman"/>
                <w:sz w:val="20"/>
                <w:szCs w:val="20"/>
                <w:lang w:eastAsia="ru-RU"/>
              </w:rPr>
              <w:t>ра, практических советов, лит</w:t>
            </w:r>
            <w:r w:rsidRPr="00B852DB">
              <w:rPr>
                <w:rFonts w:ascii="Times New Roman" w:eastAsia="Times New Roman" w:hAnsi="Times New Roman" w:cs="Times New Roman"/>
                <w:sz w:val="20"/>
                <w:szCs w:val="20"/>
                <w:lang w:eastAsia="ru-RU"/>
              </w:rPr>
              <w:t>е</w:t>
            </w:r>
            <w:r w:rsidRPr="00B852DB">
              <w:rPr>
                <w:rFonts w:ascii="Times New Roman" w:eastAsia="Times New Roman" w:hAnsi="Times New Roman" w:cs="Times New Roman"/>
                <w:sz w:val="20"/>
                <w:szCs w:val="20"/>
                <w:lang w:eastAsia="ru-RU"/>
              </w:rPr>
              <w:t>ратурно-музыкальные и поэт</w:t>
            </w:r>
            <w:r w:rsidRPr="00B852DB">
              <w:rPr>
                <w:rFonts w:ascii="Times New Roman" w:eastAsia="Times New Roman" w:hAnsi="Times New Roman" w:cs="Times New Roman"/>
                <w:sz w:val="20"/>
                <w:szCs w:val="20"/>
                <w:lang w:eastAsia="ru-RU"/>
              </w:rPr>
              <w:t>и</w:t>
            </w:r>
            <w:r w:rsidRPr="00B852DB">
              <w:rPr>
                <w:rFonts w:ascii="Times New Roman" w:eastAsia="Times New Roman" w:hAnsi="Times New Roman" w:cs="Times New Roman"/>
                <w:sz w:val="20"/>
                <w:szCs w:val="20"/>
                <w:lang w:eastAsia="ru-RU"/>
              </w:rPr>
              <w:t>ческие</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275</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677</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568</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10529</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9067</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15</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Клубы, кружки/занятия</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379</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366</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8\49</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797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16</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Открытые уроки чтения</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17</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Уроки нравственности, патри</w:t>
            </w:r>
            <w:r w:rsidRPr="00B852DB">
              <w:rPr>
                <w:rFonts w:ascii="Times New Roman" w:eastAsia="Times New Roman" w:hAnsi="Times New Roman" w:cs="Times New Roman"/>
                <w:sz w:val="20"/>
                <w:szCs w:val="20"/>
                <w:lang w:eastAsia="ru-RU"/>
              </w:rPr>
              <w:t>о</w:t>
            </w:r>
            <w:r w:rsidRPr="00B852DB">
              <w:rPr>
                <w:rFonts w:ascii="Times New Roman" w:eastAsia="Times New Roman" w:hAnsi="Times New Roman" w:cs="Times New Roman"/>
                <w:sz w:val="20"/>
                <w:szCs w:val="20"/>
                <w:lang w:eastAsia="ru-RU"/>
              </w:rPr>
              <w:t>тизма, толерантности, экологии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108</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79</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1597</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18</w:t>
            </w: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p>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Экскурсии, в т.ч.  по селу, зао</w:t>
            </w:r>
            <w:r w:rsidRPr="00B852DB">
              <w:rPr>
                <w:rFonts w:ascii="Times New Roman" w:eastAsia="Times New Roman" w:hAnsi="Times New Roman" w:cs="Times New Roman"/>
                <w:sz w:val="20"/>
                <w:szCs w:val="20"/>
                <w:lang w:eastAsia="ru-RU"/>
              </w:rPr>
              <w:t>ч</w:t>
            </w:r>
            <w:r w:rsidRPr="00B852DB">
              <w:rPr>
                <w:rFonts w:ascii="Times New Roman" w:eastAsia="Times New Roman" w:hAnsi="Times New Roman" w:cs="Times New Roman"/>
                <w:sz w:val="20"/>
                <w:szCs w:val="20"/>
                <w:lang w:eastAsia="ru-RU"/>
              </w:rPr>
              <w:t>ные путешествия, виртуальные</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105</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115</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1725</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1630</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19</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Тематические обз</w:t>
            </w:r>
            <w:r w:rsidRPr="00B852DB">
              <w:rPr>
                <w:rFonts w:ascii="Times New Roman" w:eastAsia="Times New Roman" w:hAnsi="Times New Roman" w:cs="Times New Roman"/>
                <w:sz w:val="20"/>
                <w:szCs w:val="20"/>
                <w:lang w:eastAsia="ru-RU"/>
              </w:rPr>
              <w:t>о</w:t>
            </w:r>
            <w:r w:rsidRPr="00B852DB">
              <w:rPr>
                <w:rFonts w:ascii="Times New Roman" w:eastAsia="Times New Roman" w:hAnsi="Times New Roman" w:cs="Times New Roman"/>
                <w:sz w:val="20"/>
                <w:szCs w:val="20"/>
                <w:lang w:eastAsia="ru-RU"/>
              </w:rPr>
              <w:t>ры/количество представленных книг</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71\914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49\642</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42\561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34\416</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541</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346</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20</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Театры при библиотеке, теа</w:t>
            </w:r>
            <w:r w:rsidRPr="00B852DB">
              <w:rPr>
                <w:rFonts w:ascii="Times New Roman" w:eastAsia="Times New Roman" w:hAnsi="Times New Roman" w:cs="Times New Roman"/>
                <w:sz w:val="20"/>
                <w:szCs w:val="20"/>
                <w:lang w:eastAsia="ru-RU"/>
              </w:rPr>
              <w:t>т</w:t>
            </w:r>
            <w:r w:rsidRPr="00B852DB">
              <w:rPr>
                <w:rFonts w:ascii="Times New Roman" w:eastAsia="Times New Roman" w:hAnsi="Times New Roman" w:cs="Times New Roman"/>
                <w:sz w:val="20"/>
                <w:szCs w:val="20"/>
                <w:lang w:eastAsia="ru-RU"/>
              </w:rPr>
              <w:t>ральные кружки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21</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Сити-, мини-, веб - квесты</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270</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249</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22</w:t>
            </w:r>
          </w:p>
        </w:tc>
        <w:tc>
          <w:tcPr>
            <w:tcW w:w="2977" w:type="dxa"/>
          </w:tcPr>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Виртуальные формы работы (конкурсы, викторины, презе</w:t>
            </w:r>
            <w:r w:rsidRPr="00B852DB">
              <w:rPr>
                <w:rFonts w:ascii="Times New Roman" w:eastAsia="Times New Roman" w:hAnsi="Times New Roman" w:cs="Times New Roman"/>
                <w:sz w:val="20"/>
                <w:szCs w:val="20"/>
                <w:lang w:eastAsia="ru-RU"/>
              </w:rPr>
              <w:t>н</w:t>
            </w:r>
            <w:r w:rsidRPr="00B852DB">
              <w:rPr>
                <w:rFonts w:ascii="Times New Roman" w:eastAsia="Times New Roman" w:hAnsi="Times New Roman" w:cs="Times New Roman"/>
                <w:sz w:val="20"/>
                <w:szCs w:val="20"/>
                <w:lang w:eastAsia="ru-RU"/>
              </w:rPr>
              <w:t>тации, видеоролики)</w:t>
            </w:r>
          </w:p>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-выставки</w:t>
            </w:r>
          </w:p>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-скайп- встречи</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94</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317</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240</w:t>
            </w:r>
          </w:p>
        </w:tc>
      </w:tr>
      <w:tr w:rsidR="00F60177" w:rsidRPr="00B852DB" w:rsidTr="00F60177">
        <w:trPr>
          <w:jc w:val="center"/>
        </w:trPr>
        <w:tc>
          <w:tcPr>
            <w:tcW w:w="568"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p>
        </w:tc>
        <w:tc>
          <w:tcPr>
            <w:tcW w:w="2977" w:type="dxa"/>
          </w:tcPr>
          <w:p w:rsidR="00F60177" w:rsidRPr="00B852DB" w:rsidRDefault="00F60177" w:rsidP="00F60177">
            <w:pPr>
              <w:spacing w:after="0" w:line="240" w:lineRule="auto"/>
              <w:rPr>
                <w:rFonts w:ascii="Times New Roman" w:eastAsia="Times New Roman" w:hAnsi="Times New Roman" w:cs="Times New Roman"/>
                <w:b/>
                <w:sz w:val="20"/>
                <w:szCs w:val="20"/>
                <w:lang w:eastAsia="ru-RU"/>
              </w:rPr>
            </w:pPr>
            <w:r w:rsidRPr="00B852DB">
              <w:rPr>
                <w:rFonts w:ascii="Times New Roman" w:eastAsia="Times New Roman" w:hAnsi="Times New Roman" w:cs="Times New Roman"/>
                <w:b/>
                <w:sz w:val="20"/>
                <w:szCs w:val="20"/>
                <w:lang w:eastAsia="ru-RU"/>
              </w:rPr>
              <w:t>Итого:</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2229</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1694</w:t>
            </w:r>
          </w:p>
        </w:tc>
        <w:tc>
          <w:tcPr>
            <w:tcW w:w="954"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2385</w:t>
            </w:r>
          </w:p>
        </w:tc>
        <w:tc>
          <w:tcPr>
            <w:tcW w:w="810"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1725</w:t>
            </w:r>
          </w:p>
        </w:tc>
        <w:tc>
          <w:tcPr>
            <w:tcW w:w="882"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56393</w:t>
            </w:r>
          </w:p>
        </w:tc>
        <w:tc>
          <w:tcPr>
            <w:tcW w:w="883" w:type="dxa"/>
          </w:tcPr>
          <w:p w:rsidR="00F60177" w:rsidRPr="00B852DB" w:rsidRDefault="00F60177"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38226</w:t>
            </w:r>
          </w:p>
        </w:tc>
      </w:tr>
    </w:tbl>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*комплексные формы работы учитываются как самостоятельные мероприятия</w:t>
      </w:r>
    </w:p>
    <w:p w:rsidR="00F60177" w:rsidRPr="00B852DB" w:rsidRDefault="00F60177" w:rsidP="00F60177">
      <w:pPr>
        <w:spacing w:after="0" w:line="240" w:lineRule="auto"/>
        <w:rPr>
          <w:rFonts w:ascii="Times New Roman" w:eastAsia="Times New Roman" w:hAnsi="Times New Roman" w:cs="Times New Roman"/>
          <w:sz w:val="20"/>
          <w:szCs w:val="20"/>
          <w:lang w:eastAsia="ru-RU"/>
        </w:rPr>
      </w:pPr>
      <w:r w:rsidRPr="00B852DB">
        <w:rPr>
          <w:rFonts w:ascii="Times New Roman" w:eastAsia="Times New Roman" w:hAnsi="Times New Roman" w:cs="Times New Roman"/>
          <w:sz w:val="20"/>
          <w:szCs w:val="20"/>
          <w:lang w:eastAsia="ru-RU"/>
        </w:rPr>
        <w:t>** через косую черту указать  количество выданных изданий</w:t>
      </w:r>
    </w:p>
    <w:p w:rsidR="00AA5070" w:rsidRDefault="00AA5070" w:rsidP="00BC0F90">
      <w:pPr>
        <w:pStyle w:val="a7"/>
        <w:shd w:val="clear" w:color="auto" w:fill="FFFFFF"/>
        <w:spacing w:before="0" w:beforeAutospacing="0" w:after="0" w:afterAutospacing="0"/>
        <w:jc w:val="center"/>
        <w:rPr>
          <w:b/>
          <w:color w:val="333333"/>
          <w:sz w:val="28"/>
          <w:szCs w:val="28"/>
        </w:rPr>
      </w:pPr>
    </w:p>
    <w:p w:rsidR="00ED7D05" w:rsidRDefault="00ED7D05" w:rsidP="00AA5070">
      <w:pPr>
        <w:spacing w:after="0" w:line="240" w:lineRule="auto"/>
        <w:jc w:val="right"/>
        <w:rPr>
          <w:rFonts w:ascii="Times New Roman" w:eastAsia="Times New Roman" w:hAnsi="Times New Roman" w:cs="Times New Roman"/>
          <w:b/>
          <w:sz w:val="20"/>
          <w:szCs w:val="20"/>
          <w:lang w:eastAsia="ru-RU"/>
        </w:rPr>
      </w:pPr>
    </w:p>
    <w:p w:rsidR="00ED7D05" w:rsidRDefault="00ED7D05" w:rsidP="00AA5070">
      <w:pPr>
        <w:spacing w:after="0" w:line="240" w:lineRule="auto"/>
        <w:jc w:val="right"/>
        <w:rPr>
          <w:rFonts w:ascii="Times New Roman" w:eastAsia="Times New Roman" w:hAnsi="Times New Roman" w:cs="Times New Roman"/>
          <w:b/>
          <w:sz w:val="20"/>
          <w:szCs w:val="20"/>
          <w:lang w:eastAsia="ru-RU"/>
        </w:rPr>
      </w:pPr>
    </w:p>
    <w:p w:rsidR="00AA5070" w:rsidRPr="00961B47" w:rsidRDefault="00AA5070" w:rsidP="00AA5070">
      <w:pPr>
        <w:spacing w:after="0" w:line="240" w:lineRule="auto"/>
        <w:jc w:val="right"/>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lastRenderedPageBreak/>
        <w:t xml:space="preserve">Таблица 6а </w:t>
      </w:r>
    </w:p>
    <w:p w:rsidR="00AA5070" w:rsidRPr="00961B47" w:rsidRDefault="00AA5070" w:rsidP="00AA5070">
      <w:pPr>
        <w:spacing w:after="0" w:line="240" w:lineRule="auto"/>
        <w:ind w:right="46"/>
        <w:jc w:val="right"/>
        <w:rPr>
          <w:rFonts w:ascii="Times New Roman" w:eastAsia="Times New Roman" w:hAnsi="Times New Roman" w:cs="Times New Roman"/>
          <w:sz w:val="20"/>
          <w:szCs w:val="28"/>
          <w:lang w:eastAsia="ru-RU"/>
        </w:rPr>
      </w:pPr>
    </w:p>
    <w:p w:rsidR="00AA5070" w:rsidRPr="00961B47" w:rsidRDefault="00AA5070" w:rsidP="00AA5070">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Экологическое просвещение</w:t>
      </w:r>
    </w:p>
    <w:p w:rsidR="00AA5070" w:rsidRPr="00961B47" w:rsidRDefault="00AA5070" w:rsidP="00AA5070">
      <w:pPr>
        <w:spacing w:after="0" w:line="240" w:lineRule="auto"/>
        <w:jc w:val="center"/>
        <w:rPr>
          <w:rFonts w:ascii="Times New Roman" w:eastAsia="Times New Roman" w:hAnsi="Times New Roman" w:cs="Times New Roman"/>
          <w:b/>
          <w:sz w:val="20"/>
          <w:szCs w:val="20"/>
          <w:lang w:eastAsia="ru-RU"/>
        </w:rPr>
      </w:pPr>
    </w:p>
    <w:tbl>
      <w:tblPr>
        <w:tblW w:w="9498"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4843"/>
        <w:gridCol w:w="2262"/>
        <w:gridCol w:w="1777"/>
      </w:tblGrid>
      <w:tr w:rsidR="00AA5070" w:rsidRPr="00961B47" w:rsidTr="00F60177">
        <w:trPr>
          <w:trHeight w:val="533"/>
          <w:jc w:val="center"/>
        </w:trPr>
        <w:tc>
          <w:tcPr>
            <w:tcW w:w="616" w:type="dxa"/>
            <w:vAlign w:val="center"/>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 п/п</w:t>
            </w:r>
          </w:p>
        </w:tc>
        <w:tc>
          <w:tcPr>
            <w:tcW w:w="4843" w:type="dxa"/>
            <w:vAlign w:val="center"/>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Показатель*</w:t>
            </w:r>
          </w:p>
        </w:tc>
        <w:tc>
          <w:tcPr>
            <w:tcW w:w="2262" w:type="dxa"/>
            <w:vAlign w:val="center"/>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Центр экологической информации</w:t>
            </w:r>
          </w:p>
        </w:tc>
        <w:tc>
          <w:tcPr>
            <w:tcW w:w="1777" w:type="dxa"/>
            <w:vAlign w:val="center"/>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Библиотеки района, всего</w:t>
            </w:r>
          </w:p>
        </w:tc>
      </w:tr>
      <w:tr w:rsidR="00AA5070" w:rsidRPr="00961B47" w:rsidTr="00F60177">
        <w:trPr>
          <w:jc w:val="center"/>
        </w:trPr>
        <w:tc>
          <w:tcPr>
            <w:tcW w:w="5459" w:type="dxa"/>
            <w:gridSpan w:val="2"/>
            <w:vAlign w:val="center"/>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 xml:space="preserve">1 Пользователи ЭИ, </w:t>
            </w:r>
            <w:r w:rsidRPr="00961B47">
              <w:rPr>
                <w:rFonts w:ascii="Times New Roman" w:eastAsia="Times New Roman" w:hAnsi="Times New Roman" w:cs="Times New Roman"/>
                <w:sz w:val="20"/>
                <w:szCs w:val="20"/>
                <w:lang w:eastAsia="ru-RU"/>
              </w:rPr>
              <w:t>(обращавшиеся к этому разделу)</w:t>
            </w:r>
          </w:p>
        </w:tc>
        <w:tc>
          <w:tcPr>
            <w:tcW w:w="2262" w:type="dxa"/>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660</w:t>
            </w:r>
          </w:p>
        </w:tc>
        <w:tc>
          <w:tcPr>
            <w:tcW w:w="1777" w:type="dxa"/>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2469</w:t>
            </w:r>
          </w:p>
        </w:tc>
      </w:tr>
      <w:tr w:rsidR="00AA5070" w:rsidRPr="00961B47" w:rsidTr="00F60177">
        <w:trPr>
          <w:jc w:val="center"/>
        </w:trPr>
        <w:tc>
          <w:tcPr>
            <w:tcW w:w="9498" w:type="dxa"/>
            <w:gridSpan w:val="4"/>
          </w:tcPr>
          <w:p w:rsidR="00AA5070" w:rsidRPr="00961B47" w:rsidRDefault="00AA5070" w:rsidP="00F60177">
            <w:pPr>
              <w:tabs>
                <w:tab w:val="left" w:pos="6474"/>
              </w:tabs>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2 Информационные ресурсы по экологии (состояние на 201</w:t>
            </w:r>
            <w:r>
              <w:rPr>
                <w:rFonts w:ascii="Times New Roman" w:eastAsia="Times New Roman" w:hAnsi="Times New Roman" w:cs="Times New Roman"/>
                <w:b/>
                <w:sz w:val="20"/>
                <w:szCs w:val="20"/>
                <w:lang w:eastAsia="ru-RU"/>
              </w:rPr>
              <w:t>8</w:t>
            </w:r>
            <w:r w:rsidRPr="00961B47">
              <w:rPr>
                <w:rFonts w:ascii="Times New Roman" w:eastAsia="Times New Roman" w:hAnsi="Times New Roman" w:cs="Times New Roman"/>
                <w:b/>
                <w:sz w:val="20"/>
                <w:szCs w:val="20"/>
                <w:lang w:eastAsia="ru-RU"/>
              </w:rPr>
              <w:t xml:space="preserve"> год)</w:t>
            </w:r>
            <w:r>
              <w:rPr>
                <w:rFonts w:ascii="Times New Roman" w:eastAsia="Times New Roman" w:hAnsi="Times New Roman" w:cs="Times New Roman"/>
                <w:b/>
                <w:sz w:val="20"/>
                <w:szCs w:val="20"/>
                <w:lang w:eastAsia="ru-RU"/>
              </w:rPr>
              <w:tab/>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2.1</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книги / брошюры / электрон. изд. (экз.)</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252/132/20</w:t>
            </w:r>
            <w:r w:rsidRPr="00961B47">
              <w:rPr>
                <w:rFonts w:ascii="Times New Roman" w:eastAsia="Times New Roman" w:hAnsi="Times New Roman" w:cs="Times New Roman"/>
                <w:sz w:val="20"/>
                <w:szCs w:val="20"/>
                <w:lang w:eastAsia="ru-RU"/>
              </w:rPr>
              <w:t xml:space="preserve">     </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812/132/20</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2.2</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периодические издания (кол-во названий)</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2.3</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поступления документов за 201</w:t>
            </w:r>
            <w:r>
              <w:rPr>
                <w:rFonts w:ascii="Times New Roman" w:eastAsia="Times New Roman" w:hAnsi="Times New Roman" w:cs="Times New Roman"/>
                <w:sz w:val="20"/>
                <w:szCs w:val="20"/>
                <w:lang w:eastAsia="ru-RU"/>
              </w:rPr>
              <w:t>7</w:t>
            </w:r>
            <w:r w:rsidRPr="00961B47">
              <w:rPr>
                <w:rFonts w:ascii="Times New Roman" w:eastAsia="Times New Roman" w:hAnsi="Times New Roman" w:cs="Times New Roman"/>
                <w:sz w:val="20"/>
                <w:szCs w:val="20"/>
                <w:lang w:eastAsia="ru-RU"/>
              </w:rPr>
              <w:t>, всего</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2.3.1</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 xml:space="preserve">   из них книг (экз.)</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2.3.2</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 xml:space="preserve">   из них периодических изданий (кол-во назв.)</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2.4</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тематические папки (кол-во)</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2.5</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полнотекстовые, библиогр., фактогр., тематич. БД (название, количество записей)</w:t>
            </w:r>
          </w:p>
        </w:tc>
        <w:tc>
          <w:tcPr>
            <w:tcW w:w="2262" w:type="dxa"/>
          </w:tcPr>
          <w:p w:rsidR="00AA5070"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Библиографическая </w:t>
            </w:r>
          </w:p>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БД «Экология», 2124</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3</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Документовыдача, всего</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9306</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14417</w:t>
            </w:r>
          </w:p>
        </w:tc>
      </w:tr>
      <w:tr w:rsidR="00AA5070" w:rsidRPr="00961B47" w:rsidTr="00F60177">
        <w:trPr>
          <w:jc w:val="center"/>
        </w:trPr>
        <w:tc>
          <w:tcPr>
            <w:tcW w:w="9498" w:type="dxa"/>
            <w:gridSpan w:val="4"/>
          </w:tcPr>
          <w:p w:rsidR="00AA5070" w:rsidRPr="00961B47" w:rsidRDefault="00AA5070" w:rsidP="00F60177">
            <w:pPr>
              <w:tabs>
                <w:tab w:val="left" w:pos="5622"/>
                <w:tab w:val="left" w:pos="6323"/>
                <w:tab w:val="left" w:pos="7876"/>
                <w:tab w:val="left" w:pos="8339"/>
              </w:tabs>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4 СБО (справки), всего</w:t>
            </w:r>
            <w:r>
              <w:rPr>
                <w:rFonts w:ascii="Times New Roman" w:eastAsia="Times New Roman" w:hAnsi="Times New Roman" w:cs="Times New Roman"/>
                <w:b/>
                <w:sz w:val="20"/>
                <w:szCs w:val="20"/>
                <w:lang w:eastAsia="ru-RU"/>
              </w:rPr>
              <w:tab/>
            </w:r>
            <w:r w:rsidRPr="00656D01">
              <w:rPr>
                <w:rFonts w:ascii="Times New Roman" w:eastAsia="Times New Roman" w:hAnsi="Times New Roman" w:cs="Times New Roman"/>
                <w:sz w:val="20"/>
                <w:szCs w:val="20"/>
                <w:lang w:eastAsia="ru-RU"/>
              </w:rPr>
              <w:t>210</w:t>
            </w:r>
            <w:r>
              <w:rPr>
                <w:rFonts w:ascii="Times New Roman" w:eastAsia="Times New Roman" w:hAnsi="Times New Roman" w:cs="Times New Roman"/>
                <w:b/>
                <w:sz w:val="20"/>
                <w:szCs w:val="20"/>
                <w:lang w:eastAsia="ru-RU"/>
              </w:rPr>
              <w:tab/>
            </w:r>
            <w:r w:rsidRPr="003E5C3E">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676</w:t>
            </w:r>
            <w:r>
              <w:rPr>
                <w:rFonts w:ascii="Times New Roman" w:eastAsia="Times New Roman" w:hAnsi="Times New Roman" w:cs="Times New Roman"/>
                <w:sz w:val="20"/>
                <w:szCs w:val="20"/>
                <w:lang w:eastAsia="ru-RU"/>
              </w:rPr>
              <w:tab/>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4.1</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По целям обращения</w:t>
            </w:r>
          </w:p>
        </w:tc>
        <w:tc>
          <w:tcPr>
            <w:tcW w:w="2262"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p>
        </w:tc>
        <w:tc>
          <w:tcPr>
            <w:tcW w:w="1777"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4.1.1</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профессиональная деятельность</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4.1.2</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учёба</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537</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4.1.3</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самообразование</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val="en-US" w:eastAsia="ru-RU"/>
              </w:rPr>
            </w:pPr>
            <w:r w:rsidRPr="00961B47">
              <w:rPr>
                <w:rFonts w:ascii="Times New Roman" w:eastAsia="Times New Roman" w:hAnsi="Times New Roman" w:cs="Times New Roman"/>
                <w:b/>
                <w:sz w:val="20"/>
                <w:szCs w:val="20"/>
                <w:lang w:eastAsia="ru-RU"/>
              </w:rPr>
              <w:t>4.</w:t>
            </w:r>
            <w:r w:rsidRPr="00961B47">
              <w:rPr>
                <w:rFonts w:ascii="Times New Roman" w:eastAsia="Times New Roman" w:hAnsi="Times New Roman" w:cs="Times New Roman"/>
                <w:b/>
                <w:sz w:val="20"/>
                <w:szCs w:val="20"/>
                <w:lang w:val="en-US" w:eastAsia="ru-RU"/>
              </w:rPr>
              <w:t>2</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Отказы (назвать темы)</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921E6F" w:rsidRDefault="00AA5070" w:rsidP="00F60177">
            <w:pPr>
              <w:spacing w:after="0" w:line="240" w:lineRule="auto"/>
              <w:rPr>
                <w:rFonts w:ascii="Times New Roman" w:eastAsia="Times New Roman" w:hAnsi="Times New Roman" w:cs="Times New Roman"/>
                <w:sz w:val="18"/>
                <w:szCs w:val="20"/>
                <w:lang w:eastAsia="ru-RU"/>
              </w:rPr>
            </w:pPr>
            <w:r>
              <w:rPr>
                <w:rFonts w:ascii="Times New Roman" w:eastAsia="Times New Roman" w:hAnsi="Times New Roman" w:cs="Times New Roman"/>
                <w:sz w:val="20"/>
                <w:szCs w:val="20"/>
                <w:lang w:eastAsia="ru-RU"/>
              </w:rPr>
              <w:t xml:space="preserve">13. </w:t>
            </w:r>
            <w:r w:rsidRPr="00921E6F">
              <w:rPr>
                <w:rFonts w:ascii="Times New Roman" w:eastAsia="Times New Roman" w:hAnsi="Times New Roman" w:cs="Times New Roman"/>
                <w:sz w:val="18"/>
                <w:szCs w:val="20"/>
                <w:lang w:eastAsia="ru-RU"/>
              </w:rPr>
              <w:t xml:space="preserve">Например: </w:t>
            </w:r>
          </w:p>
          <w:p w:rsidR="00AA5070" w:rsidRPr="003E5C3E" w:rsidRDefault="00AA5070" w:rsidP="00F60177">
            <w:pPr>
              <w:spacing w:after="0" w:line="240" w:lineRule="auto"/>
              <w:rPr>
                <w:rFonts w:ascii="Times New Roman" w:eastAsia="Times New Roman" w:hAnsi="Times New Roman" w:cs="Times New Roman"/>
                <w:sz w:val="20"/>
                <w:szCs w:val="20"/>
                <w:lang w:eastAsia="ru-RU"/>
              </w:rPr>
            </w:pPr>
            <w:r w:rsidRPr="00921E6F">
              <w:rPr>
                <w:rFonts w:ascii="Times New Roman" w:eastAsia="Times New Roman" w:hAnsi="Times New Roman" w:cs="Times New Roman"/>
                <w:sz w:val="18"/>
                <w:szCs w:val="20"/>
                <w:lang w:eastAsia="ru-RU"/>
              </w:rPr>
              <w:t>«Биология лесного муравья», «Как вырастить грибы на домашнем учас</w:t>
            </w:r>
            <w:r w:rsidRPr="00921E6F">
              <w:rPr>
                <w:rFonts w:ascii="Times New Roman" w:eastAsia="Times New Roman" w:hAnsi="Times New Roman" w:cs="Times New Roman"/>
                <w:sz w:val="18"/>
                <w:szCs w:val="20"/>
                <w:lang w:eastAsia="ru-RU"/>
              </w:rPr>
              <w:t>т</w:t>
            </w:r>
            <w:r w:rsidRPr="00921E6F">
              <w:rPr>
                <w:rFonts w:ascii="Times New Roman" w:eastAsia="Times New Roman" w:hAnsi="Times New Roman" w:cs="Times New Roman"/>
                <w:sz w:val="18"/>
                <w:szCs w:val="20"/>
                <w:lang w:eastAsia="ru-RU"/>
              </w:rPr>
              <w:t>ке», «Биологич</w:t>
            </w:r>
            <w:r w:rsidRPr="00921E6F">
              <w:rPr>
                <w:rFonts w:ascii="Times New Roman" w:eastAsia="Times New Roman" w:hAnsi="Times New Roman" w:cs="Times New Roman"/>
                <w:sz w:val="18"/>
                <w:szCs w:val="20"/>
                <w:lang w:eastAsia="ru-RU"/>
              </w:rPr>
              <w:t>е</w:t>
            </w:r>
            <w:r w:rsidRPr="00921E6F">
              <w:rPr>
                <w:rFonts w:ascii="Times New Roman" w:eastAsia="Times New Roman" w:hAnsi="Times New Roman" w:cs="Times New Roman"/>
                <w:sz w:val="18"/>
                <w:szCs w:val="20"/>
                <w:lang w:eastAsia="ru-RU"/>
              </w:rPr>
              <w:t>ские особенности шампиньонов».</w:t>
            </w:r>
          </w:p>
        </w:tc>
      </w:tr>
      <w:tr w:rsidR="00AA5070" w:rsidRPr="00961B47" w:rsidTr="00F60177">
        <w:trPr>
          <w:jc w:val="center"/>
        </w:trPr>
        <w:tc>
          <w:tcPr>
            <w:tcW w:w="9498" w:type="dxa"/>
            <w:gridSpan w:val="4"/>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5 Библиографическое информирование</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5.1</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Количество абонентов (инд./ групп.)</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16</w:t>
            </w:r>
            <w:r w:rsidRPr="003E5C3E">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10</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16</w:t>
            </w:r>
            <w:r w:rsidRPr="003E5C3E">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11</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5.2</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 xml:space="preserve">Формы массового информирования </w:t>
            </w:r>
            <w:r w:rsidRPr="00961B47">
              <w:rPr>
                <w:rFonts w:ascii="Times New Roman" w:eastAsia="Times New Roman" w:hAnsi="Times New Roman" w:cs="Times New Roman"/>
                <w:sz w:val="20"/>
                <w:szCs w:val="20"/>
                <w:lang w:eastAsia="ru-RU"/>
              </w:rPr>
              <w:t>(общее кол-во)</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117</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5.2.1</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списки новых поступлений</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5.2.2</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сводные указатели</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5.2.3</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тематические списки</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5.2.4</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дни информации</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5.2.5</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дни специалиста</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5.2.6</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экологические часы</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5.2.7</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обзорная деятельность</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5.2.8</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 xml:space="preserve">выставки (просмотры) / общее количество </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3E5C3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418</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w:t>
            </w:r>
            <w:r w:rsidRPr="003E5C3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4935</w:t>
            </w:r>
            <w:r w:rsidRPr="003E5C3E">
              <w:rPr>
                <w:rFonts w:ascii="Times New Roman" w:eastAsia="Times New Roman" w:hAnsi="Times New Roman" w:cs="Times New Roman"/>
                <w:sz w:val="20"/>
                <w:szCs w:val="20"/>
                <w:lang w:eastAsia="ru-RU"/>
              </w:rPr>
              <w:t xml:space="preserve">   </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5.2.8</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прочие</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5.3</w:t>
            </w:r>
          </w:p>
        </w:tc>
        <w:tc>
          <w:tcPr>
            <w:tcW w:w="4843" w:type="dxa"/>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Массовые мероприятия, всего/кол-во участников</w:t>
            </w:r>
          </w:p>
        </w:tc>
        <w:tc>
          <w:tcPr>
            <w:tcW w:w="2262"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74</w:t>
            </w:r>
            <w:r w:rsidRPr="003E5C3E">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1612</w:t>
            </w:r>
          </w:p>
        </w:tc>
        <w:tc>
          <w:tcPr>
            <w:tcW w:w="1777" w:type="dxa"/>
          </w:tcPr>
          <w:p w:rsidR="00AA5070" w:rsidRPr="003E5C3E" w:rsidRDefault="00AA5070" w:rsidP="00F60177">
            <w:pPr>
              <w:spacing w:after="0" w:line="240" w:lineRule="auto"/>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228</w:t>
            </w:r>
            <w:r w:rsidRPr="003E5C3E">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4497</w:t>
            </w:r>
          </w:p>
        </w:tc>
      </w:tr>
      <w:tr w:rsidR="00AA5070" w:rsidRPr="00961B47" w:rsidTr="00F60177">
        <w:trPr>
          <w:jc w:val="center"/>
        </w:trPr>
        <w:tc>
          <w:tcPr>
            <w:tcW w:w="9498" w:type="dxa"/>
            <w:gridSpan w:val="4"/>
          </w:tcPr>
          <w:p w:rsidR="00AA5070" w:rsidRPr="00961B47" w:rsidRDefault="00AA5070" w:rsidP="00F60177">
            <w:pPr>
              <w:spacing w:after="0" w:line="240" w:lineRule="auto"/>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6 Информационная поддержка СМИ</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6.1</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публикации в прессе</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AA5070" w:rsidRPr="00961B47" w:rsidTr="00F60177">
        <w:trPr>
          <w:jc w:val="center"/>
        </w:trPr>
        <w:tc>
          <w:tcPr>
            <w:tcW w:w="616"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6.2</w:t>
            </w:r>
          </w:p>
        </w:tc>
        <w:tc>
          <w:tcPr>
            <w:tcW w:w="4843"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Интернет, соц сети</w:t>
            </w:r>
          </w:p>
        </w:tc>
        <w:tc>
          <w:tcPr>
            <w:tcW w:w="2262"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c>
          <w:tcPr>
            <w:tcW w:w="1777" w:type="dxa"/>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p>
        </w:tc>
      </w:tr>
    </w:tbl>
    <w:p w:rsidR="00AA5070" w:rsidRPr="00961B47" w:rsidRDefault="00AA5070" w:rsidP="00AA5070">
      <w:pPr>
        <w:spacing w:after="0" w:line="240" w:lineRule="auto"/>
        <w:jc w:val="right"/>
        <w:rPr>
          <w:rFonts w:ascii="Times New Roman" w:eastAsia="Times New Roman" w:hAnsi="Times New Roman" w:cs="Times New Roman"/>
          <w:sz w:val="20"/>
          <w:szCs w:val="20"/>
          <w:lang w:eastAsia="ru-RU"/>
        </w:rPr>
      </w:pPr>
    </w:p>
    <w:p w:rsidR="00AA5070" w:rsidRPr="00961B47" w:rsidRDefault="00AA5070" w:rsidP="00AA5070">
      <w:pPr>
        <w:spacing w:after="0" w:line="240" w:lineRule="auto"/>
        <w:jc w:val="right"/>
        <w:rPr>
          <w:rFonts w:ascii="Times New Roman" w:eastAsia="Times New Roman" w:hAnsi="Times New Roman" w:cs="Times New Roman"/>
          <w:sz w:val="20"/>
          <w:szCs w:val="20"/>
          <w:lang w:eastAsia="ru-RU"/>
        </w:rPr>
      </w:pPr>
      <w:r w:rsidRPr="00961B47">
        <w:rPr>
          <w:rFonts w:ascii="Times New Roman" w:eastAsia="Times New Roman" w:hAnsi="Times New Roman" w:cs="Times New Roman"/>
          <w:sz w:val="20"/>
          <w:szCs w:val="20"/>
          <w:lang w:eastAsia="ru-RU"/>
        </w:rPr>
        <w:t>* Если установить показатель невозможно, лучше не указывать его</w:t>
      </w:r>
    </w:p>
    <w:p w:rsidR="00AA5070" w:rsidRPr="00961B47" w:rsidRDefault="00AA5070" w:rsidP="00AA5070">
      <w:pPr>
        <w:spacing w:after="0" w:line="240" w:lineRule="auto"/>
        <w:jc w:val="right"/>
        <w:rPr>
          <w:rFonts w:ascii="Times New Roman" w:eastAsia="Times New Roman" w:hAnsi="Times New Roman" w:cs="Times New Roman"/>
          <w:b/>
          <w:sz w:val="20"/>
          <w:szCs w:val="20"/>
          <w:lang w:val="x-none" w:eastAsia="x-none"/>
        </w:rPr>
      </w:pPr>
      <w:r w:rsidRPr="00961B47">
        <w:rPr>
          <w:rFonts w:ascii="Times New Roman" w:eastAsia="Times New Roman" w:hAnsi="Times New Roman" w:cs="Times New Roman"/>
          <w:sz w:val="20"/>
          <w:szCs w:val="20"/>
          <w:lang w:val="x-none" w:eastAsia="x-none"/>
        </w:rPr>
        <w:br w:type="page"/>
      </w:r>
      <w:r w:rsidRPr="00961B47">
        <w:rPr>
          <w:rFonts w:ascii="Times New Roman" w:eastAsia="Times New Roman" w:hAnsi="Times New Roman" w:cs="Times New Roman"/>
          <w:b/>
          <w:sz w:val="20"/>
          <w:szCs w:val="20"/>
          <w:lang w:val="x-none" w:eastAsia="x-none"/>
        </w:rPr>
        <w:lastRenderedPageBreak/>
        <w:t>Таблица 6б</w:t>
      </w:r>
    </w:p>
    <w:p w:rsidR="00AA5070" w:rsidRPr="00961B47" w:rsidRDefault="00AA5070" w:rsidP="00AA5070">
      <w:pPr>
        <w:spacing w:after="0" w:line="240" w:lineRule="auto"/>
        <w:jc w:val="center"/>
        <w:rPr>
          <w:rFonts w:ascii="Times New Roman" w:eastAsia="Times New Roman" w:hAnsi="Times New Roman" w:cs="Times New Roman"/>
          <w:b/>
          <w:sz w:val="20"/>
          <w:szCs w:val="20"/>
          <w:lang w:eastAsia="ru-RU"/>
        </w:rPr>
      </w:pPr>
      <w:r w:rsidRPr="00961B47">
        <w:rPr>
          <w:rFonts w:ascii="Times New Roman" w:eastAsia="Times New Roman" w:hAnsi="Times New Roman" w:cs="Times New Roman"/>
          <w:b/>
          <w:sz w:val="20"/>
          <w:szCs w:val="20"/>
          <w:lang w:eastAsia="ru-RU"/>
        </w:rPr>
        <w:t>Краеведческая деятельность библиотек</w:t>
      </w:r>
    </w:p>
    <w:p w:rsidR="00AA5070" w:rsidRPr="00961B47" w:rsidRDefault="00AA5070" w:rsidP="00AA5070">
      <w:pPr>
        <w:spacing w:after="0" w:line="240" w:lineRule="auto"/>
        <w:jc w:val="center"/>
        <w:rPr>
          <w:rFonts w:ascii="Times New Roman" w:eastAsia="Times New Roman" w:hAnsi="Times New Roman" w:cs="Times New Roman"/>
          <w:sz w:val="20"/>
          <w:szCs w:val="20"/>
          <w:lang w:eastAsia="ru-RU"/>
        </w:rPr>
      </w:pPr>
    </w:p>
    <w:tbl>
      <w:tblPr>
        <w:tblW w:w="1024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3777"/>
        <w:gridCol w:w="1676"/>
        <w:gridCol w:w="1677"/>
        <w:gridCol w:w="1080"/>
        <w:gridCol w:w="1345"/>
      </w:tblGrid>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val="en-US" w:eastAsia="ru-RU"/>
              </w:rPr>
            </w:pPr>
            <w:r w:rsidRPr="00961B47">
              <w:rPr>
                <w:rFonts w:ascii="Times New Roman" w:eastAsia="Times New Roman" w:hAnsi="Times New Roman" w:cs="Times New Roman"/>
                <w:b/>
                <w:color w:val="000000"/>
                <w:sz w:val="20"/>
                <w:szCs w:val="20"/>
                <w:lang w:eastAsia="ru-RU"/>
              </w:rPr>
              <w:t>Наименование показателей</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ЦБ (МПБ)</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ЦДБ</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Другие биб-ки</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Всего по ЦБС району</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Контрольные показатели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1.1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 xml:space="preserve">Посещение </w:t>
            </w:r>
          </w:p>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массовых  мероприятий  </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2122</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1237</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994</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4353</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1.2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b/>
                <w:color w:val="000000"/>
                <w:sz w:val="20"/>
                <w:szCs w:val="20"/>
                <w:lang w:eastAsia="ru-RU"/>
              </w:rPr>
              <w:t>Документовыдача</w:t>
            </w:r>
            <w:r w:rsidRPr="00961B47">
              <w:rPr>
                <w:rFonts w:ascii="Times New Roman" w:eastAsia="Times New Roman" w:hAnsi="Times New Roman" w:cs="Times New Roman"/>
                <w:color w:val="000000"/>
                <w:sz w:val="20"/>
                <w:szCs w:val="20"/>
                <w:lang w:eastAsia="ru-RU"/>
              </w:rPr>
              <w:t xml:space="preserve"> (всего): (экз.)</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8516</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4787</w:t>
            </w:r>
          </w:p>
        </w:tc>
        <w:tc>
          <w:tcPr>
            <w:tcW w:w="1080"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2985</w:t>
            </w:r>
          </w:p>
        </w:tc>
        <w:tc>
          <w:tcPr>
            <w:tcW w:w="1345"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16288</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1.2.1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 т. ч. печатные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6036</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4787</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2630</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13453</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1.2.2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 т. ч. электронные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2735</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2835</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Выявление краеведческого материала (роспись) (</w:t>
            </w:r>
            <w:r w:rsidRPr="00961B47">
              <w:rPr>
                <w:rFonts w:ascii="Times New Roman" w:eastAsia="Times New Roman" w:hAnsi="Times New Roman" w:cs="Times New Roman"/>
                <w:color w:val="000000"/>
                <w:sz w:val="20"/>
                <w:szCs w:val="20"/>
                <w:lang w:eastAsia="ru-RU"/>
              </w:rPr>
              <w:t>всего)</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876AE7">
              <w:rPr>
                <w:rFonts w:ascii="Times New Roman" w:eastAsia="Times New Roman" w:hAnsi="Times New Roman" w:cs="Times New Roman"/>
                <w:color w:val="000000"/>
                <w:sz w:val="20"/>
                <w:szCs w:val="20"/>
                <w:lang w:eastAsia="ru-RU"/>
              </w:rPr>
              <w:t>18</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2.1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роспись статей из книг и  сборников  (карт.)     </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tabs>
                <w:tab w:val="left" w:pos="1347"/>
              </w:tabs>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2.2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роспись газет (карт.)</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tabs>
                <w:tab w:val="left" w:pos="1347"/>
              </w:tabs>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2.3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роспись журналов (карт.)</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tabs>
                <w:tab w:val="left" w:pos="1347"/>
              </w:tabs>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tabs>
                <w:tab w:val="left" w:pos="1347"/>
              </w:tabs>
              <w:spacing w:after="0" w:line="240" w:lineRule="auto"/>
              <w:jc w:val="center"/>
              <w:rPr>
                <w:rFonts w:ascii="Times New Roman" w:eastAsia="Times New Roman" w:hAnsi="Times New Roman" w:cs="Times New Roman"/>
                <w:b/>
                <w:color w:val="000000"/>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b/>
                <w:color w:val="000000"/>
                <w:sz w:val="20"/>
                <w:szCs w:val="20"/>
                <w:lang w:eastAsia="ru-RU"/>
              </w:rPr>
              <w:t>Работа с краеведческим СБА</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3.1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Электронный краеведческий каталог (ЭБД)</w:t>
            </w:r>
          </w:p>
        </w:tc>
        <w:tc>
          <w:tcPr>
            <w:tcW w:w="1676" w:type="dxa"/>
            <w:tcBorders>
              <w:top w:val="single" w:sz="4" w:space="0" w:color="auto"/>
              <w:left w:val="single" w:sz="4" w:space="0" w:color="auto"/>
              <w:bottom w:val="single" w:sz="4" w:space="0" w:color="auto"/>
              <w:right w:val="single" w:sz="4" w:space="0" w:color="auto"/>
            </w:tcBorders>
          </w:tcPr>
          <w:p w:rsidR="00AA5070" w:rsidRPr="00416ED6"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416ED6"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876AE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точное название БД</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sidRPr="00416ED6">
              <w:rPr>
                <w:rFonts w:ascii="Times New Roman" w:eastAsia="Times New Roman" w:hAnsi="Times New Roman" w:cs="Times New Roman"/>
                <w:sz w:val="20"/>
                <w:szCs w:val="20"/>
                <w:lang w:eastAsia="ru-RU"/>
              </w:rPr>
              <w:t>Электронная систематическая картотека статей «Краеведение»</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Электронный краеведческий каталог книги</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437"/>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программный продукт</w:t>
            </w:r>
          </w:p>
        </w:tc>
        <w:tc>
          <w:tcPr>
            <w:tcW w:w="1676" w:type="dxa"/>
            <w:tcBorders>
              <w:top w:val="single" w:sz="4" w:space="0" w:color="auto"/>
              <w:left w:val="single" w:sz="4" w:space="0" w:color="auto"/>
              <w:bottom w:val="single" w:sz="4" w:space="0" w:color="auto"/>
              <w:right w:val="single" w:sz="4" w:space="0" w:color="auto"/>
            </w:tcBorders>
          </w:tcPr>
          <w:p w:rsidR="00AA5070" w:rsidRPr="00416ED6" w:rsidRDefault="00AA5070" w:rsidP="00F60177">
            <w:pPr>
              <w:spacing w:after="0" w:line="240" w:lineRule="auto"/>
              <w:jc w:val="center"/>
              <w:rPr>
                <w:rFonts w:ascii="Times New Roman" w:eastAsia="Times New Roman" w:hAnsi="Times New Roman" w:cs="Times New Roman"/>
                <w:sz w:val="20"/>
                <w:szCs w:val="20"/>
                <w:lang w:eastAsia="ru-RU"/>
              </w:rPr>
            </w:pPr>
            <w:r w:rsidRPr="00416ED6">
              <w:rPr>
                <w:rFonts w:ascii="Times New Roman" w:eastAsia="Times New Roman" w:hAnsi="Times New Roman" w:cs="Times New Roman"/>
                <w:sz w:val="20"/>
                <w:szCs w:val="20"/>
                <w:lang w:eastAsia="ru-RU"/>
              </w:rPr>
              <w:t xml:space="preserve">АБИС </w:t>
            </w:r>
            <w:r w:rsidRPr="00416ED6">
              <w:rPr>
                <w:rFonts w:ascii="Times New Roman" w:eastAsia="Times New Roman" w:hAnsi="Times New Roman" w:cs="Times New Roman"/>
                <w:sz w:val="20"/>
                <w:szCs w:val="20"/>
                <w:lang w:val="en-US" w:eastAsia="ru-RU"/>
              </w:rPr>
              <w:t>MARK-SQL</w:t>
            </w:r>
          </w:p>
        </w:tc>
        <w:tc>
          <w:tcPr>
            <w:tcW w:w="1677" w:type="dxa"/>
            <w:tcBorders>
              <w:top w:val="single" w:sz="4" w:space="0" w:color="auto"/>
              <w:left w:val="single" w:sz="4" w:space="0" w:color="auto"/>
              <w:bottom w:val="single" w:sz="4" w:space="0" w:color="auto"/>
              <w:right w:val="single" w:sz="4" w:space="0" w:color="auto"/>
            </w:tcBorders>
          </w:tcPr>
          <w:p w:rsidR="00AA5070" w:rsidRPr="00416ED6" w:rsidRDefault="00AA5070" w:rsidP="00F60177">
            <w:pPr>
              <w:spacing w:after="0" w:line="240" w:lineRule="auto"/>
              <w:jc w:val="center"/>
              <w:rPr>
                <w:rFonts w:ascii="Times New Roman" w:eastAsia="Times New Roman" w:hAnsi="Times New Roman" w:cs="Times New Roman"/>
                <w:b/>
                <w:sz w:val="20"/>
                <w:szCs w:val="20"/>
                <w:lang w:eastAsia="ru-RU"/>
              </w:rPr>
            </w:pPr>
            <w:r w:rsidRPr="00416ED6">
              <w:rPr>
                <w:rFonts w:ascii="Times New Roman" w:eastAsia="Times New Roman" w:hAnsi="Times New Roman" w:cs="Times New Roman"/>
                <w:sz w:val="20"/>
                <w:szCs w:val="20"/>
                <w:lang w:eastAsia="ru-RU"/>
              </w:rPr>
              <w:t xml:space="preserve">АИБС </w:t>
            </w:r>
            <w:r w:rsidRPr="00416ED6">
              <w:rPr>
                <w:rFonts w:ascii="Times New Roman" w:eastAsia="Times New Roman" w:hAnsi="Times New Roman" w:cs="Times New Roman"/>
                <w:sz w:val="20"/>
                <w:szCs w:val="20"/>
                <w:lang w:val="en-US" w:eastAsia="ru-RU"/>
              </w:rPr>
              <w:t>MARK-SQL</w:t>
            </w:r>
            <w:r>
              <w:rPr>
                <w:rFonts w:ascii="Times New Roman" w:eastAsia="Times New Roman" w:hAnsi="Times New Roman" w:cs="Times New Roman"/>
                <w:sz w:val="20"/>
                <w:szCs w:val="20"/>
                <w:lang w:eastAsia="ru-RU"/>
              </w:rPr>
              <w:t xml:space="preserve"> </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1945-201</w:t>
            </w:r>
            <w:r>
              <w:rPr>
                <w:rFonts w:ascii="Times New Roman" w:eastAsia="Times New Roman" w:hAnsi="Times New Roman" w:cs="Times New Roman"/>
                <w:sz w:val="20"/>
                <w:szCs w:val="20"/>
                <w:lang w:eastAsia="ru-RU"/>
              </w:rPr>
              <w:t>7</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2012-201</w:t>
            </w:r>
            <w:r>
              <w:rPr>
                <w:rFonts w:ascii="Times New Roman" w:eastAsia="Times New Roman" w:hAnsi="Times New Roman" w:cs="Times New Roman"/>
                <w:sz w:val="20"/>
                <w:szCs w:val="20"/>
                <w:lang w:eastAsia="ru-RU"/>
              </w:rPr>
              <w:t>7</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введено записей за год</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236</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объем каталога (на 1.01. …) </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6584</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110</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3.1.6</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редактирование</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3.1.7</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перевод</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3.1.8</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списание</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3.2</w:t>
            </w:r>
          </w:p>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Краеведческий систематический к</w:t>
            </w:r>
            <w:r w:rsidRPr="00961B47">
              <w:rPr>
                <w:rFonts w:ascii="Times New Roman" w:eastAsia="Times New Roman" w:hAnsi="Times New Roman" w:cs="Times New Roman"/>
                <w:b/>
                <w:color w:val="000000"/>
                <w:sz w:val="20"/>
                <w:szCs w:val="20"/>
                <w:lang w:eastAsia="ru-RU"/>
              </w:rPr>
              <w:t>а</w:t>
            </w:r>
            <w:r w:rsidRPr="00961B47">
              <w:rPr>
                <w:rFonts w:ascii="Times New Roman" w:eastAsia="Times New Roman" w:hAnsi="Times New Roman" w:cs="Times New Roman"/>
                <w:b/>
                <w:color w:val="000000"/>
                <w:sz w:val="20"/>
                <w:szCs w:val="20"/>
                <w:lang w:eastAsia="ru-RU"/>
              </w:rPr>
              <w:t>талог</w:t>
            </w:r>
          </w:p>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(карточный):</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Краеведческий систематический каталог</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sidRPr="003E5C3E">
              <w:rPr>
                <w:rFonts w:ascii="Times New Roman" w:eastAsia="Times New Roman" w:hAnsi="Times New Roman" w:cs="Times New Roman"/>
                <w:sz w:val="20"/>
                <w:szCs w:val="20"/>
                <w:lang w:eastAsia="ru-RU"/>
              </w:rPr>
              <w:t>1968-201</w:t>
            </w:r>
            <w:r>
              <w:rPr>
                <w:rFonts w:ascii="Times New Roman" w:eastAsia="Times New Roman" w:hAnsi="Times New Roman" w:cs="Times New Roman"/>
                <w:sz w:val="20"/>
                <w:szCs w:val="20"/>
                <w:lang w:eastAsia="ru-RU"/>
              </w:rPr>
              <w:t>7</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3.2.6</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3.2.7</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объем каталога (на 01.01.201 …)</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5568</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3.3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Краеведческая картотека</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3.3.6</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3.3.7</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объем картотеки (на 01.01.201 …)</w:t>
            </w:r>
          </w:p>
        </w:tc>
        <w:tc>
          <w:tcPr>
            <w:tcW w:w="1676" w:type="dxa"/>
            <w:tcBorders>
              <w:top w:val="single" w:sz="4" w:space="0" w:color="auto"/>
              <w:left w:val="single" w:sz="4" w:space="0" w:color="auto"/>
              <w:bottom w:val="single" w:sz="4" w:space="0" w:color="auto"/>
              <w:right w:val="single" w:sz="4" w:space="0" w:color="auto"/>
            </w:tcBorders>
            <w:vAlign w:val="center"/>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7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Справочно-библиографическое о</w:t>
            </w:r>
            <w:r w:rsidRPr="00961B47">
              <w:rPr>
                <w:rFonts w:ascii="Times New Roman" w:eastAsia="Times New Roman" w:hAnsi="Times New Roman" w:cs="Times New Roman"/>
                <w:b/>
                <w:color w:val="000000"/>
                <w:sz w:val="20"/>
                <w:szCs w:val="20"/>
                <w:lang w:eastAsia="ru-RU"/>
              </w:rPr>
              <w:t>б</w:t>
            </w:r>
            <w:r w:rsidRPr="00961B47">
              <w:rPr>
                <w:rFonts w:ascii="Times New Roman" w:eastAsia="Times New Roman" w:hAnsi="Times New Roman" w:cs="Times New Roman"/>
                <w:b/>
                <w:color w:val="000000"/>
                <w:sz w:val="20"/>
                <w:szCs w:val="20"/>
                <w:lang w:eastAsia="ru-RU"/>
              </w:rPr>
              <w:t>служивание</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4.1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b/>
                <w:color w:val="000000"/>
                <w:sz w:val="20"/>
                <w:szCs w:val="20"/>
                <w:lang w:eastAsia="ru-RU"/>
              </w:rPr>
              <w:t>Выполнено справок</w:t>
            </w:r>
            <w:r w:rsidRPr="00961B47">
              <w:rPr>
                <w:rFonts w:ascii="Times New Roman" w:eastAsia="Times New Roman" w:hAnsi="Times New Roman" w:cs="Times New Roman"/>
                <w:color w:val="000000"/>
                <w:sz w:val="20"/>
                <w:szCs w:val="20"/>
                <w:lang w:eastAsia="ru-RU"/>
              </w:rPr>
              <w:t xml:space="preserve"> (всего)</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375</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285</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862</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4.1.1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Тематических</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148</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350</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301</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799</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4.1.2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Уточняющих</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43</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4.1.3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Адресных </w:t>
            </w:r>
          </w:p>
        </w:tc>
        <w:tc>
          <w:tcPr>
            <w:tcW w:w="1676"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677" w:type="dxa"/>
            <w:tcBorders>
              <w:top w:val="single" w:sz="4" w:space="0" w:color="auto"/>
              <w:left w:val="single" w:sz="4" w:space="0" w:color="auto"/>
              <w:bottom w:val="single" w:sz="4" w:space="0" w:color="auto"/>
              <w:right w:val="single" w:sz="4" w:space="0" w:color="auto"/>
            </w:tcBorders>
          </w:tcPr>
          <w:p w:rsidR="00AA5070" w:rsidRPr="003E5C3E"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52</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4.1.4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Фактографических</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p>
        </w:tc>
      </w:tr>
      <w:tr w:rsidR="00AA5070" w:rsidRPr="00961B47" w:rsidTr="00F60177">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lastRenderedPageBreak/>
              <w:t>4.2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Консультации, всего</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98</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53</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161</w:t>
            </w:r>
          </w:p>
        </w:tc>
      </w:tr>
      <w:tr w:rsidR="00AA5070" w:rsidRPr="00961B47" w:rsidTr="00F60177">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4.2.1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 т. ч. с использованием ЭБД</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p>
        </w:tc>
      </w:tr>
      <w:tr w:rsidR="00AA5070" w:rsidRPr="00961B47" w:rsidTr="00F60177">
        <w:trPr>
          <w:trHeight w:val="34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Работа с фондом</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5.1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Комплектование (экз.), в т. ч.:</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5.1.1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Книги (экз.)</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5.1.2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Наглядные пособия (экз.)</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5.1.3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Периодическая печать (экз.)</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48</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48</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98</w:t>
            </w:r>
          </w:p>
        </w:tc>
      </w:tr>
      <w:tr w:rsidR="00AA5070" w:rsidRPr="00961B47" w:rsidTr="00F60177">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5.1.4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Электронные документы (экз.)</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5.1.5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Музейные экспозиции  (экспон.)</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1/160</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1/160</w:t>
            </w:r>
          </w:p>
        </w:tc>
      </w:tr>
      <w:tr w:rsidR="00AA5070" w:rsidRPr="00961B47" w:rsidTr="00F60177">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6.</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Научная и методическая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263"/>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6.1</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Редактирование и рецензирование статей (кол-во статей)</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331"/>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6.2</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Лекции для сотрудников библиотек</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39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6.3</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Составление методических рекоменд</w:t>
            </w:r>
            <w:r w:rsidRPr="00961B47">
              <w:rPr>
                <w:rFonts w:ascii="Times New Roman" w:eastAsia="Times New Roman" w:hAnsi="Times New Roman" w:cs="Times New Roman"/>
                <w:color w:val="000000"/>
                <w:sz w:val="20"/>
                <w:szCs w:val="20"/>
                <w:lang w:eastAsia="ru-RU"/>
              </w:rPr>
              <w:t>а</w:t>
            </w:r>
            <w:r w:rsidRPr="00961B47">
              <w:rPr>
                <w:rFonts w:ascii="Times New Roman" w:eastAsia="Times New Roman" w:hAnsi="Times New Roman" w:cs="Times New Roman"/>
                <w:color w:val="000000"/>
                <w:sz w:val="20"/>
                <w:szCs w:val="20"/>
                <w:lang w:eastAsia="ru-RU"/>
              </w:rPr>
              <w:t>ций</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AA5070" w:rsidRPr="00961B47" w:rsidTr="00F60177">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6.4</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Доклады, выступления на конференциях, чтениях, семинарах</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r>
      <w:tr w:rsidR="00AA5070" w:rsidRPr="00961B47" w:rsidTr="00F60177">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6.5</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Командировки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298"/>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7.</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Издательская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полнотекстовые документы (издания, кол-во)</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электронные издания</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r>
      <w:tr w:rsidR="00AA5070" w:rsidRPr="00961B47" w:rsidTr="00F60177">
        <w:trPr>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прикнижные библиографические списки литературы (кол-во запросов)</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33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8.</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sz w:val="20"/>
                <w:szCs w:val="20"/>
                <w:lang w:eastAsia="ru-RU"/>
              </w:rPr>
            </w:pPr>
            <w:r w:rsidRPr="00961B47">
              <w:rPr>
                <w:rFonts w:ascii="Times New Roman" w:eastAsia="Times New Roman" w:hAnsi="Times New Roman" w:cs="Times New Roman"/>
                <w:b/>
                <w:color w:val="000000"/>
                <w:sz w:val="20"/>
                <w:szCs w:val="20"/>
                <w:lang w:eastAsia="ru-RU"/>
              </w:rPr>
              <w:t>Массовые мероприятия</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w:t>
            </w:r>
          </w:p>
        </w:tc>
      </w:tr>
      <w:tr w:rsidR="00AA5070" w:rsidRPr="00961B47" w:rsidTr="00F60177">
        <w:trPr>
          <w:trHeight w:val="321"/>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Заседания обществ, клубов, кружков</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r>
      <w:tr w:rsidR="00AA5070" w:rsidRPr="00961B47" w:rsidTr="00F60177">
        <w:trPr>
          <w:trHeight w:val="322"/>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Презентации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r>
      <w:tr w:rsidR="00AA5070" w:rsidRPr="00961B47" w:rsidTr="00F60177">
        <w:trPr>
          <w:trHeight w:val="329"/>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Выставки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52</w:t>
            </w:r>
          </w:p>
        </w:tc>
      </w:tr>
      <w:tr w:rsidR="00AA5070" w:rsidRPr="00961B47" w:rsidTr="00F60177">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Обзоры</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r>
      <w:tr w:rsidR="00AA5070" w:rsidRPr="00961B47" w:rsidTr="00F60177">
        <w:trPr>
          <w:trHeight w:val="25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Литературные вечера</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AA5070" w:rsidRPr="00961B47" w:rsidTr="00F60177">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Конференции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Выступления в прессе</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Др. формы работы</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45</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67</w:t>
            </w:r>
          </w:p>
        </w:tc>
      </w:tr>
      <w:tr w:rsidR="00AA5070" w:rsidRPr="00961B47" w:rsidTr="00F60177">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9.</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Проектная деятельность</w:t>
            </w:r>
          </w:p>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w:t>
            </w:r>
            <w:r w:rsidRPr="00961B47">
              <w:rPr>
                <w:rFonts w:ascii="Times New Roman" w:eastAsia="Times New Roman" w:hAnsi="Times New Roman" w:cs="Times New Roman"/>
                <w:color w:val="000000"/>
                <w:sz w:val="20"/>
                <w:szCs w:val="20"/>
                <w:lang w:eastAsia="ru-RU"/>
              </w:rPr>
              <w:t>кол-во/сумма)</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387"/>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10.</w:t>
            </w: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b/>
                <w:color w:val="000000"/>
                <w:sz w:val="20"/>
                <w:szCs w:val="20"/>
                <w:lang w:eastAsia="ru-RU"/>
              </w:rPr>
              <w:t>Работа с кадрами</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sz w:val="20"/>
                <w:szCs w:val="20"/>
                <w:lang w:eastAsia="ru-RU"/>
              </w:rPr>
            </w:pPr>
          </w:p>
        </w:tc>
      </w:tr>
      <w:tr w:rsidR="00AA5070" w:rsidRPr="00961B47" w:rsidTr="00F60177">
        <w:trPr>
          <w:trHeight w:val="538"/>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 xml:space="preserve">участие сотрудников в мероприятиях вне б-ки </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r>
      <w:tr w:rsidR="00AA5070" w:rsidRPr="00961B47" w:rsidTr="00F60177">
        <w:trPr>
          <w:trHeight w:val="390"/>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b/>
                <w:color w:val="000000"/>
                <w:sz w:val="20"/>
                <w:szCs w:val="20"/>
                <w:lang w:eastAsia="ru-RU"/>
              </w:rPr>
            </w:pPr>
            <w:r w:rsidRPr="00961B47">
              <w:rPr>
                <w:rFonts w:ascii="Times New Roman" w:eastAsia="Times New Roman" w:hAnsi="Times New Roman" w:cs="Times New Roman"/>
                <w:color w:val="000000"/>
                <w:sz w:val="20"/>
                <w:szCs w:val="20"/>
                <w:lang w:eastAsia="ru-RU"/>
              </w:rPr>
              <w:t>мероприятия по повышению квалифик</w:t>
            </w:r>
            <w:r w:rsidRPr="00961B47">
              <w:rPr>
                <w:rFonts w:ascii="Times New Roman" w:eastAsia="Times New Roman" w:hAnsi="Times New Roman" w:cs="Times New Roman"/>
                <w:color w:val="000000"/>
                <w:sz w:val="20"/>
                <w:szCs w:val="20"/>
                <w:lang w:eastAsia="ru-RU"/>
              </w:rPr>
              <w:t>а</w:t>
            </w:r>
            <w:r w:rsidRPr="00961B47">
              <w:rPr>
                <w:rFonts w:ascii="Times New Roman" w:eastAsia="Times New Roman" w:hAnsi="Times New Roman" w:cs="Times New Roman"/>
                <w:color w:val="000000"/>
                <w:sz w:val="20"/>
                <w:szCs w:val="20"/>
                <w:lang w:eastAsia="ru-RU"/>
              </w:rPr>
              <w:t>ции специалистов (кол-во)</w:t>
            </w:r>
          </w:p>
        </w:tc>
        <w:tc>
          <w:tcPr>
            <w:tcW w:w="1676"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6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r w:rsidR="00AA5070" w:rsidRPr="00961B47" w:rsidTr="00F60177">
        <w:trPr>
          <w:trHeight w:val="266"/>
          <w:jc w:val="center"/>
        </w:trPr>
        <w:tc>
          <w:tcPr>
            <w:tcW w:w="68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b/>
                <w:color w:val="000000"/>
                <w:sz w:val="20"/>
                <w:szCs w:val="20"/>
                <w:lang w:eastAsia="ru-RU"/>
              </w:rPr>
            </w:pPr>
          </w:p>
        </w:tc>
        <w:tc>
          <w:tcPr>
            <w:tcW w:w="3777"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rPr>
                <w:rFonts w:ascii="Times New Roman" w:eastAsia="Times New Roman" w:hAnsi="Times New Roman" w:cs="Times New Roman"/>
                <w:color w:val="000000"/>
                <w:sz w:val="20"/>
                <w:szCs w:val="20"/>
                <w:lang w:eastAsia="ru-RU"/>
              </w:rPr>
            </w:pPr>
            <w:r w:rsidRPr="00961B47">
              <w:rPr>
                <w:rFonts w:ascii="Times New Roman" w:eastAsia="Times New Roman" w:hAnsi="Times New Roman" w:cs="Times New Roman"/>
                <w:color w:val="000000"/>
                <w:sz w:val="20"/>
                <w:szCs w:val="20"/>
                <w:lang w:eastAsia="ru-RU"/>
              </w:rPr>
              <w:t>Ф. И. О., контактный телефон, специал</w:t>
            </w:r>
            <w:r w:rsidRPr="00961B47">
              <w:rPr>
                <w:rFonts w:ascii="Times New Roman" w:eastAsia="Times New Roman" w:hAnsi="Times New Roman" w:cs="Times New Roman"/>
                <w:color w:val="000000"/>
                <w:sz w:val="20"/>
                <w:szCs w:val="20"/>
                <w:lang w:eastAsia="ru-RU"/>
              </w:rPr>
              <w:t>и</w:t>
            </w:r>
            <w:r w:rsidRPr="00961B47">
              <w:rPr>
                <w:rFonts w:ascii="Times New Roman" w:eastAsia="Times New Roman" w:hAnsi="Times New Roman" w:cs="Times New Roman"/>
                <w:color w:val="000000"/>
                <w:sz w:val="20"/>
                <w:szCs w:val="20"/>
                <w:lang w:eastAsia="ru-RU"/>
              </w:rPr>
              <w:t>ста по краеведению</w:t>
            </w:r>
          </w:p>
        </w:tc>
        <w:tc>
          <w:tcPr>
            <w:tcW w:w="1676" w:type="dxa"/>
            <w:tcBorders>
              <w:top w:val="single" w:sz="4" w:space="0" w:color="auto"/>
              <w:left w:val="single" w:sz="4" w:space="0" w:color="auto"/>
              <w:bottom w:val="single" w:sz="4" w:space="0" w:color="auto"/>
              <w:right w:val="single" w:sz="4" w:space="0" w:color="auto"/>
            </w:tcBorders>
          </w:tcPr>
          <w:p w:rsidR="00AA5070"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Лашкевич Л.Н.</w:t>
            </w:r>
          </w:p>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42569</w:t>
            </w:r>
          </w:p>
        </w:tc>
        <w:tc>
          <w:tcPr>
            <w:tcW w:w="1677" w:type="dxa"/>
            <w:tcBorders>
              <w:top w:val="single" w:sz="4" w:space="0" w:color="auto"/>
              <w:left w:val="single" w:sz="4" w:space="0" w:color="auto"/>
              <w:bottom w:val="single" w:sz="4" w:space="0" w:color="auto"/>
              <w:right w:val="single" w:sz="4" w:space="0" w:color="auto"/>
            </w:tcBorders>
          </w:tcPr>
          <w:p w:rsidR="00AA5070"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Салтыкова О.А.</w:t>
            </w:r>
          </w:p>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44378</w:t>
            </w:r>
          </w:p>
        </w:tc>
        <w:tc>
          <w:tcPr>
            <w:tcW w:w="1080"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c>
          <w:tcPr>
            <w:tcW w:w="1345" w:type="dxa"/>
            <w:tcBorders>
              <w:top w:val="single" w:sz="4" w:space="0" w:color="auto"/>
              <w:left w:val="single" w:sz="4" w:space="0" w:color="auto"/>
              <w:bottom w:val="single" w:sz="4" w:space="0" w:color="auto"/>
              <w:right w:val="single" w:sz="4" w:space="0" w:color="auto"/>
            </w:tcBorders>
          </w:tcPr>
          <w:p w:rsidR="00AA5070" w:rsidRPr="00961B47" w:rsidRDefault="00AA5070" w:rsidP="00F60177">
            <w:pPr>
              <w:spacing w:after="0" w:line="240" w:lineRule="auto"/>
              <w:jc w:val="center"/>
              <w:rPr>
                <w:rFonts w:ascii="Times New Roman" w:eastAsia="Times New Roman" w:hAnsi="Times New Roman" w:cs="Times New Roman"/>
                <w:color w:val="000000"/>
                <w:sz w:val="20"/>
                <w:szCs w:val="20"/>
                <w:lang w:eastAsia="ru-RU"/>
              </w:rPr>
            </w:pPr>
          </w:p>
        </w:tc>
      </w:tr>
    </w:tbl>
    <w:p w:rsidR="00AA5070" w:rsidRPr="00961B47" w:rsidRDefault="00AA5070" w:rsidP="00AA5070">
      <w:pPr>
        <w:spacing w:after="0" w:line="240" w:lineRule="auto"/>
        <w:jc w:val="center"/>
        <w:rPr>
          <w:rFonts w:ascii="Times New Roman" w:eastAsia="Times New Roman" w:hAnsi="Times New Roman" w:cs="Times New Roman"/>
          <w:sz w:val="20"/>
          <w:szCs w:val="20"/>
          <w:lang w:val="x-none" w:eastAsia="x-none"/>
        </w:rPr>
      </w:pPr>
    </w:p>
    <w:p w:rsidR="00AA5070" w:rsidRPr="00961B47" w:rsidRDefault="00AA5070" w:rsidP="00AA5070">
      <w:pPr>
        <w:spacing w:after="0" w:line="240" w:lineRule="auto"/>
        <w:jc w:val="both"/>
        <w:rPr>
          <w:rFonts w:ascii="Times New Roman" w:hAnsi="Times New Roman" w:cs="Times New Roman"/>
          <w:sz w:val="28"/>
          <w:szCs w:val="28"/>
        </w:rPr>
      </w:pPr>
    </w:p>
    <w:p w:rsidR="00AA5070" w:rsidRPr="00AA5070" w:rsidRDefault="00AA5070" w:rsidP="00ED7D05">
      <w:pPr>
        <w:rPr>
          <w:rFonts w:ascii="Times New Roman" w:hAnsi="Times New Roman" w:cs="Times New Roman"/>
          <w:b/>
          <w:sz w:val="28"/>
          <w:szCs w:val="28"/>
        </w:rPr>
      </w:pPr>
      <w:r>
        <w:rPr>
          <w:rFonts w:ascii="Times New Roman" w:hAnsi="Times New Roman" w:cs="Times New Roman"/>
          <w:sz w:val="28"/>
          <w:szCs w:val="28"/>
        </w:rPr>
        <w:br w:type="page"/>
      </w:r>
      <w:r>
        <w:rPr>
          <w:rFonts w:ascii="Times New Roman" w:hAnsi="Times New Roman" w:cs="Times New Roman"/>
          <w:b/>
          <w:sz w:val="28"/>
          <w:szCs w:val="28"/>
        </w:rPr>
        <w:lastRenderedPageBreak/>
        <w:t xml:space="preserve">7. </w:t>
      </w:r>
      <w:r w:rsidRPr="00AA5070">
        <w:rPr>
          <w:rFonts w:ascii="Times New Roman" w:hAnsi="Times New Roman" w:cs="Times New Roman"/>
          <w:b/>
          <w:sz w:val="28"/>
          <w:szCs w:val="28"/>
        </w:rPr>
        <w:t>Информационно-библиографическая деятельность</w:t>
      </w:r>
    </w:p>
    <w:p w:rsidR="00AA5070" w:rsidRPr="00AA5070" w:rsidRDefault="00AA5070" w:rsidP="00AA5070">
      <w:pPr>
        <w:spacing w:after="0"/>
        <w:rPr>
          <w:rFonts w:ascii="Times New Roman" w:hAnsi="Times New Roman" w:cs="Times New Roman"/>
          <w:b/>
          <w:sz w:val="28"/>
          <w:szCs w:val="28"/>
        </w:rPr>
      </w:pPr>
      <w:r w:rsidRPr="00AA5070">
        <w:rPr>
          <w:rFonts w:ascii="Times New Roman" w:hAnsi="Times New Roman" w:cs="Times New Roman"/>
          <w:b/>
          <w:sz w:val="28"/>
          <w:szCs w:val="28"/>
        </w:rPr>
        <w:t>7.1 Состояние и совершенствование СБА</w:t>
      </w:r>
    </w:p>
    <w:p w:rsidR="00AA5070" w:rsidRPr="00AA5070" w:rsidRDefault="00AA5070" w:rsidP="00AA5070">
      <w:pPr>
        <w:spacing w:after="0" w:line="240" w:lineRule="auto"/>
        <w:ind w:firstLine="709"/>
        <w:rPr>
          <w:rFonts w:ascii="Times New Roman" w:hAnsi="Times New Roman" w:cs="Times New Roman"/>
          <w:b/>
          <w:sz w:val="28"/>
          <w:szCs w:val="28"/>
        </w:rPr>
      </w:pP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Информационно-библиографическая работа является основой деятельности любой библиотеки независимо от ее статуса. В период освоения новых информац</w:t>
      </w:r>
      <w:r w:rsidRPr="00AA5070">
        <w:rPr>
          <w:rFonts w:ascii="Times New Roman" w:eastAsia="Times New Roman" w:hAnsi="Times New Roman" w:cs="Times New Roman"/>
          <w:sz w:val="28"/>
          <w:szCs w:val="28"/>
          <w:lang w:eastAsia="ru-RU"/>
        </w:rPr>
        <w:t>и</w:t>
      </w:r>
      <w:r w:rsidRPr="00AA5070">
        <w:rPr>
          <w:rFonts w:ascii="Times New Roman" w:eastAsia="Times New Roman" w:hAnsi="Times New Roman" w:cs="Times New Roman"/>
          <w:sz w:val="28"/>
          <w:szCs w:val="28"/>
          <w:lang w:eastAsia="ru-RU"/>
        </w:rPr>
        <w:t xml:space="preserve">онных технологий и формирования информационных библиотечных ресурсов ее роль возрастает многократно. </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Основными направлениями библиографической деятельности МУК «ГЦМБ» являются:</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Организация справочно-библиографического аппарата</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Справочно-библиографическое обслуживание</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Информационно-библиографическое обслуживание</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Информационно-аналитическое обслуживание</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Библиографическое обучение учащихся</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Составление библиографических материалов различного содержания</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Консультационная и методическая помощь</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Создание фонда справочных библиографических изданий</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Создание архива справок</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Создание, пополнение и редактирование тематических папок</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Информационно-библиографическая деятельность строится в большей степени на формировании умений, связанных с поиском информации, работе с новыми ко</w:t>
      </w:r>
      <w:r w:rsidRPr="00AA5070">
        <w:rPr>
          <w:rFonts w:ascii="Times New Roman" w:eastAsia="Times New Roman" w:hAnsi="Times New Roman" w:cs="Times New Roman"/>
          <w:sz w:val="28"/>
          <w:szCs w:val="28"/>
          <w:lang w:eastAsia="ru-RU"/>
        </w:rPr>
        <w:t>м</w:t>
      </w:r>
      <w:r w:rsidRPr="00AA5070">
        <w:rPr>
          <w:rFonts w:ascii="Times New Roman" w:eastAsia="Times New Roman" w:hAnsi="Times New Roman" w:cs="Times New Roman"/>
          <w:sz w:val="28"/>
          <w:szCs w:val="28"/>
          <w:lang w:eastAsia="ru-RU"/>
        </w:rPr>
        <w:t>пьютерными технологиями, освоении навыков анализа и синтеза полученной инфо</w:t>
      </w:r>
      <w:r w:rsidRPr="00AA5070">
        <w:rPr>
          <w:rFonts w:ascii="Times New Roman" w:eastAsia="Times New Roman" w:hAnsi="Times New Roman" w:cs="Times New Roman"/>
          <w:sz w:val="28"/>
          <w:szCs w:val="28"/>
          <w:lang w:eastAsia="ru-RU"/>
        </w:rPr>
        <w:t>р</w:t>
      </w:r>
      <w:r w:rsidRPr="00AA5070">
        <w:rPr>
          <w:rFonts w:ascii="Times New Roman" w:eastAsia="Times New Roman" w:hAnsi="Times New Roman" w:cs="Times New Roman"/>
          <w:sz w:val="28"/>
          <w:szCs w:val="28"/>
          <w:lang w:eastAsia="ru-RU"/>
        </w:rPr>
        <w:t xml:space="preserve">мации. </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По всем этим направлениям в библиотеках ведется большая работа: разрабат</w:t>
      </w:r>
      <w:r w:rsidRPr="00AA5070">
        <w:rPr>
          <w:rFonts w:ascii="Times New Roman" w:eastAsia="Times New Roman" w:hAnsi="Times New Roman" w:cs="Times New Roman"/>
          <w:sz w:val="28"/>
          <w:szCs w:val="28"/>
          <w:lang w:eastAsia="ru-RU"/>
        </w:rPr>
        <w:t>ы</w:t>
      </w:r>
      <w:r w:rsidRPr="00AA5070">
        <w:rPr>
          <w:rFonts w:ascii="Times New Roman" w:eastAsia="Times New Roman" w:hAnsi="Times New Roman" w:cs="Times New Roman"/>
          <w:sz w:val="28"/>
          <w:szCs w:val="28"/>
          <w:lang w:eastAsia="ru-RU"/>
        </w:rPr>
        <w:t>ваются программы по освоению информационной культуры пользователя, проводя</w:t>
      </w:r>
      <w:r w:rsidRPr="00AA5070">
        <w:rPr>
          <w:rFonts w:ascii="Times New Roman" w:eastAsia="Times New Roman" w:hAnsi="Times New Roman" w:cs="Times New Roman"/>
          <w:sz w:val="28"/>
          <w:szCs w:val="28"/>
          <w:lang w:eastAsia="ru-RU"/>
        </w:rPr>
        <w:t>т</w:t>
      </w:r>
      <w:r w:rsidRPr="00AA5070">
        <w:rPr>
          <w:rFonts w:ascii="Times New Roman" w:eastAsia="Times New Roman" w:hAnsi="Times New Roman" w:cs="Times New Roman"/>
          <w:sz w:val="28"/>
          <w:szCs w:val="28"/>
          <w:lang w:eastAsia="ru-RU"/>
        </w:rPr>
        <w:t>ся Дни информации, презентации разного рода изданий, ведется разнообразная в</w:t>
      </w:r>
      <w:r w:rsidRPr="00AA5070">
        <w:rPr>
          <w:rFonts w:ascii="Times New Roman" w:eastAsia="Times New Roman" w:hAnsi="Times New Roman" w:cs="Times New Roman"/>
          <w:sz w:val="28"/>
          <w:szCs w:val="28"/>
          <w:lang w:eastAsia="ru-RU"/>
        </w:rPr>
        <w:t>ы</w:t>
      </w:r>
      <w:r w:rsidRPr="00AA5070">
        <w:rPr>
          <w:rFonts w:ascii="Times New Roman" w:eastAsia="Times New Roman" w:hAnsi="Times New Roman" w:cs="Times New Roman"/>
          <w:sz w:val="28"/>
          <w:szCs w:val="28"/>
          <w:lang w:eastAsia="ru-RU"/>
        </w:rPr>
        <w:t xml:space="preserve">ставочная работа, издаются многочисленные рекомендательные пособия и т.д. </w:t>
      </w:r>
    </w:p>
    <w:p w:rsidR="00AA5070" w:rsidRPr="00AA5070" w:rsidRDefault="00AA5070" w:rsidP="00AA5070">
      <w:pPr>
        <w:shd w:val="clear" w:color="auto" w:fill="FFFFFF"/>
        <w:jc w:val="both"/>
        <w:rPr>
          <w:rFonts w:ascii="Times New Roman" w:hAnsi="Times New Roman" w:cs="Times New Roman"/>
          <w:b/>
          <w:color w:val="000000"/>
          <w:sz w:val="28"/>
          <w:szCs w:val="28"/>
        </w:rPr>
      </w:pPr>
      <w:r w:rsidRPr="00AA5070">
        <w:rPr>
          <w:rFonts w:ascii="Times New Roman" w:hAnsi="Times New Roman" w:cs="Times New Roman"/>
          <w:b/>
          <w:color w:val="000000"/>
          <w:sz w:val="28"/>
          <w:szCs w:val="28"/>
        </w:rPr>
        <w:t>7.1.1 Система традиционных каталогов и картотек</w:t>
      </w:r>
    </w:p>
    <w:p w:rsidR="00AA5070" w:rsidRPr="00AA5070" w:rsidRDefault="00AA5070" w:rsidP="00AA5070">
      <w:pPr>
        <w:spacing w:after="0"/>
        <w:ind w:firstLine="720"/>
        <w:jc w:val="both"/>
        <w:rPr>
          <w:rFonts w:ascii="Times New Roman" w:hAnsi="Times New Roman" w:cs="Times New Roman"/>
          <w:sz w:val="28"/>
          <w:szCs w:val="28"/>
        </w:rPr>
      </w:pPr>
      <w:r w:rsidRPr="00AA5070">
        <w:rPr>
          <w:rFonts w:ascii="Times New Roman" w:hAnsi="Times New Roman" w:cs="Times New Roman"/>
          <w:sz w:val="28"/>
          <w:szCs w:val="28"/>
        </w:rPr>
        <w:t>СБА состоит из системы библиотечных каталогов и картотек, справочно-библиографического фонда. Система каталогов и картотек формируется как единый комплексный справочно-информационный аппарат, всесторонне раскрывающий ед</w:t>
      </w:r>
      <w:r w:rsidRPr="00AA5070">
        <w:rPr>
          <w:rFonts w:ascii="Times New Roman" w:hAnsi="Times New Roman" w:cs="Times New Roman"/>
          <w:sz w:val="28"/>
          <w:szCs w:val="28"/>
        </w:rPr>
        <w:t>и</w:t>
      </w:r>
      <w:r w:rsidRPr="00AA5070">
        <w:rPr>
          <w:rFonts w:ascii="Times New Roman" w:hAnsi="Times New Roman" w:cs="Times New Roman"/>
          <w:sz w:val="28"/>
          <w:szCs w:val="28"/>
        </w:rPr>
        <w:t>ный фонд. Включает: алфавитные и систематические каталоги, краеведческие кат</w:t>
      </w:r>
      <w:r w:rsidRPr="00AA5070">
        <w:rPr>
          <w:rFonts w:ascii="Times New Roman" w:hAnsi="Times New Roman" w:cs="Times New Roman"/>
          <w:sz w:val="28"/>
          <w:szCs w:val="28"/>
        </w:rPr>
        <w:t>а</w:t>
      </w:r>
      <w:r w:rsidRPr="00AA5070">
        <w:rPr>
          <w:rFonts w:ascii="Times New Roman" w:hAnsi="Times New Roman" w:cs="Times New Roman"/>
          <w:sz w:val="28"/>
          <w:szCs w:val="28"/>
        </w:rPr>
        <w:t xml:space="preserve">логи, указатели заглавий произведений художественной литературы. </w:t>
      </w:r>
    </w:p>
    <w:p w:rsidR="00AA5070" w:rsidRPr="00AA5070" w:rsidRDefault="00AA5070" w:rsidP="00AA5070">
      <w:pPr>
        <w:spacing w:after="0"/>
        <w:ind w:firstLine="720"/>
        <w:jc w:val="both"/>
        <w:rPr>
          <w:rFonts w:ascii="Times New Roman" w:hAnsi="Times New Roman" w:cs="Times New Roman"/>
          <w:sz w:val="28"/>
          <w:szCs w:val="28"/>
        </w:rPr>
      </w:pPr>
      <w:r w:rsidRPr="00AA5070">
        <w:rPr>
          <w:rFonts w:ascii="Times New Roman" w:hAnsi="Times New Roman" w:cs="Times New Roman"/>
          <w:sz w:val="28"/>
          <w:szCs w:val="28"/>
        </w:rPr>
        <w:t>В СБФ представлены различные издания справочного характера (энциклоп</w:t>
      </w:r>
      <w:r w:rsidRPr="00AA5070">
        <w:rPr>
          <w:rFonts w:ascii="Times New Roman" w:hAnsi="Times New Roman" w:cs="Times New Roman"/>
          <w:sz w:val="28"/>
          <w:szCs w:val="28"/>
        </w:rPr>
        <w:t>е</w:t>
      </w:r>
      <w:r w:rsidRPr="00AA5070">
        <w:rPr>
          <w:rFonts w:ascii="Times New Roman" w:hAnsi="Times New Roman" w:cs="Times New Roman"/>
          <w:sz w:val="28"/>
          <w:szCs w:val="28"/>
        </w:rPr>
        <w:t>дии, энциклопедические словари универсальные и отраслевые, толковые, терминол</w:t>
      </w:r>
      <w:r w:rsidRPr="00AA5070">
        <w:rPr>
          <w:rFonts w:ascii="Times New Roman" w:hAnsi="Times New Roman" w:cs="Times New Roman"/>
          <w:sz w:val="28"/>
          <w:szCs w:val="28"/>
        </w:rPr>
        <w:t>о</w:t>
      </w:r>
      <w:r w:rsidRPr="00AA5070">
        <w:rPr>
          <w:rFonts w:ascii="Times New Roman" w:hAnsi="Times New Roman" w:cs="Times New Roman"/>
          <w:sz w:val="28"/>
          <w:szCs w:val="28"/>
        </w:rPr>
        <w:t>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AA5070" w:rsidRPr="00AA5070" w:rsidRDefault="00AA5070" w:rsidP="00AA5070">
      <w:pPr>
        <w:spacing w:after="0"/>
        <w:ind w:firstLine="720"/>
        <w:jc w:val="both"/>
        <w:rPr>
          <w:rFonts w:ascii="Times New Roman" w:hAnsi="Times New Roman" w:cs="Times New Roman"/>
          <w:sz w:val="28"/>
          <w:szCs w:val="28"/>
        </w:rPr>
      </w:pPr>
    </w:p>
    <w:p w:rsidR="00AA5070" w:rsidRPr="00AA5070" w:rsidRDefault="00AA5070" w:rsidP="00AA5070">
      <w:pPr>
        <w:spacing w:after="0"/>
        <w:rPr>
          <w:rFonts w:ascii="Times New Roman" w:hAnsi="Times New Roman" w:cs="Times New Roman"/>
          <w:b/>
          <w:sz w:val="28"/>
          <w:szCs w:val="28"/>
        </w:rPr>
      </w:pPr>
      <w:r w:rsidRPr="00AA5070">
        <w:rPr>
          <w:rFonts w:ascii="Times New Roman" w:hAnsi="Times New Roman" w:cs="Times New Roman"/>
          <w:b/>
          <w:sz w:val="28"/>
          <w:szCs w:val="28"/>
        </w:rPr>
        <w:t>7.1.2 Создание веб-ресурсов библиотеки.</w:t>
      </w:r>
    </w:p>
    <w:p w:rsidR="00AA5070" w:rsidRPr="00AA5070" w:rsidRDefault="00AA5070" w:rsidP="00AA5070">
      <w:pPr>
        <w:spacing w:after="0"/>
        <w:ind w:firstLine="720"/>
        <w:jc w:val="both"/>
        <w:rPr>
          <w:rFonts w:ascii="Times New Roman" w:hAnsi="Times New Roman" w:cs="Times New Roman"/>
          <w:sz w:val="28"/>
          <w:szCs w:val="28"/>
        </w:rPr>
      </w:pPr>
      <w:r w:rsidRPr="00AA5070">
        <w:rPr>
          <w:rFonts w:ascii="Times New Roman" w:hAnsi="Times New Roman" w:cs="Times New Roman"/>
          <w:sz w:val="28"/>
          <w:szCs w:val="28"/>
        </w:rPr>
        <w:t xml:space="preserve">В 2015 году у библиотеи появился свой сайт </w:t>
      </w:r>
      <w:hyperlink r:id="rId53" w:history="1">
        <w:r w:rsidRPr="00AA5070">
          <w:rPr>
            <w:rFonts w:ascii="Times New Roman" w:hAnsi="Times New Roman" w:cs="Times New Roman"/>
            <w:color w:val="0000FF" w:themeColor="hyperlink"/>
            <w:sz w:val="28"/>
            <w:szCs w:val="28"/>
            <w:u w:val="single"/>
          </w:rPr>
          <w:t>http://gorn-lib.biblioteka-perm.ru/</w:t>
        </w:r>
      </w:hyperlink>
      <w:r w:rsidRPr="00AA5070">
        <w:rPr>
          <w:rFonts w:ascii="Times New Roman" w:hAnsi="Times New Roman" w:cs="Times New Roman"/>
          <w:sz w:val="28"/>
          <w:szCs w:val="28"/>
        </w:rPr>
        <w:t>. Сайт предназначен для библиотекарей и пользователей, которые хотят получить и</w:t>
      </w:r>
      <w:r w:rsidRPr="00AA5070">
        <w:rPr>
          <w:rFonts w:ascii="Times New Roman" w:hAnsi="Times New Roman" w:cs="Times New Roman"/>
          <w:sz w:val="28"/>
          <w:szCs w:val="28"/>
        </w:rPr>
        <w:t>н</w:t>
      </w:r>
      <w:r w:rsidRPr="00AA5070">
        <w:rPr>
          <w:rFonts w:ascii="Times New Roman" w:hAnsi="Times New Roman" w:cs="Times New Roman"/>
          <w:sz w:val="28"/>
          <w:szCs w:val="28"/>
        </w:rPr>
        <w:lastRenderedPageBreak/>
        <w:t>формацию о деятельности библиотеки. Он состоит из нескольких рубрик: «Главная», «Новые поступления», «Электронный каталог» и другие, на которых размещены о</w:t>
      </w:r>
      <w:r w:rsidRPr="00AA5070">
        <w:rPr>
          <w:rFonts w:ascii="Times New Roman" w:hAnsi="Times New Roman" w:cs="Times New Roman"/>
          <w:sz w:val="28"/>
          <w:szCs w:val="28"/>
        </w:rPr>
        <w:t>т</w:t>
      </w:r>
      <w:r w:rsidRPr="00AA5070">
        <w:rPr>
          <w:rFonts w:ascii="Times New Roman" w:hAnsi="Times New Roman" w:cs="Times New Roman"/>
          <w:sz w:val="28"/>
          <w:szCs w:val="28"/>
        </w:rPr>
        <w:t>четы и планы и деятельности библиотеки, сценарии, презентации, книжные выста</w:t>
      </w:r>
      <w:r w:rsidRPr="00AA5070">
        <w:rPr>
          <w:rFonts w:ascii="Times New Roman" w:hAnsi="Times New Roman" w:cs="Times New Roman"/>
          <w:sz w:val="28"/>
          <w:szCs w:val="28"/>
        </w:rPr>
        <w:t>в</w:t>
      </w:r>
      <w:r w:rsidRPr="00AA5070">
        <w:rPr>
          <w:rFonts w:ascii="Times New Roman" w:hAnsi="Times New Roman" w:cs="Times New Roman"/>
          <w:sz w:val="28"/>
          <w:szCs w:val="28"/>
        </w:rPr>
        <w:t>ки. Также вы можете продлить книгу в рубрике «Продлить книгу онлайн». В рубрике «Афиша событий» работники библиотеки регулярно размещают информацию о пр</w:t>
      </w:r>
      <w:r w:rsidRPr="00AA5070">
        <w:rPr>
          <w:rFonts w:ascii="Times New Roman" w:hAnsi="Times New Roman" w:cs="Times New Roman"/>
          <w:sz w:val="28"/>
          <w:szCs w:val="28"/>
        </w:rPr>
        <w:t>о</w:t>
      </w:r>
      <w:r w:rsidRPr="00AA5070">
        <w:rPr>
          <w:rFonts w:ascii="Times New Roman" w:hAnsi="Times New Roman" w:cs="Times New Roman"/>
          <w:sz w:val="28"/>
          <w:szCs w:val="28"/>
        </w:rPr>
        <w:t xml:space="preserve">водимых мероприятиях, акциях. Сайт регулярно пополняется. Имеется версия сайта </w:t>
      </w:r>
      <w:r w:rsidR="00ED7D05" w:rsidRPr="00AA5070">
        <w:rPr>
          <w:rFonts w:ascii="Times New Roman" w:hAnsi="Times New Roman" w:cs="Times New Roman"/>
          <w:noProof/>
          <w:lang w:eastAsia="ru-RU"/>
        </w:rPr>
        <w:drawing>
          <wp:anchor distT="0" distB="0" distL="114300" distR="114300" simplePos="0" relativeHeight="251675648" behindDoc="0" locked="0" layoutInCell="1" allowOverlap="1" wp14:anchorId="079B43AC" wp14:editId="6A7FC768">
            <wp:simplePos x="0" y="0"/>
            <wp:positionH relativeFrom="column">
              <wp:posOffset>15875</wp:posOffset>
            </wp:positionH>
            <wp:positionV relativeFrom="paragraph">
              <wp:posOffset>1647825</wp:posOffset>
            </wp:positionV>
            <wp:extent cx="6370320" cy="3893820"/>
            <wp:effectExtent l="0" t="0" r="0" b="0"/>
            <wp:wrapSquare wrapText="bothSides"/>
            <wp:docPr id="13" name="clipImage" descr="https://screenshotscdn.firefoxusercontent.com/images/2068a00e-a027-494f-967a-7dec7a0f8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cdn.firefoxusercontent.com/images/2068a00e-a027-494f-967a-7dec7a0f8162.png"/>
                    <pic:cNvPicPr>
                      <a:picLocks noChangeAspect="1" noChangeArrowheads="1"/>
                    </pic:cNvPicPr>
                  </pic:nvPicPr>
                  <pic:blipFill>
                    <a:blip r:embed="rId54" cstate="print">
                      <a:extLst>
                        <a:ext uri="{BEBA8EAE-BF5A-486C-A8C5-ECC9F3942E4B}">
                          <a14:imgProps xmlns:a14="http://schemas.microsoft.com/office/drawing/2010/main">
                            <a14:imgLayer r:embed="rId5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370320" cy="3893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5070">
        <w:rPr>
          <w:rFonts w:ascii="Times New Roman" w:hAnsi="Times New Roman" w:cs="Times New Roman"/>
          <w:sz w:val="28"/>
          <w:szCs w:val="28"/>
        </w:rPr>
        <w:t>для слабовидящих.</w:t>
      </w: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ED7D05" w:rsidP="00AA5070">
      <w:pPr>
        <w:spacing w:after="0"/>
        <w:ind w:firstLine="720"/>
        <w:rPr>
          <w:rFonts w:ascii="Times New Roman" w:hAnsi="Times New Roman" w:cs="Times New Roman"/>
          <w:sz w:val="28"/>
          <w:szCs w:val="28"/>
        </w:rPr>
      </w:pPr>
      <w:r w:rsidRPr="00AA5070">
        <w:rPr>
          <w:rFonts w:ascii="Times New Roman" w:hAnsi="Times New Roman" w:cs="Times New Roman"/>
          <w:noProof/>
          <w:sz w:val="28"/>
          <w:szCs w:val="28"/>
          <w:lang w:eastAsia="ru-RU"/>
        </w:rPr>
        <w:drawing>
          <wp:anchor distT="0" distB="0" distL="114300" distR="114300" simplePos="0" relativeHeight="251676672" behindDoc="1" locked="0" layoutInCell="1" allowOverlap="1" wp14:anchorId="3A5F0843" wp14:editId="6ACCBD58">
            <wp:simplePos x="0" y="0"/>
            <wp:positionH relativeFrom="column">
              <wp:posOffset>15875</wp:posOffset>
            </wp:positionH>
            <wp:positionV relativeFrom="paragraph">
              <wp:posOffset>6350</wp:posOffset>
            </wp:positionV>
            <wp:extent cx="2616835" cy="2955290"/>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айт.png"/>
                    <pic:cNvPicPr/>
                  </pic:nvPicPr>
                  <pic:blipFill rotWithShape="1">
                    <a:blip r:embed="rId56" cstate="print">
                      <a:extLst>
                        <a:ext uri="{BEBA8EAE-BF5A-486C-A8C5-ECC9F3942E4B}">
                          <a14:imgProps xmlns:a14="http://schemas.microsoft.com/office/drawing/2010/main">
                            <a14:imgLayer r:embed="rId57">
                              <a14:imgEffect>
                                <a14:brightnessContrast bright="-20000" contrast="40000"/>
                              </a14:imgEffect>
                            </a14:imgLayer>
                          </a14:imgProps>
                        </a:ext>
                        <a:ext uri="{28A0092B-C50C-407E-A947-70E740481C1C}">
                          <a14:useLocalDpi xmlns:a14="http://schemas.microsoft.com/office/drawing/2010/main" val="0"/>
                        </a:ext>
                      </a:extLst>
                    </a:blip>
                    <a:srcRect r="31859"/>
                    <a:stretch/>
                  </pic:blipFill>
                  <pic:spPr bwMode="auto">
                    <a:xfrm>
                      <a:off x="0" y="0"/>
                      <a:ext cx="2616835" cy="2955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ind w:firstLine="720"/>
        <w:rPr>
          <w:rFonts w:ascii="Times New Roman" w:hAnsi="Times New Roman" w:cs="Times New Roman"/>
          <w:sz w:val="28"/>
          <w:szCs w:val="28"/>
        </w:rPr>
      </w:pPr>
    </w:p>
    <w:p w:rsidR="00AA5070" w:rsidRPr="00AA5070" w:rsidRDefault="00AA5070" w:rsidP="00AA5070">
      <w:pPr>
        <w:spacing w:after="0"/>
        <w:rPr>
          <w:rFonts w:ascii="Times New Roman" w:hAnsi="Times New Roman" w:cs="Times New Roman"/>
          <w:b/>
          <w:sz w:val="28"/>
          <w:szCs w:val="28"/>
        </w:rPr>
      </w:pPr>
    </w:p>
    <w:p w:rsidR="00AA5070" w:rsidRPr="00AA5070" w:rsidRDefault="00AA5070" w:rsidP="00AA5070">
      <w:pPr>
        <w:spacing w:after="0"/>
        <w:rPr>
          <w:rFonts w:ascii="Times New Roman" w:hAnsi="Times New Roman" w:cs="Times New Roman"/>
          <w:b/>
          <w:sz w:val="28"/>
          <w:szCs w:val="28"/>
        </w:rPr>
      </w:pPr>
    </w:p>
    <w:p w:rsidR="00ED7D05" w:rsidRDefault="00ED7D05" w:rsidP="00AA5070">
      <w:pPr>
        <w:spacing w:after="0"/>
        <w:jc w:val="both"/>
        <w:rPr>
          <w:rFonts w:ascii="Times New Roman" w:hAnsi="Times New Roman" w:cs="Times New Roman"/>
          <w:b/>
          <w:sz w:val="28"/>
          <w:szCs w:val="28"/>
        </w:rPr>
      </w:pPr>
    </w:p>
    <w:p w:rsidR="00ED7D05" w:rsidRDefault="00ED7D05" w:rsidP="00AA5070">
      <w:pPr>
        <w:spacing w:after="0"/>
        <w:jc w:val="both"/>
        <w:rPr>
          <w:rFonts w:ascii="Times New Roman" w:hAnsi="Times New Roman" w:cs="Times New Roman"/>
          <w:b/>
          <w:sz w:val="28"/>
          <w:szCs w:val="28"/>
        </w:rPr>
      </w:pPr>
    </w:p>
    <w:p w:rsidR="00ED7D05" w:rsidRDefault="00ED7D05" w:rsidP="00AA5070">
      <w:pPr>
        <w:spacing w:after="0"/>
        <w:jc w:val="both"/>
        <w:rPr>
          <w:rFonts w:ascii="Times New Roman" w:hAnsi="Times New Roman" w:cs="Times New Roman"/>
          <w:b/>
          <w:sz w:val="28"/>
          <w:szCs w:val="28"/>
        </w:rPr>
      </w:pPr>
    </w:p>
    <w:p w:rsidR="00AA5070" w:rsidRPr="00AA5070" w:rsidRDefault="00AA5070" w:rsidP="00AA5070">
      <w:pPr>
        <w:spacing w:after="0"/>
        <w:jc w:val="both"/>
        <w:rPr>
          <w:rFonts w:ascii="Times New Roman" w:hAnsi="Times New Roman" w:cs="Times New Roman"/>
          <w:b/>
          <w:sz w:val="28"/>
          <w:szCs w:val="28"/>
        </w:rPr>
      </w:pPr>
      <w:r w:rsidRPr="00AA5070">
        <w:rPr>
          <w:rFonts w:ascii="Times New Roman" w:hAnsi="Times New Roman" w:cs="Times New Roman"/>
          <w:b/>
          <w:sz w:val="28"/>
          <w:szCs w:val="28"/>
        </w:rPr>
        <w:lastRenderedPageBreak/>
        <w:t>7.1.3 Проблемы формирования электронных библиографических ресурсов</w:t>
      </w:r>
    </w:p>
    <w:p w:rsidR="00AA5070" w:rsidRPr="00AA5070" w:rsidRDefault="00AA5070" w:rsidP="00AA5070">
      <w:pPr>
        <w:spacing w:after="0"/>
        <w:ind w:firstLine="567"/>
        <w:jc w:val="both"/>
        <w:rPr>
          <w:rFonts w:ascii="Times New Roman" w:hAnsi="Times New Roman" w:cs="Times New Roman"/>
          <w:sz w:val="28"/>
          <w:szCs w:val="28"/>
        </w:rPr>
      </w:pPr>
      <w:r w:rsidRPr="00AA5070">
        <w:rPr>
          <w:rFonts w:ascii="Times New Roman" w:hAnsi="Times New Roman" w:cs="Times New Roman"/>
          <w:sz w:val="28"/>
          <w:szCs w:val="28"/>
        </w:rPr>
        <w:t>Составной частью традиционных библиографических ресурсов являются эле</w:t>
      </w:r>
      <w:r w:rsidRPr="00AA5070">
        <w:rPr>
          <w:rFonts w:ascii="Times New Roman" w:hAnsi="Times New Roman" w:cs="Times New Roman"/>
          <w:sz w:val="28"/>
          <w:szCs w:val="28"/>
        </w:rPr>
        <w:t>к</w:t>
      </w:r>
      <w:r w:rsidRPr="00AA5070">
        <w:rPr>
          <w:rFonts w:ascii="Times New Roman" w:hAnsi="Times New Roman" w:cs="Times New Roman"/>
          <w:sz w:val="28"/>
          <w:szCs w:val="28"/>
        </w:rPr>
        <w:t>тронные базы данных. В ГЦМБ продолжает пополняться электронная картотека ст</w:t>
      </w:r>
      <w:r w:rsidRPr="00AA5070">
        <w:rPr>
          <w:rFonts w:ascii="Times New Roman" w:hAnsi="Times New Roman" w:cs="Times New Roman"/>
          <w:sz w:val="28"/>
          <w:szCs w:val="28"/>
        </w:rPr>
        <w:t>а</w:t>
      </w:r>
      <w:r w:rsidRPr="00AA5070">
        <w:rPr>
          <w:rFonts w:ascii="Times New Roman" w:hAnsi="Times New Roman" w:cs="Times New Roman"/>
          <w:sz w:val="28"/>
          <w:szCs w:val="28"/>
        </w:rPr>
        <w:t xml:space="preserve">тей (ЭСКС) и электронный каталог на основе библиотечной программы «АБИС </w:t>
      </w:r>
      <w:r w:rsidRPr="00AA5070">
        <w:rPr>
          <w:rFonts w:ascii="Times New Roman" w:hAnsi="Times New Roman" w:cs="Times New Roman"/>
          <w:sz w:val="28"/>
          <w:szCs w:val="28"/>
          <w:lang w:val="en-US"/>
        </w:rPr>
        <w:t>MARC</w:t>
      </w:r>
      <w:r w:rsidRPr="00AA5070">
        <w:rPr>
          <w:rFonts w:ascii="Times New Roman" w:hAnsi="Times New Roman" w:cs="Times New Roman"/>
          <w:sz w:val="28"/>
          <w:szCs w:val="28"/>
        </w:rPr>
        <w:t>-</w:t>
      </w:r>
      <w:r w:rsidRPr="00AA5070">
        <w:rPr>
          <w:rFonts w:ascii="Times New Roman" w:hAnsi="Times New Roman" w:cs="Times New Roman"/>
          <w:sz w:val="28"/>
          <w:szCs w:val="28"/>
          <w:lang w:val="en-US"/>
        </w:rPr>
        <w:t>SQL</w:t>
      </w:r>
      <w:r w:rsidRPr="00AA5070">
        <w:rPr>
          <w:rFonts w:ascii="Times New Roman" w:hAnsi="Times New Roman" w:cs="Times New Roman"/>
          <w:sz w:val="28"/>
          <w:szCs w:val="28"/>
        </w:rPr>
        <w:t xml:space="preserve">». </w:t>
      </w:r>
    </w:p>
    <w:p w:rsidR="00AA5070" w:rsidRPr="00AA5070" w:rsidRDefault="00AA5070" w:rsidP="00AA5070">
      <w:pPr>
        <w:spacing w:after="0"/>
        <w:ind w:firstLine="567"/>
        <w:jc w:val="both"/>
        <w:rPr>
          <w:rFonts w:ascii="Times New Roman" w:hAnsi="Times New Roman" w:cs="Times New Roman"/>
          <w:sz w:val="28"/>
          <w:szCs w:val="28"/>
        </w:rPr>
      </w:pPr>
      <w:r w:rsidRPr="00AA5070">
        <w:rPr>
          <w:rFonts w:ascii="Times New Roman" w:hAnsi="Times New Roman" w:cs="Times New Roman"/>
          <w:sz w:val="28"/>
          <w:szCs w:val="28"/>
        </w:rPr>
        <w:t xml:space="preserve">В </w:t>
      </w:r>
      <w:r w:rsidRPr="00AA5070">
        <w:rPr>
          <w:rFonts w:ascii="Times New Roman" w:hAnsi="Times New Roman" w:cs="Times New Roman"/>
          <w:b/>
          <w:sz w:val="28"/>
          <w:szCs w:val="28"/>
        </w:rPr>
        <w:t>2017</w:t>
      </w:r>
      <w:r w:rsidRPr="00AA5070">
        <w:rPr>
          <w:rFonts w:ascii="Times New Roman" w:hAnsi="Times New Roman" w:cs="Times New Roman"/>
          <w:sz w:val="28"/>
          <w:szCs w:val="28"/>
        </w:rPr>
        <w:t xml:space="preserve"> году в библиотеку поступало 28 наименований газет и журналов. Из них 10 изданий расписывалось в электронную картотеку статей. Количество записей электронной картотеки (ЭСКС) насчитывает</w:t>
      </w:r>
      <w:r w:rsidRPr="00AA5070">
        <w:rPr>
          <w:rFonts w:ascii="Times New Roman" w:hAnsi="Times New Roman" w:cs="Times New Roman"/>
          <w:b/>
          <w:sz w:val="28"/>
          <w:szCs w:val="28"/>
        </w:rPr>
        <w:t xml:space="preserve"> 11602 </w:t>
      </w:r>
      <w:r w:rsidRPr="00AA5070">
        <w:rPr>
          <w:rFonts w:ascii="Times New Roman" w:hAnsi="Times New Roman" w:cs="Times New Roman"/>
          <w:sz w:val="28"/>
          <w:szCs w:val="28"/>
        </w:rPr>
        <w:t xml:space="preserve">записей, в электронном каталоге </w:t>
      </w:r>
      <w:r w:rsidRPr="00AA5070">
        <w:rPr>
          <w:rFonts w:ascii="Times New Roman" w:hAnsi="Times New Roman" w:cs="Times New Roman"/>
          <w:b/>
          <w:sz w:val="28"/>
          <w:szCs w:val="28"/>
        </w:rPr>
        <w:t>25676</w:t>
      </w:r>
      <w:r w:rsidRPr="00AA5070">
        <w:rPr>
          <w:rFonts w:ascii="Times New Roman" w:hAnsi="Times New Roman" w:cs="Times New Roman"/>
          <w:sz w:val="28"/>
          <w:szCs w:val="28"/>
        </w:rPr>
        <w:t xml:space="preserve"> записей. </w:t>
      </w:r>
    </w:p>
    <w:p w:rsidR="00AA5070" w:rsidRPr="00AA5070" w:rsidRDefault="00AA5070" w:rsidP="00AA5070">
      <w:pPr>
        <w:ind w:firstLine="567"/>
        <w:jc w:val="both"/>
        <w:rPr>
          <w:rFonts w:ascii="Times New Roman" w:hAnsi="Times New Roman" w:cs="Times New Roman"/>
          <w:b/>
          <w:bCs/>
          <w:sz w:val="24"/>
          <w:szCs w:val="24"/>
        </w:rPr>
      </w:pPr>
    </w:p>
    <w:p w:rsidR="00AA5070" w:rsidRPr="00AA5070" w:rsidRDefault="00AA5070" w:rsidP="00AA5070">
      <w:pPr>
        <w:spacing w:after="0"/>
        <w:jc w:val="both"/>
        <w:rPr>
          <w:rFonts w:ascii="Times New Roman" w:hAnsi="Times New Roman" w:cs="Times New Roman"/>
          <w:b/>
          <w:bCs/>
          <w:sz w:val="28"/>
          <w:szCs w:val="28"/>
        </w:rPr>
      </w:pPr>
      <w:r w:rsidRPr="00AA5070">
        <w:rPr>
          <w:rFonts w:ascii="Times New Roman" w:hAnsi="Times New Roman" w:cs="Times New Roman"/>
          <w:b/>
          <w:bCs/>
          <w:sz w:val="28"/>
          <w:szCs w:val="28"/>
        </w:rPr>
        <w:t>7.2. Информационно-библиографическое обслуживание</w:t>
      </w:r>
    </w:p>
    <w:p w:rsidR="00AA5070" w:rsidRPr="00AA5070" w:rsidRDefault="00AA5070" w:rsidP="00AA5070">
      <w:pPr>
        <w:spacing w:after="0" w:line="240" w:lineRule="auto"/>
        <w:jc w:val="both"/>
        <w:rPr>
          <w:rFonts w:ascii="Times New Roman" w:hAnsi="Times New Roman" w:cs="Times New Roman"/>
          <w:bCs/>
          <w:sz w:val="28"/>
          <w:szCs w:val="28"/>
        </w:rPr>
      </w:pPr>
    </w:p>
    <w:p w:rsidR="00AA5070" w:rsidRPr="00AA5070" w:rsidRDefault="00AA5070" w:rsidP="00AA5070">
      <w:pPr>
        <w:spacing w:after="0" w:line="240" w:lineRule="auto"/>
        <w:ind w:firstLine="709"/>
        <w:jc w:val="both"/>
        <w:rPr>
          <w:rFonts w:ascii="Times New Roman" w:hAnsi="Times New Roman" w:cs="Times New Roman"/>
          <w:bCs/>
          <w:sz w:val="28"/>
          <w:szCs w:val="28"/>
        </w:rPr>
      </w:pPr>
      <w:r w:rsidRPr="00AA5070">
        <w:rPr>
          <w:rFonts w:ascii="Times New Roman" w:hAnsi="Times New Roman" w:cs="Times New Roman"/>
          <w:bCs/>
          <w:sz w:val="28"/>
          <w:szCs w:val="28"/>
        </w:rPr>
        <w:t>Справочно-библиографическое обслуживание пользователей строится на осн</w:t>
      </w:r>
      <w:r w:rsidRPr="00AA5070">
        <w:rPr>
          <w:rFonts w:ascii="Times New Roman" w:hAnsi="Times New Roman" w:cs="Times New Roman"/>
          <w:bCs/>
          <w:sz w:val="28"/>
          <w:szCs w:val="28"/>
        </w:rPr>
        <w:t>о</w:t>
      </w:r>
      <w:r w:rsidRPr="00AA5070">
        <w:rPr>
          <w:rFonts w:ascii="Times New Roman" w:hAnsi="Times New Roman" w:cs="Times New Roman"/>
          <w:bCs/>
          <w:sz w:val="28"/>
          <w:szCs w:val="28"/>
        </w:rPr>
        <w:t>ве справочно-библиографических ресурсов с комплексным использованием, как с</w:t>
      </w:r>
      <w:r w:rsidRPr="00AA5070">
        <w:rPr>
          <w:rFonts w:ascii="Times New Roman" w:hAnsi="Times New Roman" w:cs="Times New Roman"/>
          <w:bCs/>
          <w:sz w:val="28"/>
          <w:szCs w:val="28"/>
        </w:rPr>
        <w:t>о</w:t>
      </w:r>
      <w:r w:rsidRPr="00AA5070">
        <w:rPr>
          <w:rFonts w:ascii="Times New Roman" w:hAnsi="Times New Roman" w:cs="Times New Roman"/>
          <w:bCs/>
          <w:sz w:val="28"/>
          <w:szCs w:val="28"/>
        </w:rPr>
        <w:t xml:space="preserve">временных информационных технологий, так и традиционных. </w:t>
      </w:r>
    </w:p>
    <w:p w:rsidR="00AA5070" w:rsidRPr="00AA5070" w:rsidRDefault="00AA5070" w:rsidP="00AA5070">
      <w:pPr>
        <w:spacing w:after="0" w:line="240" w:lineRule="auto"/>
        <w:ind w:firstLine="709"/>
        <w:jc w:val="both"/>
        <w:rPr>
          <w:rFonts w:ascii="Times New Roman" w:hAnsi="Times New Roman" w:cs="Times New Roman"/>
          <w:bCs/>
          <w:sz w:val="28"/>
          <w:szCs w:val="28"/>
        </w:rPr>
      </w:pPr>
      <w:r w:rsidRPr="00AA5070">
        <w:rPr>
          <w:rFonts w:ascii="Times New Roman" w:hAnsi="Times New Roman" w:cs="Times New Roman"/>
          <w:bCs/>
          <w:sz w:val="28"/>
          <w:szCs w:val="28"/>
        </w:rPr>
        <w:t>Осуществляется выполнение тематических, фактографических, адресных, уточняющих справок в режиме “запрос–ответ”, оказываются консультации по вопр</w:t>
      </w:r>
      <w:r w:rsidRPr="00AA5070">
        <w:rPr>
          <w:rFonts w:ascii="Times New Roman" w:hAnsi="Times New Roman" w:cs="Times New Roman"/>
          <w:bCs/>
          <w:sz w:val="28"/>
          <w:szCs w:val="28"/>
        </w:rPr>
        <w:t>о</w:t>
      </w:r>
      <w:r w:rsidRPr="00AA5070">
        <w:rPr>
          <w:rFonts w:ascii="Times New Roman" w:hAnsi="Times New Roman" w:cs="Times New Roman"/>
          <w:bCs/>
          <w:sz w:val="28"/>
          <w:szCs w:val="28"/>
        </w:rPr>
        <w:t xml:space="preserve">сам использования справочно-поискового аппарата библиотеки и электронных баз данных. </w:t>
      </w:r>
    </w:p>
    <w:p w:rsidR="00AA5070" w:rsidRPr="00AA5070" w:rsidRDefault="00AA5070" w:rsidP="00AA5070">
      <w:pPr>
        <w:spacing w:after="0" w:line="240" w:lineRule="auto"/>
        <w:ind w:firstLine="709"/>
        <w:jc w:val="both"/>
        <w:rPr>
          <w:rFonts w:ascii="Times New Roman" w:hAnsi="Times New Roman" w:cs="Times New Roman"/>
          <w:bCs/>
          <w:sz w:val="28"/>
          <w:szCs w:val="28"/>
        </w:rPr>
      </w:pPr>
      <w:r w:rsidRPr="00AA5070">
        <w:rPr>
          <w:rFonts w:ascii="Times New Roman" w:hAnsi="Times New Roman" w:cs="Times New Roman"/>
          <w:bCs/>
          <w:sz w:val="28"/>
          <w:szCs w:val="28"/>
        </w:rPr>
        <w:t>С целью оперативного удовлетворения информационных потребностей польз</w:t>
      </w:r>
      <w:r w:rsidRPr="00AA5070">
        <w:rPr>
          <w:rFonts w:ascii="Times New Roman" w:hAnsi="Times New Roman" w:cs="Times New Roman"/>
          <w:bCs/>
          <w:sz w:val="28"/>
          <w:szCs w:val="28"/>
        </w:rPr>
        <w:t>о</w:t>
      </w:r>
      <w:r w:rsidRPr="00AA5070">
        <w:rPr>
          <w:rFonts w:ascii="Times New Roman" w:hAnsi="Times New Roman" w:cs="Times New Roman"/>
          <w:bCs/>
          <w:sz w:val="28"/>
          <w:szCs w:val="28"/>
        </w:rPr>
        <w:t>вателей библиотечные специалисты обращаются к ресурсам Интернета. Его испол</w:t>
      </w:r>
      <w:r w:rsidRPr="00AA5070">
        <w:rPr>
          <w:rFonts w:ascii="Times New Roman" w:hAnsi="Times New Roman" w:cs="Times New Roman"/>
          <w:bCs/>
          <w:sz w:val="28"/>
          <w:szCs w:val="28"/>
        </w:rPr>
        <w:t>ь</w:t>
      </w:r>
      <w:r w:rsidRPr="00AA5070">
        <w:rPr>
          <w:rFonts w:ascii="Times New Roman" w:hAnsi="Times New Roman" w:cs="Times New Roman"/>
          <w:bCs/>
          <w:sz w:val="28"/>
          <w:szCs w:val="28"/>
        </w:rPr>
        <w:t xml:space="preserve">зование позволяет выполнять традиционные библиографические запросы читателей на более качественном уровне. </w:t>
      </w:r>
    </w:p>
    <w:p w:rsidR="00AA5070" w:rsidRPr="00AA5070" w:rsidRDefault="00AA5070" w:rsidP="00AA5070">
      <w:pPr>
        <w:spacing w:after="0" w:line="240" w:lineRule="auto"/>
        <w:ind w:firstLine="709"/>
        <w:jc w:val="both"/>
        <w:rPr>
          <w:rFonts w:ascii="Times New Roman" w:hAnsi="Times New Roman" w:cs="Times New Roman"/>
          <w:bCs/>
          <w:sz w:val="28"/>
          <w:szCs w:val="28"/>
        </w:rPr>
      </w:pPr>
      <w:r w:rsidRPr="00AA5070">
        <w:rPr>
          <w:rFonts w:ascii="Times New Roman" w:hAnsi="Times New Roman" w:cs="Times New Roman"/>
          <w:bCs/>
          <w:sz w:val="28"/>
          <w:szCs w:val="28"/>
        </w:rPr>
        <w:t>К тому же использование информационных ресурсов сети Интернет не столько отменяют привычные формы работы с читателями, сколько совершенствуют и д</w:t>
      </w:r>
      <w:r w:rsidRPr="00AA5070">
        <w:rPr>
          <w:rFonts w:ascii="Times New Roman" w:hAnsi="Times New Roman" w:cs="Times New Roman"/>
          <w:bCs/>
          <w:sz w:val="28"/>
          <w:szCs w:val="28"/>
        </w:rPr>
        <w:t>о</w:t>
      </w:r>
      <w:r w:rsidRPr="00AA5070">
        <w:rPr>
          <w:rFonts w:ascii="Times New Roman" w:hAnsi="Times New Roman" w:cs="Times New Roman"/>
          <w:bCs/>
          <w:sz w:val="28"/>
          <w:szCs w:val="28"/>
        </w:rPr>
        <w:t>полняют их, заставляют по-иному взглянуть на многие библиотечные процессы, в том числе на весь блок библиотечно-информационной работы.</w:t>
      </w:r>
    </w:p>
    <w:p w:rsidR="00AA5070" w:rsidRPr="00AA5070" w:rsidRDefault="00AA5070" w:rsidP="00AA5070">
      <w:pPr>
        <w:spacing w:after="0" w:line="240" w:lineRule="auto"/>
        <w:ind w:firstLine="709"/>
        <w:jc w:val="both"/>
        <w:rPr>
          <w:rFonts w:ascii="Times New Roman" w:eastAsia="Times New Roman" w:hAnsi="Times New Roman" w:cs="Times New Roman"/>
          <w:sz w:val="24"/>
          <w:szCs w:val="24"/>
          <w:lang w:eastAsia="ru-RU"/>
        </w:rPr>
      </w:pPr>
      <w:r w:rsidRPr="00AA5070">
        <w:rPr>
          <w:rFonts w:ascii="Times New Roman" w:eastAsia="Times New Roman" w:hAnsi="Times New Roman" w:cs="Times New Roman"/>
          <w:sz w:val="28"/>
          <w:szCs w:val="28"/>
          <w:lang w:eastAsia="ru-RU"/>
        </w:rPr>
        <w:t xml:space="preserve">В </w:t>
      </w:r>
      <w:r w:rsidRPr="00AA5070">
        <w:rPr>
          <w:rFonts w:ascii="Times New Roman" w:eastAsia="Times New Roman" w:hAnsi="Times New Roman" w:cs="Times New Roman"/>
          <w:b/>
          <w:sz w:val="28"/>
          <w:szCs w:val="28"/>
          <w:lang w:eastAsia="ru-RU"/>
        </w:rPr>
        <w:t>2017</w:t>
      </w:r>
      <w:r w:rsidRPr="00AA5070">
        <w:rPr>
          <w:rFonts w:ascii="Times New Roman" w:eastAsia="Times New Roman" w:hAnsi="Times New Roman" w:cs="Times New Roman"/>
          <w:sz w:val="28"/>
          <w:szCs w:val="28"/>
          <w:lang w:eastAsia="ru-RU"/>
        </w:rPr>
        <w:t xml:space="preserve"> году в районе выполнено </w:t>
      </w:r>
      <w:r w:rsidRPr="00AA5070">
        <w:rPr>
          <w:rFonts w:ascii="Times New Roman" w:eastAsia="Times New Roman" w:hAnsi="Times New Roman" w:cs="Times New Roman"/>
          <w:b/>
          <w:sz w:val="28"/>
          <w:szCs w:val="28"/>
          <w:lang w:eastAsia="ru-RU"/>
        </w:rPr>
        <w:t xml:space="preserve">10657 </w:t>
      </w:r>
      <w:r w:rsidRPr="00AA5070">
        <w:rPr>
          <w:rFonts w:ascii="Times New Roman" w:eastAsia="Times New Roman" w:hAnsi="Times New Roman" w:cs="Times New Roman"/>
          <w:sz w:val="28"/>
          <w:szCs w:val="28"/>
          <w:lang w:eastAsia="ru-RU"/>
        </w:rPr>
        <w:t xml:space="preserve">библиографических справок. Из общего числа справок приходится на ГЦМБ – </w:t>
      </w:r>
      <w:r w:rsidRPr="00AA5070">
        <w:rPr>
          <w:rFonts w:ascii="Times New Roman" w:eastAsia="Times New Roman" w:hAnsi="Times New Roman" w:cs="Times New Roman"/>
          <w:b/>
          <w:sz w:val="28"/>
          <w:szCs w:val="28"/>
          <w:lang w:eastAsia="ru-RU"/>
        </w:rPr>
        <w:t xml:space="preserve">5097 </w:t>
      </w:r>
      <w:r w:rsidRPr="00AA5070">
        <w:rPr>
          <w:rFonts w:ascii="Times New Roman" w:eastAsia="Times New Roman" w:hAnsi="Times New Roman" w:cs="Times New Roman"/>
          <w:sz w:val="28"/>
          <w:szCs w:val="28"/>
          <w:lang w:eastAsia="ru-RU"/>
        </w:rPr>
        <w:t xml:space="preserve">из них с помощью Консультант+ - </w:t>
      </w:r>
      <w:r w:rsidRPr="00AA5070">
        <w:rPr>
          <w:rFonts w:ascii="Times New Roman" w:eastAsia="Times New Roman" w:hAnsi="Times New Roman" w:cs="Times New Roman"/>
          <w:b/>
          <w:sz w:val="28"/>
          <w:szCs w:val="28"/>
          <w:lang w:eastAsia="ru-RU"/>
        </w:rPr>
        <w:t>2000</w:t>
      </w:r>
      <w:r w:rsidRPr="00AA5070">
        <w:rPr>
          <w:rFonts w:ascii="Times New Roman" w:eastAsia="Times New Roman" w:hAnsi="Times New Roman" w:cs="Times New Roman"/>
          <w:sz w:val="28"/>
          <w:szCs w:val="28"/>
          <w:lang w:eastAsia="ru-RU"/>
        </w:rPr>
        <w:t xml:space="preserve">  справки, ДБ – </w:t>
      </w:r>
      <w:r w:rsidRPr="00AA5070">
        <w:rPr>
          <w:rFonts w:ascii="Times New Roman" w:eastAsia="Times New Roman" w:hAnsi="Times New Roman" w:cs="Times New Roman"/>
          <w:b/>
          <w:sz w:val="28"/>
          <w:szCs w:val="28"/>
          <w:lang w:eastAsia="ru-RU"/>
        </w:rPr>
        <w:t>4081</w:t>
      </w:r>
      <w:r w:rsidRPr="00AA5070">
        <w:rPr>
          <w:rFonts w:ascii="Times New Roman" w:eastAsia="Times New Roman" w:hAnsi="Times New Roman" w:cs="Times New Roman"/>
          <w:sz w:val="28"/>
          <w:szCs w:val="28"/>
          <w:lang w:eastAsia="ru-RU"/>
        </w:rPr>
        <w:t xml:space="preserve"> справки, библиотека района – </w:t>
      </w:r>
      <w:r w:rsidRPr="00AA5070">
        <w:rPr>
          <w:rFonts w:ascii="Times New Roman" w:eastAsia="Times New Roman" w:hAnsi="Times New Roman" w:cs="Times New Roman"/>
          <w:b/>
          <w:sz w:val="28"/>
          <w:szCs w:val="28"/>
          <w:lang w:eastAsia="ru-RU"/>
        </w:rPr>
        <w:t>1479</w:t>
      </w:r>
      <w:r w:rsidRPr="00AA5070">
        <w:rPr>
          <w:rFonts w:ascii="Times New Roman" w:eastAsia="Times New Roman" w:hAnsi="Times New Roman" w:cs="Times New Roman"/>
          <w:sz w:val="28"/>
          <w:szCs w:val="28"/>
          <w:lang w:eastAsia="ru-RU"/>
        </w:rPr>
        <w:t xml:space="preserve"> справок.</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Доминировали </w:t>
      </w:r>
      <w:r w:rsidRPr="00AA5070">
        <w:rPr>
          <w:rFonts w:ascii="Times New Roman" w:eastAsia="Times New Roman" w:hAnsi="Times New Roman" w:cs="Times New Roman"/>
          <w:b/>
          <w:sz w:val="28"/>
          <w:szCs w:val="28"/>
          <w:lang w:eastAsia="ru-RU"/>
        </w:rPr>
        <w:t>тематические (8661)</w:t>
      </w:r>
      <w:r w:rsidRPr="00AA5070">
        <w:rPr>
          <w:rFonts w:ascii="Times New Roman" w:eastAsia="Times New Roman" w:hAnsi="Times New Roman" w:cs="Times New Roman"/>
          <w:sz w:val="28"/>
          <w:szCs w:val="28"/>
          <w:lang w:eastAsia="ru-RU"/>
        </w:rPr>
        <w:t xml:space="preserve"> и </w:t>
      </w:r>
      <w:r w:rsidRPr="00AA5070">
        <w:rPr>
          <w:rFonts w:ascii="Times New Roman" w:eastAsia="Times New Roman" w:hAnsi="Times New Roman" w:cs="Times New Roman"/>
          <w:b/>
          <w:sz w:val="28"/>
          <w:szCs w:val="28"/>
          <w:lang w:eastAsia="ru-RU"/>
        </w:rPr>
        <w:t>адресные (905)</w:t>
      </w:r>
      <w:r w:rsidRPr="00AA5070">
        <w:rPr>
          <w:rFonts w:ascii="Times New Roman" w:eastAsia="Times New Roman" w:hAnsi="Times New Roman" w:cs="Times New Roman"/>
          <w:sz w:val="28"/>
          <w:szCs w:val="28"/>
          <w:lang w:eastAsia="ru-RU"/>
        </w:rPr>
        <w:t xml:space="preserve"> справки.</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По целевому назначению: для учебы, для профессиональной деятельности.</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Пользователей интересуют актуальные проблемы общественной жизни (р</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формы ЖКХ, вопросы пенсионного обеспечения, проблемы занятости и другие); з</w:t>
      </w:r>
      <w:r w:rsidRPr="00AA5070">
        <w:rPr>
          <w:rFonts w:ascii="Times New Roman" w:eastAsia="Times New Roman" w:hAnsi="Times New Roman" w:cs="Times New Roman"/>
          <w:sz w:val="28"/>
          <w:szCs w:val="28"/>
          <w:lang w:eastAsia="ru-RU"/>
        </w:rPr>
        <w:t>а</w:t>
      </w:r>
      <w:r w:rsidRPr="00AA5070">
        <w:rPr>
          <w:rFonts w:ascii="Times New Roman" w:eastAsia="Times New Roman" w:hAnsi="Times New Roman" w:cs="Times New Roman"/>
          <w:sz w:val="28"/>
          <w:szCs w:val="28"/>
          <w:lang w:eastAsia="ru-RU"/>
        </w:rPr>
        <w:t>просы, связанные с образовательными программами (право, экономика, психология, философия, экология и т.д.); в помощь хозяйственно-бытовой деятельности (рукод</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 xml:space="preserve">лие, кулинария, дизайн в доме и т.д.). </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В качестве элемента справочно-библиографического обслуживания мы испол</w:t>
      </w:r>
      <w:r w:rsidRPr="00AA5070">
        <w:rPr>
          <w:rFonts w:ascii="Times New Roman" w:eastAsia="Times New Roman" w:hAnsi="Times New Roman" w:cs="Times New Roman"/>
          <w:sz w:val="28"/>
          <w:szCs w:val="28"/>
          <w:lang w:eastAsia="ru-RU"/>
        </w:rPr>
        <w:t>ь</w:t>
      </w:r>
      <w:r w:rsidRPr="00AA5070">
        <w:rPr>
          <w:rFonts w:ascii="Times New Roman" w:eastAsia="Times New Roman" w:hAnsi="Times New Roman" w:cs="Times New Roman"/>
          <w:sz w:val="28"/>
          <w:szCs w:val="28"/>
          <w:lang w:eastAsia="ru-RU"/>
        </w:rPr>
        <w:t xml:space="preserve">зуем ресурсы Интернет. Выполнено справок – </w:t>
      </w:r>
      <w:r w:rsidRPr="00AA5070">
        <w:rPr>
          <w:rFonts w:ascii="Times New Roman" w:eastAsia="Times New Roman" w:hAnsi="Times New Roman" w:cs="Times New Roman"/>
          <w:b/>
          <w:sz w:val="28"/>
          <w:szCs w:val="28"/>
          <w:lang w:eastAsia="ru-RU"/>
        </w:rPr>
        <w:t>534</w:t>
      </w:r>
      <w:r w:rsidRPr="00AA5070">
        <w:rPr>
          <w:rFonts w:ascii="Times New Roman" w:eastAsia="Times New Roman" w:hAnsi="Times New Roman" w:cs="Times New Roman"/>
          <w:sz w:val="28"/>
          <w:szCs w:val="28"/>
          <w:lang w:eastAsia="ru-RU"/>
        </w:rPr>
        <w:t xml:space="preserve"> справки.</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8"/>
          <w:lang w:eastAsia="ru-RU"/>
        </w:rPr>
      </w:pPr>
    </w:p>
    <w:p w:rsidR="00AA5070" w:rsidRPr="00AA5070" w:rsidRDefault="00AA5070" w:rsidP="00AA5070">
      <w:pPr>
        <w:spacing w:after="0" w:line="240" w:lineRule="auto"/>
        <w:ind w:right="174"/>
        <w:jc w:val="both"/>
        <w:rPr>
          <w:rFonts w:ascii="Times New Roman" w:eastAsia="Times New Roman" w:hAnsi="Times New Roman" w:cs="Times New Roman"/>
          <w:bCs/>
          <w:sz w:val="28"/>
          <w:szCs w:val="28"/>
          <w:lang w:eastAsia="ru-RU"/>
        </w:rPr>
      </w:pPr>
      <w:r w:rsidRPr="00AA5070">
        <w:rPr>
          <w:rFonts w:ascii="Times New Roman" w:eastAsia="Times New Roman" w:hAnsi="Times New Roman" w:cs="Times New Roman"/>
          <w:b/>
          <w:bCs/>
          <w:sz w:val="28"/>
          <w:szCs w:val="28"/>
          <w:lang w:eastAsia="ru-RU"/>
        </w:rPr>
        <w:t>7.3. Формирование информационной культуры пользователей</w:t>
      </w:r>
      <w:r w:rsidRPr="00AA5070">
        <w:rPr>
          <w:rFonts w:ascii="Times New Roman" w:eastAsia="Times New Roman" w:hAnsi="Times New Roman" w:cs="Times New Roman"/>
          <w:bCs/>
          <w:sz w:val="28"/>
          <w:szCs w:val="28"/>
          <w:lang w:eastAsia="ru-RU"/>
        </w:rPr>
        <w:t xml:space="preserve"> </w:t>
      </w:r>
    </w:p>
    <w:p w:rsidR="00AA5070" w:rsidRPr="00AA5070" w:rsidRDefault="00AA5070" w:rsidP="00AA5070">
      <w:pPr>
        <w:spacing w:after="0" w:line="240" w:lineRule="auto"/>
        <w:ind w:firstLine="709"/>
        <w:jc w:val="both"/>
        <w:rPr>
          <w:rFonts w:ascii="Times New Roman" w:eastAsia="Times New Roman" w:hAnsi="Times New Roman" w:cs="Times New Roman"/>
          <w:b/>
          <w:bCs/>
          <w:sz w:val="28"/>
          <w:szCs w:val="28"/>
          <w:lang w:eastAsia="ru-RU"/>
        </w:rPr>
      </w:pPr>
      <w:r w:rsidRPr="00AA5070">
        <w:rPr>
          <w:rFonts w:ascii="Times New Roman" w:eastAsia="Times New Roman" w:hAnsi="Times New Roman" w:cs="Times New Roman"/>
          <w:bCs/>
          <w:sz w:val="28"/>
          <w:szCs w:val="28"/>
          <w:lang w:eastAsia="ru-RU"/>
        </w:rPr>
        <w:t>Большое внимание в библиотеке уделяется проблемам информационной кул</w:t>
      </w:r>
      <w:r w:rsidRPr="00AA5070">
        <w:rPr>
          <w:rFonts w:ascii="Times New Roman" w:eastAsia="Times New Roman" w:hAnsi="Times New Roman" w:cs="Times New Roman"/>
          <w:bCs/>
          <w:sz w:val="28"/>
          <w:szCs w:val="28"/>
          <w:lang w:eastAsia="ru-RU"/>
        </w:rPr>
        <w:t>ь</w:t>
      </w:r>
      <w:r w:rsidRPr="00AA5070">
        <w:rPr>
          <w:rFonts w:ascii="Times New Roman" w:eastAsia="Times New Roman" w:hAnsi="Times New Roman" w:cs="Times New Roman"/>
          <w:bCs/>
          <w:sz w:val="28"/>
          <w:szCs w:val="28"/>
          <w:lang w:eastAsia="ru-RU"/>
        </w:rPr>
        <w:t xml:space="preserve">туры. </w:t>
      </w:r>
    </w:p>
    <w:p w:rsidR="00AA5070" w:rsidRPr="00AA5070" w:rsidRDefault="00AA5070" w:rsidP="00AA5070">
      <w:pPr>
        <w:spacing w:after="0" w:line="240" w:lineRule="auto"/>
        <w:ind w:firstLine="709"/>
        <w:jc w:val="both"/>
        <w:rPr>
          <w:rFonts w:ascii="Times New Roman" w:eastAsia="Times New Roman" w:hAnsi="Times New Roman" w:cs="Times New Roman"/>
          <w:bCs/>
          <w:sz w:val="28"/>
          <w:szCs w:val="28"/>
          <w:lang w:eastAsia="ru-RU"/>
        </w:rPr>
      </w:pPr>
      <w:r w:rsidRPr="00AA5070">
        <w:rPr>
          <w:rFonts w:ascii="Times New Roman" w:eastAsia="Times New Roman" w:hAnsi="Times New Roman" w:cs="Times New Roman"/>
          <w:bCs/>
          <w:sz w:val="28"/>
          <w:szCs w:val="28"/>
          <w:lang w:eastAsia="ru-RU"/>
        </w:rPr>
        <w:lastRenderedPageBreak/>
        <w:t>Информационная культура включает в себя библиотечно-библиографическую грамотность, культуру чтения и предполагает овладением целым рядом дополн</w:t>
      </w:r>
      <w:r w:rsidRPr="00AA5070">
        <w:rPr>
          <w:rFonts w:ascii="Times New Roman" w:eastAsia="Times New Roman" w:hAnsi="Times New Roman" w:cs="Times New Roman"/>
          <w:bCs/>
          <w:sz w:val="28"/>
          <w:szCs w:val="28"/>
          <w:lang w:eastAsia="ru-RU"/>
        </w:rPr>
        <w:t>и</w:t>
      </w:r>
      <w:r w:rsidRPr="00AA5070">
        <w:rPr>
          <w:rFonts w:ascii="Times New Roman" w:eastAsia="Times New Roman" w:hAnsi="Times New Roman" w:cs="Times New Roman"/>
          <w:bCs/>
          <w:sz w:val="28"/>
          <w:szCs w:val="28"/>
          <w:lang w:eastAsia="ru-RU"/>
        </w:rPr>
        <w:t>тельных знаний, умений и навыков.</w:t>
      </w:r>
    </w:p>
    <w:p w:rsidR="00AA5070" w:rsidRPr="00AA5070" w:rsidRDefault="00AA5070" w:rsidP="00AA5070">
      <w:pPr>
        <w:spacing w:after="0" w:line="240" w:lineRule="auto"/>
        <w:ind w:firstLine="709"/>
        <w:jc w:val="both"/>
        <w:rPr>
          <w:rFonts w:ascii="Times New Roman" w:eastAsia="Times New Roman" w:hAnsi="Times New Roman" w:cs="Times New Roman"/>
          <w:bCs/>
          <w:sz w:val="28"/>
          <w:szCs w:val="28"/>
          <w:lang w:eastAsia="ru-RU"/>
        </w:rPr>
      </w:pPr>
      <w:r w:rsidRPr="00AA5070">
        <w:rPr>
          <w:rFonts w:ascii="Times New Roman" w:eastAsia="Times New Roman" w:hAnsi="Times New Roman" w:cs="Times New Roman"/>
          <w:bCs/>
          <w:sz w:val="28"/>
          <w:szCs w:val="28"/>
          <w:lang w:eastAsia="ru-RU"/>
        </w:rPr>
        <w:t xml:space="preserve">Процесс формирования информационной культуры начинается уже при записи читателя в библиотеку. </w:t>
      </w:r>
    </w:p>
    <w:p w:rsidR="00AA5070" w:rsidRPr="00AA5070" w:rsidRDefault="00AA5070" w:rsidP="00AA5070">
      <w:pPr>
        <w:spacing w:after="0" w:line="240" w:lineRule="auto"/>
        <w:ind w:firstLine="709"/>
        <w:jc w:val="both"/>
        <w:rPr>
          <w:rFonts w:ascii="Times New Roman" w:eastAsia="Times New Roman" w:hAnsi="Times New Roman" w:cs="Times New Roman"/>
          <w:bCs/>
          <w:sz w:val="28"/>
          <w:szCs w:val="28"/>
          <w:lang w:eastAsia="ru-RU"/>
        </w:rPr>
      </w:pPr>
      <w:r w:rsidRPr="00AA5070">
        <w:rPr>
          <w:rFonts w:ascii="Times New Roman" w:eastAsia="Times New Roman" w:hAnsi="Times New Roman" w:cs="Times New Roman"/>
          <w:bCs/>
          <w:sz w:val="28"/>
          <w:szCs w:val="28"/>
          <w:lang w:eastAsia="ru-RU"/>
        </w:rPr>
        <w:t>В форме индивидуальной консультации предоставляется информация о Прав</w:t>
      </w:r>
      <w:r w:rsidRPr="00AA5070">
        <w:rPr>
          <w:rFonts w:ascii="Times New Roman" w:eastAsia="Times New Roman" w:hAnsi="Times New Roman" w:cs="Times New Roman"/>
          <w:bCs/>
          <w:sz w:val="28"/>
          <w:szCs w:val="28"/>
          <w:lang w:eastAsia="ru-RU"/>
        </w:rPr>
        <w:t>и</w:t>
      </w:r>
      <w:r w:rsidRPr="00AA5070">
        <w:rPr>
          <w:rFonts w:ascii="Times New Roman" w:eastAsia="Times New Roman" w:hAnsi="Times New Roman" w:cs="Times New Roman"/>
          <w:bCs/>
          <w:sz w:val="28"/>
          <w:szCs w:val="28"/>
          <w:lang w:eastAsia="ru-RU"/>
        </w:rPr>
        <w:t xml:space="preserve">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AA5070" w:rsidRPr="00AA5070" w:rsidRDefault="00AA5070" w:rsidP="00AA5070">
      <w:pPr>
        <w:spacing w:after="0" w:line="240" w:lineRule="auto"/>
        <w:ind w:firstLine="709"/>
        <w:jc w:val="both"/>
        <w:rPr>
          <w:rFonts w:ascii="Times New Roman" w:eastAsia="Times New Roman" w:hAnsi="Times New Roman" w:cs="Times New Roman"/>
          <w:bCs/>
          <w:sz w:val="28"/>
          <w:szCs w:val="28"/>
          <w:lang w:eastAsia="ru-RU"/>
        </w:rPr>
      </w:pPr>
      <w:r w:rsidRPr="00AA5070">
        <w:rPr>
          <w:rFonts w:ascii="Times New Roman" w:eastAsia="Times New Roman" w:hAnsi="Times New Roman" w:cs="Times New Roman"/>
          <w:bCs/>
          <w:sz w:val="28"/>
          <w:szCs w:val="28"/>
          <w:lang w:eastAsia="ru-RU"/>
        </w:rPr>
        <w:t>Еще одной формой формирования информационной культуры у различных к</w:t>
      </w:r>
      <w:r w:rsidRPr="00AA5070">
        <w:rPr>
          <w:rFonts w:ascii="Times New Roman" w:eastAsia="Times New Roman" w:hAnsi="Times New Roman" w:cs="Times New Roman"/>
          <w:bCs/>
          <w:sz w:val="28"/>
          <w:szCs w:val="28"/>
          <w:lang w:eastAsia="ru-RU"/>
        </w:rPr>
        <w:t>а</w:t>
      </w:r>
      <w:r w:rsidRPr="00AA5070">
        <w:rPr>
          <w:rFonts w:ascii="Times New Roman" w:eastAsia="Times New Roman" w:hAnsi="Times New Roman" w:cs="Times New Roman"/>
          <w:bCs/>
          <w:sz w:val="28"/>
          <w:szCs w:val="28"/>
          <w:lang w:eastAsia="ru-RU"/>
        </w:rPr>
        <w:t>тегорий читателей, несомненно, является - беседа. Беседы проводятся в фонде, у к</w:t>
      </w:r>
      <w:r w:rsidRPr="00AA5070">
        <w:rPr>
          <w:rFonts w:ascii="Times New Roman" w:eastAsia="Times New Roman" w:hAnsi="Times New Roman" w:cs="Times New Roman"/>
          <w:bCs/>
          <w:sz w:val="28"/>
          <w:szCs w:val="28"/>
          <w:lang w:eastAsia="ru-RU"/>
        </w:rPr>
        <w:t>а</w:t>
      </w:r>
      <w:r w:rsidRPr="00AA5070">
        <w:rPr>
          <w:rFonts w:ascii="Times New Roman" w:eastAsia="Times New Roman" w:hAnsi="Times New Roman" w:cs="Times New Roman"/>
          <w:bCs/>
          <w:sz w:val="28"/>
          <w:szCs w:val="28"/>
          <w:lang w:eastAsia="ru-RU"/>
        </w:rPr>
        <w:t>талогов и библиографических картотек. Читателям разъясняются назначение и ос</w:t>
      </w:r>
      <w:r w:rsidRPr="00AA5070">
        <w:rPr>
          <w:rFonts w:ascii="Times New Roman" w:eastAsia="Times New Roman" w:hAnsi="Times New Roman" w:cs="Times New Roman"/>
          <w:bCs/>
          <w:sz w:val="28"/>
          <w:szCs w:val="28"/>
          <w:lang w:eastAsia="ru-RU"/>
        </w:rPr>
        <w:t>о</w:t>
      </w:r>
      <w:r w:rsidRPr="00AA5070">
        <w:rPr>
          <w:rFonts w:ascii="Times New Roman" w:eastAsia="Times New Roman" w:hAnsi="Times New Roman" w:cs="Times New Roman"/>
          <w:bCs/>
          <w:sz w:val="28"/>
          <w:szCs w:val="28"/>
          <w:lang w:eastAsia="ru-RU"/>
        </w:rPr>
        <w:t>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w:t>
      </w:r>
      <w:r w:rsidRPr="00AA5070">
        <w:rPr>
          <w:rFonts w:ascii="Times New Roman" w:eastAsia="Times New Roman" w:hAnsi="Times New Roman" w:cs="Times New Roman"/>
          <w:bCs/>
          <w:sz w:val="28"/>
          <w:szCs w:val="28"/>
          <w:lang w:eastAsia="ru-RU"/>
        </w:rPr>
        <w:t>а</w:t>
      </w:r>
      <w:r w:rsidRPr="00AA5070">
        <w:rPr>
          <w:rFonts w:ascii="Times New Roman" w:eastAsia="Times New Roman" w:hAnsi="Times New Roman" w:cs="Times New Roman"/>
          <w:bCs/>
          <w:sz w:val="28"/>
          <w:szCs w:val="28"/>
          <w:lang w:eastAsia="ru-RU"/>
        </w:rPr>
        <w:t xml:space="preserve">рях и справочниках, приёмы использования вспомогательных указателей к изданиям. </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0"/>
          <w:lang w:eastAsia="ru-RU"/>
        </w:rPr>
      </w:pPr>
      <w:r w:rsidRPr="00AA5070">
        <w:rPr>
          <w:rFonts w:ascii="Times New Roman" w:eastAsia="Times New Roman" w:hAnsi="Times New Roman" w:cs="Times New Roman"/>
          <w:bCs/>
          <w:sz w:val="28"/>
          <w:szCs w:val="28"/>
          <w:lang w:eastAsia="ru-RU"/>
        </w:rPr>
        <w:t>Беседы проводятся и непосредственно в ходе поиска ответа на запросы читат</w:t>
      </w:r>
      <w:r w:rsidRPr="00AA5070">
        <w:rPr>
          <w:rFonts w:ascii="Times New Roman" w:eastAsia="Times New Roman" w:hAnsi="Times New Roman" w:cs="Times New Roman"/>
          <w:bCs/>
          <w:sz w:val="28"/>
          <w:szCs w:val="28"/>
          <w:lang w:eastAsia="ru-RU"/>
        </w:rPr>
        <w:t>е</w:t>
      </w:r>
      <w:r w:rsidRPr="00AA5070">
        <w:rPr>
          <w:rFonts w:ascii="Times New Roman" w:eastAsia="Times New Roman" w:hAnsi="Times New Roman" w:cs="Times New Roman"/>
          <w:bCs/>
          <w:sz w:val="28"/>
          <w:szCs w:val="28"/>
          <w:lang w:eastAsia="ru-RU"/>
        </w:rPr>
        <w:t>ля, что способствует активизации библиографического обучения. Экскурсия в би</w:t>
      </w:r>
      <w:r w:rsidRPr="00AA5070">
        <w:rPr>
          <w:rFonts w:ascii="Times New Roman" w:eastAsia="Times New Roman" w:hAnsi="Times New Roman" w:cs="Times New Roman"/>
          <w:bCs/>
          <w:sz w:val="28"/>
          <w:szCs w:val="28"/>
          <w:lang w:eastAsia="ru-RU"/>
        </w:rPr>
        <w:t>б</w:t>
      </w:r>
      <w:r w:rsidRPr="00AA5070">
        <w:rPr>
          <w:rFonts w:ascii="Times New Roman" w:eastAsia="Times New Roman" w:hAnsi="Times New Roman" w:cs="Times New Roman"/>
          <w:bCs/>
          <w:sz w:val="28"/>
          <w:szCs w:val="28"/>
          <w:lang w:eastAsia="ru-RU"/>
        </w:rPr>
        <w:t xml:space="preserve">лиотеке: </w:t>
      </w:r>
      <w:r w:rsidRPr="00AA5070">
        <w:rPr>
          <w:rFonts w:ascii="Times New Roman" w:eastAsia="Times New Roman" w:hAnsi="Times New Roman" w:cs="Times New Roman"/>
          <w:bCs/>
          <w:sz w:val="28"/>
          <w:szCs w:val="20"/>
          <w:lang w:eastAsia="ru-RU"/>
        </w:rPr>
        <w:t xml:space="preserve">"Добро пожаловать, читатель, или посторонних для нас нет!" </w:t>
      </w:r>
      <w:r w:rsidRPr="00AA5070">
        <w:rPr>
          <w:rFonts w:ascii="Times New Roman" w:eastAsia="Times New Roman" w:hAnsi="Times New Roman" w:cs="Times New Roman"/>
          <w:sz w:val="28"/>
          <w:szCs w:val="20"/>
          <w:lang w:eastAsia="ru-RU"/>
        </w:rPr>
        <w:t>Несмотря на то, что в современном мире ученики чаще всего используют интернет-ресурсы для подготовки к занятиям – библиотека всегда останется сокровищницей бесконечных знаний и мудрости. Сегодня нашими гостями стали старшеклассники. Школьники познакомились с сотрудниками библиотеки, книжным фондом, услугами, предоста</w:t>
      </w:r>
      <w:r w:rsidRPr="00AA5070">
        <w:rPr>
          <w:rFonts w:ascii="Times New Roman" w:eastAsia="Times New Roman" w:hAnsi="Times New Roman" w:cs="Times New Roman"/>
          <w:sz w:val="28"/>
          <w:szCs w:val="20"/>
          <w:lang w:eastAsia="ru-RU"/>
        </w:rPr>
        <w:t>в</w:t>
      </w:r>
      <w:r w:rsidRPr="00AA5070">
        <w:rPr>
          <w:rFonts w:ascii="Times New Roman" w:eastAsia="Times New Roman" w:hAnsi="Times New Roman" w:cs="Times New Roman"/>
          <w:sz w:val="28"/>
          <w:szCs w:val="20"/>
          <w:lang w:eastAsia="ru-RU"/>
        </w:rPr>
        <w:t>ляемыми библиотекой.</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0"/>
          <w:lang w:eastAsia="ru-RU"/>
        </w:rPr>
      </w:pPr>
      <w:r w:rsidRPr="00AA5070">
        <w:rPr>
          <w:rFonts w:ascii="Times New Roman" w:eastAsia="Times New Roman" w:hAnsi="Times New Roman" w:cs="Times New Roman"/>
          <w:sz w:val="28"/>
          <w:szCs w:val="20"/>
          <w:lang w:eastAsia="ru-RU"/>
        </w:rPr>
        <w:t>Сотрудники нашей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0"/>
          <w:lang w:eastAsia="ru-RU"/>
        </w:rPr>
      </w:pPr>
      <w:r w:rsidRPr="00AA5070">
        <w:rPr>
          <w:rFonts w:ascii="Times New Roman" w:eastAsia="Times New Roman" w:hAnsi="Times New Roman" w:cs="Times New Roman"/>
          <w:sz w:val="28"/>
          <w:szCs w:val="20"/>
          <w:lang w:eastAsia="ru-RU"/>
        </w:rPr>
        <w:t>Особое внимание было уделено знакомству ребят со справочно-библиографическим аппаратом библиотеки – словарями, справочниками, энциклоп</w:t>
      </w:r>
      <w:r w:rsidRPr="00AA5070">
        <w:rPr>
          <w:rFonts w:ascii="Times New Roman" w:eastAsia="Times New Roman" w:hAnsi="Times New Roman" w:cs="Times New Roman"/>
          <w:sz w:val="28"/>
          <w:szCs w:val="20"/>
          <w:lang w:eastAsia="ru-RU"/>
        </w:rPr>
        <w:t>е</w:t>
      </w:r>
      <w:r w:rsidRPr="00AA5070">
        <w:rPr>
          <w:rFonts w:ascii="Times New Roman" w:eastAsia="Times New Roman" w:hAnsi="Times New Roman" w:cs="Times New Roman"/>
          <w:sz w:val="28"/>
          <w:szCs w:val="20"/>
          <w:lang w:eastAsia="ru-RU"/>
        </w:rPr>
        <w:t>диями, каталогами, картотеками, а также с фондом правовой и краеведческой литер</w:t>
      </w:r>
      <w:r w:rsidRPr="00AA5070">
        <w:rPr>
          <w:rFonts w:ascii="Times New Roman" w:eastAsia="Times New Roman" w:hAnsi="Times New Roman" w:cs="Times New Roman"/>
          <w:sz w:val="28"/>
          <w:szCs w:val="20"/>
          <w:lang w:eastAsia="ru-RU"/>
        </w:rPr>
        <w:t>а</w:t>
      </w:r>
      <w:r w:rsidRPr="00AA5070">
        <w:rPr>
          <w:rFonts w:ascii="Times New Roman" w:eastAsia="Times New Roman" w:hAnsi="Times New Roman" w:cs="Times New Roman"/>
          <w:sz w:val="28"/>
          <w:szCs w:val="20"/>
          <w:lang w:eastAsia="ru-RU"/>
        </w:rPr>
        <w:t>туры и электронной правовой базой «Консультант +».</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0"/>
          <w:lang w:eastAsia="ru-RU"/>
        </w:rPr>
      </w:pPr>
      <w:r w:rsidRPr="00AA5070">
        <w:rPr>
          <w:rFonts w:ascii="Times New Roman" w:eastAsia="Times New Roman" w:hAnsi="Times New Roman" w:cs="Times New Roman"/>
          <w:sz w:val="28"/>
          <w:szCs w:val="20"/>
          <w:lang w:eastAsia="ru-RU"/>
        </w:rPr>
        <w:t>Школьники познакомились с сайтом нашей библиотеки,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AA5070" w:rsidRPr="00AA5070" w:rsidRDefault="00AA5070" w:rsidP="00AA5070">
      <w:pPr>
        <w:spacing w:after="0" w:line="240" w:lineRule="auto"/>
        <w:ind w:firstLine="709"/>
        <w:jc w:val="both"/>
        <w:rPr>
          <w:rFonts w:ascii="Times New Roman" w:eastAsia="Times New Roman" w:hAnsi="Times New Roman" w:cs="Times New Roman"/>
          <w:sz w:val="28"/>
          <w:szCs w:val="20"/>
          <w:lang w:eastAsia="ru-RU"/>
        </w:rPr>
      </w:pPr>
      <w:r w:rsidRPr="00AA5070">
        <w:rPr>
          <w:rFonts w:ascii="Times New Roman" w:eastAsia="Times New Roman" w:hAnsi="Times New Roman" w:cs="Times New Roman"/>
          <w:sz w:val="28"/>
          <w:szCs w:val="20"/>
          <w:lang w:eastAsia="ru-RU"/>
        </w:rPr>
        <w:t>В  заключение ребята поблагодарили за  интересную  и познавательную встр</w:t>
      </w:r>
      <w:r w:rsidRPr="00AA5070">
        <w:rPr>
          <w:rFonts w:ascii="Times New Roman" w:eastAsia="Times New Roman" w:hAnsi="Times New Roman" w:cs="Times New Roman"/>
          <w:sz w:val="28"/>
          <w:szCs w:val="20"/>
          <w:lang w:eastAsia="ru-RU"/>
        </w:rPr>
        <w:t>е</w:t>
      </w:r>
      <w:r w:rsidRPr="00AA5070">
        <w:rPr>
          <w:rFonts w:ascii="Times New Roman" w:eastAsia="Times New Roman" w:hAnsi="Times New Roman" w:cs="Times New Roman"/>
          <w:sz w:val="28"/>
          <w:szCs w:val="20"/>
          <w:lang w:eastAsia="ru-RU"/>
        </w:rPr>
        <w:t>чу, а сотрудники библиотеки  посоветовали старшеклассникам  пойти учиться нашей профессии, ведь она творческая, разнообразная  и современная.</w:t>
      </w:r>
    </w:p>
    <w:p w:rsidR="00AA5070" w:rsidRPr="00AA5070" w:rsidRDefault="00AA5070" w:rsidP="00AA5070">
      <w:pPr>
        <w:spacing w:after="0" w:line="240" w:lineRule="auto"/>
        <w:rPr>
          <w:rFonts w:ascii="Times New Roman" w:eastAsia="Times New Roman" w:hAnsi="Times New Roman" w:cs="Times New Roman"/>
          <w:b/>
          <w:sz w:val="28"/>
          <w:szCs w:val="28"/>
          <w:lang w:eastAsia="ru-RU"/>
        </w:rPr>
      </w:pPr>
      <w:r w:rsidRPr="00AA5070">
        <w:rPr>
          <w:rFonts w:ascii="Times New Roman" w:eastAsia="Times New Roman" w:hAnsi="Times New Roman" w:cs="Times New Roman"/>
          <w:b/>
          <w:sz w:val="28"/>
          <w:szCs w:val="28"/>
          <w:lang w:eastAsia="ru-RU"/>
        </w:rPr>
        <w:t>7.4. Составление библиографических пособий</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Для планирования работы на год был разработан календарь событий «</w:t>
      </w:r>
      <w:r w:rsidRPr="00AA5070">
        <w:rPr>
          <w:rFonts w:ascii="Times New Roman" w:eastAsia="Times New Roman" w:hAnsi="Times New Roman" w:cs="Times New Roman"/>
          <w:b/>
          <w:sz w:val="28"/>
          <w:szCs w:val="28"/>
          <w:lang w:eastAsia="ru-RU"/>
        </w:rPr>
        <w:t>Памятные и юбилейные даты 2017 года</w:t>
      </w:r>
      <w:r w:rsidRPr="00AA5070">
        <w:rPr>
          <w:rFonts w:ascii="Times New Roman" w:eastAsia="Times New Roman" w:hAnsi="Times New Roman" w:cs="Times New Roman"/>
          <w:sz w:val="28"/>
          <w:szCs w:val="28"/>
          <w:lang w:eastAsia="ru-RU"/>
        </w:rPr>
        <w:t>».</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Даты года представлены в семи разделах:</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Под эгидой ООН</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Даты России. Основные события</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Юбилейные даты России 2017 года. Исторические события</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lastRenderedPageBreak/>
        <w:t>- Исторические личности</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Юбиляры в области литературы и искусства</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Знаменательные даты 2017 года по месяцам</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Книги-юбиляры</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Материалы в разделах располагаются в хронологическом порядке, прилагается большой иллюстративный материал. По данному пособию был оформлен стенд «2017. События года».</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b/>
          <w:sz w:val="28"/>
          <w:szCs w:val="28"/>
          <w:lang w:eastAsia="ru-RU"/>
        </w:rPr>
        <w:t>«Календарь знаменательных и памятных дат 2017. Культура, литература, и</w:t>
      </w:r>
      <w:r w:rsidRPr="00AA5070">
        <w:rPr>
          <w:rFonts w:ascii="Times New Roman" w:eastAsia="Times New Roman" w:hAnsi="Times New Roman" w:cs="Times New Roman"/>
          <w:b/>
          <w:sz w:val="28"/>
          <w:szCs w:val="28"/>
          <w:lang w:eastAsia="ru-RU"/>
        </w:rPr>
        <w:t>с</w:t>
      </w:r>
      <w:r w:rsidRPr="00AA5070">
        <w:rPr>
          <w:rFonts w:ascii="Times New Roman" w:eastAsia="Times New Roman" w:hAnsi="Times New Roman" w:cs="Times New Roman"/>
          <w:b/>
          <w:sz w:val="28"/>
          <w:szCs w:val="28"/>
          <w:lang w:eastAsia="ru-RU"/>
        </w:rPr>
        <w:t>кусство».</w:t>
      </w:r>
      <w:r w:rsidRPr="00AA5070">
        <w:rPr>
          <w:rFonts w:ascii="Times New Roman" w:eastAsia="Times New Roman" w:hAnsi="Times New Roman" w:cs="Times New Roman"/>
          <w:sz w:val="28"/>
          <w:szCs w:val="28"/>
          <w:lang w:eastAsia="ru-RU"/>
        </w:rPr>
        <w:t xml:space="preserve"> За основу были взяты несколько календарей, исправлены и дополнены.</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 Пользуются популярностью у библиотек-филиалов.</w:t>
      </w:r>
    </w:p>
    <w:p w:rsidR="00AA5070" w:rsidRPr="00AA5070" w:rsidRDefault="00AA5070" w:rsidP="00AA5070">
      <w:pPr>
        <w:spacing w:after="0" w:line="240" w:lineRule="auto"/>
        <w:rPr>
          <w:rFonts w:ascii="Times New Roman" w:eastAsia="Times New Roman" w:hAnsi="Times New Roman" w:cs="Times New Roman"/>
          <w:b/>
          <w:sz w:val="28"/>
          <w:szCs w:val="28"/>
          <w:lang w:eastAsia="ru-RU"/>
        </w:rPr>
      </w:pPr>
      <w:r w:rsidRPr="00AA5070">
        <w:rPr>
          <w:rFonts w:ascii="Times New Roman" w:eastAsia="Times New Roman" w:hAnsi="Times New Roman" w:cs="Times New Roman"/>
          <w:b/>
          <w:sz w:val="28"/>
          <w:szCs w:val="28"/>
          <w:lang w:eastAsia="ru-RU"/>
        </w:rPr>
        <w:t>Юбилейные даты года.</w:t>
      </w:r>
    </w:p>
    <w:p w:rsidR="00AA5070" w:rsidRPr="00AA5070" w:rsidRDefault="00AA5070" w:rsidP="00AA5070">
      <w:pPr>
        <w:spacing w:after="0" w:line="240" w:lineRule="auto"/>
        <w:rPr>
          <w:rFonts w:ascii="Times New Roman" w:eastAsia="Times New Roman" w:hAnsi="Times New Roman" w:cs="Times New Roman"/>
          <w:b/>
          <w:sz w:val="28"/>
          <w:szCs w:val="28"/>
          <w:lang w:eastAsia="ru-RU"/>
        </w:rPr>
      </w:pPr>
    </w:p>
    <w:p w:rsidR="00AA5070" w:rsidRPr="00AA5070" w:rsidRDefault="00E0311B"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noProof/>
          <w:sz w:val="28"/>
          <w:szCs w:val="28"/>
          <w:lang w:eastAsia="ru-RU"/>
        </w:rPr>
        <w:drawing>
          <wp:anchor distT="0" distB="0" distL="114300" distR="114300" simplePos="0" relativeHeight="251680768" behindDoc="0" locked="0" layoutInCell="1" allowOverlap="1" wp14:anchorId="3727101C" wp14:editId="70A1E0CE">
            <wp:simplePos x="0" y="0"/>
            <wp:positionH relativeFrom="column">
              <wp:posOffset>31750</wp:posOffset>
            </wp:positionH>
            <wp:positionV relativeFrom="paragraph">
              <wp:posOffset>15240</wp:posOffset>
            </wp:positionV>
            <wp:extent cx="1395730" cy="2091055"/>
            <wp:effectExtent l="0" t="0" r="0" b="4445"/>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лендарь.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395730" cy="2091055"/>
                    </a:xfrm>
                    <a:prstGeom prst="rect">
                      <a:avLst/>
                    </a:prstGeom>
                  </pic:spPr>
                </pic:pic>
              </a:graphicData>
            </a:graphic>
            <wp14:sizeRelH relativeFrom="page">
              <wp14:pctWidth>0</wp14:pctWidth>
            </wp14:sizeRelH>
            <wp14:sizeRelV relativeFrom="page">
              <wp14:pctHeight>0</wp14:pctHeight>
            </wp14:sizeRelV>
          </wp:anchor>
        </w:drawing>
      </w:r>
      <w:r w:rsidR="00AA5070" w:rsidRPr="00AA5070">
        <w:rPr>
          <w:rFonts w:ascii="Times New Roman" w:eastAsia="Times New Roman" w:hAnsi="Times New Roman" w:cs="Times New Roman"/>
          <w:sz w:val="28"/>
          <w:szCs w:val="28"/>
          <w:lang w:eastAsia="ru-RU"/>
        </w:rPr>
        <w:t xml:space="preserve">2017 год объявлен Годом экологии, годом особо охраняемых природных территорий.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Был выпущен иллюстрированный «</w:t>
      </w:r>
      <w:r w:rsidRPr="00AA5070">
        <w:rPr>
          <w:rFonts w:ascii="Times New Roman" w:eastAsia="Times New Roman" w:hAnsi="Times New Roman" w:cs="Times New Roman"/>
          <w:b/>
          <w:sz w:val="28"/>
          <w:szCs w:val="28"/>
          <w:lang w:eastAsia="ru-RU"/>
        </w:rPr>
        <w:t>Календарь экологических дат»</w:t>
      </w:r>
      <w:r w:rsidRPr="00AA5070">
        <w:rPr>
          <w:rFonts w:ascii="Times New Roman" w:eastAsia="Times New Roman" w:hAnsi="Times New Roman" w:cs="Times New Roman"/>
          <w:sz w:val="28"/>
          <w:szCs w:val="28"/>
          <w:lang w:eastAsia="ru-RU"/>
        </w:rPr>
        <w:t xml:space="preserve"> по временам года.</w:t>
      </w:r>
      <w:r w:rsidRPr="00AA5070">
        <w:rPr>
          <w:rFonts w:ascii="Times New Roman" w:eastAsia="Times New Roman" w:hAnsi="Times New Roman" w:cs="Times New Roman"/>
          <w:bCs/>
          <w:sz w:val="28"/>
          <w:szCs w:val="28"/>
          <w:lang w:eastAsia="ru-RU"/>
        </w:rPr>
        <w:t xml:space="preserve"> Также в помощь экологическому восп</w:t>
      </w:r>
      <w:r w:rsidRPr="00AA5070">
        <w:rPr>
          <w:rFonts w:ascii="Times New Roman" w:eastAsia="Times New Roman" w:hAnsi="Times New Roman" w:cs="Times New Roman"/>
          <w:bCs/>
          <w:sz w:val="28"/>
          <w:szCs w:val="28"/>
          <w:lang w:eastAsia="ru-RU"/>
        </w:rPr>
        <w:t>и</w:t>
      </w:r>
      <w:r w:rsidRPr="00AA5070">
        <w:rPr>
          <w:rFonts w:ascii="Times New Roman" w:eastAsia="Times New Roman" w:hAnsi="Times New Roman" w:cs="Times New Roman"/>
          <w:bCs/>
          <w:sz w:val="28"/>
          <w:szCs w:val="28"/>
          <w:lang w:eastAsia="ru-RU"/>
        </w:rPr>
        <w:t>танию</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bCs/>
          <w:sz w:val="28"/>
          <w:szCs w:val="28"/>
          <w:lang w:eastAsia="ru-RU"/>
        </w:rPr>
        <w:t>был сделан информационно-библиографический список литер</w:t>
      </w:r>
      <w:r w:rsidRPr="00AA5070">
        <w:rPr>
          <w:rFonts w:ascii="Times New Roman" w:eastAsia="Times New Roman" w:hAnsi="Times New Roman" w:cs="Times New Roman"/>
          <w:bCs/>
          <w:sz w:val="28"/>
          <w:szCs w:val="28"/>
          <w:lang w:eastAsia="ru-RU"/>
        </w:rPr>
        <w:t>а</w:t>
      </w:r>
      <w:r w:rsidRPr="00AA5070">
        <w:rPr>
          <w:rFonts w:ascii="Times New Roman" w:eastAsia="Times New Roman" w:hAnsi="Times New Roman" w:cs="Times New Roman"/>
          <w:bCs/>
          <w:sz w:val="28"/>
          <w:szCs w:val="28"/>
          <w:lang w:eastAsia="ru-RU"/>
        </w:rPr>
        <w:t>туры «</w:t>
      </w:r>
      <w:r w:rsidRPr="00AA5070">
        <w:rPr>
          <w:rFonts w:ascii="Times New Roman" w:eastAsia="Times New Roman" w:hAnsi="Times New Roman" w:cs="Times New Roman"/>
          <w:b/>
          <w:bCs/>
          <w:sz w:val="28"/>
          <w:szCs w:val="28"/>
          <w:lang w:eastAsia="ru-RU"/>
        </w:rPr>
        <w:t>Заповедный мир природы»</w:t>
      </w:r>
      <w:r w:rsidRPr="00AA5070">
        <w:rPr>
          <w:rFonts w:ascii="Times New Roman" w:eastAsia="Times New Roman" w:hAnsi="Times New Roman" w:cs="Times New Roman"/>
          <w:bCs/>
          <w:sz w:val="28"/>
          <w:szCs w:val="28"/>
          <w:lang w:eastAsia="ru-RU"/>
        </w:rPr>
        <w:t>. По страницам журнала «Ч</w:t>
      </w:r>
      <w:r w:rsidRPr="00AA5070">
        <w:rPr>
          <w:rFonts w:ascii="Times New Roman" w:eastAsia="Times New Roman" w:hAnsi="Times New Roman" w:cs="Times New Roman"/>
          <w:bCs/>
          <w:sz w:val="28"/>
          <w:szCs w:val="28"/>
          <w:lang w:eastAsia="ru-RU"/>
        </w:rPr>
        <w:t>и</w:t>
      </w:r>
      <w:r w:rsidRPr="00AA5070">
        <w:rPr>
          <w:rFonts w:ascii="Times New Roman" w:eastAsia="Times New Roman" w:hAnsi="Times New Roman" w:cs="Times New Roman"/>
          <w:bCs/>
          <w:sz w:val="28"/>
          <w:szCs w:val="28"/>
          <w:lang w:eastAsia="ru-RU"/>
        </w:rPr>
        <w:t xml:space="preserve">таем, учимся, играем». </w:t>
      </w:r>
      <w:r w:rsidRPr="00AA5070">
        <w:rPr>
          <w:rFonts w:ascii="Times New Roman" w:eastAsia="Times New Roman" w:hAnsi="Times New Roman" w:cs="Times New Roman"/>
          <w:sz w:val="28"/>
          <w:szCs w:val="28"/>
          <w:lang w:eastAsia="ru-RU"/>
        </w:rPr>
        <w:t>Информация была предоставлена на сайте библиотеки.</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К 100-летию Октябрьской революции на протяжении года была предоставлена подборка книг «Книги революции», посвященная писателям-юбилярам 2017 года, отразившим в своем творчестве тему Октябрьской революции. На основе выставок было составлено рекомендательно-библиографическое пособие «</w:t>
      </w:r>
      <w:r w:rsidRPr="00AA5070">
        <w:rPr>
          <w:rFonts w:ascii="Times New Roman" w:eastAsia="Times New Roman" w:hAnsi="Times New Roman" w:cs="Times New Roman"/>
          <w:b/>
          <w:sz w:val="28"/>
          <w:szCs w:val="28"/>
          <w:lang w:eastAsia="ru-RU"/>
        </w:rPr>
        <w:t>Книги революции</w:t>
      </w:r>
      <w:r w:rsidRPr="00AA5070">
        <w:rPr>
          <w:rFonts w:ascii="Times New Roman" w:eastAsia="Times New Roman" w:hAnsi="Times New Roman" w:cs="Times New Roman"/>
          <w:sz w:val="28"/>
          <w:szCs w:val="28"/>
          <w:lang w:eastAsia="ru-RU"/>
        </w:rPr>
        <w:t>».</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noProof/>
          <w:sz w:val="28"/>
          <w:szCs w:val="28"/>
          <w:lang w:eastAsia="ru-RU"/>
        </w:rPr>
        <w:drawing>
          <wp:anchor distT="0" distB="0" distL="114300" distR="114300" simplePos="0" relativeHeight="251681792" behindDoc="0" locked="0" layoutInCell="1" allowOverlap="1" wp14:anchorId="4BD74FA3" wp14:editId="1E16F63C">
            <wp:simplePos x="0" y="0"/>
            <wp:positionH relativeFrom="column">
              <wp:posOffset>38735</wp:posOffset>
            </wp:positionH>
            <wp:positionV relativeFrom="paragraph">
              <wp:posOffset>786765</wp:posOffset>
            </wp:positionV>
            <wp:extent cx="1637030" cy="2411730"/>
            <wp:effectExtent l="19050" t="19050" r="20320" b="2667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ниги.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637030" cy="241173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AA5070">
        <w:rPr>
          <w:rFonts w:ascii="Times New Roman" w:eastAsia="Times New Roman" w:hAnsi="Times New Roman" w:cs="Times New Roman"/>
          <w:sz w:val="28"/>
          <w:szCs w:val="28"/>
          <w:lang w:eastAsia="ru-RU"/>
        </w:rPr>
        <w:t>Содержание текста расположено по месяцам, юбилеям писателей, дается заголовок к каждому писателю, отражающего основную тему его произведений. Сначала пред</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ставляется краткая биографическая справка о писателе-юбиляре, его отношение к р</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волюции, потом книги писателя, с рекомендательной аннот</w:t>
      </w:r>
      <w:r w:rsidRPr="00AA5070">
        <w:rPr>
          <w:rFonts w:ascii="Times New Roman" w:eastAsia="Times New Roman" w:hAnsi="Times New Roman" w:cs="Times New Roman"/>
          <w:sz w:val="28"/>
          <w:szCs w:val="28"/>
          <w:lang w:eastAsia="ru-RU"/>
        </w:rPr>
        <w:t>а</w:t>
      </w:r>
      <w:r w:rsidRPr="00AA5070">
        <w:rPr>
          <w:rFonts w:ascii="Times New Roman" w:eastAsia="Times New Roman" w:hAnsi="Times New Roman" w:cs="Times New Roman"/>
          <w:sz w:val="28"/>
          <w:szCs w:val="28"/>
          <w:lang w:eastAsia="ru-RU"/>
        </w:rPr>
        <w:t>цией. Пособие предназначено для любителей русской литер</w:t>
      </w:r>
      <w:r w:rsidRPr="00AA5070">
        <w:rPr>
          <w:rFonts w:ascii="Times New Roman" w:eastAsia="Times New Roman" w:hAnsi="Times New Roman" w:cs="Times New Roman"/>
          <w:sz w:val="28"/>
          <w:szCs w:val="28"/>
          <w:lang w:eastAsia="ru-RU"/>
        </w:rPr>
        <w:t>а</w:t>
      </w:r>
      <w:r w:rsidRPr="00AA5070">
        <w:rPr>
          <w:rFonts w:ascii="Times New Roman" w:eastAsia="Times New Roman" w:hAnsi="Times New Roman" w:cs="Times New Roman"/>
          <w:sz w:val="28"/>
          <w:szCs w:val="28"/>
          <w:lang w:eastAsia="ru-RU"/>
        </w:rPr>
        <w:t>туры.</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bCs/>
          <w:iCs/>
          <w:sz w:val="28"/>
          <w:szCs w:val="28"/>
          <w:lang w:eastAsia="ru-RU"/>
        </w:rPr>
        <w:t>Об Октябрьской революции в России написано много прои</w:t>
      </w:r>
      <w:r w:rsidRPr="00AA5070">
        <w:rPr>
          <w:rFonts w:ascii="Times New Roman" w:eastAsia="Times New Roman" w:hAnsi="Times New Roman" w:cs="Times New Roman"/>
          <w:bCs/>
          <w:iCs/>
          <w:sz w:val="28"/>
          <w:szCs w:val="28"/>
          <w:lang w:eastAsia="ru-RU"/>
        </w:rPr>
        <w:t>з</w:t>
      </w:r>
      <w:r w:rsidRPr="00AA5070">
        <w:rPr>
          <w:rFonts w:ascii="Times New Roman" w:eastAsia="Times New Roman" w:hAnsi="Times New Roman" w:cs="Times New Roman"/>
          <w:bCs/>
          <w:iCs/>
          <w:sz w:val="28"/>
          <w:szCs w:val="28"/>
          <w:lang w:eastAsia="ru-RU"/>
        </w:rPr>
        <w:t>ведений,</w:t>
      </w:r>
      <w:r w:rsidRPr="00AA5070">
        <w:rPr>
          <w:rFonts w:ascii="Times New Roman" w:eastAsia="Times New Roman" w:hAnsi="Times New Roman" w:cs="Times New Roman"/>
          <w:b/>
          <w:bCs/>
          <w:iCs/>
          <w:sz w:val="28"/>
          <w:szCs w:val="28"/>
          <w:lang w:eastAsia="ru-RU"/>
        </w:rPr>
        <w:t xml:space="preserve"> </w:t>
      </w:r>
      <w:r w:rsidRPr="00AA5070">
        <w:rPr>
          <w:rFonts w:ascii="Times New Roman" w:eastAsia="Times New Roman" w:hAnsi="Times New Roman" w:cs="Times New Roman"/>
          <w:sz w:val="28"/>
          <w:szCs w:val="28"/>
          <w:lang w:eastAsia="ru-RU"/>
        </w:rPr>
        <w:t>никто из писателей первой половины XX века не относился к революции равнодушно. Одной из ведущих в л</w:t>
      </w:r>
      <w:r w:rsidRPr="00AA5070">
        <w:rPr>
          <w:rFonts w:ascii="Times New Roman" w:eastAsia="Times New Roman" w:hAnsi="Times New Roman" w:cs="Times New Roman"/>
          <w:sz w:val="28"/>
          <w:szCs w:val="28"/>
          <w:lang w:eastAsia="ru-RU"/>
        </w:rPr>
        <w:t>и</w:t>
      </w:r>
      <w:r w:rsidRPr="00AA5070">
        <w:rPr>
          <w:rFonts w:ascii="Times New Roman" w:eastAsia="Times New Roman" w:hAnsi="Times New Roman" w:cs="Times New Roman"/>
          <w:sz w:val="28"/>
          <w:szCs w:val="28"/>
          <w:lang w:eastAsia="ru-RU"/>
        </w:rPr>
        <w:t xml:space="preserve">тературе этого периода становится </w:t>
      </w:r>
      <w:r w:rsidRPr="00AA5070">
        <w:rPr>
          <w:rFonts w:ascii="Times New Roman" w:eastAsia="Times New Roman" w:hAnsi="Times New Roman" w:cs="Times New Roman"/>
          <w:bCs/>
          <w:sz w:val="28"/>
          <w:szCs w:val="28"/>
          <w:lang w:eastAsia="ru-RU"/>
        </w:rPr>
        <w:t>тема интеллигенции и р</w:t>
      </w:r>
      <w:r w:rsidRPr="00AA5070">
        <w:rPr>
          <w:rFonts w:ascii="Times New Roman" w:eastAsia="Times New Roman" w:hAnsi="Times New Roman" w:cs="Times New Roman"/>
          <w:bCs/>
          <w:sz w:val="28"/>
          <w:szCs w:val="28"/>
          <w:lang w:eastAsia="ru-RU"/>
        </w:rPr>
        <w:t>е</w:t>
      </w:r>
      <w:r w:rsidRPr="00AA5070">
        <w:rPr>
          <w:rFonts w:ascii="Times New Roman" w:eastAsia="Times New Roman" w:hAnsi="Times New Roman" w:cs="Times New Roman"/>
          <w:bCs/>
          <w:sz w:val="28"/>
          <w:szCs w:val="28"/>
          <w:lang w:eastAsia="ru-RU"/>
        </w:rPr>
        <w:t xml:space="preserve">волюции. </w:t>
      </w:r>
      <w:r w:rsidRPr="00AA5070">
        <w:rPr>
          <w:rFonts w:ascii="Times New Roman" w:eastAsia="Times New Roman" w:hAnsi="Times New Roman" w:cs="Times New Roman"/>
          <w:sz w:val="28"/>
          <w:szCs w:val="28"/>
          <w:lang w:eastAsia="ru-RU"/>
        </w:rPr>
        <w:t xml:space="preserve">Она звучит в таких крупных произведениях, как </w:t>
      </w:r>
      <w:r w:rsidRPr="00AA5070">
        <w:rPr>
          <w:rFonts w:ascii="Times New Roman" w:eastAsia="Times New Roman" w:hAnsi="Times New Roman" w:cs="Times New Roman"/>
          <w:iCs/>
          <w:sz w:val="28"/>
          <w:szCs w:val="28"/>
          <w:lang w:eastAsia="ru-RU"/>
        </w:rPr>
        <w:t>«Конармия» Исаака Бабеля</w:t>
      </w:r>
      <w:r w:rsidRPr="00AA5070">
        <w:rPr>
          <w:rFonts w:ascii="Times New Roman" w:eastAsia="Times New Roman" w:hAnsi="Times New Roman" w:cs="Times New Roman"/>
          <w:sz w:val="28"/>
          <w:szCs w:val="28"/>
          <w:lang w:eastAsia="ru-RU"/>
        </w:rPr>
        <w:t xml:space="preserve">, </w:t>
      </w:r>
      <w:r w:rsidRPr="00AA5070">
        <w:rPr>
          <w:rFonts w:ascii="Times New Roman" w:eastAsia="Times New Roman" w:hAnsi="Times New Roman" w:cs="Times New Roman"/>
          <w:iCs/>
          <w:sz w:val="28"/>
          <w:szCs w:val="28"/>
          <w:lang w:eastAsia="ru-RU"/>
        </w:rPr>
        <w:t>«Разгром» Александра Фадеева</w:t>
      </w:r>
      <w:r w:rsidRPr="00AA5070">
        <w:rPr>
          <w:rFonts w:ascii="Times New Roman" w:eastAsia="Times New Roman" w:hAnsi="Times New Roman" w:cs="Times New Roman"/>
          <w:sz w:val="28"/>
          <w:szCs w:val="28"/>
          <w:lang w:eastAsia="ru-RU"/>
        </w:rPr>
        <w:t xml:space="preserve">, «Братья» Константина Федина и других. </w:t>
      </w:r>
    </w:p>
    <w:p w:rsidR="00AA5070" w:rsidRPr="00AA5070" w:rsidRDefault="00AA5070" w:rsidP="00AA5070">
      <w:pPr>
        <w:spacing w:after="0" w:line="240" w:lineRule="auto"/>
        <w:rPr>
          <w:rFonts w:ascii="Times New Roman" w:eastAsia="Times New Roman" w:hAnsi="Times New Roman" w:cs="Times New Roman"/>
          <w:b/>
          <w:bCs/>
          <w:iCs/>
          <w:sz w:val="28"/>
          <w:szCs w:val="28"/>
          <w:lang w:eastAsia="ru-RU"/>
        </w:rPr>
      </w:pPr>
      <w:r w:rsidRPr="00AA5070">
        <w:rPr>
          <w:rFonts w:ascii="Times New Roman" w:eastAsia="Times New Roman" w:hAnsi="Times New Roman" w:cs="Times New Roman"/>
          <w:sz w:val="28"/>
          <w:szCs w:val="28"/>
          <w:lang w:eastAsia="ru-RU"/>
        </w:rPr>
        <w:t>Художественная литература, посвященная Октябрьской р</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волюции, нашла свое отражение в рекомендательно-</w:t>
      </w:r>
      <w:r w:rsidRPr="00AA5070">
        <w:rPr>
          <w:rFonts w:ascii="Times New Roman" w:eastAsia="Times New Roman" w:hAnsi="Times New Roman" w:cs="Times New Roman"/>
          <w:sz w:val="28"/>
          <w:szCs w:val="28"/>
          <w:lang w:eastAsia="ru-RU"/>
        </w:rPr>
        <w:lastRenderedPageBreak/>
        <w:t>библиографическом пособии «</w:t>
      </w:r>
      <w:r w:rsidRPr="00AA5070">
        <w:rPr>
          <w:rFonts w:ascii="Times New Roman" w:eastAsia="Times New Roman" w:hAnsi="Times New Roman" w:cs="Times New Roman"/>
          <w:b/>
          <w:sz w:val="28"/>
          <w:szCs w:val="28"/>
          <w:lang w:eastAsia="ru-RU"/>
        </w:rPr>
        <w:t>Легендарная быль. Образ революции в литерат</w:t>
      </w:r>
      <w:r w:rsidRPr="00AA5070">
        <w:rPr>
          <w:rFonts w:ascii="Times New Roman" w:eastAsia="Times New Roman" w:hAnsi="Times New Roman" w:cs="Times New Roman"/>
          <w:b/>
          <w:sz w:val="28"/>
          <w:szCs w:val="28"/>
          <w:lang w:eastAsia="ru-RU"/>
        </w:rPr>
        <w:t>у</w:t>
      </w:r>
      <w:r w:rsidRPr="00AA5070">
        <w:rPr>
          <w:rFonts w:ascii="Times New Roman" w:eastAsia="Times New Roman" w:hAnsi="Times New Roman" w:cs="Times New Roman"/>
          <w:b/>
          <w:sz w:val="28"/>
          <w:szCs w:val="28"/>
          <w:lang w:eastAsia="ru-RU"/>
        </w:rPr>
        <w:t xml:space="preserve">ре». </w:t>
      </w:r>
      <w:r w:rsidRPr="00AA5070">
        <w:rPr>
          <w:rFonts w:ascii="Times New Roman" w:eastAsia="Times New Roman" w:hAnsi="Times New Roman" w:cs="Times New Roman"/>
          <w:sz w:val="28"/>
          <w:szCs w:val="28"/>
          <w:lang w:eastAsia="ru-RU"/>
        </w:rPr>
        <w:t>Книги расположены в алфавите авторов и заглавий, в конце пособия дается именной указатель.</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Пройти мимо темы революции невозможно, она вызывает интерес читателей, тем б</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лее, что в  2017 году мы отметили столетие Великой русской революции. Информ</w:t>
      </w:r>
      <w:r w:rsidRPr="00AA5070">
        <w:rPr>
          <w:rFonts w:ascii="Times New Roman" w:eastAsia="Times New Roman" w:hAnsi="Times New Roman" w:cs="Times New Roman"/>
          <w:sz w:val="28"/>
          <w:szCs w:val="28"/>
          <w:lang w:eastAsia="ru-RU"/>
        </w:rPr>
        <w:t>а</w:t>
      </w:r>
      <w:r w:rsidRPr="00AA5070">
        <w:rPr>
          <w:rFonts w:ascii="Times New Roman" w:eastAsia="Times New Roman" w:hAnsi="Times New Roman" w:cs="Times New Roman"/>
          <w:sz w:val="28"/>
          <w:szCs w:val="28"/>
          <w:lang w:eastAsia="ru-RU"/>
        </w:rPr>
        <w:t xml:space="preserve">ция о выставках и пособиях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была предоставлена на сайте библиотеки.</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E0311B"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noProof/>
          <w:sz w:val="28"/>
          <w:szCs w:val="28"/>
          <w:lang w:eastAsia="ru-RU"/>
        </w:rPr>
        <w:drawing>
          <wp:anchor distT="0" distB="0" distL="114300" distR="114300" simplePos="0" relativeHeight="251677696" behindDoc="0" locked="0" layoutInCell="1" allowOverlap="1" wp14:anchorId="4A87DC52" wp14:editId="591C1FA9">
            <wp:simplePos x="0" y="0"/>
            <wp:positionH relativeFrom="column">
              <wp:posOffset>11430</wp:posOffset>
            </wp:positionH>
            <wp:positionV relativeFrom="paragraph">
              <wp:posOffset>37465</wp:posOffset>
            </wp:positionV>
            <wp:extent cx="1662430" cy="2335530"/>
            <wp:effectExtent l="19050" t="19050" r="13970" b="26670"/>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cstate="print">
                      <a:extLst>
                        <a:ext uri="{28A0092B-C50C-407E-A947-70E740481C1C}">
                          <a14:useLocalDpi xmlns:a14="http://schemas.microsoft.com/office/drawing/2010/main" val="0"/>
                        </a:ext>
                      </a:extLst>
                    </a:blip>
                    <a:srcRect l="7006" t="17815" r="64935" b="12100"/>
                    <a:stretch/>
                  </pic:blipFill>
                  <pic:spPr bwMode="auto">
                    <a:xfrm>
                      <a:off x="0" y="0"/>
                      <a:ext cx="1662430" cy="2335530"/>
                    </a:xfrm>
                    <a:prstGeom prst="rect">
                      <a:avLst/>
                    </a:prstGeom>
                    <a:ln>
                      <a:solidFill>
                        <a:srgbClr val="4F81BD"/>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5070" w:rsidRPr="00AA5070">
        <w:rPr>
          <w:rFonts w:ascii="Times New Roman" w:eastAsia="Times New Roman" w:hAnsi="Times New Roman" w:cs="Times New Roman"/>
          <w:sz w:val="28"/>
          <w:szCs w:val="28"/>
          <w:lang w:eastAsia="ru-RU"/>
        </w:rPr>
        <w:t>Реализации проекта «Библиотека - центр межкультурных коммуникаций» было по</w:t>
      </w:r>
      <w:r w:rsidR="00AA5070" w:rsidRPr="00AA5070">
        <w:rPr>
          <w:rFonts w:ascii="Times New Roman" w:eastAsia="Times New Roman" w:hAnsi="Times New Roman" w:cs="Times New Roman"/>
          <w:sz w:val="28"/>
          <w:szCs w:val="28"/>
          <w:lang w:eastAsia="ru-RU"/>
        </w:rPr>
        <w:t>д</w:t>
      </w:r>
      <w:r w:rsidR="00AA5070" w:rsidRPr="00AA5070">
        <w:rPr>
          <w:rFonts w:ascii="Times New Roman" w:eastAsia="Times New Roman" w:hAnsi="Times New Roman" w:cs="Times New Roman"/>
          <w:sz w:val="28"/>
          <w:szCs w:val="28"/>
          <w:lang w:eastAsia="ru-RU"/>
        </w:rPr>
        <w:t xml:space="preserve">готовлено два пособия.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w:t>
      </w:r>
      <w:r w:rsidRPr="00AA5070">
        <w:rPr>
          <w:rFonts w:ascii="Times New Roman" w:eastAsia="Times New Roman" w:hAnsi="Times New Roman" w:cs="Times New Roman"/>
          <w:b/>
          <w:sz w:val="28"/>
          <w:szCs w:val="28"/>
          <w:lang w:eastAsia="ru-RU"/>
        </w:rPr>
        <w:t>«Традиции хранить и умножать», «Мир дому твоему».</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Обзоры новых книг по разделам - культура, традиции нар</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дов России. Каждый из нас должен знать свои корни, каждый из нас должен помнить свою историю и культуру.</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Книги по кулинарии, кухни разных народов, рецепты приг</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 xml:space="preserve">товления блюд -  национальная кухня.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Мифы, сказки, былины – источник народной мудрости и смекалки. Очень много общего в легендах и богах у разных народов - народный фольклор.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Народные промыслы, виды народных промыслов, история их создания у разных народов.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Книги будут интересны тем, кто интересуется историей, культурой, традициями народов России. Были оформлены выставки в библиотеке, информация была также предоставлена на сайте библиотеки.</w:t>
      </w:r>
    </w:p>
    <w:p w:rsidR="00AA5070" w:rsidRPr="00AA5070" w:rsidRDefault="00AA5070" w:rsidP="00AA5070">
      <w:pPr>
        <w:spacing w:after="0" w:line="240" w:lineRule="auto"/>
        <w:rPr>
          <w:rFonts w:ascii="Times New Roman" w:eastAsia="Times New Roman" w:hAnsi="Times New Roman" w:cs="Times New Roman"/>
          <w:b/>
          <w:sz w:val="28"/>
          <w:szCs w:val="28"/>
          <w:lang w:eastAsia="ru-RU"/>
        </w:rPr>
      </w:pPr>
      <w:r w:rsidRPr="00AA5070">
        <w:rPr>
          <w:rFonts w:ascii="Times New Roman" w:eastAsia="Times New Roman" w:hAnsi="Times New Roman" w:cs="Times New Roman"/>
          <w:b/>
          <w:sz w:val="28"/>
          <w:szCs w:val="28"/>
          <w:lang w:eastAsia="ru-RU"/>
        </w:rPr>
        <w:t>Рекомендательные издания художественной литературы</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Основным направлением в работе является пропаганда художественной литерат</w:t>
      </w:r>
      <w:r w:rsidRPr="00AA5070">
        <w:rPr>
          <w:rFonts w:ascii="Times New Roman" w:eastAsia="Times New Roman" w:hAnsi="Times New Roman" w:cs="Times New Roman"/>
          <w:sz w:val="28"/>
          <w:szCs w:val="28"/>
          <w:lang w:eastAsia="ru-RU"/>
        </w:rPr>
        <w:t>у</w:t>
      </w:r>
      <w:r w:rsidRPr="00AA5070">
        <w:rPr>
          <w:rFonts w:ascii="Times New Roman" w:eastAsia="Times New Roman" w:hAnsi="Times New Roman" w:cs="Times New Roman"/>
          <w:sz w:val="28"/>
          <w:szCs w:val="28"/>
          <w:lang w:eastAsia="ru-RU"/>
        </w:rPr>
        <w:t xml:space="preserve">ры.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Для  любителей современной литературы  выпускается  серия </w:t>
      </w:r>
      <w:r w:rsidRPr="00AA5070">
        <w:rPr>
          <w:rFonts w:ascii="Times New Roman" w:eastAsia="Times New Roman" w:hAnsi="Times New Roman" w:cs="Times New Roman"/>
          <w:b/>
          <w:sz w:val="28"/>
          <w:szCs w:val="28"/>
          <w:lang w:eastAsia="ru-RU"/>
        </w:rPr>
        <w:t>«Читательские сез</w:t>
      </w:r>
      <w:r w:rsidRPr="00AA5070">
        <w:rPr>
          <w:rFonts w:ascii="Times New Roman" w:eastAsia="Times New Roman" w:hAnsi="Times New Roman" w:cs="Times New Roman"/>
          <w:b/>
          <w:sz w:val="28"/>
          <w:szCs w:val="28"/>
          <w:lang w:eastAsia="ru-RU"/>
        </w:rPr>
        <w:t>о</w:t>
      </w:r>
      <w:r w:rsidRPr="00AA5070">
        <w:rPr>
          <w:rFonts w:ascii="Times New Roman" w:eastAsia="Times New Roman" w:hAnsi="Times New Roman" w:cs="Times New Roman"/>
          <w:b/>
          <w:sz w:val="28"/>
          <w:szCs w:val="28"/>
          <w:lang w:eastAsia="ru-RU"/>
        </w:rPr>
        <w:t>ны</w:t>
      </w:r>
      <w:r w:rsidRPr="00AA5070">
        <w:rPr>
          <w:rFonts w:ascii="Times New Roman" w:eastAsia="Times New Roman" w:hAnsi="Times New Roman" w:cs="Times New Roman"/>
          <w:sz w:val="28"/>
          <w:szCs w:val="28"/>
          <w:lang w:eastAsia="ru-RU"/>
        </w:rPr>
        <w:t xml:space="preserve">» о новинках лучших современных книг,   В серию  вошли три аннотированных списка литературы.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E0311B"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noProof/>
          <w:sz w:val="28"/>
          <w:szCs w:val="28"/>
          <w:lang w:eastAsia="ru-RU"/>
        </w:rPr>
        <w:drawing>
          <wp:anchor distT="0" distB="0" distL="114300" distR="114300" simplePos="0" relativeHeight="251678720" behindDoc="0" locked="0" layoutInCell="1" allowOverlap="1" wp14:anchorId="0E75441A" wp14:editId="43C25B15">
            <wp:simplePos x="0" y="0"/>
            <wp:positionH relativeFrom="column">
              <wp:posOffset>26670</wp:posOffset>
            </wp:positionH>
            <wp:positionV relativeFrom="paragraph">
              <wp:posOffset>-4445</wp:posOffset>
            </wp:positionV>
            <wp:extent cx="1739900" cy="2341880"/>
            <wp:effectExtent l="19050" t="19050" r="12700" b="2032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cstate="print">
                      <a:extLst>
                        <a:ext uri="{28A0092B-C50C-407E-A947-70E740481C1C}">
                          <a14:useLocalDpi xmlns:a14="http://schemas.microsoft.com/office/drawing/2010/main" val="0"/>
                        </a:ext>
                      </a:extLst>
                    </a:blip>
                    <a:srcRect l="16615" t="16370" r="50957" b="6050"/>
                    <a:stretch/>
                  </pic:blipFill>
                  <pic:spPr bwMode="auto">
                    <a:xfrm>
                      <a:off x="0" y="0"/>
                      <a:ext cx="1739900" cy="2341880"/>
                    </a:xfrm>
                    <a:prstGeom prst="rect">
                      <a:avLst/>
                    </a:prstGeom>
                    <a:ln>
                      <a:solidFill>
                        <a:srgbClr val="4F81BD"/>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5070" w:rsidRPr="00AA5070">
        <w:rPr>
          <w:rFonts w:ascii="Times New Roman" w:eastAsia="Times New Roman" w:hAnsi="Times New Roman" w:cs="Times New Roman"/>
          <w:b/>
          <w:sz w:val="28"/>
          <w:szCs w:val="28"/>
          <w:lang w:eastAsia="ru-RU"/>
        </w:rPr>
        <w:t>«Книжная весна».</w:t>
      </w:r>
      <w:r w:rsidR="00AA5070" w:rsidRPr="00AA5070">
        <w:rPr>
          <w:rFonts w:ascii="Times New Roman" w:eastAsia="Times New Roman" w:hAnsi="Times New Roman" w:cs="Times New Roman"/>
          <w:sz w:val="28"/>
          <w:szCs w:val="28"/>
          <w:lang w:eastAsia="ru-RU"/>
        </w:rPr>
        <w:t xml:space="preserve">  Современный круг чтения».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b/>
          <w:sz w:val="28"/>
          <w:szCs w:val="28"/>
          <w:lang w:eastAsia="ru-RU"/>
        </w:rPr>
        <w:t>«Книжный листопад».</w:t>
      </w:r>
      <w:r w:rsidRPr="00AA5070">
        <w:rPr>
          <w:rFonts w:ascii="Times New Roman" w:eastAsia="Times New Roman" w:hAnsi="Times New Roman" w:cs="Times New Roman"/>
          <w:sz w:val="28"/>
          <w:szCs w:val="28"/>
          <w:lang w:eastAsia="ru-RU"/>
        </w:rPr>
        <w:t xml:space="preserve">  Современный круг чтения.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b/>
          <w:sz w:val="28"/>
          <w:szCs w:val="28"/>
          <w:lang w:eastAsia="ru-RU"/>
        </w:rPr>
        <w:t>«10 книг для зимних вечеров».</w:t>
      </w:r>
      <w:r w:rsidRPr="00AA5070">
        <w:rPr>
          <w:rFonts w:ascii="Times New Roman" w:eastAsia="Times New Roman" w:hAnsi="Times New Roman" w:cs="Times New Roman"/>
          <w:sz w:val="28"/>
          <w:szCs w:val="28"/>
          <w:lang w:eastAsia="ru-RU"/>
        </w:rPr>
        <w:t xml:space="preserve">  Современный круг чтения.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Каждый круг чтения включает в себя десятку лучших книг сезона.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Это детективные романы (Татьяна Устинова «Селфи с суд</w:t>
      </w:r>
      <w:r w:rsidRPr="00AA5070">
        <w:rPr>
          <w:rFonts w:ascii="Times New Roman" w:eastAsia="Times New Roman" w:hAnsi="Times New Roman" w:cs="Times New Roman"/>
          <w:sz w:val="28"/>
          <w:szCs w:val="28"/>
          <w:lang w:eastAsia="ru-RU"/>
        </w:rPr>
        <w:t>ь</w:t>
      </w:r>
      <w:r w:rsidRPr="00AA5070">
        <w:rPr>
          <w:rFonts w:ascii="Times New Roman" w:eastAsia="Times New Roman" w:hAnsi="Times New Roman" w:cs="Times New Roman"/>
          <w:sz w:val="28"/>
          <w:szCs w:val="28"/>
          <w:lang w:eastAsia="ru-RU"/>
        </w:rPr>
        <w:t>бой, Яна Вагнер «Кто не спрятался», Елена Михалкова «Нежные листья, ядовитые корни»).</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Современная проза (Андрей Рубанов «Патриот», Юрий П</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ляков «По ту строну вдохновения»,  Дина Рубина «Бабий в</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тер»).</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lastRenderedPageBreak/>
        <w:t>Семейные саги, книги о любви (Виктория Токарева «Кругом один обман», Мария Метлицкая «Миленький ты мой», Григорий Ряжский «Подмены», Маша Трауб «Вт</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рой раз в первый класс»).</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Исторические романы Алексея Иванова «Тобол. Много званых», «Дебри», «Вилы», Петр Алешковский «Крепость».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Бестселлеры зарубежных писателей  (Эмили Барр «Ночной поезд», Пола Хокинс «Девушка в поезде», Эмили Бликер «Крушение»).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 xml:space="preserve">мендательная аннотация.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При работе над «Читательскими сезонами» были использованы материалы журнала «Читаем вместе» рейтинговые продажи книг, а также книги, вошедшие в списки л</w:t>
      </w:r>
      <w:r w:rsidRPr="00AA5070">
        <w:rPr>
          <w:rFonts w:ascii="Times New Roman" w:eastAsia="Times New Roman" w:hAnsi="Times New Roman" w:cs="Times New Roman"/>
          <w:sz w:val="28"/>
          <w:szCs w:val="28"/>
          <w:lang w:eastAsia="ru-RU"/>
        </w:rPr>
        <w:t>и</w:t>
      </w:r>
      <w:r w:rsidRPr="00AA5070">
        <w:rPr>
          <w:rFonts w:ascii="Times New Roman" w:eastAsia="Times New Roman" w:hAnsi="Times New Roman" w:cs="Times New Roman"/>
          <w:sz w:val="28"/>
          <w:szCs w:val="28"/>
          <w:lang w:eastAsia="ru-RU"/>
        </w:rPr>
        <w:t xml:space="preserve">тературных премий.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Пособия расположены на кафедре абонемента, все желающие могли с ними озн</w:t>
      </w:r>
      <w:r w:rsidRPr="00AA5070">
        <w:rPr>
          <w:rFonts w:ascii="Times New Roman" w:eastAsia="Times New Roman" w:hAnsi="Times New Roman" w:cs="Times New Roman"/>
          <w:sz w:val="28"/>
          <w:szCs w:val="28"/>
          <w:lang w:eastAsia="ru-RU"/>
        </w:rPr>
        <w:t>а</w:t>
      </w:r>
      <w:r w:rsidRPr="00AA5070">
        <w:rPr>
          <w:rFonts w:ascii="Times New Roman" w:eastAsia="Times New Roman" w:hAnsi="Times New Roman" w:cs="Times New Roman"/>
          <w:sz w:val="28"/>
          <w:szCs w:val="28"/>
          <w:lang w:eastAsia="ru-RU"/>
        </w:rPr>
        <w:t>комиться в течение года. Также пособия были размещены на сайте библиотеки в ру</w:t>
      </w:r>
      <w:r w:rsidRPr="00AA5070">
        <w:rPr>
          <w:rFonts w:ascii="Times New Roman" w:eastAsia="Times New Roman" w:hAnsi="Times New Roman" w:cs="Times New Roman"/>
          <w:sz w:val="28"/>
          <w:szCs w:val="28"/>
          <w:lang w:eastAsia="ru-RU"/>
        </w:rPr>
        <w:t>б</w:t>
      </w:r>
      <w:r w:rsidRPr="00AA5070">
        <w:rPr>
          <w:rFonts w:ascii="Times New Roman" w:eastAsia="Times New Roman" w:hAnsi="Times New Roman" w:cs="Times New Roman"/>
          <w:sz w:val="28"/>
          <w:szCs w:val="28"/>
          <w:lang w:eastAsia="ru-RU"/>
        </w:rPr>
        <w:t>рике «Современный круг чтения».</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AA5070" w:rsidRPr="00AA5070" w:rsidRDefault="00E0311B"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noProof/>
          <w:sz w:val="28"/>
          <w:szCs w:val="28"/>
          <w:lang w:eastAsia="ru-RU"/>
        </w:rPr>
        <w:drawing>
          <wp:anchor distT="0" distB="0" distL="114300" distR="114300" simplePos="0" relativeHeight="251679744" behindDoc="0" locked="0" layoutInCell="1" allowOverlap="1" wp14:anchorId="6E13775D" wp14:editId="7BD72943">
            <wp:simplePos x="0" y="0"/>
            <wp:positionH relativeFrom="column">
              <wp:posOffset>5080</wp:posOffset>
            </wp:positionH>
            <wp:positionV relativeFrom="paragraph">
              <wp:posOffset>95885</wp:posOffset>
            </wp:positionV>
            <wp:extent cx="1638300" cy="236283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cstate="print">
                      <a:extLst>
                        <a:ext uri="{28A0092B-C50C-407E-A947-70E740481C1C}">
                          <a14:useLocalDpi xmlns:a14="http://schemas.microsoft.com/office/drawing/2010/main" val="0"/>
                        </a:ext>
                      </a:extLst>
                    </a:blip>
                    <a:srcRect l="6806" t="16726" r="65570" b="12455"/>
                    <a:stretch/>
                  </pic:blipFill>
                  <pic:spPr bwMode="auto">
                    <a:xfrm>
                      <a:off x="0" y="0"/>
                      <a:ext cx="1638300" cy="2362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5070" w:rsidRPr="00AA5070">
        <w:rPr>
          <w:rFonts w:ascii="Times New Roman" w:eastAsia="Times New Roman" w:hAnsi="Times New Roman" w:cs="Times New Roman"/>
          <w:sz w:val="28"/>
          <w:szCs w:val="28"/>
          <w:lang w:eastAsia="ru-RU"/>
        </w:rPr>
        <w:t xml:space="preserve">Библиотека продолжает осуществлять пропаганду не только книг, но и журналов.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Литературные премии всегда приковывали к себе внимание читающих людей. Важную роль в современном премиальном процессе играют «толстые» журналы.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Был выпущен путеводитель  «</w:t>
      </w:r>
      <w:r w:rsidRPr="00AA5070">
        <w:rPr>
          <w:rFonts w:ascii="Times New Roman" w:eastAsia="Times New Roman" w:hAnsi="Times New Roman" w:cs="Times New Roman"/>
          <w:b/>
          <w:sz w:val="28"/>
          <w:szCs w:val="28"/>
          <w:lang w:eastAsia="ru-RU"/>
        </w:rPr>
        <w:t>Премиальная проза 2007 года</w:t>
      </w:r>
      <w:r w:rsidRPr="00AA5070">
        <w:rPr>
          <w:rFonts w:ascii="Times New Roman" w:eastAsia="Times New Roman" w:hAnsi="Times New Roman" w:cs="Times New Roman"/>
          <w:sz w:val="28"/>
          <w:szCs w:val="28"/>
          <w:lang w:eastAsia="ru-RU"/>
        </w:rPr>
        <w:t>» в серии  «Читаем литературно-художественные журналы. В</w:t>
      </w:r>
      <w:r w:rsidRPr="00AA5070">
        <w:rPr>
          <w:rFonts w:ascii="Times New Roman" w:eastAsia="Times New Roman" w:hAnsi="Times New Roman" w:cs="Times New Roman"/>
          <w:sz w:val="28"/>
          <w:szCs w:val="28"/>
          <w:lang w:eastAsia="ru-RU"/>
        </w:rPr>
        <w:t>ы</w:t>
      </w:r>
      <w:r w:rsidRPr="00AA5070">
        <w:rPr>
          <w:rFonts w:ascii="Times New Roman" w:eastAsia="Times New Roman" w:hAnsi="Times New Roman" w:cs="Times New Roman"/>
          <w:sz w:val="28"/>
          <w:szCs w:val="28"/>
          <w:lang w:eastAsia="ru-RU"/>
        </w:rPr>
        <w:t xml:space="preserve">пуск 5».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В этом выпуске читатели смогли познакомиться с именами авторов и названиями произведений, которые были удостоены литературных премий. Художественные произведения из журналов «Знамя», «Москва», «Наш современник», «Новый мир» за 2007 год, 10 лет назад.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Структура путеводителя. Сначала идет краткое знакомство с журналом, затем пр</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мии этого журнала, лауреаты премии, биография писателя и рекомендательная анн</w:t>
      </w:r>
      <w:r w:rsidRPr="00AA5070">
        <w:rPr>
          <w:rFonts w:ascii="Times New Roman" w:eastAsia="Times New Roman" w:hAnsi="Times New Roman" w:cs="Times New Roman"/>
          <w:sz w:val="28"/>
          <w:szCs w:val="28"/>
          <w:lang w:eastAsia="ru-RU"/>
        </w:rPr>
        <w:t>о</w:t>
      </w:r>
      <w:r w:rsidRPr="00AA5070">
        <w:rPr>
          <w:rFonts w:ascii="Times New Roman" w:eastAsia="Times New Roman" w:hAnsi="Times New Roman" w:cs="Times New Roman"/>
          <w:sz w:val="28"/>
          <w:szCs w:val="28"/>
          <w:lang w:eastAsia="ru-RU"/>
        </w:rPr>
        <w:t>тация на произведения автора.</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Даны два вспомогательных указателя – алфавитный указатель авторов художестве</w:t>
      </w:r>
      <w:r w:rsidRPr="00AA5070">
        <w:rPr>
          <w:rFonts w:ascii="Times New Roman" w:eastAsia="Times New Roman" w:hAnsi="Times New Roman" w:cs="Times New Roman"/>
          <w:sz w:val="28"/>
          <w:szCs w:val="28"/>
          <w:lang w:eastAsia="ru-RU"/>
        </w:rPr>
        <w:t>н</w:t>
      </w:r>
      <w:r w:rsidRPr="00AA5070">
        <w:rPr>
          <w:rFonts w:ascii="Times New Roman" w:eastAsia="Times New Roman" w:hAnsi="Times New Roman" w:cs="Times New Roman"/>
          <w:sz w:val="28"/>
          <w:szCs w:val="28"/>
          <w:lang w:eastAsia="ru-RU"/>
        </w:rPr>
        <w:t>ных произведений и указатель художественных произведений.</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Предназначено для всех любителей современной прозы. </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На основе путеводителя была организован журнальный стенд  «Премиальная проза 2007 года». Выставка журналов с аннотациями произведений. Читатели смогли пер</w:t>
      </w:r>
      <w:r w:rsidRPr="00AA5070">
        <w:rPr>
          <w:rFonts w:ascii="Times New Roman" w:eastAsia="Times New Roman" w:hAnsi="Times New Roman" w:cs="Times New Roman"/>
          <w:sz w:val="28"/>
          <w:szCs w:val="28"/>
          <w:lang w:eastAsia="ru-RU"/>
        </w:rPr>
        <w:t>е</w:t>
      </w:r>
      <w:r w:rsidRPr="00AA5070">
        <w:rPr>
          <w:rFonts w:ascii="Times New Roman" w:eastAsia="Times New Roman" w:hAnsi="Times New Roman" w:cs="Times New Roman"/>
          <w:sz w:val="28"/>
          <w:szCs w:val="28"/>
          <w:lang w:eastAsia="ru-RU"/>
        </w:rPr>
        <w:t>читывать любимые произведения Андрея Дмитриева, Михаила Попова, Юрия Коро</w:t>
      </w:r>
      <w:r w:rsidRPr="00AA5070">
        <w:rPr>
          <w:rFonts w:ascii="Times New Roman" w:eastAsia="Times New Roman" w:hAnsi="Times New Roman" w:cs="Times New Roman"/>
          <w:sz w:val="28"/>
          <w:szCs w:val="28"/>
          <w:lang w:eastAsia="ru-RU"/>
        </w:rPr>
        <w:t>т</w:t>
      </w:r>
      <w:r w:rsidRPr="00AA5070">
        <w:rPr>
          <w:rFonts w:ascii="Times New Roman" w:eastAsia="Times New Roman" w:hAnsi="Times New Roman" w:cs="Times New Roman"/>
          <w:sz w:val="28"/>
          <w:szCs w:val="28"/>
          <w:lang w:eastAsia="ru-RU"/>
        </w:rPr>
        <w:t>кова, Александра Сегеня, Александра Проханова и других писателей.</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r w:rsidRPr="00AA5070">
        <w:rPr>
          <w:rFonts w:ascii="Times New Roman" w:eastAsia="Times New Roman" w:hAnsi="Times New Roman" w:cs="Times New Roman"/>
          <w:sz w:val="28"/>
          <w:szCs w:val="28"/>
          <w:lang w:eastAsia="ru-RU"/>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ED7D05" w:rsidRDefault="00ED7D05" w:rsidP="00AA5070">
      <w:pPr>
        <w:spacing w:after="0" w:line="240" w:lineRule="auto"/>
        <w:contextualSpacing/>
        <w:jc w:val="cente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AA5070" w:rsidRPr="00AA5070" w:rsidRDefault="00AA5070" w:rsidP="00AA5070">
      <w:pPr>
        <w:spacing w:after="0" w:line="240" w:lineRule="auto"/>
        <w:contextualSpacing/>
        <w:jc w:val="center"/>
        <w:rPr>
          <w:rFonts w:ascii="Times New Roman" w:eastAsia="Calibri" w:hAnsi="Times New Roman" w:cs="Times New Roman"/>
          <w:b/>
          <w:sz w:val="20"/>
          <w:szCs w:val="20"/>
        </w:rPr>
      </w:pPr>
      <w:r w:rsidRPr="00AA5070">
        <w:rPr>
          <w:rFonts w:ascii="Times New Roman" w:eastAsia="Calibri" w:hAnsi="Times New Roman" w:cs="Times New Roman"/>
          <w:b/>
          <w:sz w:val="20"/>
          <w:szCs w:val="20"/>
        </w:rPr>
        <w:lastRenderedPageBreak/>
        <w:t>Общие сведения</w:t>
      </w:r>
    </w:p>
    <w:p w:rsidR="00AA5070" w:rsidRPr="00AA5070" w:rsidRDefault="00E73F44" w:rsidP="00AA5070">
      <w:pPr>
        <w:spacing w:after="120" w:line="240" w:lineRule="auto"/>
        <w:ind w:left="1080"/>
        <w:contextualSpacing/>
        <w:jc w:val="right"/>
        <w:rPr>
          <w:rFonts w:ascii="Times New Roman" w:eastAsia="Calibri" w:hAnsi="Times New Roman" w:cs="Times New Roman"/>
          <w:b/>
          <w:sz w:val="20"/>
          <w:szCs w:val="20"/>
        </w:rPr>
      </w:pPr>
      <w:r>
        <w:rPr>
          <w:rFonts w:ascii="Times New Roman" w:eastAsia="Calibri" w:hAnsi="Times New Roman" w:cs="Times New Roman"/>
          <w:b/>
          <w:sz w:val="20"/>
          <w:szCs w:val="20"/>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869"/>
        <w:gridCol w:w="2592"/>
        <w:gridCol w:w="1146"/>
        <w:gridCol w:w="1869"/>
      </w:tblGrid>
      <w:tr w:rsidR="00AA5070" w:rsidRPr="00AA5070" w:rsidTr="00F60177">
        <w:tc>
          <w:tcPr>
            <w:tcW w:w="1869"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Наименование структурного</w:t>
            </w:r>
          </w:p>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подразделения</w:t>
            </w:r>
          </w:p>
        </w:tc>
        <w:tc>
          <w:tcPr>
            <w:tcW w:w="1869"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Должность спец</w:t>
            </w:r>
            <w:r w:rsidRPr="00AA5070">
              <w:rPr>
                <w:rFonts w:ascii="Times New Roman" w:eastAsia="Times New Roman" w:hAnsi="Times New Roman" w:cs="Times New Roman"/>
                <w:sz w:val="20"/>
                <w:szCs w:val="20"/>
              </w:rPr>
              <w:t>и</w:t>
            </w:r>
            <w:r w:rsidRPr="00AA5070">
              <w:rPr>
                <w:rFonts w:ascii="Times New Roman" w:eastAsia="Times New Roman" w:hAnsi="Times New Roman" w:cs="Times New Roman"/>
                <w:sz w:val="20"/>
                <w:szCs w:val="20"/>
              </w:rPr>
              <w:t>алиста</w:t>
            </w:r>
          </w:p>
        </w:tc>
        <w:tc>
          <w:tcPr>
            <w:tcW w:w="2592"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ФИО</w:t>
            </w:r>
          </w:p>
        </w:tc>
        <w:tc>
          <w:tcPr>
            <w:tcW w:w="1146"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Стаж р</w:t>
            </w:r>
            <w:r w:rsidRPr="00AA5070">
              <w:rPr>
                <w:rFonts w:ascii="Times New Roman" w:eastAsia="Times New Roman" w:hAnsi="Times New Roman" w:cs="Times New Roman"/>
                <w:sz w:val="20"/>
                <w:szCs w:val="20"/>
              </w:rPr>
              <w:t>а</w:t>
            </w:r>
            <w:r w:rsidRPr="00AA5070">
              <w:rPr>
                <w:rFonts w:ascii="Times New Roman" w:eastAsia="Times New Roman" w:hAnsi="Times New Roman" w:cs="Times New Roman"/>
                <w:sz w:val="20"/>
                <w:szCs w:val="20"/>
              </w:rPr>
              <w:t>боты в должности</w:t>
            </w:r>
          </w:p>
        </w:tc>
        <w:tc>
          <w:tcPr>
            <w:tcW w:w="1869"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Контактные да</w:t>
            </w:r>
            <w:r w:rsidRPr="00AA5070">
              <w:rPr>
                <w:rFonts w:ascii="Times New Roman" w:eastAsia="Times New Roman" w:hAnsi="Times New Roman" w:cs="Times New Roman"/>
                <w:sz w:val="20"/>
                <w:szCs w:val="20"/>
              </w:rPr>
              <w:t>н</w:t>
            </w:r>
            <w:r w:rsidRPr="00AA5070">
              <w:rPr>
                <w:rFonts w:ascii="Times New Roman" w:eastAsia="Times New Roman" w:hAnsi="Times New Roman" w:cs="Times New Roman"/>
                <w:sz w:val="20"/>
                <w:szCs w:val="20"/>
              </w:rPr>
              <w:t xml:space="preserve">ные (телефон, </w:t>
            </w:r>
            <w:r w:rsidRPr="00AA5070">
              <w:rPr>
                <w:rFonts w:ascii="Times New Roman" w:eastAsia="Times New Roman" w:hAnsi="Times New Roman" w:cs="Times New Roman"/>
                <w:sz w:val="20"/>
                <w:szCs w:val="20"/>
                <w:lang w:val="en-US"/>
              </w:rPr>
              <w:t>e</w:t>
            </w:r>
            <w:r w:rsidRPr="00AA5070">
              <w:rPr>
                <w:rFonts w:ascii="Times New Roman" w:eastAsia="Times New Roman" w:hAnsi="Times New Roman" w:cs="Times New Roman"/>
                <w:sz w:val="20"/>
                <w:szCs w:val="20"/>
              </w:rPr>
              <w:t>-</w:t>
            </w:r>
            <w:r w:rsidRPr="00AA5070">
              <w:rPr>
                <w:rFonts w:ascii="Times New Roman" w:eastAsia="Times New Roman" w:hAnsi="Times New Roman" w:cs="Times New Roman"/>
                <w:sz w:val="20"/>
                <w:szCs w:val="20"/>
                <w:lang w:val="en-US"/>
              </w:rPr>
              <w:t>mail</w:t>
            </w:r>
            <w:r w:rsidRPr="00AA5070">
              <w:rPr>
                <w:rFonts w:ascii="Times New Roman" w:eastAsia="Times New Roman" w:hAnsi="Times New Roman" w:cs="Times New Roman"/>
                <w:sz w:val="20"/>
                <w:szCs w:val="20"/>
              </w:rPr>
              <w:t>)</w:t>
            </w:r>
          </w:p>
        </w:tc>
      </w:tr>
      <w:tr w:rsidR="00AA5070" w:rsidRPr="00AA5070" w:rsidTr="00F60177">
        <w:tc>
          <w:tcPr>
            <w:tcW w:w="1869"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Информационно-библиографический отдел</w:t>
            </w:r>
          </w:p>
        </w:tc>
        <w:tc>
          <w:tcPr>
            <w:tcW w:w="1869"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Заведующая отд</w:t>
            </w:r>
            <w:r w:rsidRPr="00AA5070">
              <w:rPr>
                <w:rFonts w:ascii="Times New Roman" w:eastAsia="Times New Roman" w:hAnsi="Times New Roman" w:cs="Times New Roman"/>
                <w:sz w:val="20"/>
                <w:szCs w:val="20"/>
              </w:rPr>
              <w:t>е</w:t>
            </w:r>
            <w:r w:rsidRPr="00AA5070">
              <w:rPr>
                <w:rFonts w:ascii="Times New Roman" w:eastAsia="Times New Roman" w:hAnsi="Times New Roman" w:cs="Times New Roman"/>
                <w:sz w:val="20"/>
                <w:szCs w:val="20"/>
              </w:rPr>
              <w:t>лом</w:t>
            </w:r>
          </w:p>
        </w:tc>
        <w:tc>
          <w:tcPr>
            <w:tcW w:w="2592"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Пушкарева Ольга Валер</w:t>
            </w:r>
            <w:r w:rsidRPr="00AA5070">
              <w:rPr>
                <w:rFonts w:ascii="Times New Roman" w:eastAsia="Times New Roman" w:hAnsi="Times New Roman" w:cs="Times New Roman"/>
                <w:sz w:val="20"/>
                <w:szCs w:val="20"/>
              </w:rPr>
              <w:t>ь</w:t>
            </w:r>
            <w:r w:rsidRPr="00AA5070">
              <w:rPr>
                <w:rFonts w:ascii="Times New Roman" w:eastAsia="Times New Roman" w:hAnsi="Times New Roman" w:cs="Times New Roman"/>
                <w:sz w:val="20"/>
                <w:szCs w:val="20"/>
              </w:rPr>
              <w:t>евна</w:t>
            </w:r>
          </w:p>
        </w:tc>
        <w:tc>
          <w:tcPr>
            <w:tcW w:w="1146" w:type="dxa"/>
          </w:tcPr>
          <w:p w:rsidR="00AA5070" w:rsidRPr="00AA5070" w:rsidRDefault="00AA5070" w:rsidP="00AA5070">
            <w:pPr>
              <w:tabs>
                <w:tab w:val="center" w:pos="4153"/>
                <w:tab w:val="right" w:pos="8306"/>
              </w:tabs>
              <w:spacing w:after="0" w:line="240" w:lineRule="auto"/>
              <w:jc w:val="center"/>
              <w:rPr>
                <w:rFonts w:ascii="Times New Roman" w:eastAsia="Times New Roman" w:hAnsi="Times New Roman" w:cs="Times New Roman"/>
                <w:sz w:val="20"/>
                <w:szCs w:val="20"/>
              </w:rPr>
            </w:pPr>
            <w:r w:rsidRPr="00AA5070">
              <w:rPr>
                <w:rFonts w:ascii="Times New Roman" w:eastAsia="Times New Roman" w:hAnsi="Times New Roman" w:cs="Times New Roman"/>
                <w:sz w:val="20"/>
                <w:szCs w:val="20"/>
              </w:rPr>
              <w:t>13</w:t>
            </w:r>
          </w:p>
        </w:tc>
        <w:tc>
          <w:tcPr>
            <w:tcW w:w="1869" w:type="dxa"/>
          </w:tcPr>
          <w:p w:rsidR="00AA5070" w:rsidRPr="00AA5070" w:rsidRDefault="00EF7CA5" w:rsidP="00AA5070">
            <w:pPr>
              <w:tabs>
                <w:tab w:val="center" w:pos="4153"/>
                <w:tab w:val="right" w:pos="8306"/>
              </w:tabs>
              <w:spacing w:after="0" w:line="240" w:lineRule="auto"/>
              <w:jc w:val="both"/>
              <w:rPr>
                <w:rFonts w:ascii="Times New Roman" w:eastAsia="Times New Roman" w:hAnsi="Times New Roman" w:cs="Times New Roman"/>
                <w:sz w:val="20"/>
                <w:szCs w:val="20"/>
                <w:lang w:val="en-US"/>
              </w:rPr>
            </w:pPr>
            <w:hyperlink r:id="rId63" w:history="1">
              <w:r w:rsidR="00AA5070" w:rsidRPr="00AA5070">
                <w:rPr>
                  <w:rFonts w:ascii="Times New Roman" w:eastAsia="Times New Roman" w:hAnsi="Times New Roman" w:cs="Times New Roman"/>
                  <w:color w:val="0000FF" w:themeColor="hyperlink"/>
                  <w:sz w:val="20"/>
                  <w:szCs w:val="20"/>
                  <w:u w:val="single"/>
                  <w:lang w:val="en-US"/>
                </w:rPr>
                <w:t>izyminka78@bk.ru</w:t>
              </w:r>
            </w:hyperlink>
          </w:p>
          <w:p w:rsidR="00AA5070" w:rsidRPr="00AA5070" w:rsidRDefault="00AA5070" w:rsidP="00AA5070">
            <w:pPr>
              <w:tabs>
                <w:tab w:val="center" w:pos="4153"/>
                <w:tab w:val="right" w:pos="8306"/>
              </w:tabs>
              <w:spacing w:after="0" w:line="240" w:lineRule="auto"/>
              <w:jc w:val="both"/>
              <w:rPr>
                <w:rFonts w:ascii="Times New Roman" w:eastAsia="Times New Roman" w:hAnsi="Times New Roman" w:cs="Times New Roman"/>
                <w:sz w:val="20"/>
                <w:szCs w:val="20"/>
                <w:lang w:val="en-US"/>
              </w:rPr>
            </w:pPr>
            <w:r w:rsidRPr="00AA5070">
              <w:rPr>
                <w:rFonts w:ascii="Times New Roman" w:eastAsia="Times New Roman" w:hAnsi="Times New Roman" w:cs="Times New Roman"/>
                <w:sz w:val="20"/>
                <w:szCs w:val="20"/>
                <w:lang w:val="en-US"/>
              </w:rPr>
              <w:t>8(34269)4-25-69</w:t>
            </w:r>
          </w:p>
        </w:tc>
      </w:tr>
    </w:tbl>
    <w:p w:rsidR="00AA5070" w:rsidRPr="00AA5070" w:rsidRDefault="00AA5070" w:rsidP="00AA5070">
      <w:pPr>
        <w:spacing w:after="0" w:line="240" w:lineRule="auto"/>
        <w:jc w:val="center"/>
        <w:rPr>
          <w:rFonts w:ascii="Times New Roman" w:eastAsia="Times New Roman" w:hAnsi="Times New Roman" w:cs="Times New Roman"/>
          <w:b/>
          <w:sz w:val="20"/>
          <w:szCs w:val="20"/>
        </w:rPr>
      </w:pPr>
      <w:r w:rsidRPr="00AA5070">
        <w:rPr>
          <w:rFonts w:ascii="Times New Roman" w:eastAsia="Times New Roman" w:hAnsi="Times New Roman" w:cs="Times New Roman"/>
          <w:b/>
          <w:sz w:val="20"/>
          <w:szCs w:val="20"/>
        </w:rPr>
        <w:t>Справочный аппарат</w:t>
      </w:r>
    </w:p>
    <w:p w:rsidR="00AA5070" w:rsidRPr="00AA5070" w:rsidRDefault="00AA5070" w:rsidP="00AA5070">
      <w:pPr>
        <w:spacing w:after="0" w:line="240" w:lineRule="auto"/>
        <w:jc w:val="right"/>
        <w:rPr>
          <w:rFonts w:ascii="Times New Roman" w:eastAsia="Times New Roman" w:hAnsi="Times New Roman" w:cs="Times New Roman"/>
          <w:b/>
          <w:sz w:val="20"/>
          <w:szCs w:val="20"/>
        </w:rPr>
      </w:pPr>
      <w:r w:rsidRPr="00AA5070">
        <w:rPr>
          <w:rFonts w:ascii="Times New Roman" w:eastAsia="Times New Roman" w:hAnsi="Times New Roman" w:cs="Times New Roman"/>
          <w:b/>
          <w:sz w:val="20"/>
          <w:szCs w:val="20"/>
        </w:rPr>
        <w:t>Таблица 7</w:t>
      </w:r>
      <w:r w:rsidR="00E73F44">
        <w:rPr>
          <w:rFonts w:ascii="Times New Roman" w:eastAsia="Times New Roman" w:hAnsi="Times New Roman" w:cs="Times New Roman"/>
          <w:b/>
          <w:sz w:val="20"/>
          <w:szCs w:val="20"/>
        </w:rPr>
        <w:t>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1"/>
        <w:gridCol w:w="718"/>
        <w:gridCol w:w="1364"/>
        <w:gridCol w:w="708"/>
        <w:gridCol w:w="851"/>
        <w:gridCol w:w="803"/>
        <w:gridCol w:w="817"/>
        <w:gridCol w:w="972"/>
        <w:gridCol w:w="1059"/>
      </w:tblGrid>
      <w:tr w:rsidR="00AA5070" w:rsidRPr="00AA5070" w:rsidTr="00ED7D05">
        <w:trPr>
          <w:cantSplit/>
          <w:trHeight w:val="427"/>
        </w:trPr>
        <w:tc>
          <w:tcPr>
            <w:tcW w:w="2171" w:type="dxa"/>
            <w:vMerge w:val="restart"/>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Традиционные (ка</w:t>
            </w:r>
            <w:r w:rsidRPr="00AA5070">
              <w:rPr>
                <w:rFonts w:ascii="Times New Roman" w:eastAsia="Times New Roman" w:hAnsi="Times New Roman" w:cs="Times New Roman"/>
                <w:sz w:val="20"/>
                <w:szCs w:val="20"/>
                <w:lang w:eastAsia="ru-RU"/>
              </w:rPr>
              <w:t>р</w:t>
            </w:r>
            <w:r w:rsidRPr="00AA5070">
              <w:rPr>
                <w:rFonts w:ascii="Times New Roman" w:eastAsia="Times New Roman" w:hAnsi="Times New Roman" w:cs="Times New Roman"/>
                <w:sz w:val="20"/>
                <w:szCs w:val="20"/>
                <w:lang w:eastAsia="ru-RU"/>
              </w:rPr>
              <w:t>точные) каталоги и картотеки</w:t>
            </w:r>
          </w:p>
        </w:tc>
        <w:tc>
          <w:tcPr>
            <w:tcW w:w="2790" w:type="dxa"/>
            <w:gridSpan w:val="3"/>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ЦБ (МПБ)</w:t>
            </w:r>
          </w:p>
        </w:tc>
        <w:tc>
          <w:tcPr>
            <w:tcW w:w="1654"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ЦДБ</w:t>
            </w:r>
          </w:p>
        </w:tc>
        <w:tc>
          <w:tcPr>
            <w:tcW w:w="1789"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Другие библиот</w:t>
            </w:r>
            <w:r w:rsidRPr="00AA5070">
              <w:rPr>
                <w:rFonts w:ascii="Times New Roman" w:eastAsia="Times New Roman" w:hAnsi="Times New Roman" w:cs="Times New Roman"/>
                <w:sz w:val="20"/>
                <w:szCs w:val="20"/>
                <w:lang w:eastAsia="ru-RU"/>
              </w:rPr>
              <w:t>е</w:t>
            </w:r>
            <w:r w:rsidRPr="00AA5070">
              <w:rPr>
                <w:rFonts w:ascii="Times New Roman" w:eastAsia="Times New Roman" w:hAnsi="Times New Roman" w:cs="Times New Roman"/>
                <w:sz w:val="20"/>
                <w:szCs w:val="20"/>
                <w:lang w:eastAsia="ru-RU"/>
              </w:rPr>
              <w:t>ки</w:t>
            </w:r>
          </w:p>
        </w:tc>
        <w:tc>
          <w:tcPr>
            <w:tcW w:w="1059" w:type="dxa"/>
            <w:vMerge w:val="restart"/>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 по ЦБС или по рай</w:t>
            </w:r>
            <w:r w:rsidRPr="00AA5070">
              <w:rPr>
                <w:rFonts w:ascii="Times New Roman" w:eastAsia="Times New Roman" w:hAnsi="Times New Roman" w:cs="Times New Roman"/>
                <w:sz w:val="20"/>
                <w:szCs w:val="20"/>
                <w:lang w:eastAsia="ru-RU"/>
              </w:rPr>
              <w:t>о</w:t>
            </w:r>
            <w:r w:rsidRPr="00AA5070">
              <w:rPr>
                <w:rFonts w:ascii="Times New Roman" w:eastAsia="Times New Roman" w:hAnsi="Times New Roman" w:cs="Times New Roman"/>
                <w:sz w:val="20"/>
                <w:szCs w:val="20"/>
                <w:lang w:eastAsia="ru-RU"/>
              </w:rPr>
              <w:t>ну</w:t>
            </w:r>
          </w:p>
        </w:tc>
      </w:tr>
      <w:tr w:rsidR="00AA5070" w:rsidRPr="00AA5070" w:rsidTr="00ED7D05">
        <w:trPr>
          <w:cantSplit/>
          <w:trHeight w:val="645"/>
        </w:trPr>
        <w:tc>
          <w:tcPr>
            <w:tcW w:w="2171" w:type="dxa"/>
            <w:vMerge/>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p>
        </w:tc>
        <w:tc>
          <w:tcPr>
            <w:tcW w:w="71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ката-логи</w:t>
            </w:r>
          </w:p>
        </w:tc>
        <w:tc>
          <w:tcPr>
            <w:tcW w:w="1364"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 ч. сво</w:t>
            </w:r>
            <w:r w:rsidRPr="00AA5070">
              <w:rPr>
                <w:rFonts w:ascii="Times New Roman" w:eastAsia="Times New Roman" w:hAnsi="Times New Roman" w:cs="Times New Roman"/>
                <w:sz w:val="20"/>
                <w:szCs w:val="20"/>
                <w:lang w:eastAsia="ru-RU"/>
              </w:rPr>
              <w:t>д</w:t>
            </w:r>
            <w:r w:rsidRPr="00AA5070">
              <w:rPr>
                <w:rFonts w:ascii="Times New Roman" w:eastAsia="Times New Roman" w:hAnsi="Times New Roman" w:cs="Times New Roman"/>
                <w:sz w:val="20"/>
                <w:szCs w:val="20"/>
                <w:lang w:eastAsia="ru-RU"/>
              </w:rPr>
              <w:t>ный алф</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витный к</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талог или генеральный</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пр</w:t>
            </w:r>
            <w:r w:rsidRPr="00AA5070">
              <w:rPr>
                <w:rFonts w:ascii="Times New Roman" w:eastAsia="Times New Roman" w:hAnsi="Times New Roman" w:cs="Times New Roman"/>
                <w:sz w:val="20"/>
                <w:szCs w:val="20"/>
                <w:lang w:eastAsia="ru-RU"/>
              </w:rPr>
              <w:t>о</w:t>
            </w:r>
            <w:r w:rsidRPr="00AA5070">
              <w:rPr>
                <w:rFonts w:ascii="Times New Roman" w:eastAsia="Times New Roman" w:hAnsi="Times New Roman" w:cs="Times New Roman"/>
                <w:sz w:val="20"/>
                <w:szCs w:val="20"/>
                <w:lang w:eastAsia="ru-RU"/>
              </w:rPr>
              <w:t>чие ка</w:t>
            </w:r>
            <w:r w:rsidRPr="00AA5070">
              <w:rPr>
                <w:rFonts w:ascii="Times New Roman" w:eastAsia="Times New Roman" w:hAnsi="Times New Roman" w:cs="Times New Roman"/>
                <w:sz w:val="20"/>
                <w:szCs w:val="20"/>
                <w:lang w:eastAsia="ru-RU"/>
              </w:rPr>
              <w:t>р</w:t>
            </w:r>
            <w:r w:rsidRPr="00AA5070">
              <w:rPr>
                <w:rFonts w:ascii="Times New Roman" w:eastAsia="Times New Roman" w:hAnsi="Times New Roman" w:cs="Times New Roman"/>
                <w:sz w:val="20"/>
                <w:szCs w:val="20"/>
                <w:lang w:eastAsia="ru-RU"/>
              </w:rPr>
              <w:t>то-теки</w:t>
            </w:r>
          </w:p>
        </w:tc>
        <w:tc>
          <w:tcPr>
            <w:tcW w:w="851"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ката-логи</w:t>
            </w:r>
          </w:p>
        </w:tc>
        <w:tc>
          <w:tcPr>
            <w:tcW w:w="803"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карто-теки</w:t>
            </w:r>
          </w:p>
        </w:tc>
        <w:tc>
          <w:tcPr>
            <w:tcW w:w="817"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ката-логи</w:t>
            </w:r>
          </w:p>
        </w:tc>
        <w:tc>
          <w:tcPr>
            <w:tcW w:w="972"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карто-теки</w:t>
            </w:r>
          </w:p>
        </w:tc>
        <w:tc>
          <w:tcPr>
            <w:tcW w:w="1059" w:type="dxa"/>
            <w:vMerge/>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p>
        </w:tc>
      </w:tr>
      <w:tr w:rsidR="00AA5070" w:rsidRPr="00AA5070" w:rsidTr="00ED7D05">
        <w:tc>
          <w:tcPr>
            <w:tcW w:w="2171"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Расставлено карточек</w:t>
            </w:r>
          </w:p>
        </w:tc>
        <w:tc>
          <w:tcPr>
            <w:tcW w:w="71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1334</w:t>
            </w:r>
          </w:p>
        </w:tc>
        <w:tc>
          <w:tcPr>
            <w:tcW w:w="136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685</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51"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1320</w:t>
            </w:r>
          </w:p>
        </w:tc>
        <w:tc>
          <w:tcPr>
            <w:tcW w:w="803"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17"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979</w:t>
            </w:r>
          </w:p>
        </w:tc>
        <w:tc>
          <w:tcPr>
            <w:tcW w:w="97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05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3633</w:t>
            </w:r>
          </w:p>
        </w:tc>
      </w:tr>
      <w:tr w:rsidR="00AA5070" w:rsidRPr="00AA5070" w:rsidTr="00ED7D05">
        <w:tc>
          <w:tcPr>
            <w:tcW w:w="2171"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Изъято карточек</w:t>
            </w:r>
          </w:p>
        </w:tc>
        <w:tc>
          <w:tcPr>
            <w:tcW w:w="71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1432</w:t>
            </w:r>
          </w:p>
        </w:tc>
        <w:tc>
          <w:tcPr>
            <w:tcW w:w="136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1008</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51"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562</w:t>
            </w:r>
          </w:p>
        </w:tc>
        <w:tc>
          <w:tcPr>
            <w:tcW w:w="803"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17"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160</w:t>
            </w:r>
          </w:p>
        </w:tc>
        <w:tc>
          <w:tcPr>
            <w:tcW w:w="97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05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2154</w:t>
            </w:r>
          </w:p>
        </w:tc>
      </w:tr>
      <w:tr w:rsidR="00AA5070" w:rsidRPr="00AA5070" w:rsidTr="00ED7D05">
        <w:tc>
          <w:tcPr>
            <w:tcW w:w="2171"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Общий объем (кол-во карточек)</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на 1.01.2018.г.</w:t>
            </w:r>
          </w:p>
        </w:tc>
        <w:tc>
          <w:tcPr>
            <w:tcW w:w="71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88047</w:t>
            </w:r>
          </w:p>
        </w:tc>
        <w:tc>
          <w:tcPr>
            <w:tcW w:w="136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43190</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51"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23523</w:t>
            </w:r>
          </w:p>
        </w:tc>
        <w:tc>
          <w:tcPr>
            <w:tcW w:w="803"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17"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64720</w:t>
            </w:r>
          </w:p>
        </w:tc>
        <w:tc>
          <w:tcPr>
            <w:tcW w:w="97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05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176290</w:t>
            </w:r>
          </w:p>
        </w:tc>
      </w:tr>
    </w:tbl>
    <w:p w:rsidR="00AA5070" w:rsidRPr="00AA5070" w:rsidRDefault="00AA5070" w:rsidP="00AA5070">
      <w:pPr>
        <w:spacing w:before="120" w:after="120" w:line="240" w:lineRule="auto"/>
        <w:ind w:firstLine="720"/>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Базы данных</w:t>
      </w:r>
    </w:p>
    <w:p w:rsidR="00AA5070" w:rsidRPr="00AA5070" w:rsidRDefault="00AA5070" w:rsidP="00AA5070">
      <w:pPr>
        <w:spacing w:before="120" w:after="120" w:line="240" w:lineRule="auto"/>
        <w:ind w:firstLine="720"/>
        <w:jc w:val="right"/>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Таблица 7</w:t>
      </w:r>
      <w:r w:rsidR="00E73F44">
        <w:rPr>
          <w:rFonts w:ascii="Times New Roman" w:eastAsia="Times New Roman" w:hAnsi="Times New Roman" w:cs="Times New Roman"/>
          <w:b/>
          <w:sz w:val="20"/>
          <w:szCs w:val="20"/>
          <w:lang w:eastAsia="ru-RU"/>
        </w:rPr>
        <w:t>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1428"/>
        <w:gridCol w:w="2460"/>
        <w:gridCol w:w="981"/>
        <w:gridCol w:w="1302"/>
        <w:gridCol w:w="1083"/>
        <w:gridCol w:w="1387"/>
      </w:tblGrid>
      <w:tr w:rsidR="00AA5070" w:rsidRPr="00AA5070" w:rsidTr="00F60177">
        <w:trPr>
          <w:jc w:val="center"/>
        </w:trPr>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Электронные </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базы данных</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наименование </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б-ки</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точное название и тип</w:t>
            </w:r>
            <w:r w:rsidRPr="00AA5070">
              <w:rPr>
                <w:rFonts w:ascii="Times New Roman" w:eastAsia="Times New Roman" w:hAnsi="Times New Roman" w:cs="Times New Roman"/>
                <w:sz w:val="20"/>
                <w:szCs w:val="20"/>
                <w:vertAlign w:val="superscript"/>
                <w:lang w:eastAsia="ru-RU"/>
              </w:rPr>
              <w:footnoteReference w:customMarkFollows="1" w:id="2"/>
              <w:t>*</w:t>
            </w:r>
            <w:r w:rsidRPr="00AA5070">
              <w:rPr>
                <w:rFonts w:ascii="Times New Roman" w:eastAsia="Times New Roman" w:hAnsi="Times New Roman" w:cs="Times New Roman"/>
                <w:sz w:val="20"/>
                <w:szCs w:val="20"/>
                <w:lang w:eastAsia="ru-RU"/>
              </w:rPr>
              <w:t xml:space="preserve"> БД</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год</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создания</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введено з</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писей за год</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val="en-US" w:eastAsia="ru-RU"/>
              </w:rPr>
            </w:pPr>
            <w:r w:rsidRPr="00AA5070">
              <w:rPr>
                <w:rFonts w:ascii="Times New Roman" w:eastAsia="Times New Roman" w:hAnsi="Times New Roman" w:cs="Times New Roman"/>
                <w:sz w:val="20"/>
                <w:szCs w:val="20"/>
                <w:lang w:eastAsia="ru-RU"/>
              </w:rPr>
              <w:t>изъято записей</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w:t>
            </w:r>
          </w:p>
          <w:p w:rsidR="00AA5070" w:rsidRPr="00AA5070" w:rsidRDefault="00AA5070" w:rsidP="00AA5070">
            <w:pPr>
              <w:spacing w:after="0" w:line="240" w:lineRule="auto"/>
              <w:jc w:val="center"/>
              <w:rPr>
                <w:rFonts w:ascii="Times New Roman" w:eastAsia="Times New Roman" w:hAnsi="Times New Roman" w:cs="Times New Roman"/>
                <w:sz w:val="20"/>
                <w:szCs w:val="20"/>
                <w:lang w:val="en-US" w:eastAsia="ru-RU"/>
              </w:rPr>
            </w:pPr>
            <w:r w:rsidRPr="00AA5070">
              <w:rPr>
                <w:rFonts w:ascii="Times New Roman" w:eastAsia="Times New Roman" w:hAnsi="Times New Roman" w:cs="Times New Roman"/>
                <w:sz w:val="20"/>
                <w:szCs w:val="20"/>
                <w:lang w:eastAsia="ru-RU"/>
              </w:rPr>
              <w:t>записей на 1.01.2018 г.</w:t>
            </w:r>
          </w:p>
        </w:tc>
      </w:tr>
      <w:tr w:rsidR="00AA5070" w:rsidRPr="00AA5070" w:rsidTr="00F60177">
        <w:trPr>
          <w:trHeight w:val="231"/>
          <w:jc w:val="center"/>
        </w:trPr>
        <w:tc>
          <w:tcPr>
            <w:tcW w:w="0" w:type="auto"/>
            <w:vMerge w:val="restart"/>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Электронные кат</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логи</w:t>
            </w:r>
          </w:p>
          <w:p w:rsidR="00AA5070" w:rsidRPr="00AA5070" w:rsidRDefault="00AA5070" w:rsidP="00AA5070">
            <w:pPr>
              <w:spacing w:after="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«Электронный кат</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лог» (</w:t>
            </w:r>
            <w:r w:rsidRPr="00AA5070">
              <w:rPr>
                <w:rFonts w:ascii="Times New Roman" w:eastAsia="Times New Roman" w:hAnsi="Times New Roman" w:cs="Times New Roman"/>
                <w:sz w:val="16"/>
                <w:szCs w:val="16"/>
                <w:lang w:eastAsia="ru-RU"/>
              </w:rPr>
              <w:t>библиографическая)</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1997</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845</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445</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25676</w:t>
            </w:r>
          </w:p>
        </w:tc>
      </w:tr>
      <w:tr w:rsidR="00AA5070" w:rsidRPr="00AA5070" w:rsidTr="00F60177">
        <w:trPr>
          <w:trHeight w:val="231"/>
          <w:jc w:val="center"/>
        </w:trPr>
        <w:tc>
          <w:tcPr>
            <w:tcW w:w="0" w:type="auto"/>
            <w:vMerge/>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ГЦБД</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«Электронный кат</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лог»</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2009</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900</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464</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5905</w:t>
            </w:r>
          </w:p>
        </w:tc>
      </w:tr>
      <w:tr w:rsidR="00AA5070" w:rsidRPr="00AA5070" w:rsidTr="00F60177">
        <w:trPr>
          <w:trHeight w:val="587"/>
          <w:jc w:val="center"/>
        </w:trPr>
        <w:tc>
          <w:tcPr>
            <w:tcW w:w="0" w:type="auto"/>
            <w:vMerge w:val="restart"/>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Краеведческие БД</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«Краеведение»</w:t>
            </w:r>
          </w:p>
          <w:p w:rsidR="00AA5070" w:rsidRPr="00AA5070" w:rsidRDefault="00AA5070" w:rsidP="00AA5070">
            <w:pPr>
              <w:spacing w:before="120" w:after="120" w:line="240" w:lineRule="auto"/>
              <w:jc w:val="center"/>
              <w:rPr>
                <w:rFonts w:ascii="Times New Roman" w:eastAsia="Times New Roman" w:hAnsi="Times New Roman" w:cs="Times New Roman"/>
                <w:sz w:val="16"/>
                <w:szCs w:val="16"/>
                <w:lang w:eastAsia="ru-RU"/>
              </w:rPr>
            </w:pPr>
            <w:r w:rsidRPr="00AA5070">
              <w:rPr>
                <w:rFonts w:ascii="Times New Roman" w:eastAsia="Times New Roman" w:hAnsi="Times New Roman" w:cs="Times New Roman"/>
                <w:sz w:val="16"/>
                <w:szCs w:val="16"/>
                <w:lang w:eastAsia="ru-RU"/>
              </w:rPr>
              <w:t>(библиографическая)</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2003</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236</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9</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6584</w:t>
            </w:r>
          </w:p>
        </w:tc>
      </w:tr>
      <w:tr w:rsidR="00AA5070" w:rsidRPr="00AA5070" w:rsidTr="00F60177">
        <w:trPr>
          <w:trHeight w:val="272"/>
          <w:jc w:val="center"/>
        </w:trPr>
        <w:tc>
          <w:tcPr>
            <w:tcW w:w="0" w:type="auto"/>
            <w:vMerge/>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ГЦДБ</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т.ч.</w:t>
            </w:r>
          </w:p>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«Краеведение»</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2012</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trHeight w:val="326"/>
          <w:jc w:val="center"/>
        </w:trPr>
        <w:tc>
          <w:tcPr>
            <w:tcW w:w="0" w:type="auto"/>
            <w:vMerge w:val="restart"/>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статей из пер</w:t>
            </w:r>
            <w:r w:rsidRPr="00AA5070">
              <w:rPr>
                <w:rFonts w:ascii="Times New Roman" w:eastAsia="Times New Roman" w:hAnsi="Times New Roman" w:cs="Times New Roman"/>
                <w:sz w:val="20"/>
                <w:szCs w:val="20"/>
                <w:lang w:eastAsia="ru-RU"/>
              </w:rPr>
              <w:t>и</w:t>
            </w:r>
            <w:r w:rsidRPr="00AA5070">
              <w:rPr>
                <w:rFonts w:ascii="Times New Roman" w:eastAsia="Times New Roman" w:hAnsi="Times New Roman" w:cs="Times New Roman"/>
                <w:sz w:val="20"/>
                <w:szCs w:val="20"/>
                <w:lang w:eastAsia="ru-RU"/>
              </w:rPr>
              <w:t>од. изданий</w:t>
            </w:r>
          </w:p>
        </w:tc>
        <w:tc>
          <w:tcPr>
            <w:tcW w:w="0" w:type="auto"/>
          </w:tcPr>
          <w:p w:rsidR="00AA5070" w:rsidRPr="00AA5070" w:rsidRDefault="00AA5070" w:rsidP="00AA5070">
            <w:pPr>
              <w:spacing w:after="0" w:line="240" w:lineRule="auto"/>
              <w:ind w:right="-288"/>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«Статьи»</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16"/>
                <w:szCs w:val="16"/>
                <w:lang w:eastAsia="ru-RU"/>
              </w:rPr>
              <w:t>(библиографическая)</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2002</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678</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3204</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11602</w:t>
            </w:r>
          </w:p>
        </w:tc>
      </w:tr>
      <w:tr w:rsidR="00AA5070" w:rsidRPr="00AA5070" w:rsidTr="00F60177">
        <w:trPr>
          <w:trHeight w:val="244"/>
          <w:jc w:val="center"/>
        </w:trPr>
        <w:tc>
          <w:tcPr>
            <w:tcW w:w="0" w:type="auto"/>
            <w:vMerge/>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after="0" w:line="240" w:lineRule="auto"/>
              <w:ind w:right="-288"/>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ГЦДБ</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«Статьи»</w:t>
            </w:r>
          </w:p>
          <w:p w:rsidR="00AA5070" w:rsidRPr="00AA5070" w:rsidRDefault="00AA5070" w:rsidP="00AA5070">
            <w:pPr>
              <w:spacing w:after="0" w:line="240" w:lineRule="auto"/>
              <w:jc w:val="center"/>
              <w:rPr>
                <w:rFonts w:ascii="Times New Roman" w:eastAsia="Times New Roman" w:hAnsi="Times New Roman" w:cs="Times New Roman"/>
                <w:sz w:val="16"/>
                <w:szCs w:val="16"/>
                <w:lang w:eastAsia="ru-RU"/>
              </w:rPr>
            </w:pPr>
            <w:r w:rsidRPr="00AA5070">
              <w:rPr>
                <w:rFonts w:ascii="Times New Roman" w:eastAsia="Times New Roman" w:hAnsi="Times New Roman" w:cs="Times New Roman"/>
                <w:sz w:val="16"/>
                <w:szCs w:val="16"/>
                <w:lang w:eastAsia="ru-RU"/>
              </w:rPr>
              <w:t>(библиографическая)</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2004</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16</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1563</w:t>
            </w:r>
          </w:p>
        </w:tc>
      </w:tr>
      <w:tr w:rsidR="00AA5070" w:rsidRPr="00AA5070" w:rsidTr="00F60177">
        <w:trPr>
          <w:trHeight w:val="340"/>
          <w:jc w:val="center"/>
        </w:trPr>
        <w:tc>
          <w:tcPr>
            <w:tcW w:w="0" w:type="auto"/>
            <w:vMerge/>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after="0" w:line="240" w:lineRule="auto"/>
              <w:ind w:right="-288"/>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sz w:val="16"/>
                <w:szCs w:val="16"/>
                <w:lang w:eastAsia="ru-RU"/>
              </w:rPr>
            </w:pPr>
            <w:r w:rsidRPr="00AA5070">
              <w:rPr>
                <w:rFonts w:ascii="Times New Roman" w:eastAsia="Times New Roman" w:hAnsi="Times New Roman" w:cs="Times New Roman"/>
                <w:sz w:val="16"/>
                <w:szCs w:val="16"/>
                <w:lang w:eastAsia="ru-RU"/>
              </w:rPr>
              <w:t>БД «Методические материалы»</w:t>
            </w:r>
          </w:p>
          <w:p w:rsidR="00AA5070" w:rsidRPr="00AA5070" w:rsidRDefault="00AA5070" w:rsidP="00AA5070">
            <w:pPr>
              <w:spacing w:after="0" w:line="240" w:lineRule="auto"/>
              <w:jc w:val="center"/>
              <w:rPr>
                <w:rFonts w:ascii="Times New Roman" w:eastAsia="Times New Roman" w:hAnsi="Times New Roman" w:cs="Times New Roman"/>
                <w:sz w:val="16"/>
                <w:szCs w:val="16"/>
                <w:lang w:eastAsia="ru-RU"/>
              </w:rPr>
            </w:pPr>
            <w:r w:rsidRPr="00AA5070">
              <w:rPr>
                <w:rFonts w:ascii="Times New Roman" w:eastAsia="Times New Roman" w:hAnsi="Times New Roman" w:cs="Times New Roman"/>
                <w:sz w:val="16"/>
                <w:szCs w:val="16"/>
                <w:lang w:eastAsia="ru-RU"/>
              </w:rPr>
              <w:t>(библиографическая)</w:t>
            </w:r>
          </w:p>
          <w:p w:rsidR="00AA5070" w:rsidRPr="00AA5070" w:rsidRDefault="00AA5070" w:rsidP="00AA5070">
            <w:pPr>
              <w:spacing w:after="0" w:line="240" w:lineRule="auto"/>
              <w:jc w:val="center"/>
              <w:rPr>
                <w:rFonts w:ascii="Times New Roman" w:eastAsia="Times New Roman" w:hAnsi="Times New Roman" w:cs="Times New Roman"/>
                <w:sz w:val="16"/>
                <w:szCs w:val="16"/>
                <w:lang w:eastAsia="ru-RU"/>
              </w:rPr>
            </w:pPr>
          </w:p>
          <w:p w:rsidR="00AA5070" w:rsidRPr="00AA5070" w:rsidRDefault="00AA5070" w:rsidP="00AA5070">
            <w:pPr>
              <w:spacing w:after="0" w:line="240" w:lineRule="auto"/>
              <w:jc w:val="center"/>
              <w:rPr>
                <w:rFonts w:ascii="Times New Roman" w:eastAsia="Times New Roman" w:hAnsi="Times New Roman" w:cs="Times New Roman"/>
                <w:sz w:val="16"/>
                <w:szCs w:val="16"/>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2004</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61</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1009</w:t>
            </w:r>
          </w:p>
        </w:tc>
      </w:tr>
      <w:tr w:rsidR="00AA5070" w:rsidRPr="00AA5070" w:rsidTr="00F60177">
        <w:trPr>
          <w:jc w:val="center"/>
        </w:trPr>
        <w:tc>
          <w:tcPr>
            <w:tcW w:w="0" w:type="auto"/>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документов органов МСУ</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0" w:type="auto"/>
            <w:gridSpan w:val="6"/>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sz w:val="20"/>
                <w:szCs w:val="20"/>
                <w:lang w:eastAsia="ru-RU"/>
              </w:rPr>
              <w:t>Отраслевые и тематические БД</w:t>
            </w:r>
          </w:p>
        </w:tc>
        <w:tc>
          <w:tcPr>
            <w:tcW w:w="0" w:type="auto"/>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p>
        </w:tc>
      </w:tr>
      <w:tr w:rsidR="00AA5070" w:rsidRPr="00AA5070" w:rsidTr="00F60177">
        <w:trPr>
          <w:jc w:val="center"/>
        </w:trPr>
        <w:tc>
          <w:tcPr>
            <w:tcW w:w="0" w:type="auto"/>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экологии</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«Экология» (</w:t>
            </w:r>
            <w:r w:rsidRPr="00AA5070">
              <w:rPr>
                <w:rFonts w:ascii="Times New Roman" w:eastAsia="Times New Roman" w:hAnsi="Times New Roman" w:cs="Times New Roman"/>
                <w:sz w:val="16"/>
                <w:szCs w:val="16"/>
                <w:lang w:eastAsia="ru-RU"/>
              </w:rPr>
              <w:t>библиогр</w:t>
            </w:r>
            <w:r w:rsidRPr="00AA5070">
              <w:rPr>
                <w:rFonts w:ascii="Times New Roman" w:eastAsia="Times New Roman" w:hAnsi="Times New Roman" w:cs="Times New Roman"/>
                <w:sz w:val="16"/>
                <w:szCs w:val="16"/>
                <w:lang w:eastAsia="ru-RU"/>
              </w:rPr>
              <w:t>а</w:t>
            </w:r>
            <w:r w:rsidRPr="00AA5070">
              <w:rPr>
                <w:rFonts w:ascii="Times New Roman" w:eastAsia="Times New Roman" w:hAnsi="Times New Roman" w:cs="Times New Roman"/>
                <w:sz w:val="16"/>
                <w:szCs w:val="16"/>
                <w:lang w:eastAsia="ru-RU"/>
              </w:rPr>
              <w:t>фическая)</w:t>
            </w:r>
            <w:r w:rsidRPr="00AA5070">
              <w:rPr>
                <w:rFonts w:ascii="Times New Roman" w:eastAsia="Times New Roman" w:hAnsi="Times New Roman" w:cs="Times New Roman"/>
                <w:sz w:val="20"/>
                <w:szCs w:val="20"/>
                <w:lang w:eastAsia="ru-RU"/>
              </w:rPr>
              <w:t xml:space="preserve"> </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2004</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112</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2124</w:t>
            </w:r>
          </w:p>
        </w:tc>
      </w:tr>
      <w:tr w:rsidR="00AA5070" w:rsidRPr="00AA5070" w:rsidTr="00F60177">
        <w:trPr>
          <w:jc w:val="center"/>
        </w:trPr>
        <w:tc>
          <w:tcPr>
            <w:tcW w:w="0" w:type="auto"/>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экономике</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trHeight w:val="244"/>
          <w:jc w:val="center"/>
        </w:trPr>
        <w:tc>
          <w:tcPr>
            <w:tcW w:w="0" w:type="auto"/>
            <w:vMerge w:val="restart"/>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праву</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trHeight w:val="562"/>
          <w:jc w:val="center"/>
        </w:trPr>
        <w:tc>
          <w:tcPr>
            <w:tcW w:w="0" w:type="auto"/>
            <w:vMerge/>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ГЦДБ</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«Право»</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2004</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118</w:t>
            </w:r>
          </w:p>
        </w:tc>
      </w:tr>
      <w:tr w:rsidR="00AA5070" w:rsidRPr="00AA5070" w:rsidTr="00F60177">
        <w:trPr>
          <w:trHeight w:val="190"/>
          <w:jc w:val="center"/>
        </w:trPr>
        <w:tc>
          <w:tcPr>
            <w:tcW w:w="0" w:type="auto"/>
            <w:vMerge/>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ГЦМБ</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БД  «Сценарии»</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2011</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271</w:t>
            </w:r>
          </w:p>
        </w:tc>
      </w:tr>
      <w:tr w:rsidR="00AA5070" w:rsidRPr="00AA5070" w:rsidTr="00F60177">
        <w:trPr>
          <w:jc w:val="center"/>
        </w:trPr>
        <w:tc>
          <w:tcPr>
            <w:tcW w:w="0" w:type="auto"/>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другие БД</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c>
          <w:tcPr>
            <w:tcW w:w="0" w:type="auto"/>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0" w:type="auto"/>
            <w:gridSpan w:val="4"/>
          </w:tcPr>
          <w:p w:rsidR="00AA5070" w:rsidRPr="00AA5070" w:rsidRDefault="00AA5070" w:rsidP="00AA5070">
            <w:pPr>
              <w:spacing w:before="120" w:after="12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Итого по всем БД:</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2848</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4122</w:t>
            </w:r>
          </w:p>
        </w:tc>
        <w:tc>
          <w:tcPr>
            <w:tcW w:w="0" w:type="auto"/>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54852</w:t>
            </w:r>
          </w:p>
        </w:tc>
      </w:tr>
    </w:tbl>
    <w:p w:rsidR="00ED7D05" w:rsidRDefault="00ED7D05" w:rsidP="00AA5070">
      <w:pPr>
        <w:spacing w:after="120" w:line="240" w:lineRule="auto"/>
        <w:jc w:val="center"/>
        <w:rPr>
          <w:rFonts w:ascii="Times New Roman" w:eastAsia="Times New Roman" w:hAnsi="Times New Roman" w:cs="Times New Roman"/>
          <w:b/>
          <w:sz w:val="20"/>
          <w:szCs w:val="20"/>
          <w:lang w:eastAsia="ru-RU"/>
        </w:rPr>
      </w:pPr>
    </w:p>
    <w:p w:rsidR="00AA5070" w:rsidRPr="00AA5070" w:rsidRDefault="00AA5070" w:rsidP="00AA5070">
      <w:pPr>
        <w:spacing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Справочно-библиографическое обслуживание</w:t>
      </w:r>
    </w:p>
    <w:p w:rsidR="00AA5070" w:rsidRPr="00AA5070" w:rsidRDefault="00AA5070" w:rsidP="00AA5070">
      <w:pPr>
        <w:spacing w:after="120" w:line="240" w:lineRule="auto"/>
        <w:jc w:val="right"/>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Таблица 7</w:t>
      </w:r>
      <w:r w:rsidR="00E73F44">
        <w:rPr>
          <w:rFonts w:ascii="Times New Roman" w:eastAsia="Times New Roman" w:hAnsi="Times New Roman" w:cs="Times New Roman"/>
          <w:b/>
          <w:sz w:val="20"/>
          <w:szCs w:val="20"/>
          <w:lang w:eastAsia="ru-RU"/>
        </w:rPr>
        <w:t>в</w:t>
      </w:r>
    </w:p>
    <w:tbl>
      <w:tblPr>
        <w:tblW w:w="0" w:type="auto"/>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709"/>
        <w:gridCol w:w="688"/>
        <w:gridCol w:w="730"/>
        <w:gridCol w:w="708"/>
        <w:gridCol w:w="639"/>
        <w:gridCol w:w="877"/>
        <w:gridCol w:w="875"/>
        <w:gridCol w:w="756"/>
        <w:gridCol w:w="536"/>
        <w:gridCol w:w="887"/>
      </w:tblGrid>
      <w:tr w:rsidR="00AA5070" w:rsidRPr="00AA5070" w:rsidTr="00F60177">
        <w:trPr>
          <w:cantSplit/>
          <w:trHeight w:val="522"/>
          <w:jc w:val="center"/>
        </w:trPr>
        <w:tc>
          <w:tcPr>
            <w:tcW w:w="2274" w:type="dxa"/>
            <w:vMerge w:val="restart"/>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Справочно-библиографическое</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pacing w:val="-20"/>
                <w:sz w:val="20"/>
                <w:szCs w:val="20"/>
                <w:lang w:eastAsia="ru-RU"/>
              </w:rPr>
              <w:t>обслуживание</w:t>
            </w:r>
          </w:p>
        </w:tc>
        <w:tc>
          <w:tcPr>
            <w:tcW w:w="1397"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ЦБ (МПБ)</w:t>
            </w:r>
          </w:p>
        </w:tc>
        <w:tc>
          <w:tcPr>
            <w:tcW w:w="1438"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ЦДБ</w:t>
            </w:r>
          </w:p>
        </w:tc>
        <w:tc>
          <w:tcPr>
            <w:tcW w:w="1516"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филиалы ЦБС</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(б-ки района)</w:t>
            </w:r>
          </w:p>
        </w:tc>
        <w:tc>
          <w:tcPr>
            <w:tcW w:w="1631"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по ЦБС </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району)</w:t>
            </w:r>
          </w:p>
        </w:tc>
        <w:tc>
          <w:tcPr>
            <w:tcW w:w="1423" w:type="dxa"/>
            <w:gridSpan w:val="2"/>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 ч</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для детей</w:t>
            </w:r>
          </w:p>
        </w:tc>
      </w:tr>
      <w:tr w:rsidR="00AA5070" w:rsidRPr="00AA5070" w:rsidTr="00F60177">
        <w:trPr>
          <w:cantSplit/>
          <w:trHeight w:val="522"/>
          <w:jc w:val="center"/>
        </w:trPr>
        <w:tc>
          <w:tcPr>
            <w:tcW w:w="2274" w:type="dxa"/>
            <w:vMerge/>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709"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w:t>
            </w:r>
          </w:p>
        </w:tc>
        <w:tc>
          <w:tcPr>
            <w:tcW w:w="877" w:type="dxa"/>
          </w:tcPr>
          <w:p w:rsidR="00AA5070" w:rsidRPr="00AA5070" w:rsidRDefault="00AA5070" w:rsidP="00AA5070">
            <w:pPr>
              <w:spacing w:after="0" w:line="240" w:lineRule="auto"/>
              <w:ind w:left="57"/>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c>
          <w:tcPr>
            <w:tcW w:w="536"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w:t>
            </w:r>
          </w:p>
        </w:tc>
        <w:tc>
          <w:tcPr>
            <w:tcW w:w="887" w:type="dxa"/>
          </w:tcPr>
          <w:p w:rsidR="00AA5070" w:rsidRPr="00AA5070" w:rsidRDefault="00AA5070" w:rsidP="00AA5070">
            <w:pPr>
              <w:spacing w:after="0" w:line="240" w:lineRule="auto"/>
              <w:ind w:left="72"/>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w:t>
            </w:r>
          </w:p>
        </w:tc>
      </w:tr>
      <w:tr w:rsidR="00AA5070" w:rsidRPr="00AA5070" w:rsidTr="00F60177">
        <w:trPr>
          <w:trHeight w:val="367"/>
          <w:jc w:val="center"/>
        </w:trPr>
        <w:tc>
          <w:tcPr>
            <w:tcW w:w="2274" w:type="dxa"/>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sz w:val="20"/>
                <w:szCs w:val="20"/>
                <w:lang w:eastAsia="ru-RU"/>
              </w:rPr>
              <w:t>Выполнено справок</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5097</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47%</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4081</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40%</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1479</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8"/>
                <w:szCs w:val="20"/>
                <w:lang w:eastAsia="ru-RU"/>
              </w:rPr>
            </w:pPr>
            <w:r w:rsidRPr="00AA5070">
              <w:rPr>
                <w:rFonts w:ascii="Times New Roman" w:eastAsia="Times New Roman" w:hAnsi="Times New Roman" w:cs="Times New Roman"/>
                <w:b/>
                <w:sz w:val="18"/>
                <w:szCs w:val="20"/>
                <w:lang w:eastAsia="ru-RU"/>
              </w:rPr>
              <w:t>13%</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10657</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100%</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4493</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42%</w:t>
            </w:r>
          </w:p>
        </w:tc>
      </w:tr>
      <w:tr w:rsidR="00AA5070" w:rsidRPr="00AA5070" w:rsidTr="00F60177">
        <w:trPr>
          <w:trHeight w:val="367"/>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в т. ч. </w:t>
            </w:r>
            <w:r w:rsidRPr="00AA5070">
              <w:rPr>
                <w:rFonts w:ascii="Times New Roman" w:eastAsia="Times New Roman" w:hAnsi="Times New Roman" w:cs="Times New Roman"/>
                <w:spacing w:val="-8"/>
                <w:sz w:val="20"/>
                <w:szCs w:val="20"/>
                <w:lang w:eastAsia="ru-RU"/>
              </w:rPr>
              <w:t>краеведческих</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202</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0,03%</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375</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0,09%</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137</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0,09%</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714</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0,06%</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426</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0,03%</w:t>
            </w:r>
          </w:p>
        </w:tc>
      </w:tr>
      <w:tr w:rsidR="00AA5070" w:rsidRPr="00AA5070" w:rsidTr="00F60177">
        <w:trPr>
          <w:trHeight w:val="325"/>
          <w:jc w:val="center"/>
        </w:trPr>
        <w:tc>
          <w:tcPr>
            <w:tcW w:w="9679" w:type="dxa"/>
            <w:gridSpan w:val="11"/>
          </w:tcPr>
          <w:p w:rsidR="00AA5070" w:rsidRPr="00AA5070" w:rsidRDefault="00AA5070" w:rsidP="00AA5070">
            <w:pPr>
              <w:spacing w:before="120" w:after="120" w:line="240" w:lineRule="auto"/>
              <w:ind w:left="74"/>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в т. ч. по типам</w:t>
            </w:r>
          </w:p>
        </w:tc>
      </w:tr>
      <w:tr w:rsidR="00AA5070" w:rsidRPr="00AA5070" w:rsidTr="00F60177">
        <w:trPr>
          <w:trHeight w:val="219"/>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тематических</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3752</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73%</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3637</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89%</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1272</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86%</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8661</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81%</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4011</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89%</w:t>
            </w:r>
          </w:p>
        </w:tc>
      </w:tr>
      <w:tr w:rsidR="00AA5070" w:rsidRPr="00AA5070" w:rsidTr="00F60177">
        <w:trPr>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уточняющих</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658</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12%</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94</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0,02%</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136</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0,09%</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888</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0,08%</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165</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0,03%</w:t>
            </w:r>
          </w:p>
        </w:tc>
      </w:tr>
      <w:tr w:rsidR="00AA5070" w:rsidRPr="00AA5070" w:rsidTr="00F60177">
        <w:trPr>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адресных</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595</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11%</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241</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0,05%</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69</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0,04%</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905</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0,08%</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221</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0,04%</w:t>
            </w:r>
          </w:p>
        </w:tc>
      </w:tr>
      <w:tr w:rsidR="00AA5070" w:rsidRPr="00AA5070" w:rsidTr="00F60177">
        <w:trPr>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фактографических</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92</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109</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0,02%</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203</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0,01%</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96</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0,02%</w:t>
            </w:r>
          </w:p>
        </w:tc>
      </w:tr>
      <w:tr w:rsidR="00AA5070" w:rsidRPr="00AA5070" w:rsidTr="00F60177">
        <w:trPr>
          <w:trHeight w:val="375"/>
          <w:jc w:val="center"/>
        </w:trPr>
        <w:tc>
          <w:tcPr>
            <w:tcW w:w="9679" w:type="dxa"/>
            <w:gridSpan w:val="11"/>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sz w:val="16"/>
                <w:szCs w:val="20"/>
                <w:lang w:eastAsia="ru-RU"/>
              </w:rPr>
              <w:t>в т. ч. внешних справок</w:t>
            </w:r>
            <w:r w:rsidRPr="00AA5070">
              <w:rPr>
                <w:rFonts w:ascii="Times New Roman" w:eastAsia="Times New Roman" w:hAnsi="Times New Roman" w:cs="Times New Roman"/>
                <w:sz w:val="16"/>
                <w:szCs w:val="20"/>
                <w:vertAlign w:val="superscript"/>
                <w:lang w:eastAsia="ru-RU"/>
              </w:rPr>
              <w:footnoteReference w:customMarkFollows="1" w:id="3"/>
              <w:t>*</w:t>
            </w:r>
          </w:p>
        </w:tc>
      </w:tr>
      <w:tr w:rsidR="00AA5070" w:rsidRPr="00AA5070" w:rsidTr="00F60177">
        <w:trPr>
          <w:trHeight w:val="383"/>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по телефону </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96</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41</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137</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0,01%</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420"/>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pacing w:val="-20"/>
                <w:sz w:val="20"/>
                <w:szCs w:val="20"/>
                <w:lang w:eastAsia="ru-RU"/>
              </w:rPr>
              <w:t>по электронной</w:t>
            </w:r>
            <w:r w:rsidRPr="00AA5070">
              <w:rPr>
                <w:rFonts w:ascii="Times New Roman" w:eastAsia="Times New Roman" w:hAnsi="Times New Roman" w:cs="Times New Roman"/>
                <w:spacing w:val="-20"/>
                <w:sz w:val="20"/>
                <w:szCs w:val="20"/>
                <w:vertAlign w:val="superscript"/>
                <w:lang w:eastAsia="ru-RU"/>
              </w:rPr>
              <w:t xml:space="preserve">   </w:t>
            </w:r>
            <w:r w:rsidRPr="00AA5070">
              <w:rPr>
                <w:rFonts w:ascii="Times New Roman" w:eastAsia="Times New Roman" w:hAnsi="Times New Roman" w:cs="Times New Roman"/>
                <w:sz w:val="20"/>
                <w:szCs w:val="20"/>
                <w:lang w:eastAsia="ru-RU"/>
              </w:rPr>
              <w:t xml:space="preserve"> </w:t>
            </w:r>
            <w:r w:rsidRPr="00AA5070">
              <w:rPr>
                <w:rFonts w:ascii="Times New Roman" w:eastAsia="Times New Roman" w:hAnsi="Times New Roman" w:cs="Times New Roman"/>
                <w:spacing w:val="-20"/>
                <w:sz w:val="20"/>
                <w:szCs w:val="20"/>
                <w:lang w:eastAsia="ru-RU"/>
              </w:rPr>
              <w:t>почте</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473"/>
          <w:jc w:val="center"/>
        </w:trPr>
        <w:tc>
          <w:tcPr>
            <w:tcW w:w="2274" w:type="dxa"/>
          </w:tcPr>
          <w:p w:rsidR="00AA5070" w:rsidRPr="00AA5070" w:rsidRDefault="00AA5070" w:rsidP="00AA5070">
            <w:pPr>
              <w:spacing w:after="0" w:line="240" w:lineRule="auto"/>
              <w:rPr>
                <w:rFonts w:ascii="Times New Roman" w:eastAsia="Times New Roman" w:hAnsi="Times New Roman" w:cs="Times New Roman"/>
                <w:spacing w:val="-20"/>
                <w:sz w:val="20"/>
                <w:szCs w:val="20"/>
                <w:lang w:eastAsia="ru-RU"/>
              </w:rPr>
            </w:pPr>
            <w:r w:rsidRPr="00AA5070">
              <w:rPr>
                <w:rFonts w:ascii="Times New Roman" w:eastAsia="Times New Roman" w:hAnsi="Times New Roman" w:cs="Times New Roman"/>
                <w:spacing w:val="-20"/>
                <w:sz w:val="20"/>
                <w:szCs w:val="20"/>
                <w:lang w:eastAsia="ru-RU"/>
              </w:rPr>
              <w:t xml:space="preserve">Виртуальная справочная служба </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559"/>
          <w:jc w:val="center"/>
        </w:trPr>
        <w:tc>
          <w:tcPr>
            <w:tcW w:w="2274" w:type="dxa"/>
          </w:tcPr>
          <w:p w:rsidR="00AA5070" w:rsidRPr="00AA5070" w:rsidRDefault="00AA5070" w:rsidP="00AA5070">
            <w:pPr>
              <w:spacing w:after="0" w:line="240" w:lineRule="auto"/>
              <w:rPr>
                <w:rFonts w:ascii="Times New Roman" w:eastAsia="Times New Roman" w:hAnsi="Times New Roman" w:cs="Times New Roman"/>
                <w:spacing w:val="-20"/>
                <w:sz w:val="20"/>
                <w:szCs w:val="20"/>
                <w:lang w:eastAsia="ru-RU"/>
              </w:rPr>
            </w:pPr>
            <w:r w:rsidRPr="00AA5070">
              <w:rPr>
                <w:rFonts w:ascii="Times New Roman" w:eastAsia="Times New Roman" w:hAnsi="Times New Roman" w:cs="Times New Roman"/>
                <w:spacing w:val="-20"/>
                <w:sz w:val="20"/>
                <w:szCs w:val="20"/>
                <w:lang w:eastAsia="ru-RU"/>
              </w:rPr>
              <w:t>на аккаунты пользователей  в соцсетях</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375"/>
          <w:jc w:val="center"/>
        </w:trPr>
        <w:tc>
          <w:tcPr>
            <w:tcW w:w="9679" w:type="dxa"/>
            <w:gridSpan w:val="11"/>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sz w:val="16"/>
                <w:szCs w:val="20"/>
                <w:lang w:eastAsia="ru-RU"/>
              </w:rPr>
              <w:t>в т. ч. справок, выполненных с использованием ЭР</w:t>
            </w:r>
          </w:p>
        </w:tc>
      </w:tr>
      <w:tr w:rsidR="00AA5070" w:rsidRPr="00AA5070" w:rsidTr="00F60177">
        <w:trPr>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pacing w:val="-20"/>
                <w:sz w:val="20"/>
                <w:szCs w:val="20"/>
                <w:lang w:eastAsia="ru-RU"/>
              </w:rPr>
              <w:t>по собственным</w:t>
            </w:r>
            <w:r w:rsidRPr="00AA5070">
              <w:rPr>
                <w:rFonts w:ascii="Times New Roman" w:eastAsia="Times New Roman" w:hAnsi="Times New Roman" w:cs="Times New Roman"/>
                <w:sz w:val="20"/>
                <w:szCs w:val="20"/>
                <w:lang w:eastAsia="ru-RU"/>
              </w:rPr>
              <w:t xml:space="preserve"> БД </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47</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0,01%</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sz w:val="20"/>
                <w:szCs w:val="20"/>
                <w:lang w:eastAsia="ru-RU"/>
              </w:rPr>
              <w:t>по СПС</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2000</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39%</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399</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0,09%</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62</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0,01%</w:t>
            </w:r>
          </w:p>
        </w:tc>
      </w:tr>
      <w:tr w:rsidR="00AA5070" w:rsidRPr="00AA5070" w:rsidTr="00F60177">
        <w:trPr>
          <w:jc w:val="center"/>
        </w:trPr>
        <w:tc>
          <w:tcPr>
            <w:tcW w:w="2274"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ресурсам Интернет</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534</w:t>
            </w: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10%</w:t>
            </w: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299</w:t>
            </w: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0,07%</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114</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0,07</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947</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0,08%</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193</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0,04%</w:t>
            </w:r>
          </w:p>
        </w:tc>
      </w:tr>
      <w:tr w:rsidR="00AA5070" w:rsidRPr="00AA5070" w:rsidTr="00F60177">
        <w:trPr>
          <w:trHeight w:val="315"/>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xml:space="preserve">по </w:t>
            </w:r>
            <w:r w:rsidRPr="00AA5070">
              <w:rPr>
                <w:rFonts w:ascii="Times New Roman" w:eastAsia="Times New Roman" w:hAnsi="Times New Roman" w:cs="Times New Roman"/>
                <w:sz w:val="20"/>
                <w:szCs w:val="20"/>
                <w:lang w:val="en-US" w:eastAsia="ru-RU"/>
              </w:rPr>
              <w:t>CD</w:t>
            </w:r>
            <w:r w:rsidRPr="00AA5070">
              <w:rPr>
                <w:rFonts w:ascii="Times New Roman" w:eastAsia="Times New Roman" w:hAnsi="Times New Roman" w:cs="Times New Roman"/>
                <w:sz w:val="20"/>
                <w:szCs w:val="20"/>
                <w:lang w:eastAsia="ru-RU"/>
              </w:rPr>
              <w:t xml:space="preserve">, </w:t>
            </w:r>
            <w:r w:rsidRPr="00AA5070">
              <w:rPr>
                <w:rFonts w:ascii="Times New Roman" w:eastAsia="Times New Roman" w:hAnsi="Times New Roman" w:cs="Times New Roman"/>
                <w:sz w:val="20"/>
                <w:szCs w:val="20"/>
                <w:lang w:val="en-US" w:eastAsia="ru-RU"/>
              </w:rPr>
              <w:t>DVD</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261"/>
          <w:jc w:val="center"/>
        </w:trPr>
        <w:tc>
          <w:tcPr>
            <w:tcW w:w="2274" w:type="dxa"/>
          </w:tcPr>
          <w:p w:rsidR="00AA5070" w:rsidRPr="00AA5070" w:rsidRDefault="00AA5070" w:rsidP="00AA5070">
            <w:pPr>
              <w:spacing w:after="0" w:line="240" w:lineRule="auto"/>
              <w:rPr>
                <w:rFonts w:ascii="Times New Roman" w:eastAsia="Times New Roman" w:hAnsi="Times New Roman" w:cs="Times New Roman"/>
                <w:spacing w:val="-20"/>
                <w:sz w:val="20"/>
                <w:szCs w:val="20"/>
                <w:lang w:eastAsia="ru-RU"/>
              </w:rPr>
            </w:pPr>
            <w:r w:rsidRPr="00AA5070">
              <w:rPr>
                <w:rFonts w:ascii="Times New Roman" w:eastAsia="Times New Roman" w:hAnsi="Times New Roman" w:cs="Times New Roman"/>
                <w:spacing w:val="-20"/>
                <w:sz w:val="20"/>
                <w:szCs w:val="20"/>
                <w:lang w:eastAsia="ru-RU"/>
              </w:rPr>
              <w:t>Всего  справок</w:t>
            </w:r>
          </w:p>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sz w:val="20"/>
                <w:szCs w:val="20"/>
                <w:lang w:eastAsia="ru-RU"/>
              </w:rPr>
              <w:t>по всем ЭР</w:t>
            </w:r>
          </w:p>
        </w:tc>
        <w:tc>
          <w:tcPr>
            <w:tcW w:w="70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68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730"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p>
        </w:tc>
        <w:tc>
          <w:tcPr>
            <w:tcW w:w="708"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39"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after="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480"/>
          <w:jc w:val="center"/>
        </w:trPr>
        <w:tc>
          <w:tcPr>
            <w:tcW w:w="2274"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 отказов</w:t>
            </w:r>
          </w:p>
        </w:tc>
        <w:tc>
          <w:tcPr>
            <w:tcW w:w="709" w:type="dxa"/>
          </w:tcPr>
          <w:p w:rsidR="00AA5070" w:rsidRPr="00AA5070" w:rsidRDefault="00AA5070" w:rsidP="00AA5070">
            <w:pPr>
              <w:spacing w:before="120" w:after="12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w:t>
            </w:r>
          </w:p>
        </w:tc>
        <w:tc>
          <w:tcPr>
            <w:tcW w:w="688" w:type="dxa"/>
          </w:tcPr>
          <w:p w:rsidR="00AA5070" w:rsidRPr="00AA5070" w:rsidRDefault="00AA5070" w:rsidP="00AA5070">
            <w:pPr>
              <w:spacing w:before="120" w:after="12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w:t>
            </w:r>
          </w:p>
        </w:tc>
        <w:tc>
          <w:tcPr>
            <w:tcW w:w="730"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22</w:t>
            </w:r>
          </w:p>
        </w:tc>
        <w:tc>
          <w:tcPr>
            <w:tcW w:w="708"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639"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75"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75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536"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c>
          <w:tcPr>
            <w:tcW w:w="887" w:type="dxa"/>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w:t>
            </w:r>
          </w:p>
        </w:tc>
      </w:tr>
      <w:tr w:rsidR="00AA5070" w:rsidRPr="00AA5070" w:rsidTr="00F60177">
        <w:trPr>
          <w:trHeight w:val="275"/>
          <w:jc w:val="center"/>
        </w:trPr>
        <w:tc>
          <w:tcPr>
            <w:tcW w:w="2274" w:type="dxa"/>
            <w:vMerge w:val="restart"/>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Переадресование</w:t>
            </w:r>
          </w:p>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запросов</w:t>
            </w:r>
          </w:p>
        </w:tc>
        <w:tc>
          <w:tcPr>
            <w:tcW w:w="2127" w:type="dxa"/>
            <w:gridSpan w:val="3"/>
          </w:tcPr>
          <w:p w:rsidR="00AA5070" w:rsidRPr="00AA5070" w:rsidRDefault="00AA5070" w:rsidP="00AA5070">
            <w:pPr>
              <w:spacing w:after="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ПГКУБ им. А. М. Горького</w:t>
            </w:r>
          </w:p>
        </w:tc>
        <w:tc>
          <w:tcPr>
            <w:tcW w:w="2224" w:type="dxa"/>
            <w:gridSpan w:val="3"/>
          </w:tcPr>
          <w:p w:rsidR="00AA5070" w:rsidRPr="00AA5070" w:rsidRDefault="00AA5070" w:rsidP="00AA5070">
            <w:pPr>
              <w:spacing w:after="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Центральная б-ка</w:t>
            </w:r>
          </w:p>
          <w:p w:rsidR="00AA5070" w:rsidRPr="00AA5070" w:rsidRDefault="00AA5070" w:rsidP="00AA5070">
            <w:pPr>
              <w:spacing w:after="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(р-на, города)</w:t>
            </w:r>
          </w:p>
        </w:tc>
        <w:tc>
          <w:tcPr>
            <w:tcW w:w="1631" w:type="dxa"/>
            <w:gridSpan w:val="2"/>
          </w:tcPr>
          <w:p w:rsidR="00AA5070" w:rsidRPr="00AA5070" w:rsidRDefault="00AA5070" w:rsidP="00AA5070">
            <w:pPr>
              <w:spacing w:after="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Другие организации</w:t>
            </w:r>
          </w:p>
        </w:tc>
        <w:tc>
          <w:tcPr>
            <w:tcW w:w="1423" w:type="dxa"/>
            <w:gridSpan w:val="2"/>
          </w:tcPr>
          <w:p w:rsidR="00AA5070" w:rsidRPr="00AA5070" w:rsidRDefault="00AA5070" w:rsidP="00AA5070">
            <w:pPr>
              <w:spacing w:after="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Всего</w:t>
            </w:r>
          </w:p>
        </w:tc>
      </w:tr>
      <w:tr w:rsidR="00AA5070" w:rsidRPr="00AA5070" w:rsidTr="00F60177">
        <w:trPr>
          <w:trHeight w:val="457"/>
          <w:jc w:val="center"/>
        </w:trPr>
        <w:tc>
          <w:tcPr>
            <w:tcW w:w="2274" w:type="dxa"/>
            <w:vMerge/>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p>
        </w:tc>
        <w:tc>
          <w:tcPr>
            <w:tcW w:w="2127" w:type="dxa"/>
            <w:gridSpan w:val="3"/>
          </w:tcPr>
          <w:p w:rsidR="00AA5070" w:rsidRPr="00AA5070" w:rsidRDefault="00AA5070" w:rsidP="00AA5070">
            <w:pPr>
              <w:spacing w:before="120" w:after="12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w:t>
            </w:r>
          </w:p>
        </w:tc>
        <w:tc>
          <w:tcPr>
            <w:tcW w:w="2224" w:type="dxa"/>
            <w:gridSpan w:val="3"/>
          </w:tcPr>
          <w:p w:rsidR="00AA5070" w:rsidRPr="00AA5070" w:rsidRDefault="00AA5070" w:rsidP="00AA5070">
            <w:pPr>
              <w:spacing w:before="120" w:after="120" w:line="240" w:lineRule="auto"/>
              <w:jc w:val="center"/>
              <w:rPr>
                <w:rFonts w:ascii="Times New Roman" w:eastAsia="Times New Roman" w:hAnsi="Times New Roman" w:cs="Times New Roman"/>
                <w:b/>
                <w:sz w:val="16"/>
                <w:szCs w:val="20"/>
                <w:lang w:eastAsia="ru-RU"/>
              </w:rPr>
            </w:pPr>
            <w:r w:rsidRPr="00AA5070">
              <w:rPr>
                <w:rFonts w:ascii="Times New Roman" w:eastAsia="Times New Roman" w:hAnsi="Times New Roman" w:cs="Times New Roman"/>
                <w:b/>
                <w:sz w:val="16"/>
                <w:szCs w:val="20"/>
                <w:lang w:eastAsia="ru-RU"/>
              </w:rPr>
              <w:t>1</w:t>
            </w:r>
          </w:p>
        </w:tc>
        <w:tc>
          <w:tcPr>
            <w:tcW w:w="1631" w:type="dxa"/>
            <w:gridSpan w:val="2"/>
          </w:tcPr>
          <w:p w:rsidR="00AA5070" w:rsidRPr="00AA5070" w:rsidRDefault="00AA5070" w:rsidP="00AA5070">
            <w:pPr>
              <w:spacing w:before="120" w:after="12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w:t>
            </w:r>
          </w:p>
        </w:tc>
        <w:tc>
          <w:tcPr>
            <w:tcW w:w="1423" w:type="dxa"/>
            <w:gridSpan w:val="2"/>
          </w:tcPr>
          <w:p w:rsidR="00AA5070" w:rsidRPr="00AA5070" w:rsidRDefault="00AA5070" w:rsidP="00AA5070">
            <w:pPr>
              <w:spacing w:before="120" w:after="120" w:line="240" w:lineRule="auto"/>
              <w:jc w:val="center"/>
              <w:rPr>
                <w:rFonts w:ascii="Times New Roman" w:eastAsia="Times New Roman" w:hAnsi="Times New Roman" w:cs="Times New Roman"/>
                <w:sz w:val="16"/>
                <w:szCs w:val="20"/>
                <w:lang w:eastAsia="ru-RU"/>
              </w:rPr>
            </w:pPr>
            <w:r w:rsidRPr="00AA5070">
              <w:rPr>
                <w:rFonts w:ascii="Times New Roman" w:eastAsia="Times New Roman" w:hAnsi="Times New Roman" w:cs="Times New Roman"/>
                <w:sz w:val="16"/>
                <w:szCs w:val="20"/>
                <w:lang w:eastAsia="ru-RU"/>
              </w:rPr>
              <w:t>-</w:t>
            </w:r>
          </w:p>
        </w:tc>
      </w:tr>
    </w:tbl>
    <w:p w:rsidR="00AA5070" w:rsidRPr="00AA5070" w:rsidRDefault="00AA5070" w:rsidP="00AA5070">
      <w:pPr>
        <w:spacing w:after="120" w:line="240" w:lineRule="auto"/>
        <w:jc w:val="right"/>
        <w:rPr>
          <w:rFonts w:ascii="Times New Roman" w:eastAsia="Times New Roman" w:hAnsi="Times New Roman" w:cs="Times New Roman"/>
          <w:b/>
          <w:sz w:val="20"/>
          <w:szCs w:val="20"/>
          <w:lang w:eastAsia="ru-RU"/>
        </w:rPr>
      </w:pPr>
    </w:p>
    <w:p w:rsidR="00AA5070" w:rsidRPr="00AA5070" w:rsidRDefault="00AA5070" w:rsidP="00AA5070">
      <w:pPr>
        <w:spacing w:after="120" w:line="240" w:lineRule="auto"/>
        <w:jc w:val="right"/>
        <w:rPr>
          <w:rFonts w:ascii="Times New Roman" w:eastAsia="Times New Roman" w:hAnsi="Times New Roman" w:cs="Times New Roman"/>
          <w:b/>
          <w:sz w:val="20"/>
          <w:szCs w:val="20"/>
          <w:lang w:eastAsia="ru-RU"/>
        </w:rPr>
      </w:pPr>
    </w:p>
    <w:p w:rsidR="00ED7D05" w:rsidRDefault="00ED7D05" w:rsidP="00AA5070">
      <w:pPr>
        <w:spacing w:after="12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AA5070" w:rsidRPr="00AA5070" w:rsidRDefault="00AA5070" w:rsidP="00AA5070">
      <w:pPr>
        <w:spacing w:after="120" w:line="240" w:lineRule="auto"/>
        <w:jc w:val="right"/>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lastRenderedPageBreak/>
        <w:t>Таблица 7</w:t>
      </w:r>
      <w:r w:rsidR="00E73F44">
        <w:rPr>
          <w:rFonts w:ascii="Times New Roman" w:eastAsia="Times New Roman" w:hAnsi="Times New Roman" w:cs="Times New Roman"/>
          <w:b/>
          <w:sz w:val="20"/>
          <w:szCs w:val="20"/>
          <w:lang w:eastAsia="ru-RU"/>
        </w:rPr>
        <w:t>г</w:t>
      </w:r>
    </w:p>
    <w:p w:rsidR="00AA5070" w:rsidRPr="00AA5070" w:rsidRDefault="00AA5070" w:rsidP="00AA5070">
      <w:pPr>
        <w:spacing w:after="120" w:line="240" w:lineRule="auto"/>
        <w:jc w:val="center"/>
        <w:rPr>
          <w:rFonts w:ascii="Times New Roman" w:eastAsia="Times New Roman" w:hAnsi="Times New Roman" w:cs="Times New Roman"/>
          <w:b/>
          <w:sz w:val="24"/>
          <w:szCs w:val="24"/>
          <w:lang w:eastAsia="ru-RU"/>
        </w:rPr>
      </w:pPr>
      <w:r w:rsidRPr="00AA5070">
        <w:rPr>
          <w:rFonts w:ascii="Times New Roman" w:eastAsia="Times New Roman" w:hAnsi="Times New Roman" w:cs="Times New Roman"/>
          <w:b/>
          <w:sz w:val="24"/>
          <w:szCs w:val="24"/>
          <w:lang w:eastAsia="ru-RU"/>
        </w:rPr>
        <w:t>Информационное обслуживание</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845"/>
        <w:gridCol w:w="1344"/>
        <w:gridCol w:w="1219"/>
        <w:gridCol w:w="1058"/>
      </w:tblGrid>
      <w:tr w:rsidR="00AA5070" w:rsidRPr="00AA5070" w:rsidTr="00F60177">
        <w:trPr>
          <w:jc w:val="center"/>
        </w:trPr>
        <w:tc>
          <w:tcPr>
            <w:tcW w:w="3528" w:type="dxa"/>
          </w:tcPr>
          <w:p w:rsidR="00AA5070" w:rsidRPr="00AA5070" w:rsidRDefault="00AA5070" w:rsidP="00AA5070">
            <w:pPr>
              <w:spacing w:before="120" w:after="0" w:line="240" w:lineRule="auto"/>
              <w:jc w:val="right"/>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Текущее информирование о новых документах</w:t>
            </w:r>
          </w:p>
        </w:tc>
        <w:tc>
          <w:tcPr>
            <w:tcW w:w="1294" w:type="dxa"/>
          </w:tcPr>
          <w:p w:rsidR="00AA5070" w:rsidRPr="00AA5070" w:rsidRDefault="00AA5070" w:rsidP="00AA5070">
            <w:pPr>
              <w:spacing w:after="0" w:line="240" w:lineRule="auto"/>
              <w:jc w:val="right"/>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ЦБ (МПБ)</w:t>
            </w:r>
          </w:p>
        </w:tc>
        <w:tc>
          <w:tcPr>
            <w:tcW w:w="845" w:type="dxa"/>
          </w:tcPr>
          <w:p w:rsidR="00AA5070" w:rsidRPr="00AA5070" w:rsidRDefault="00AA5070" w:rsidP="00AA5070">
            <w:pPr>
              <w:spacing w:after="0" w:line="240" w:lineRule="auto"/>
              <w:jc w:val="right"/>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ЦДБ</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филиалы ЦБС</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(б-ки рай</w:t>
            </w:r>
            <w:r w:rsidRPr="00AA5070">
              <w:rPr>
                <w:rFonts w:ascii="Times New Roman" w:eastAsia="Times New Roman" w:hAnsi="Times New Roman" w:cs="Times New Roman"/>
                <w:sz w:val="20"/>
                <w:szCs w:val="20"/>
                <w:lang w:eastAsia="ru-RU"/>
              </w:rPr>
              <w:t>о</w:t>
            </w:r>
            <w:r w:rsidRPr="00AA5070">
              <w:rPr>
                <w:rFonts w:ascii="Times New Roman" w:eastAsia="Times New Roman" w:hAnsi="Times New Roman" w:cs="Times New Roman"/>
                <w:sz w:val="20"/>
                <w:szCs w:val="20"/>
                <w:lang w:eastAsia="ru-RU"/>
              </w:rPr>
              <w:t>на)</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ЦБС</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району)</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 ч</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для детей</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 абонентов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136</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326</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31</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493</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177</w:t>
            </w:r>
          </w:p>
        </w:tc>
      </w:tr>
      <w:tr w:rsidR="00AA5070" w:rsidRPr="00AA5070" w:rsidTr="00F60177">
        <w:trPr>
          <w:jc w:val="center"/>
        </w:trPr>
        <w:tc>
          <w:tcPr>
            <w:tcW w:w="9288" w:type="dxa"/>
            <w:gridSpan w:val="6"/>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в т. ч. индивидуальное информирование:</w:t>
            </w:r>
          </w:p>
        </w:tc>
      </w:tr>
      <w:tr w:rsidR="00AA5070" w:rsidRPr="00AA5070" w:rsidTr="00F60177">
        <w:trPr>
          <w:trHeight w:val="280"/>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абонентов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110</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242</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29</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381</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122</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оповещений</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121</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242</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58</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421</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143</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выданных. документов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233</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446</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121</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800</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504</w:t>
            </w:r>
          </w:p>
        </w:tc>
      </w:tr>
      <w:tr w:rsidR="00AA5070" w:rsidRPr="00AA5070" w:rsidTr="00F60177">
        <w:trPr>
          <w:jc w:val="center"/>
        </w:trPr>
        <w:tc>
          <w:tcPr>
            <w:tcW w:w="9288" w:type="dxa"/>
            <w:gridSpan w:val="6"/>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в т. ч. коллективное информирование:</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абонентов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26</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84</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112</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55</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оповещений</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26</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84</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118</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58</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выданных документов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225</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415</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56</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696</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500</w:t>
            </w:r>
          </w:p>
        </w:tc>
      </w:tr>
      <w:tr w:rsidR="00AA5070" w:rsidRPr="00AA5070" w:rsidTr="00F60177">
        <w:trPr>
          <w:jc w:val="center"/>
        </w:trPr>
        <w:tc>
          <w:tcPr>
            <w:tcW w:w="9288" w:type="dxa"/>
            <w:gridSpan w:val="6"/>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Массовое информирование:</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Дни информации</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9</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Дни специалиста</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выставки и просмотры новых док</w:t>
            </w:r>
            <w:r w:rsidRPr="00AA5070">
              <w:rPr>
                <w:rFonts w:ascii="Times New Roman" w:eastAsia="Times New Roman" w:hAnsi="Times New Roman" w:cs="Times New Roman"/>
                <w:sz w:val="20"/>
                <w:szCs w:val="20"/>
                <w:lang w:eastAsia="ru-RU"/>
              </w:rPr>
              <w:t>у</w:t>
            </w:r>
            <w:r w:rsidRPr="00AA5070">
              <w:rPr>
                <w:rFonts w:ascii="Times New Roman" w:eastAsia="Times New Roman" w:hAnsi="Times New Roman" w:cs="Times New Roman"/>
                <w:sz w:val="20"/>
                <w:szCs w:val="20"/>
                <w:lang w:eastAsia="ru-RU"/>
              </w:rPr>
              <w:t>ментов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22</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8</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34</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24</w:t>
            </w:r>
          </w:p>
        </w:tc>
      </w:tr>
      <w:tr w:rsidR="00AA5070" w:rsidRPr="00AA5070" w:rsidTr="00F60177">
        <w:trPr>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обзоры новых документов</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trHeight w:val="615"/>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информирование в СМИ:</w:t>
            </w:r>
          </w:p>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в печати (кол-во статей)</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r>
      <w:tr w:rsidR="00AA5070" w:rsidRPr="00AA5070" w:rsidTr="00F60177">
        <w:trPr>
          <w:trHeight w:val="330"/>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на радио (кол-во передач)</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trHeight w:val="210"/>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 на телевидении (кол-во передач)</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r>
      <w:tr w:rsidR="00AA5070" w:rsidRPr="00AA5070" w:rsidTr="00F60177">
        <w:trPr>
          <w:trHeight w:val="210"/>
          <w:jc w:val="center"/>
        </w:trPr>
        <w:tc>
          <w:tcPr>
            <w:tcW w:w="352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информация на сайте библиотеки, в соцсетях (кол-во сообщений/ док</w:t>
            </w:r>
            <w:r w:rsidRPr="00AA5070">
              <w:rPr>
                <w:rFonts w:ascii="Times New Roman" w:eastAsia="Times New Roman" w:hAnsi="Times New Roman" w:cs="Times New Roman"/>
                <w:sz w:val="20"/>
                <w:szCs w:val="20"/>
                <w:lang w:eastAsia="ru-RU"/>
              </w:rPr>
              <w:t>у</w:t>
            </w:r>
            <w:r w:rsidRPr="00AA5070">
              <w:rPr>
                <w:rFonts w:ascii="Times New Roman" w:eastAsia="Times New Roman" w:hAnsi="Times New Roman" w:cs="Times New Roman"/>
                <w:sz w:val="20"/>
                <w:szCs w:val="20"/>
                <w:lang w:eastAsia="ru-RU"/>
              </w:rPr>
              <w:t>ментов/ выставок)</w:t>
            </w:r>
          </w:p>
        </w:tc>
        <w:tc>
          <w:tcPr>
            <w:tcW w:w="129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490/179/19</w:t>
            </w:r>
          </w:p>
        </w:tc>
        <w:tc>
          <w:tcPr>
            <w:tcW w:w="845"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79</w:t>
            </w:r>
          </w:p>
        </w:tc>
        <w:tc>
          <w:tcPr>
            <w:tcW w:w="1344"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19"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569</w:t>
            </w:r>
          </w:p>
        </w:tc>
        <w:tc>
          <w:tcPr>
            <w:tcW w:w="105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bl>
    <w:p w:rsidR="00AA5070" w:rsidRPr="00AA5070" w:rsidRDefault="00E73F44" w:rsidP="00AA5070">
      <w:pPr>
        <w:spacing w:after="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Таблица 7д</w:t>
      </w:r>
    </w:p>
    <w:p w:rsidR="00AA5070" w:rsidRPr="00AA5070" w:rsidRDefault="00AA5070" w:rsidP="00AA5070">
      <w:pPr>
        <w:spacing w:after="0" w:line="240" w:lineRule="auto"/>
        <w:jc w:val="center"/>
        <w:rPr>
          <w:rFonts w:ascii="Times New Roman" w:eastAsia="Times New Roman" w:hAnsi="Times New Roman" w:cs="Times New Roman"/>
          <w:b/>
          <w:sz w:val="24"/>
          <w:szCs w:val="24"/>
          <w:lang w:eastAsia="ru-RU"/>
        </w:rPr>
      </w:pPr>
      <w:r w:rsidRPr="00AA5070">
        <w:rPr>
          <w:rFonts w:ascii="Times New Roman" w:eastAsia="Times New Roman" w:hAnsi="Times New Roman" w:cs="Times New Roman"/>
          <w:b/>
          <w:sz w:val="24"/>
          <w:szCs w:val="24"/>
          <w:lang w:eastAsia="ru-RU"/>
        </w:rPr>
        <w:t>Информационная культура пользователей</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598"/>
        <w:gridCol w:w="482"/>
      </w:tblGrid>
      <w:tr w:rsidR="00AA5070" w:rsidRPr="00AA5070" w:rsidTr="00F60177">
        <w:trPr>
          <w:cantSplit/>
          <w:trHeight w:val="1134"/>
          <w:jc w:val="center"/>
        </w:trPr>
        <w:tc>
          <w:tcPr>
            <w:tcW w:w="3708"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Формирование информационной кул</w:t>
            </w:r>
            <w:r w:rsidRPr="00AA5070">
              <w:rPr>
                <w:rFonts w:ascii="Times New Roman" w:eastAsia="Times New Roman" w:hAnsi="Times New Roman" w:cs="Times New Roman"/>
                <w:sz w:val="20"/>
                <w:szCs w:val="20"/>
                <w:lang w:eastAsia="ru-RU"/>
              </w:rPr>
              <w:t>ь</w:t>
            </w:r>
            <w:r w:rsidRPr="00AA5070">
              <w:rPr>
                <w:rFonts w:ascii="Times New Roman" w:eastAsia="Times New Roman" w:hAnsi="Times New Roman" w:cs="Times New Roman"/>
                <w:sz w:val="20"/>
                <w:szCs w:val="20"/>
                <w:lang w:eastAsia="ru-RU"/>
              </w:rPr>
              <w:t>туры пользователей</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ЦБ (МПБ)</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зан</w:t>
            </w:r>
            <w:r w:rsidRPr="00AA5070">
              <w:rPr>
                <w:rFonts w:ascii="Times New Roman" w:eastAsia="Times New Roman" w:hAnsi="Times New Roman" w:cs="Times New Roman"/>
                <w:sz w:val="20"/>
                <w:szCs w:val="20"/>
                <w:lang w:eastAsia="ru-RU"/>
              </w:rPr>
              <w:t>я</w:t>
            </w:r>
            <w:r w:rsidRPr="00AA5070">
              <w:rPr>
                <w:rFonts w:ascii="Times New Roman" w:eastAsia="Times New Roman" w:hAnsi="Times New Roman" w:cs="Times New Roman"/>
                <w:sz w:val="20"/>
                <w:szCs w:val="20"/>
                <w:lang w:eastAsia="ru-RU"/>
              </w:rPr>
              <w:t>тий/кол-во об</w:t>
            </w:r>
            <w:r w:rsidRPr="00AA5070">
              <w:rPr>
                <w:rFonts w:ascii="Times New Roman" w:eastAsia="Times New Roman" w:hAnsi="Times New Roman" w:cs="Times New Roman"/>
                <w:sz w:val="20"/>
                <w:szCs w:val="20"/>
                <w:lang w:eastAsia="ru-RU"/>
              </w:rPr>
              <w:t>у</w:t>
            </w:r>
            <w:r w:rsidRPr="00AA5070">
              <w:rPr>
                <w:rFonts w:ascii="Times New Roman" w:eastAsia="Times New Roman" w:hAnsi="Times New Roman" w:cs="Times New Roman"/>
                <w:sz w:val="20"/>
                <w:szCs w:val="20"/>
                <w:lang w:eastAsia="ru-RU"/>
              </w:rPr>
              <w:t>ченных</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ЦДБ</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филиалы ЦБС</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(б-ки рай</w:t>
            </w:r>
            <w:r w:rsidRPr="00AA5070">
              <w:rPr>
                <w:rFonts w:ascii="Times New Roman" w:eastAsia="Times New Roman" w:hAnsi="Times New Roman" w:cs="Times New Roman"/>
                <w:sz w:val="20"/>
                <w:szCs w:val="20"/>
                <w:lang w:eastAsia="ru-RU"/>
              </w:rPr>
              <w:t>о</w:t>
            </w:r>
            <w:r w:rsidRPr="00AA5070">
              <w:rPr>
                <w:rFonts w:ascii="Times New Roman" w:eastAsia="Times New Roman" w:hAnsi="Times New Roman" w:cs="Times New Roman"/>
                <w:sz w:val="20"/>
                <w:szCs w:val="20"/>
                <w:lang w:eastAsia="ru-RU"/>
              </w:rPr>
              <w:t>на) кол-во зан</w:t>
            </w:r>
            <w:r w:rsidRPr="00AA5070">
              <w:rPr>
                <w:rFonts w:ascii="Times New Roman" w:eastAsia="Times New Roman" w:hAnsi="Times New Roman" w:cs="Times New Roman"/>
                <w:sz w:val="20"/>
                <w:szCs w:val="20"/>
                <w:lang w:eastAsia="ru-RU"/>
              </w:rPr>
              <w:t>я</w:t>
            </w:r>
            <w:r w:rsidRPr="00AA5070">
              <w:rPr>
                <w:rFonts w:ascii="Times New Roman" w:eastAsia="Times New Roman" w:hAnsi="Times New Roman" w:cs="Times New Roman"/>
                <w:sz w:val="20"/>
                <w:szCs w:val="20"/>
                <w:lang w:eastAsia="ru-RU"/>
              </w:rPr>
              <w:t>тий/кол-во обученных</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по ЦБС (по району)</w:t>
            </w:r>
          </w:p>
          <w:p w:rsidR="00AA5070" w:rsidRPr="00AA5070" w:rsidRDefault="00AA5070" w:rsidP="00AA5070">
            <w:pPr>
              <w:spacing w:after="0" w:line="240" w:lineRule="auto"/>
              <w:jc w:val="center"/>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кол-во з</w:t>
            </w:r>
            <w:r w:rsidRPr="00AA5070">
              <w:rPr>
                <w:rFonts w:ascii="Times New Roman" w:eastAsia="Times New Roman" w:hAnsi="Times New Roman" w:cs="Times New Roman"/>
                <w:sz w:val="20"/>
                <w:szCs w:val="20"/>
                <w:lang w:eastAsia="ru-RU"/>
              </w:rPr>
              <w:t>а</w:t>
            </w:r>
            <w:r w:rsidRPr="00AA5070">
              <w:rPr>
                <w:rFonts w:ascii="Times New Roman" w:eastAsia="Times New Roman" w:hAnsi="Times New Roman" w:cs="Times New Roman"/>
                <w:sz w:val="20"/>
                <w:szCs w:val="20"/>
                <w:lang w:eastAsia="ru-RU"/>
              </w:rPr>
              <w:t>нятий/кол-во обуче</w:t>
            </w:r>
            <w:r w:rsidRPr="00AA5070">
              <w:rPr>
                <w:rFonts w:ascii="Times New Roman" w:eastAsia="Times New Roman" w:hAnsi="Times New Roman" w:cs="Times New Roman"/>
                <w:sz w:val="20"/>
                <w:szCs w:val="20"/>
                <w:lang w:eastAsia="ru-RU"/>
              </w:rPr>
              <w:t>н</w:t>
            </w:r>
            <w:r w:rsidRPr="00AA5070">
              <w:rPr>
                <w:rFonts w:ascii="Times New Roman" w:eastAsia="Times New Roman" w:hAnsi="Times New Roman" w:cs="Times New Roman"/>
                <w:sz w:val="20"/>
                <w:szCs w:val="20"/>
                <w:lang w:eastAsia="ru-RU"/>
              </w:rPr>
              <w:t>ных</w:t>
            </w:r>
          </w:p>
        </w:tc>
        <w:tc>
          <w:tcPr>
            <w:tcW w:w="598" w:type="dxa"/>
            <w:textDirection w:val="btLr"/>
          </w:tcPr>
          <w:p w:rsidR="00AA5070" w:rsidRPr="00AA5070" w:rsidRDefault="00AA5070" w:rsidP="00AA5070">
            <w:pPr>
              <w:spacing w:after="0" w:line="240" w:lineRule="auto"/>
              <w:ind w:left="113" w:right="113"/>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в т. ч.</w:t>
            </w:r>
          </w:p>
          <w:p w:rsidR="00AA5070" w:rsidRPr="00AA5070" w:rsidRDefault="00AA5070" w:rsidP="00AA5070">
            <w:pPr>
              <w:spacing w:after="0" w:line="240" w:lineRule="auto"/>
              <w:ind w:left="113" w:right="113"/>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для детей</w:t>
            </w:r>
          </w:p>
        </w:tc>
        <w:tc>
          <w:tcPr>
            <w:tcW w:w="482" w:type="dxa"/>
            <w:textDirection w:val="btLr"/>
          </w:tcPr>
          <w:p w:rsidR="00AA5070" w:rsidRPr="00AA5070" w:rsidRDefault="00AA5070" w:rsidP="00AA5070">
            <w:pPr>
              <w:spacing w:after="0" w:line="240" w:lineRule="auto"/>
              <w:ind w:left="113" w:right="113"/>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в т .ч. 15-30 лет</w:t>
            </w: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Всего</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4477</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852</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1232</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6561</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883</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972</w:t>
            </w: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Индивидуальные консультации - всего</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4477</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852</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1232</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6561</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883</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16"/>
                <w:szCs w:val="16"/>
                <w:lang w:eastAsia="ru-RU"/>
              </w:rPr>
            </w:pPr>
            <w:r w:rsidRPr="00AA5070">
              <w:rPr>
                <w:rFonts w:ascii="Times New Roman" w:eastAsia="Times New Roman" w:hAnsi="Times New Roman" w:cs="Times New Roman"/>
                <w:b/>
                <w:sz w:val="16"/>
                <w:szCs w:val="16"/>
                <w:lang w:eastAsia="ru-RU"/>
              </w:rPr>
              <w:t>972</w:t>
            </w:r>
          </w:p>
        </w:tc>
      </w:tr>
      <w:tr w:rsidR="00AA5070" w:rsidRPr="00AA5070" w:rsidTr="00F60177">
        <w:trPr>
          <w:jc w:val="center"/>
        </w:trPr>
        <w:tc>
          <w:tcPr>
            <w:tcW w:w="3708" w:type="dxa"/>
          </w:tcPr>
          <w:p w:rsidR="00AA5070" w:rsidRPr="00AA5070" w:rsidRDefault="00AA5070" w:rsidP="00AA5070">
            <w:pPr>
              <w:spacing w:after="0" w:line="240" w:lineRule="auto"/>
              <w:ind w:firstLine="360"/>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 ч. по электронному поиску</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r>
      <w:tr w:rsidR="00AA5070" w:rsidRPr="00AA5070" w:rsidTr="00F60177">
        <w:trPr>
          <w:jc w:val="center"/>
        </w:trPr>
        <w:tc>
          <w:tcPr>
            <w:tcW w:w="3708"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Групповые консультации</w:t>
            </w:r>
          </w:p>
        </w:tc>
        <w:tc>
          <w:tcPr>
            <w:tcW w:w="108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90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27</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29</w:t>
            </w:r>
          </w:p>
        </w:tc>
        <w:tc>
          <w:tcPr>
            <w:tcW w:w="598"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482"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r>
      <w:tr w:rsidR="00AA5070" w:rsidRPr="00AA5070" w:rsidTr="00F60177">
        <w:trPr>
          <w:jc w:val="center"/>
        </w:trPr>
        <w:tc>
          <w:tcPr>
            <w:tcW w:w="3708" w:type="dxa"/>
          </w:tcPr>
          <w:p w:rsidR="00AA5070" w:rsidRPr="00AA5070" w:rsidRDefault="00AA5070" w:rsidP="00AA5070">
            <w:pPr>
              <w:spacing w:after="0" w:line="240" w:lineRule="auto"/>
              <w:ind w:firstLine="360"/>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 т. ч. по электронному поиску</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21</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23</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21</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sz w:val="20"/>
                <w:szCs w:val="20"/>
                <w:lang w:eastAsia="ru-RU"/>
              </w:rPr>
              <w:t>Уроки информационной грамотности</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43</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46</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44</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r>
      <w:tr w:rsidR="00AA5070" w:rsidRPr="00AA5070" w:rsidTr="00F60177">
        <w:trPr>
          <w:jc w:val="center"/>
        </w:trPr>
        <w:tc>
          <w:tcPr>
            <w:tcW w:w="3708"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Дни библиографии</w:t>
            </w:r>
          </w:p>
        </w:tc>
        <w:tc>
          <w:tcPr>
            <w:tcW w:w="108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90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598"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482"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Премьеры, презентации, библиограф</w:t>
            </w:r>
            <w:r w:rsidRPr="00AA5070">
              <w:rPr>
                <w:rFonts w:ascii="Times New Roman" w:eastAsia="Times New Roman" w:hAnsi="Times New Roman" w:cs="Times New Roman"/>
                <w:sz w:val="20"/>
                <w:szCs w:val="20"/>
                <w:lang w:eastAsia="ru-RU"/>
              </w:rPr>
              <w:t>и</w:t>
            </w:r>
            <w:r w:rsidRPr="00AA5070">
              <w:rPr>
                <w:rFonts w:ascii="Times New Roman" w:eastAsia="Times New Roman" w:hAnsi="Times New Roman" w:cs="Times New Roman"/>
                <w:sz w:val="20"/>
                <w:szCs w:val="20"/>
                <w:lang w:eastAsia="ru-RU"/>
              </w:rPr>
              <w:t>ческих пособий</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r>
      <w:tr w:rsidR="00AA5070" w:rsidRPr="00AA5070" w:rsidTr="00F60177">
        <w:trPr>
          <w:jc w:val="center"/>
        </w:trPr>
        <w:tc>
          <w:tcPr>
            <w:tcW w:w="3708" w:type="dxa"/>
          </w:tcPr>
          <w:p w:rsidR="00AA5070" w:rsidRPr="00AA5070" w:rsidRDefault="00AA5070" w:rsidP="00AA5070">
            <w:pPr>
              <w:spacing w:before="120" w:after="12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Обзоры ресурсов Интернета</w:t>
            </w:r>
          </w:p>
        </w:tc>
        <w:tc>
          <w:tcPr>
            <w:tcW w:w="108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w:t>
            </w:r>
          </w:p>
        </w:tc>
        <w:tc>
          <w:tcPr>
            <w:tcW w:w="90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22</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25</w:t>
            </w:r>
          </w:p>
        </w:tc>
        <w:tc>
          <w:tcPr>
            <w:tcW w:w="598"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22</w:t>
            </w:r>
          </w:p>
        </w:tc>
        <w:tc>
          <w:tcPr>
            <w:tcW w:w="482" w:type="dxa"/>
          </w:tcPr>
          <w:p w:rsidR="00AA5070" w:rsidRPr="00AA5070" w:rsidRDefault="00AA5070" w:rsidP="00AA5070">
            <w:pPr>
              <w:spacing w:before="120" w:after="12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w:t>
            </w: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Экскурсии по библиотекам</w:t>
            </w:r>
          </w:p>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(традиционные)</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36</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6</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44</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30</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Виртуальные экскурсии по библиотекам</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p>
        </w:tc>
      </w:tr>
      <w:tr w:rsidR="00AA5070" w:rsidRPr="00AA5070" w:rsidTr="00F60177">
        <w:trPr>
          <w:jc w:val="center"/>
        </w:trPr>
        <w:tc>
          <w:tcPr>
            <w:tcW w:w="3708" w:type="dxa"/>
          </w:tcPr>
          <w:p w:rsidR="00AA5070" w:rsidRPr="00AA5070" w:rsidRDefault="00AA5070" w:rsidP="00AA5070">
            <w:pPr>
              <w:spacing w:after="0" w:line="240" w:lineRule="auto"/>
              <w:rPr>
                <w:rFonts w:ascii="Times New Roman" w:eastAsia="Times New Roman" w:hAnsi="Times New Roman" w:cs="Times New Roman"/>
                <w:sz w:val="20"/>
                <w:szCs w:val="20"/>
                <w:lang w:eastAsia="ru-RU"/>
              </w:rPr>
            </w:pPr>
            <w:r w:rsidRPr="00AA5070">
              <w:rPr>
                <w:rFonts w:ascii="Times New Roman" w:eastAsia="Times New Roman" w:hAnsi="Times New Roman" w:cs="Times New Roman"/>
                <w:sz w:val="20"/>
                <w:szCs w:val="20"/>
                <w:lang w:eastAsia="ru-RU"/>
              </w:rPr>
              <w:t>Печатные материалы в помощь обуч</w:t>
            </w:r>
            <w:r w:rsidRPr="00AA5070">
              <w:rPr>
                <w:rFonts w:ascii="Times New Roman" w:eastAsia="Times New Roman" w:hAnsi="Times New Roman" w:cs="Times New Roman"/>
                <w:sz w:val="20"/>
                <w:szCs w:val="20"/>
                <w:lang w:eastAsia="ru-RU"/>
              </w:rPr>
              <w:t>е</w:t>
            </w:r>
            <w:r w:rsidRPr="00AA5070">
              <w:rPr>
                <w:rFonts w:ascii="Times New Roman" w:eastAsia="Times New Roman" w:hAnsi="Times New Roman" w:cs="Times New Roman"/>
                <w:sz w:val="20"/>
                <w:szCs w:val="20"/>
                <w:lang w:eastAsia="ru-RU"/>
              </w:rPr>
              <w:t>нию пользователей</w:t>
            </w:r>
            <w:r w:rsidRPr="00AA5070">
              <w:rPr>
                <w:rFonts w:ascii="Times New Roman" w:eastAsia="Times New Roman" w:hAnsi="Times New Roman" w:cs="Times New Roman"/>
                <w:sz w:val="20"/>
                <w:szCs w:val="20"/>
                <w:vertAlign w:val="superscript"/>
                <w:lang w:eastAsia="ru-RU"/>
              </w:rPr>
              <w:footnoteReference w:customMarkFollows="1" w:id="4"/>
              <w:t xml:space="preserve">* </w:t>
            </w:r>
            <w:r w:rsidRPr="00AA5070">
              <w:rPr>
                <w:rFonts w:ascii="Times New Roman" w:eastAsia="Times New Roman" w:hAnsi="Times New Roman" w:cs="Times New Roman"/>
                <w:sz w:val="20"/>
                <w:szCs w:val="20"/>
                <w:lang w:eastAsia="ru-RU"/>
              </w:rPr>
              <w:t>(кол-во названий)</w:t>
            </w:r>
          </w:p>
        </w:tc>
        <w:tc>
          <w:tcPr>
            <w:tcW w:w="108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w:t>
            </w:r>
          </w:p>
        </w:tc>
        <w:tc>
          <w:tcPr>
            <w:tcW w:w="90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w:t>
            </w:r>
          </w:p>
        </w:tc>
        <w:tc>
          <w:tcPr>
            <w:tcW w:w="1260"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2</w:t>
            </w:r>
          </w:p>
        </w:tc>
        <w:tc>
          <w:tcPr>
            <w:tcW w:w="598"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w:t>
            </w:r>
          </w:p>
        </w:tc>
        <w:tc>
          <w:tcPr>
            <w:tcW w:w="482" w:type="dxa"/>
          </w:tcPr>
          <w:p w:rsidR="00AA5070" w:rsidRPr="00AA5070" w:rsidRDefault="00AA5070" w:rsidP="00AA5070">
            <w:pPr>
              <w:spacing w:after="0" w:line="240" w:lineRule="auto"/>
              <w:jc w:val="center"/>
              <w:rPr>
                <w:rFonts w:ascii="Times New Roman" w:eastAsia="Times New Roman" w:hAnsi="Times New Roman" w:cs="Times New Roman"/>
                <w:b/>
                <w:sz w:val="20"/>
                <w:szCs w:val="20"/>
                <w:lang w:eastAsia="ru-RU"/>
              </w:rPr>
            </w:pPr>
            <w:r w:rsidRPr="00AA5070">
              <w:rPr>
                <w:rFonts w:ascii="Times New Roman" w:eastAsia="Times New Roman" w:hAnsi="Times New Roman" w:cs="Times New Roman"/>
                <w:b/>
                <w:sz w:val="20"/>
                <w:szCs w:val="20"/>
                <w:lang w:eastAsia="ru-RU"/>
              </w:rPr>
              <w:t>1</w:t>
            </w:r>
          </w:p>
        </w:tc>
      </w:tr>
    </w:tbl>
    <w:p w:rsidR="00AA5070" w:rsidRPr="00AA5070" w:rsidRDefault="00AA5070" w:rsidP="00AA5070">
      <w:pPr>
        <w:spacing w:after="0" w:line="240" w:lineRule="auto"/>
        <w:rPr>
          <w:rFonts w:ascii="Times New Roman" w:eastAsia="Times New Roman" w:hAnsi="Times New Roman" w:cs="Times New Roman"/>
          <w:sz w:val="28"/>
          <w:szCs w:val="28"/>
          <w:lang w:eastAsia="ru-RU"/>
        </w:rPr>
      </w:pPr>
    </w:p>
    <w:p w:rsidR="00ED7D05" w:rsidRPr="00ED7D05" w:rsidRDefault="00ED7D05" w:rsidP="00ED7D05">
      <w:pPr>
        <w:spacing w:after="0" w:line="240" w:lineRule="auto"/>
        <w:jc w:val="center"/>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b/>
          <w:sz w:val="28"/>
          <w:szCs w:val="28"/>
          <w:lang w:eastAsia="ru-RU"/>
        </w:rPr>
        <w:lastRenderedPageBreak/>
        <w:t>8. Деятельность ЦПИ</w:t>
      </w:r>
    </w:p>
    <w:p w:rsidR="00ED7D05" w:rsidRPr="00ED7D05" w:rsidRDefault="00ED7D05" w:rsidP="00ED7D05">
      <w:pPr>
        <w:spacing w:after="0" w:line="240" w:lineRule="auto"/>
        <w:rPr>
          <w:rFonts w:ascii="Times New Roman" w:eastAsia="Times New Roman" w:hAnsi="Times New Roman" w:cs="Times New Roman"/>
          <w:b/>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b/>
          <w:sz w:val="28"/>
          <w:szCs w:val="28"/>
          <w:lang w:eastAsia="ru-RU"/>
        </w:rPr>
        <w:t>8.1. Место в структуре библиотеки</w:t>
      </w: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sz w:val="28"/>
          <w:szCs w:val="28"/>
          <w:lang w:eastAsia="ru-RU"/>
        </w:rPr>
        <w:t>Правовое просвещение населения – одно из ведущих направлений информационно-просветительской деятельности МБУК «Горнозаводской центральной межпоселенч</w:t>
      </w:r>
      <w:r w:rsidRPr="00ED7D05">
        <w:rPr>
          <w:rFonts w:ascii="Times New Roman" w:eastAsia="Times New Roman" w:hAnsi="Times New Roman" w:cs="Times New Roman"/>
          <w:sz w:val="28"/>
          <w:szCs w:val="28"/>
          <w:lang w:eastAsia="ru-RU"/>
        </w:rPr>
        <w:t>е</w:t>
      </w:r>
      <w:r w:rsidRPr="00ED7D05">
        <w:rPr>
          <w:rFonts w:ascii="Times New Roman" w:eastAsia="Times New Roman" w:hAnsi="Times New Roman" w:cs="Times New Roman"/>
          <w:sz w:val="28"/>
          <w:szCs w:val="28"/>
          <w:lang w:eastAsia="ru-RU"/>
        </w:rPr>
        <w:t>ской библиотеки». Межпоселенческая  библиотека ведет практическую работу по обеспечению правовой информации населения Горнозаводска и района, осуществл</w:t>
      </w:r>
      <w:r w:rsidRPr="00ED7D05">
        <w:rPr>
          <w:rFonts w:ascii="Times New Roman" w:eastAsia="Times New Roman" w:hAnsi="Times New Roman" w:cs="Times New Roman"/>
          <w:sz w:val="28"/>
          <w:szCs w:val="28"/>
          <w:lang w:eastAsia="ru-RU"/>
        </w:rPr>
        <w:t>я</w:t>
      </w:r>
      <w:r w:rsidRPr="00ED7D05">
        <w:rPr>
          <w:rFonts w:ascii="Times New Roman" w:eastAsia="Times New Roman" w:hAnsi="Times New Roman" w:cs="Times New Roman"/>
          <w:sz w:val="28"/>
          <w:szCs w:val="28"/>
          <w:lang w:eastAsia="ru-RU"/>
        </w:rPr>
        <w:t xml:space="preserve">ет методическую поддержку работы   библиотек поселений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МБУК «ГЦМБ», центр правовой информации «Права наших детей» при центральной детской библиотеки (ИЦ «Права наших детей»)  </w:t>
      </w:r>
    </w:p>
    <w:p w:rsidR="00ED7D05" w:rsidRPr="00ED7D05" w:rsidRDefault="00ED7D05" w:rsidP="00ED7D05">
      <w:pPr>
        <w:keepNext/>
        <w:spacing w:after="0" w:line="240" w:lineRule="auto"/>
        <w:ind w:right="9"/>
        <w:jc w:val="both"/>
        <w:outlineLvl w:val="1"/>
        <w:rPr>
          <w:rFonts w:ascii="Times New Roman" w:eastAsia="Times New Roman" w:hAnsi="Times New Roman" w:cs="Times New Roman"/>
          <w:b/>
          <w:bCs/>
          <w:iCs/>
          <w:sz w:val="28"/>
          <w:szCs w:val="28"/>
          <w:lang w:eastAsia="ru-RU"/>
        </w:rPr>
      </w:pPr>
    </w:p>
    <w:p w:rsidR="00ED7D05" w:rsidRPr="00ED7D05" w:rsidRDefault="00ED7D05" w:rsidP="00ED7D05">
      <w:pPr>
        <w:keepNext/>
        <w:spacing w:after="0" w:line="240" w:lineRule="auto"/>
        <w:ind w:right="9"/>
        <w:jc w:val="both"/>
        <w:outlineLvl w:val="1"/>
        <w:rPr>
          <w:rFonts w:ascii="Times New Roman" w:eastAsia="Times New Roman" w:hAnsi="Times New Roman" w:cs="Times New Roman"/>
          <w:b/>
          <w:bCs/>
          <w:sz w:val="28"/>
          <w:szCs w:val="28"/>
          <w:lang w:eastAsia="ru-RU"/>
        </w:rPr>
      </w:pPr>
      <w:r w:rsidRPr="00ED7D05">
        <w:rPr>
          <w:rFonts w:ascii="Times New Roman" w:eastAsia="Times New Roman" w:hAnsi="Times New Roman" w:cs="Times New Roman"/>
          <w:b/>
          <w:bCs/>
          <w:iCs/>
          <w:sz w:val="28"/>
          <w:szCs w:val="28"/>
          <w:lang w:eastAsia="ru-RU"/>
        </w:rPr>
        <w:t>8.2.</w:t>
      </w:r>
      <w:r w:rsidRPr="00ED7D05">
        <w:rPr>
          <w:rFonts w:ascii="Times New Roman" w:eastAsia="Times New Roman" w:hAnsi="Times New Roman" w:cs="Times New Roman"/>
          <w:b/>
          <w:bCs/>
          <w:i/>
          <w:iCs/>
          <w:sz w:val="28"/>
          <w:szCs w:val="28"/>
          <w:lang w:eastAsia="ru-RU"/>
        </w:rPr>
        <w:t xml:space="preserve"> </w:t>
      </w:r>
      <w:r w:rsidRPr="00ED7D05">
        <w:rPr>
          <w:rFonts w:ascii="Times New Roman" w:eastAsia="Times New Roman" w:hAnsi="Times New Roman" w:cs="Times New Roman"/>
          <w:b/>
          <w:bCs/>
          <w:sz w:val="28"/>
          <w:szCs w:val="28"/>
          <w:lang w:eastAsia="ru-RU"/>
        </w:rPr>
        <w:t xml:space="preserve"> Характеристика компьютерной техники</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ED7D05" w:rsidRPr="00ED7D05" w:rsidTr="00ED7D05">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c>
          <w:tcPr>
            <w:tcW w:w="21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Тип процессора и тактовая ч</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стота</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c>
          <w:tcPr>
            <w:tcW w:w="162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Объем жесткого диска (</w:t>
            </w:r>
            <w:r w:rsidRPr="00ED7D05">
              <w:rPr>
                <w:rFonts w:ascii="Times New Roman" w:eastAsia="Times New Roman" w:hAnsi="Times New Roman" w:cs="Times New Roman"/>
                <w:sz w:val="28"/>
                <w:szCs w:val="28"/>
                <w:lang w:val="en-US" w:eastAsia="ru-RU"/>
              </w:rPr>
              <w:t>HDD</w:t>
            </w:r>
            <w:r w:rsidRPr="00ED7D05">
              <w:rPr>
                <w:rFonts w:ascii="Times New Roman" w:eastAsia="Times New Roman" w:hAnsi="Times New Roman" w:cs="Times New Roman"/>
                <w:sz w:val="28"/>
                <w:szCs w:val="28"/>
                <w:lang w:eastAsia="ru-RU"/>
              </w:rPr>
              <w:t>)</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c>
          <w:tcPr>
            <w:tcW w:w="12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Объем ОЗУ</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c>
          <w:tcPr>
            <w:tcW w:w="144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val="en-US" w:eastAsia="ru-RU"/>
              </w:rPr>
              <w:t>CD</w:t>
            </w:r>
            <w:r w:rsidRPr="00ED7D05">
              <w:rPr>
                <w:rFonts w:ascii="Times New Roman" w:eastAsia="Times New Roman" w:hAnsi="Times New Roman" w:cs="Times New Roman"/>
                <w:sz w:val="28"/>
                <w:szCs w:val="28"/>
                <w:lang w:eastAsia="ru-RU"/>
              </w:rPr>
              <w:t xml:space="preserve"> </w:t>
            </w:r>
            <w:r w:rsidRPr="00ED7D05">
              <w:rPr>
                <w:rFonts w:ascii="Times New Roman" w:eastAsia="Times New Roman" w:hAnsi="Times New Roman" w:cs="Times New Roman"/>
                <w:sz w:val="28"/>
                <w:szCs w:val="28"/>
                <w:lang w:val="en-US" w:eastAsia="ru-RU"/>
              </w:rPr>
              <w:t>ROM</w:t>
            </w:r>
            <w:r w:rsidRPr="00ED7D05">
              <w:rPr>
                <w:rFonts w:ascii="Times New Roman" w:eastAsia="Times New Roman" w:hAnsi="Times New Roman" w:cs="Times New Roman"/>
                <w:sz w:val="28"/>
                <w:szCs w:val="28"/>
                <w:lang w:eastAsia="ru-RU"/>
              </w:rPr>
              <w:t xml:space="preserve"> (пишущий/</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обычный)</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r>
      <w:tr w:rsidR="00ED7D05" w:rsidRPr="00ED7D05" w:rsidTr="00ED7D05">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rPr>
                <w:rFonts w:ascii="Times New Roman" w:eastAsia="Times New Roman" w:hAnsi="Times New Roman" w:cs="Times New Roman"/>
                <w:spacing w:val="-10"/>
                <w:sz w:val="28"/>
                <w:szCs w:val="28"/>
                <w:lang w:eastAsia="ru-RU"/>
              </w:rPr>
            </w:pPr>
            <w:r w:rsidRPr="00ED7D05">
              <w:rPr>
                <w:rFonts w:ascii="Times New Roman" w:eastAsia="Times New Roman" w:hAnsi="Times New Roman" w:cs="Times New Roman"/>
                <w:spacing w:val="-10"/>
                <w:sz w:val="28"/>
                <w:szCs w:val="28"/>
                <w:lang w:eastAsia="ru-RU"/>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rPr>
                <w:rFonts w:ascii="Times New Roman" w:eastAsia="Times New Roman" w:hAnsi="Times New Roman" w:cs="Times New Roman"/>
                <w:sz w:val="28"/>
                <w:szCs w:val="28"/>
                <w:lang w:val="en-US" w:eastAsia="ru-RU"/>
              </w:rPr>
            </w:pPr>
            <w:r w:rsidRPr="00ED7D05">
              <w:rPr>
                <w:rFonts w:ascii="Times New Roman" w:eastAsia="Times New Roman" w:hAnsi="Times New Roman" w:cs="Times New Roman"/>
                <w:sz w:val="28"/>
                <w:szCs w:val="28"/>
                <w:lang w:val="en-US" w:eastAsia="ru-RU"/>
              </w:rPr>
              <w:t xml:space="preserve">Intel®Core(TM)2 </w:t>
            </w:r>
          </w:p>
          <w:p w:rsidR="00ED7D05" w:rsidRPr="00ED7D05" w:rsidRDefault="00ED7D05" w:rsidP="00ED7D05">
            <w:pPr>
              <w:spacing w:after="0" w:line="240" w:lineRule="auto"/>
              <w:rPr>
                <w:rFonts w:ascii="Times New Roman" w:eastAsia="Times New Roman" w:hAnsi="Times New Roman" w:cs="Times New Roman"/>
                <w:sz w:val="28"/>
                <w:szCs w:val="28"/>
                <w:lang w:val="en-US" w:eastAsia="ru-RU"/>
              </w:rPr>
            </w:pPr>
            <w:r w:rsidRPr="00ED7D05">
              <w:rPr>
                <w:rFonts w:ascii="Times New Roman" w:eastAsia="Times New Roman" w:hAnsi="Times New Roman" w:cs="Times New Roman"/>
                <w:sz w:val="28"/>
                <w:szCs w:val="28"/>
                <w:lang w:val="en-US" w:eastAsia="ru-RU"/>
              </w:rPr>
              <w:t>Quad CPU Q8200 @ 2.33QHz</w:t>
            </w:r>
          </w:p>
        </w:tc>
        <w:tc>
          <w:tcPr>
            <w:tcW w:w="162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225 ГБ</w:t>
            </w:r>
          </w:p>
        </w:tc>
        <w:tc>
          <w:tcPr>
            <w:tcW w:w="12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2,00 ГБ</w:t>
            </w:r>
          </w:p>
        </w:tc>
        <w:tc>
          <w:tcPr>
            <w:tcW w:w="144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обычный</w:t>
            </w:r>
          </w:p>
          <w:p w:rsidR="00ED7D05" w:rsidRPr="00ED7D05" w:rsidRDefault="00ED7D05" w:rsidP="00ED7D05">
            <w:pPr>
              <w:shd w:val="clear" w:color="auto" w:fill="FFFFFF"/>
              <w:spacing w:after="0" w:line="240" w:lineRule="auto"/>
              <w:rPr>
                <w:rFonts w:ascii="Times New Roman" w:eastAsia="Times New Roman" w:hAnsi="Times New Roman" w:cs="Times New Roman"/>
                <w:sz w:val="28"/>
                <w:szCs w:val="28"/>
                <w:lang w:eastAsia="ru-RU"/>
              </w:rPr>
            </w:pPr>
          </w:p>
        </w:tc>
      </w:tr>
      <w:tr w:rsidR="00ED7D05" w:rsidRPr="00ED7D05" w:rsidTr="00ED7D05">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rPr>
                <w:rFonts w:ascii="Times New Roman" w:eastAsia="Times New Roman" w:hAnsi="Times New Roman" w:cs="Times New Roman"/>
                <w:spacing w:val="-10"/>
                <w:sz w:val="28"/>
                <w:szCs w:val="28"/>
                <w:lang w:eastAsia="ru-RU"/>
              </w:rPr>
            </w:pPr>
            <w:r w:rsidRPr="00ED7D05">
              <w:rPr>
                <w:rFonts w:ascii="Times New Roman" w:eastAsia="Times New Roman" w:hAnsi="Times New Roman" w:cs="Times New Roman"/>
                <w:spacing w:val="-10"/>
                <w:sz w:val="28"/>
                <w:szCs w:val="28"/>
                <w:lang w:eastAsia="ru-RU"/>
              </w:rPr>
              <w:t>ИЦ «Права наших д</w:t>
            </w:r>
            <w:r w:rsidRPr="00ED7D05">
              <w:rPr>
                <w:rFonts w:ascii="Times New Roman" w:eastAsia="Times New Roman" w:hAnsi="Times New Roman" w:cs="Times New Roman"/>
                <w:spacing w:val="-10"/>
                <w:sz w:val="28"/>
                <w:szCs w:val="28"/>
                <w:lang w:eastAsia="ru-RU"/>
              </w:rPr>
              <w:t>е</w:t>
            </w:r>
            <w:r w:rsidRPr="00ED7D05">
              <w:rPr>
                <w:rFonts w:ascii="Times New Roman" w:eastAsia="Times New Roman" w:hAnsi="Times New Roman" w:cs="Times New Roman"/>
                <w:spacing w:val="-10"/>
                <w:sz w:val="28"/>
                <w:szCs w:val="28"/>
                <w:lang w:eastAsia="ru-RU"/>
              </w:rPr>
              <w:t>тей»</w:t>
            </w:r>
          </w:p>
        </w:tc>
        <w:tc>
          <w:tcPr>
            <w:tcW w:w="21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rPr>
                <w:rFonts w:ascii="Times New Roman" w:eastAsia="Times New Roman" w:hAnsi="Times New Roman" w:cs="Times New Roman"/>
                <w:sz w:val="28"/>
                <w:szCs w:val="28"/>
                <w:lang w:val="de-DE" w:eastAsia="ru-RU"/>
              </w:rPr>
            </w:pPr>
            <w:r w:rsidRPr="00ED7D05">
              <w:rPr>
                <w:rFonts w:ascii="Times New Roman" w:eastAsia="Times New Roman" w:hAnsi="Times New Roman" w:cs="Times New Roman"/>
                <w:sz w:val="28"/>
                <w:szCs w:val="28"/>
                <w:lang w:val="de-DE" w:eastAsia="ru-RU"/>
              </w:rPr>
              <w:t>GenuineIntel</w:t>
            </w:r>
          </w:p>
          <w:p w:rsidR="00ED7D05" w:rsidRPr="00ED7D05" w:rsidRDefault="00ED7D05" w:rsidP="00ED7D05">
            <w:pPr>
              <w:spacing w:after="0" w:line="240" w:lineRule="auto"/>
              <w:rPr>
                <w:rFonts w:ascii="Times New Roman" w:eastAsia="Times New Roman" w:hAnsi="Times New Roman" w:cs="Times New Roman"/>
                <w:sz w:val="28"/>
                <w:szCs w:val="28"/>
                <w:lang w:val="de-DE" w:eastAsia="ru-RU"/>
              </w:rPr>
            </w:pPr>
            <w:r w:rsidRPr="00ED7D05">
              <w:rPr>
                <w:rFonts w:ascii="Times New Roman" w:eastAsia="Times New Roman" w:hAnsi="Times New Roman" w:cs="Times New Roman"/>
                <w:sz w:val="28"/>
                <w:szCs w:val="28"/>
                <w:lang w:val="en-US" w:eastAsia="ru-RU"/>
              </w:rPr>
              <w:t>Р</w:t>
            </w:r>
            <w:r w:rsidRPr="00ED7D05">
              <w:rPr>
                <w:rFonts w:ascii="Times New Roman" w:eastAsia="Times New Roman" w:hAnsi="Times New Roman" w:cs="Times New Roman"/>
                <w:sz w:val="28"/>
                <w:szCs w:val="28"/>
                <w:lang w:val="de-DE" w:eastAsia="ru-RU"/>
              </w:rPr>
              <w:t>entium(r) III Proceccor,</w:t>
            </w:r>
          </w:p>
          <w:p w:rsidR="00ED7D05" w:rsidRPr="00ED7D05" w:rsidRDefault="00ED7D05" w:rsidP="00ED7D05">
            <w:pPr>
              <w:spacing w:after="0" w:line="240" w:lineRule="auto"/>
              <w:rPr>
                <w:rFonts w:ascii="Times New Roman" w:eastAsia="Times New Roman" w:hAnsi="Times New Roman" w:cs="Times New Roman"/>
                <w:sz w:val="28"/>
                <w:szCs w:val="28"/>
                <w:lang w:val="de-DE" w:eastAsia="ru-RU"/>
              </w:rPr>
            </w:pPr>
            <w:r w:rsidRPr="00ED7D05">
              <w:rPr>
                <w:rFonts w:ascii="Times New Roman" w:eastAsia="Times New Roman" w:hAnsi="Times New Roman" w:cs="Times New Roman"/>
                <w:sz w:val="28"/>
                <w:szCs w:val="28"/>
                <w:lang w:val="de-DE" w:eastAsia="ru-RU"/>
              </w:rPr>
              <w:t>733MHz</w:t>
            </w:r>
          </w:p>
        </w:tc>
        <w:tc>
          <w:tcPr>
            <w:tcW w:w="162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jc w:val="center"/>
              <w:rPr>
                <w:rFonts w:ascii="Times New Roman" w:eastAsia="Times New Roman" w:hAnsi="Times New Roman" w:cs="Times New Roman"/>
                <w:sz w:val="28"/>
                <w:szCs w:val="28"/>
                <w:lang w:val="en-US" w:eastAsia="ru-RU"/>
              </w:rPr>
            </w:pPr>
            <w:r w:rsidRPr="00ED7D05">
              <w:rPr>
                <w:rFonts w:ascii="Times New Roman" w:eastAsia="Times New Roman" w:hAnsi="Times New Roman" w:cs="Times New Roman"/>
                <w:sz w:val="28"/>
                <w:szCs w:val="28"/>
                <w:lang w:val="en-US" w:eastAsia="ru-RU"/>
              </w:rPr>
              <w:t>30Gb</w:t>
            </w:r>
          </w:p>
        </w:tc>
        <w:tc>
          <w:tcPr>
            <w:tcW w:w="126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pacing w:after="0" w:line="240" w:lineRule="auto"/>
              <w:jc w:val="center"/>
              <w:rPr>
                <w:rFonts w:ascii="Times New Roman" w:eastAsia="Times New Roman" w:hAnsi="Times New Roman" w:cs="Times New Roman"/>
                <w:sz w:val="28"/>
                <w:szCs w:val="28"/>
                <w:lang w:val="en-US" w:eastAsia="ru-RU"/>
              </w:rPr>
            </w:pPr>
            <w:r w:rsidRPr="00ED7D05">
              <w:rPr>
                <w:rFonts w:ascii="Times New Roman" w:eastAsia="Times New Roman" w:hAnsi="Times New Roman" w:cs="Times New Roman"/>
                <w:sz w:val="28"/>
                <w:szCs w:val="28"/>
                <w:lang w:val="en-US" w:eastAsia="ru-RU"/>
              </w:rPr>
              <w:t>128Mb</w:t>
            </w:r>
          </w:p>
        </w:tc>
        <w:tc>
          <w:tcPr>
            <w:tcW w:w="1440" w:type="dxa"/>
            <w:tcBorders>
              <w:top w:val="single" w:sz="6" w:space="0" w:color="auto"/>
              <w:left w:val="single" w:sz="6" w:space="0" w:color="auto"/>
              <w:bottom w:val="single" w:sz="6" w:space="0" w:color="auto"/>
              <w:right w:val="single" w:sz="6" w:space="0" w:color="auto"/>
            </w:tcBorders>
          </w:tcPr>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обычный</w:t>
            </w:r>
          </w:p>
          <w:p w:rsidR="00ED7D05" w:rsidRPr="00ED7D05" w:rsidRDefault="00ED7D05" w:rsidP="00ED7D05">
            <w:pPr>
              <w:shd w:val="clear" w:color="auto" w:fill="FFFFFF"/>
              <w:spacing w:after="0" w:line="240" w:lineRule="auto"/>
              <w:jc w:val="center"/>
              <w:rPr>
                <w:rFonts w:ascii="Times New Roman" w:eastAsia="Times New Roman" w:hAnsi="Times New Roman" w:cs="Times New Roman"/>
                <w:sz w:val="28"/>
                <w:szCs w:val="28"/>
                <w:lang w:eastAsia="ru-RU"/>
              </w:rPr>
            </w:pPr>
          </w:p>
        </w:tc>
      </w:tr>
    </w:tbl>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b/>
          <w:sz w:val="28"/>
          <w:szCs w:val="28"/>
          <w:lang w:eastAsia="ru-RU"/>
        </w:rPr>
        <w:t xml:space="preserve">                  </w:t>
      </w:r>
      <w:r w:rsidRPr="00ED7D05">
        <w:rPr>
          <w:rFonts w:ascii="Times New Roman" w:eastAsia="Times New Roman" w:hAnsi="Times New Roman" w:cs="Times New Roman"/>
          <w:b/>
          <w:noProof/>
          <w:sz w:val="28"/>
          <w:szCs w:val="28"/>
          <w:lang w:eastAsia="ru-RU"/>
        </w:rPr>
        <w:drawing>
          <wp:inline distT="0" distB="0" distL="0" distR="0" wp14:anchorId="50F8D6C9" wp14:editId="7554C2D8">
            <wp:extent cx="5943600" cy="3200400"/>
            <wp:effectExtent l="0" t="0" r="0" b="0"/>
            <wp:docPr id="46" name="Рисунок 46" descr="C:\Users\Izdat\Desktop\фото для отчета\DSC01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zdat\Desktop\фото для отчета\DSC01559.JPG"/>
                    <pic:cNvPicPr>
                      <a:picLocks noChangeAspect="1" noChangeArrowheads="1"/>
                    </pic:cNvPicPr>
                  </pic:nvPicPr>
                  <pic:blipFill>
                    <a:blip r:embed="rId64" cstate="print">
                      <a:extLst>
                        <a:ext uri="{28A0092B-C50C-407E-A947-70E740481C1C}">
                          <a14:useLocalDpi xmlns:a14="http://schemas.microsoft.com/office/drawing/2010/main" val="0"/>
                        </a:ext>
                      </a:extLst>
                    </a:blip>
                    <a:srcRect t="16205" b="3096"/>
                    <a:stretch>
                      <a:fillRect/>
                    </a:stretch>
                  </pic:blipFill>
                  <pic:spPr bwMode="auto">
                    <a:xfrm>
                      <a:off x="0" y="0"/>
                      <a:ext cx="5943600" cy="3200400"/>
                    </a:xfrm>
                    <a:prstGeom prst="rect">
                      <a:avLst/>
                    </a:prstGeom>
                    <a:noFill/>
                    <a:ln>
                      <a:noFill/>
                    </a:ln>
                  </pic:spPr>
                </pic:pic>
              </a:graphicData>
            </a:graphic>
          </wp:inline>
        </w:drawing>
      </w: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p>
    <w:p w:rsidR="00ED7D05" w:rsidRDefault="00ED7D05" w:rsidP="00ED7D05">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b/>
          <w:sz w:val="28"/>
          <w:szCs w:val="28"/>
          <w:lang w:eastAsia="ru-RU"/>
        </w:rPr>
        <w:lastRenderedPageBreak/>
        <w:t>8.3. Количество штатных единиц:</w:t>
      </w: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ИЦ «Право и власть» - заведующая центром, Казарян Елия Сергеевна, образование высшее библиотечное, курсы повышения квалификации февраль 20016 года.</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ИЦ «Права наших детей» -  главный библиограф детской библиотеки, Яруллина Ра</w:t>
      </w:r>
      <w:r w:rsidRPr="00ED7D05">
        <w:rPr>
          <w:rFonts w:ascii="Times New Roman" w:eastAsia="Times New Roman" w:hAnsi="Times New Roman" w:cs="Times New Roman"/>
          <w:sz w:val="28"/>
          <w:szCs w:val="28"/>
          <w:lang w:eastAsia="ru-RU"/>
        </w:rPr>
        <w:t>м</w:t>
      </w:r>
      <w:r w:rsidRPr="00ED7D05">
        <w:rPr>
          <w:rFonts w:ascii="Times New Roman" w:eastAsia="Times New Roman" w:hAnsi="Times New Roman" w:cs="Times New Roman"/>
          <w:sz w:val="28"/>
          <w:szCs w:val="28"/>
          <w:lang w:eastAsia="ru-RU"/>
        </w:rPr>
        <w:t>зия Сулеймановна, образование высшее библиотечное, курсы повышения квалиф</w:t>
      </w:r>
      <w:r w:rsidRPr="00ED7D05">
        <w:rPr>
          <w:rFonts w:ascii="Times New Roman" w:eastAsia="Times New Roman" w:hAnsi="Times New Roman" w:cs="Times New Roman"/>
          <w:sz w:val="28"/>
          <w:szCs w:val="28"/>
          <w:lang w:eastAsia="ru-RU"/>
        </w:rPr>
        <w:t>и</w:t>
      </w:r>
      <w:r w:rsidRPr="00ED7D05">
        <w:rPr>
          <w:rFonts w:ascii="Times New Roman" w:eastAsia="Times New Roman" w:hAnsi="Times New Roman" w:cs="Times New Roman"/>
          <w:sz w:val="28"/>
          <w:szCs w:val="28"/>
          <w:lang w:eastAsia="ru-RU"/>
        </w:rPr>
        <w:t xml:space="preserve">кации </w:t>
      </w:r>
      <w:r w:rsidR="0049499D">
        <w:rPr>
          <w:rFonts w:ascii="Times New Roman" w:eastAsia="Times New Roman" w:hAnsi="Times New Roman" w:cs="Times New Roman"/>
          <w:sz w:val="28"/>
          <w:szCs w:val="28"/>
          <w:lang w:eastAsia="ru-RU"/>
        </w:rPr>
        <w:t xml:space="preserve">- </w:t>
      </w:r>
      <w:r w:rsidRPr="00ED7D05">
        <w:rPr>
          <w:rFonts w:ascii="Times New Roman" w:eastAsia="Times New Roman" w:hAnsi="Times New Roman" w:cs="Times New Roman"/>
          <w:sz w:val="28"/>
          <w:szCs w:val="28"/>
          <w:lang w:eastAsia="ru-RU"/>
        </w:rPr>
        <w:t>май 2015 года.</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b/>
          <w:sz w:val="28"/>
          <w:szCs w:val="28"/>
          <w:lang w:eastAsia="ru-RU"/>
        </w:rPr>
        <w:t>8.4. Массовая работа по правовому просвещению населения</w:t>
      </w: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Правовое просвещение населения - одно из ведущих направлений информационно-просветительской деятельности Горнозаводской центральной межпоселенческой библиотеки. Наша библиотека ведет практическую работу по обеспечению правовой информацией  населения Горнозаводска и района,  осуществляет методическую по</w:t>
      </w:r>
      <w:r w:rsidRPr="00ED7D05">
        <w:rPr>
          <w:rFonts w:ascii="Times New Roman" w:eastAsia="Calibri" w:hAnsi="Times New Roman" w:cs="Times New Roman"/>
          <w:sz w:val="28"/>
          <w:szCs w:val="28"/>
        </w:rPr>
        <w:t>д</w:t>
      </w:r>
      <w:r w:rsidRPr="00ED7D05">
        <w:rPr>
          <w:rFonts w:ascii="Times New Roman" w:eastAsia="Calibri" w:hAnsi="Times New Roman" w:cs="Times New Roman"/>
          <w:sz w:val="28"/>
          <w:szCs w:val="28"/>
        </w:rPr>
        <w:t>держку работы сельских (поселковых) библиотек по названной тематике.</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На сегодняшний день в Центре  583 читателя. О популярности говорит такой факт, что среди пользователей Центра 45% ранее не обращавшихся в библиотеку. Это те, кого в первую очередь привлекают новые технологии и возможности более комфор</w:t>
      </w:r>
      <w:r w:rsidRPr="00ED7D05">
        <w:rPr>
          <w:rFonts w:ascii="Times New Roman" w:eastAsia="Calibri" w:hAnsi="Times New Roman" w:cs="Times New Roman"/>
          <w:sz w:val="28"/>
          <w:szCs w:val="28"/>
        </w:rPr>
        <w:t>т</w:t>
      </w:r>
      <w:r w:rsidRPr="00ED7D05">
        <w:rPr>
          <w:rFonts w:ascii="Times New Roman" w:eastAsia="Calibri" w:hAnsi="Times New Roman" w:cs="Times New Roman"/>
          <w:sz w:val="28"/>
          <w:szCs w:val="28"/>
        </w:rPr>
        <w:t>ного обслуживания.</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Информационно-просветительская деятельность рассчитана на охват широкого круга населения – это школьники, учащиеся учебных заведений, пенсионеры, инвалиды, предприниматели, юристы, служащие и т.д. Приоритетными группами являются с</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циально незащищенные граждане – инвалиды  и пожилые люди, безработные. Для социально незащищенных слоев населения основной акцент информационно-просветительской деятельности определяется бесплатным предоставлением инфо</w:t>
      </w:r>
      <w:r w:rsidRPr="00ED7D05">
        <w:rPr>
          <w:rFonts w:ascii="Times New Roman" w:eastAsia="Calibri" w:hAnsi="Times New Roman" w:cs="Times New Roman"/>
          <w:sz w:val="28"/>
          <w:szCs w:val="28"/>
        </w:rPr>
        <w:t>р</w:t>
      </w:r>
      <w:r w:rsidRPr="00ED7D05">
        <w:rPr>
          <w:rFonts w:ascii="Times New Roman" w:eastAsia="Calibri" w:hAnsi="Times New Roman" w:cs="Times New Roman"/>
          <w:sz w:val="28"/>
          <w:szCs w:val="28"/>
        </w:rPr>
        <w:t xml:space="preserve">мации, им оказывается индивидуальная помощь в составлении исковых заявлений, заполнении налоговых деклараций, работа самостоятельно со справочно-поисковой системой «КонсультантПлюс».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Также большую помощь в решении юридических проблем оказывает юрист  Гос</w:t>
      </w:r>
      <w:r w:rsidRPr="00ED7D05">
        <w:rPr>
          <w:rFonts w:ascii="Times New Roman" w:eastAsia="Calibri" w:hAnsi="Times New Roman" w:cs="Times New Roman"/>
          <w:sz w:val="28"/>
          <w:szCs w:val="28"/>
        </w:rPr>
        <w:t>у</w:t>
      </w:r>
      <w:r w:rsidRPr="00ED7D05">
        <w:rPr>
          <w:rFonts w:ascii="Times New Roman" w:eastAsia="Calibri" w:hAnsi="Times New Roman" w:cs="Times New Roman"/>
          <w:sz w:val="28"/>
          <w:szCs w:val="28"/>
        </w:rPr>
        <w:t>дарственного юридического бюро  Пермского края, которая осуществляет правовое консультирование в устной и письменной форме граждан, имеющих право на пол</w:t>
      </w:r>
      <w:r w:rsidRPr="00ED7D05">
        <w:rPr>
          <w:rFonts w:ascii="Times New Roman" w:eastAsia="Calibri" w:hAnsi="Times New Roman" w:cs="Times New Roman"/>
          <w:sz w:val="28"/>
          <w:szCs w:val="28"/>
        </w:rPr>
        <w:t>у</w:t>
      </w:r>
      <w:r w:rsidRPr="00ED7D05">
        <w:rPr>
          <w:rFonts w:ascii="Times New Roman" w:eastAsia="Calibri" w:hAnsi="Times New Roman" w:cs="Times New Roman"/>
          <w:sz w:val="28"/>
          <w:szCs w:val="28"/>
        </w:rPr>
        <w:t>чение бесплатной юридической помощи в рамках государственной системы беспла</w:t>
      </w:r>
      <w:r w:rsidRPr="00ED7D05">
        <w:rPr>
          <w:rFonts w:ascii="Times New Roman" w:eastAsia="Calibri" w:hAnsi="Times New Roman" w:cs="Times New Roman"/>
          <w:sz w:val="28"/>
          <w:szCs w:val="28"/>
        </w:rPr>
        <w:t>т</w:t>
      </w:r>
      <w:r w:rsidRPr="00ED7D05">
        <w:rPr>
          <w:rFonts w:ascii="Times New Roman" w:eastAsia="Calibri" w:hAnsi="Times New Roman" w:cs="Times New Roman"/>
          <w:sz w:val="28"/>
          <w:szCs w:val="28"/>
        </w:rPr>
        <w:t>ной юридической помощи, и составляет для них заявления, жалобы, ходатайства и другие документы правового характера. Информацию о проведении приемных мо</w:t>
      </w:r>
      <w:r w:rsidRPr="00ED7D05">
        <w:rPr>
          <w:rFonts w:ascii="Times New Roman" w:eastAsia="Calibri" w:hAnsi="Times New Roman" w:cs="Times New Roman"/>
          <w:sz w:val="28"/>
          <w:szCs w:val="28"/>
        </w:rPr>
        <w:t>ж</w:t>
      </w:r>
      <w:r w:rsidRPr="00ED7D05">
        <w:rPr>
          <w:rFonts w:ascii="Times New Roman" w:eastAsia="Calibri" w:hAnsi="Times New Roman" w:cs="Times New Roman"/>
          <w:sz w:val="28"/>
          <w:szCs w:val="28"/>
        </w:rPr>
        <w:t xml:space="preserve">но найти на сайтах администрации района и библиотеки. Общественная приемная пользуется большой популярностью среди населения. </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sz w:val="28"/>
          <w:szCs w:val="28"/>
          <w:lang w:eastAsia="ru-RU"/>
        </w:rPr>
        <w:t>Основной задачей общественной приемной является оказание содействия гражданам в решении конкретных проблем. Содействие оказывается на безвозмездной основе, что позволяет всем категориям граждан обратиться за профессиональной консульт</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цией независимо от уровня достатка. Общественная приемная Горнозаводского м</w:t>
      </w:r>
      <w:r w:rsidRPr="00ED7D05">
        <w:rPr>
          <w:rFonts w:ascii="Times New Roman" w:eastAsia="Times New Roman" w:hAnsi="Times New Roman" w:cs="Times New Roman"/>
          <w:sz w:val="28"/>
          <w:szCs w:val="28"/>
          <w:lang w:eastAsia="ru-RU"/>
        </w:rPr>
        <w:t>у</w:t>
      </w:r>
      <w:r w:rsidRPr="00ED7D05">
        <w:rPr>
          <w:rFonts w:ascii="Times New Roman" w:eastAsia="Times New Roman" w:hAnsi="Times New Roman" w:cs="Times New Roman"/>
          <w:sz w:val="28"/>
          <w:szCs w:val="28"/>
          <w:lang w:eastAsia="ru-RU"/>
        </w:rPr>
        <w:t>ниципального района базируется в МБУК «Горнозаводская центральная межпос</w:t>
      </w:r>
      <w:r w:rsidRPr="00ED7D05">
        <w:rPr>
          <w:rFonts w:ascii="Times New Roman" w:eastAsia="Times New Roman" w:hAnsi="Times New Roman" w:cs="Times New Roman"/>
          <w:sz w:val="28"/>
          <w:szCs w:val="28"/>
          <w:lang w:eastAsia="ru-RU"/>
        </w:rPr>
        <w:t>е</w:t>
      </w:r>
      <w:r w:rsidRPr="00ED7D05">
        <w:rPr>
          <w:rFonts w:ascii="Times New Roman" w:eastAsia="Times New Roman" w:hAnsi="Times New Roman" w:cs="Times New Roman"/>
          <w:sz w:val="28"/>
          <w:szCs w:val="28"/>
          <w:lang w:eastAsia="ru-RU"/>
        </w:rPr>
        <w:t>ленческая библиотека». Работники библиотеки на протяжении длительного времени привлекаются к работе в Общественной приемной, что позволяет им также оказывать консультативную помощь обратившимся гражданам, разъяснять им порядок де</w:t>
      </w:r>
      <w:r w:rsidRPr="00ED7D05">
        <w:rPr>
          <w:rFonts w:ascii="Times New Roman" w:eastAsia="Times New Roman" w:hAnsi="Times New Roman" w:cs="Times New Roman"/>
          <w:sz w:val="28"/>
          <w:szCs w:val="28"/>
          <w:lang w:eastAsia="ru-RU"/>
        </w:rPr>
        <w:t>й</w:t>
      </w:r>
      <w:r w:rsidRPr="00ED7D05">
        <w:rPr>
          <w:rFonts w:ascii="Times New Roman" w:eastAsia="Times New Roman" w:hAnsi="Times New Roman" w:cs="Times New Roman"/>
          <w:sz w:val="28"/>
          <w:szCs w:val="28"/>
          <w:lang w:eastAsia="ru-RU"/>
        </w:rPr>
        <w:t>ствия закона. Качество работы с обращениями, ее результативность – это один из о</w:t>
      </w:r>
      <w:r w:rsidRPr="00ED7D05">
        <w:rPr>
          <w:rFonts w:ascii="Times New Roman" w:eastAsia="Times New Roman" w:hAnsi="Times New Roman" w:cs="Times New Roman"/>
          <w:sz w:val="28"/>
          <w:szCs w:val="28"/>
          <w:lang w:eastAsia="ru-RU"/>
        </w:rPr>
        <w:t>с</w:t>
      </w:r>
      <w:r w:rsidRPr="00ED7D05">
        <w:rPr>
          <w:rFonts w:ascii="Times New Roman" w:eastAsia="Times New Roman" w:hAnsi="Times New Roman" w:cs="Times New Roman"/>
          <w:sz w:val="28"/>
          <w:szCs w:val="28"/>
          <w:lang w:eastAsia="ru-RU"/>
        </w:rPr>
        <w:lastRenderedPageBreak/>
        <w:t>новных показателей работы общественных приемных. Ни одно из обращений не остается без квалифицированного ответа, обратившийся гражданин получает исче</w:t>
      </w:r>
      <w:r w:rsidRPr="00ED7D05">
        <w:rPr>
          <w:rFonts w:ascii="Times New Roman" w:eastAsia="Times New Roman" w:hAnsi="Times New Roman" w:cs="Times New Roman"/>
          <w:sz w:val="28"/>
          <w:szCs w:val="28"/>
          <w:lang w:eastAsia="ru-RU"/>
        </w:rPr>
        <w:t>р</w:t>
      </w:r>
      <w:r w:rsidRPr="00ED7D05">
        <w:rPr>
          <w:rFonts w:ascii="Times New Roman" w:eastAsia="Times New Roman" w:hAnsi="Times New Roman" w:cs="Times New Roman"/>
          <w:sz w:val="28"/>
          <w:szCs w:val="28"/>
          <w:lang w:eastAsia="ru-RU"/>
        </w:rPr>
        <w:t>пывающую юридическую консультацию совершенное бесплатно. Всего за время р</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боты общественной приемной было рассмотрено более 300 обращений, большинство из которых составляют обращения социально незащищенных категорий граждан: и</w:t>
      </w:r>
      <w:r w:rsidRPr="00ED7D05">
        <w:rPr>
          <w:rFonts w:ascii="Times New Roman" w:eastAsia="Times New Roman" w:hAnsi="Times New Roman" w:cs="Times New Roman"/>
          <w:sz w:val="28"/>
          <w:szCs w:val="28"/>
          <w:lang w:eastAsia="ru-RU"/>
        </w:rPr>
        <w:t>н</w:t>
      </w:r>
      <w:r w:rsidRPr="00ED7D05">
        <w:rPr>
          <w:rFonts w:ascii="Times New Roman" w:eastAsia="Times New Roman" w:hAnsi="Times New Roman" w:cs="Times New Roman"/>
          <w:sz w:val="28"/>
          <w:szCs w:val="28"/>
          <w:lang w:eastAsia="ru-RU"/>
        </w:rPr>
        <w:t>валидов, пенсионеров, многодетных, причем вопросы зачастую имеют сложный х</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рактер и затрагивают сразу несколько аспектов права. Чаще всего люди обращаются с проблемами, касающимися семейного (42 обращения), имущественного и жили</w:t>
      </w:r>
      <w:r w:rsidRPr="00ED7D05">
        <w:rPr>
          <w:rFonts w:ascii="Times New Roman" w:eastAsia="Times New Roman" w:hAnsi="Times New Roman" w:cs="Times New Roman"/>
          <w:sz w:val="28"/>
          <w:szCs w:val="28"/>
          <w:lang w:eastAsia="ru-RU"/>
        </w:rPr>
        <w:t>щ</w:t>
      </w:r>
      <w:r w:rsidRPr="00ED7D05">
        <w:rPr>
          <w:rFonts w:ascii="Times New Roman" w:eastAsia="Times New Roman" w:hAnsi="Times New Roman" w:cs="Times New Roman"/>
          <w:sz w:val="28"/>
          <w:szCs w:val="28"/>
          <w:lang w:eastAsia="ru-RU"/>
        </w:rPr>
        <w:t xml:space="preserve">ного права (55 обращений), а также законодательства в области социальной защиты и льгот (72 обращения).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В 2017 году 13 раз была оказана   бесплатная юридическая помощь населению  –  6- выездные приемы - 6 раз скайп-приемные.</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Юридическая помощь оказана 160 пользователям / 232 консультации. Темы консул</w:t>
      </w:r>
      <w:r w:rsidRPr="00ED7D05">
        <w:rPr>
          <w:rFonts w:ascii="Times New Roman" w:eastAsia="Times New Roman" w:hAnsi="Times New Roman" w:cs="Times New Roman"/>
          <w:sz w:val="28"/>
          <w:szCs w:val="28"/>
          <w:lang w:eastAsia="ru-RU"/>
        </w:rPr>
        <w:t>ь</w:t>
      </w:r>
      <w:r w:rsidRPr="00ED7D05">
        <w:rPr>
          <w:rFonts w:ascii="Times New Roman" w:eastAsia="Times New Roman" w:hAnsi="Times New Roman" w:cs="Times New Roman"/>
          <w:sz w:val="28"/>
          <w:szCs w:val="28"/>
          <w:lang w:eastAsia="ru-RU"/>
        </w:rPr>
        <w:t>таций разнообразны - жилищные, семейные, льготы, субсидии, пособия, также с</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t>ставление исков, заявлений и обращений.  Прием ведется совместно с работником центра, каждому обратившемуся выдается распечатанная копия закона с использов</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нием правовой системы Консультант+.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Работающие граждане приходят за консультациями в области трудового законод</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тельства. Прогресс не стоит на месте, для оперативного взаимодействия с граждан</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ми используются современные средства связи, функционирует мобильная приемная, Scype-приемная, что позволяет каждому человеку оперативно получать столь нео</w:t>
      </w:r>
      <w:r w:rsidRPr="00ED7D05">
        <w:rPr>
          <w:rFonts w:ascii="Times New Roman" w:eastAsia="Calibri" w:hAnsi="Times New Roman" w:cs="Times New Roman"/>
          <w:sz w:val="28"/>
          <w:szCs w:val="28"/>
        </w:rPr>
        <w:t>б</w:t>
      </w:r>
      <w:r w:rsidRPr="00ED7D05">
        <w:rPr>
          <w:rFonts w:ascii="Times New Roman" w:eastAsia="Calibri" w:hAnsi="Times New Roman" w:cs="Times New Roman"/>
          <w:sz w:val="28"/>
          <w:szCs w:val="28"/>
        </w:rPr>
        <w:t>ходимую для него правовую помощь. Кроме того, при помощи Scype-приемной мо</w:t>
      </w:r>
      <w:r w:rsidRPr="00ED7D05">
        <w:rPr>
          <w:rFonts w:ascii="Times New Roman" w:eastAsia="Calibri" w:hAnsi="Times New Roman" w:cs="Times New Roman"/>
          <w:sz w:val="28"/>
          <w:szCs w:val="28"/>
        </w:rPr>
        <w:t>ж</w:t>
      </w:r>
      <w:r w:rsidRPr="00ED7D05">
        <w:rPr>
          <w:rFonts w:ascii="Times New Roman" w:eastAsia="Calibri" w:hAnsi="Times New Roman" w:cs="Times New Roman"/>
          <w:sz w:val="28"/>
          <w:szCs w:val="28"/>
        </w:rPr>
        <w:t>но обращаться к специалистам в приемную Уполномоченного по правам человека в Пермском крае.  Сотрудники аппарата Уполномоченного по правам человека в Пермском крае также раз в год проводит скайп- приемные граждан. Два раза в год для инвалидов правовой центр проводит круглые столы, приглашая различных сп</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циалистов  и также юриста Госбюро, а для этого проводится опрос среди инвалидов. Каждую третью встречу с районным обществом инвалидов (сотрудничаем уже дв</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надцать лет)  посвящаем правовой тематике.</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Библиотека оказывала и оказывает влияние на  формирование общественного мн</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ния. В фойе библиотеки  размещен постоянно действующий стенд «Обнародование муниципальных правовых актов Горнозаводского муниципального района», который ежедневно пополняется документами местного самоуправления. Население опер</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тивно знакомится с изменениями, которые происходят в жизни местного сообщества.</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 xml:space="preserve">К настоящему времени со всеми ветвями и структурами местной власти установлены деловые, партнерские отношения.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Важнейшим моментом, определяющим эти отношения, явилась организация инфо</w:t>
      </w:r>
      <w:r w:rsidRPr="00ED7D05">
        <w:rPr>
          <w:rFonts w:ascii="Times New Roman" w:eastAsia="Calibri" w:hAnsi="Times New Roman" w:cs="Times New Roman"/>
          <w:sz w:val="28"/>
          <w:szCs w:val="28"/>
        </w:rPr>
        <w:t>р</w:t>
      </w:r>
      <w:r w:rsidRPr="00ED7D05">
        <w:rPr>
          <w:rFonts w:ascii="Times New Roman" w:eastAsia="Calibri" w:hAnsi="Times New Roman" w:cs="Times New Roman"/>
          <w:sz w:val="28"/>
          <w:szCs w:val="28"/>
        </w:rPr>
        <w:t>мационно-правового центра по вопросам местного самоуправления. Вопросы власти и права, всегда, стоящие рядом, объединились и в нашем информационном центре «Право и власть», где публичный правовой центр и центр по вопросам местного с</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моуправления стали единым структурным подразделением.</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Раскрытию потенциала и сущности муниципальной власти была посвящена постоя</w:t>
      </w:r>
      <w:r w:rsidRPr="00ED7D05">
        <w:rPr>
          <w:rFonts w:ascii="Times New Roman" w:eastAsia="Calibri" w:hAnsi="Times New Roman" w:cs="Times New Roman"/>
          <w:sz w:val="28"/>
          <w:szCs w:val="28"/>
        </w:rPr>
        <w:t>н</w:t>
      </w:r>
      <w:r w:rsidRPr="00ED7D05">
        <w:rPr>
          <w:rFonts w:ascii="Times New Roman" w:eastAsia="Calibri" w:hAnsi="Times New Roman" w:cs="Times New Roman"/>
          <w:sz w:val="28"/>
          <w:szCs w:val="28"/>
        </w:rPr>
        <w:t>но действующая выставка «Муниципальная власть – власть народная».</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Правовой центр обеспечивает информационную поддержку деятельности отраслевых управлений администрации. Информационный центр регулярно предоставляет и</w:t>
      </w:r>
      <w:r w:rsidRPr="00ED7D05">
        <w:rPr>
          <w:rFonts w:ascii="Times New Roman" w:eastAsia="Calibri" w:hAnsi="Times New Roman" w:cs="Times New Roman"/>
          <w:sz w:val="28"/>
          <w:szCs w:val="28"/>
        </w:rPr>
        <w:t>н</w:t>
      </w:r>
      <w:r w:rsidRPr="00ED7D05">
        <w:rPr>
          <w:rFonts w:ascii="Times New Roman" w:eastAsia="Calibri" w:hAnsi="Times New Roman" w:cs="Times New Roman"/>
          <w:sz w:val="28"/>
          <w:szCs w:val="28"/>
        </w:rPr>
        <w:t xml:space="preserve">формацию в виде информационных листков «В первые руки», «Консультант Плюс </w:t>
      </w:r>
      <w:r w:rsidRPr="00ED7D05">
        <w:rPr>
          <w:rFonts w:ascii="Times New Roman" w:eastAsia="Calibri" w:hAnsi="Times New Roman" w:cs="Times New Roman"/>
          <w:sz w:val="28"/>
          <w:szCs w:val="28"/>
        </w:rPr>
        <w:lastRenderedPageBreak/>
        <w:t xml:space="preserve">просто и доступно», «Социальная защита и право», «Культура и закон»,  «Молодежь и ее права» и т.д.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 xml:space="preserve"> Одним из направлений информационно-библиографического обслуживания специ</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листов являются такие комплексные формы информирования, как Дни специалиста, Дни информации, Дни открытых дверей.  Очень удачным и информационно нас</w:t>
      </w:r>
      <w:r w:rsidRPr="00ED7D05">
        <w:rPr>
          <w:rFonts w:ascii="Times New Roman" w:eastAsia="Calibri" w:hAnsi="Times New Roman" w:cs="Times New Roman"/>
          <w:sz w:val="28"/>
          <w:szCs w:val="28"/>
        </w:rPr>
        <w:t>ы</w:t>
      </w:r>
      <w:r w:rsidRPr="00ED7D05">
        <w:rPr>
          <w:rFonts w:ascii="Times New Roman" w:eastAsia="Calibri" w:hAnsi="Times New Roman" w:cs="Times New Roman"/>
          <w:sz w:val="28"/>
          <w:szCs w:val="28"/>
        </w:rPr>
        <w:t>щенным получился «День права», читателям было предложено посмотреть презент</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цию «Консультант+», поучаствовать  в викторине «Знаешь ли ты правовые сист</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мы?», также совершить экскурсию по правому центру, где они узнали  о ресурсах и возможностях информационного центра «Право и власть».</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Одно из направлений деятельности современной библиотеки – это деятельность по обслуживанию читателей-специалистов. Запросы этой категории читателей, прежде связаны с их профессиональными потребностями. Самая же основная потребность – потребность в информации «Тот, кто владеет информацией, владеет миром», эти сл</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ва принадлежат Френсису Бэкону, известному философу XVI века. И вряд ли сейчас найдется человек не согласный с этим утверждением. Удовлетворение информац</w:t>
      </w:r>
      <w:r w:rsidRPr="00ED7D05">
        <w:rPr>
          <w:rFonts w:ascii="Times New Roman" w:eastAsia="Calibri" w:hAnsi="Times New Roman" w:cs="Times New Roman"/>
          <w:sz w:val="28"/>
          <w:szCs w:val="28"/>
        </w:rPr>
        <w:t>и</w:t>
      </w:r>
      <w:r w:rsidRPr="00ED7D05">
        <w:rPr>
          <w:rFonts w:ascii="Times New Roman" w:eastAsia="Calibri" w:hAnsi="Times New Roman" w:cs="Times New Roman"/>
          <w:sz w:val="28"/>
          <w:szCs w:val="28"/>
        </w:rPr>
        <w:t>онных потребностей специалистов в библиотеке является на сегодняшний день той проблемой, которую можно и нужно решать, что мы и делаем в нашей районной библиотеке.</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Основа основ библиотечной работы – это формирование фонда. Особое внимание уделяется формированию отраслевого и справочного фонда литературы. Во всех структурных подразделениях ведутся тетради отказов, анализируя которые работн</w:t>
      </w:r>
      <w:r w:rsidRPr="00ED7D05">
        <w:rPr>
          <w:rFonts w:ascii="Times New Roman" w:eastAsia="Calibri" w:hAnsi="Times New Roman" w:cs="Times New Roman"/>
          <w:sz w:val="28"/>
          <w:szCs w:val="28"/>
        </w:rPr>
        <w:t>и</w:t>
      </w:r>
      <w:r w:rsidRPr="00ED7D05">
        <w:rPr>
          <w:rFonts w:ascii="Times New Roman" w:eastAsia="Calibri" w:hAnsi="Times New Roman" w:cs="Times New Roman"/>
          <w:sz w:val="28"/>
          <w:szCs w:val="28"/>
        </w:rPr>
        <w:t>ки отдела комплектования ищут возможности приобрести именно те издания, кот</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рые пользуются спросом. Основное требование – литература за последний год изд</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 xml:space="preserve">ния. </w:t>
      </w:r>
    </w:p>
    <w:p w:rsidR="00ED7D05" w:rsidRPr="00ED7D05" w:rsidRDefault="00ED7D05" w:rsidP="00ED7D05">
      <w:pPr>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Для раскрытия книжных фондов, обращение к информации, привлечение к той или иной теме служат выставки. Эта форма позволяет путем наглядной демонстрации д</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кументов, различных экспонатов информировать пользователей, а также стимулир</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вать их стать равноправным участником коммуникативного процесса, например, «12 июня - День России» -  праздник свободы, гражданского мира и доброго согласия всех людей на основе закона и справедливости. Этот праздник - символ национал</w:t>
      </w:r>
      <w:r w:rsidRPr="00ED7D05">
        <w:rPr>
          <w:rFonts w:ascii="Times New Roman" w:eastAsia="Calibri" w:hAnsi="Times New Roman" w:cs="Times New Roman"/>
          <w:sz w:val="28"/>
          <w:szCs w:val="28"/>
        </w:rPr>
        <w:t>ь</w:t>
      </w:r>
      <w:r w:rsidRPr="00ED7D05">
        <w:rPr>
          <w:rFonts w:ascii="Times New Roman" w:eastAsia="Calibri" w:hAnsi="Times New Roman" w:cs="Times New Roman"/>
          <w:sz w:val="28"/>
          <w:szCs w:val="28"/>
        </w:rPr>
        <w:t xml:space="preserve">ного единения и общей ответственности за настоящее и будущее нашей Родины. </w:t>
      </w:r>
    </w:p>
    <w:p w:rsidR="00ED7D05" w:rsidRPr="00ED7D05" w:rsidRDefault="00ED7D05" w:rsidP="00ED7D05">
      <w:pPr>
        <w:tabs>
          <w:tab w:val="num" w:pos="-327"/>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Библиотека – разработчик и исполнитель программы правового просвещения насел</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ния «Правовая мастерская». Программа включала следующие мероприятия: «Мы д</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ти правового государства» «Законы, по которым мы живем», «Сказочные герои им</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ют право», правовой квест «Место встречи изменить нельзя», «Избирательная сист</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ма – как фактор демократизации общества», «Избирательная система, Горнозаво</w:t>
      </w:r>
      <w:r w:rsidRPr="00ED7D05">
        <w:rPr>
          <w:rFonts w:ascii="Times New Roman" w:eastAsia="Calibri" w:hAnsi="Times New Roman" w:cs="Times New Roman"/>
          <w:sz w:val="28"/>
          <w:szCs w:val="28"/>
        </w:rPr>
        <w:t>д</w:t>
      </w:r>
      <w:r w:rsidRPr="00ED7D05">
        <w:rPr>
          <w:rFonts w:ascii="Times New Roman" w:eastAsia="Calibri" w:hAnsi="Times New Roman" w:cs="Times New Roman"/>
          <w:sz w:val="28"/>
          <w:szCs w:val="28"/>
        </w:rPr>
        <w:t>ский район», "ИЗБИРАЙ! ДУМАЙ! ЧИТАЙ! ВЫБИРАЙ!"  виртуальная выставка. Основной целью комплекса этих мероприятий являлись содействие развитию изб</w:t>
      </w:r>
      <w:r w:rsidRPr="00ED7D05">
        <w:rPr>
          <w:rFonts w:ascii="Times New Roman" w:eastAsia="Calibri" w:hAnsi="Times New Roman" w:cs="Times New Roman"/>
          <w:sz w:val="28"/>
          <w:szCs w:val="28"/>
        </w:rPr>
        <w:t>и</w:t>
      </w:r>
      <w:r w:rsidRPr="00ED7D05">
        <w:rPr>
          <w:rFonts w:ascii="Times New Roman" w:eastAsia="Calibri" w:hAnsi="Times New Roman" w:cs="Times New Roman"/>
          <w:sz w:val="28"/>
          <w:szCs w:val="28"/>
        </w:rPr>
        <w:t>рательной политики, ориентированной на реализацию прав и свобод граждан, отв</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чающую демократическим избирательным стандартам. Программа «Правовая м</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стерская» позиционирует правовую культуру как базовую составляющую активной гражданской позиции молодого человека. При этом правовая культура определяется следующими параметрами: толерантность, достоинство, гражданская ответстве</w:t>
      </w:r>
      <w:r w:rsidRPr="00ED7D05">
        <w:rPr>
          <w:rFonts w:ascii="Times New Roman" w:eastAsia="Calibri" w:hAnsi="Times New Roman" w:cs="Times New Roman"/>
          <w:sz w:val="28"/>
          <w:szCs w:val="28"/>
        </w:rPr>
        <w:t>н</w:t>
      </w:r>
      <w:r w:rsidRPr="00ED7D05">
        <w:rPr>
          <w:rFonts w:ascii="Times New Roman" w:eastAsia="Calibri" w:hAnsi="Times New Roman" w:cs="Times New Roman"/>
          <w:sz w:val="28"/>
          <w:szCs w:val="28"/>
        </w:rPr>
        <w:t>ность, социальная активность, нравственность, компетентность. Формирование этих качеств у подростка и ставит своей целью программа «Правовая мастерская».</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lastRenderedPageBreak/>
        <w:t>Система программных мероприятий разнообразна, обеспечивает их исполнение центр правовой информации «Право и власть». Наиболее характерными мероприят</w:t>
      </w:r>
      <w:r w:rsidRPr="00ED7D05">
        <w:rPr>
          <w:rFonts w:ascii="Times New Roman" w:eastAsia="Calibri" w:hAnsi="Times New Roman" w:cs="Times New Roman"/>
          <w:sz w:val="28"/>
          <w:szCs w:val="28"/>
        </w:rPr>
        <w:t>и</w:t>
      </w:r>
      <w:r w:rsidRPr="00ED7D05">
        <w:rPr>
          <w:rFonts w:ascii="Times New Roman" w:eastAsia="Calibri" w:hAnsi="Times New Roman" w:cs="Times New Roman"/>
          <w:sz w:val="28"/>
          <w:szCs w:val="28"/>
        </w:rPr>
        <w:t>ями являются мероприятия информационного плана, направленные на многоаспек</w:t>
      </w:r>
      <w:r w:rsidRPr="00ED7D05">
        <w:rPr>
          <w:rFonts w:ascii="Times New Roman" w:eastAsia="Calibri" w:hAnsi="Times New Roman" w:cs="Times New Roman"/>
          <w:sz w:val="28"/>
          <w:szCs w:val="28"/>
        </w:rPr>
        <w:t>т</w:t>
      </w:r>
      <w:r w:rsidRPr="00ED7D05">
        <w:rPr>
          <w:rFonts w:ascii="Times New Roman" w:eastAsia="Calibri" w:hAnsi="Times New Roman" w:cs="Times New Roman"/>
          <w:sz w:val="28"/>
          <w:szCs w:val="28"/>
        </w:rPr>
        <w:t>ное раскрытие правовой ресурсной базы. Среди них выделяются крупные акции «Библиосумерки», «Неделя молодежной книги», «Парад профессий» и  междунаро</w:t>
      </w:r>
      <w:r w:rsidRPr="00ED7D05">
        <w:rPr>
          <w:rFonts w:ascii="Times New Roman" w:eastAsia="Calibri" w:hAnsi="Times New Roman" w:cs="Times New Roman"/>
          <w:sz w:val="28"/>
          <w:szCs w:val="28"/>
        </w:rPr>
        <w:t>д</w:t>
      </w:r>
      <w:r w:rsidRPr="00ED7D05">
        <w:rPr>
          <w:rFonts w:ascii="Times New Roman" w:eastAsia="Calibri" w:hAnsi="Times New Roman" w:cs="Times New Roman"/>
          <w:sz w:val="28"/>
          <w:szCs w:val="28"/>
        </w:rPr>
        <w:t>ный день инвалидов «Счастье жить». Уже несколько лет библиотека активно сотру</w:t>
      </w:r>
      <w:r w:rsidRPr="00ED7D05">
        <w:rPr>
          <w:rFonts w:ascii="Times New Roman" w:eastAsia="Calibri" w:hAnsi="Times New Roman" w:cs="Times New Roman"/>
          <w:sz w:val="28"/>
          <w:szCs w:val="28"/>
        </w:rPr>
        <w:t>д</w:t>
      </w:r>
      <w:r w:rsidRPr="00ED7D05">
        <w:rPr>
          <w:rFonts w:ascii="Times New Roman" w:eastAsia="Calibri" w:hAnsi="Times New Roman" w:cs="Times New Roman"/>
          <w:sz w:val="28"/>
          <w:szCs w:val="28"/>
        </w:rPr>
        <w:t>ничает с ведущими специалистами города и района, привлекая их к проведению ма</w:t>
      </w:r>
      <w:r w:rsidRPr="00ED7D05">
        <w:rPr>
          <w:rFonts w:ascii="Times New Roman" w:eastAsia="Calibri" w:hAnsi="Times New Roman" w:cs="Times New Roman"/>
          <w:sz w:val="28"/>
          <w:szCs w:val="28"/>
        </w:rPr>
        <w:t>с</w:t>
      </w:r>
      <w:r w:rsidRPr="00ED7D05">
        <w:rPr>
          <w:rFonts w:ascii="Times New Roman" w:eastAsia="Calibri" w:hAnsi="Times New Roman" w:cs="Times New Roman"/>
          <w:sz w:val="28"/>
          <w:szCs w:val="28"/>
        </w:rPr>
        <w:t xml:space="preserve">совых мероприятий.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Мероприятия отличают масштабность, большой охват.  «Парад профессий», напр</w:t>
      </w:r>
      <w:r w:rsidRPr="00ED7D05">
        <w:rPr>
          <w:rFonts w:ascii="Times New Roman" w:eastAsia="Calibri" w:hAnsi="Times New Roman" w:cs="Times New Roman"/>
          <w:sz w:val="28"/>
          <w:szCs w:val="28"/>
        </w:rPr>
        <w:t>и</w:t>
      </w:r>
      <w:r w:rsidRPr="00ED7D05">
        <w:rPr>
          <w:rFonts w:ascii="Times New Roman" w:eastAsia="Calibri" w:hAnsi="Times New Roman" w:cs="Times New Roman"/>
          <w:sz w:val="28"/>
          <w:szCs w:val="28"/>
        </w:rPr>
        <w:t xml:space="preserve">мер, встречает всех старшеклассников города и проходит в течение одного учебного дня, охватывая всех учащихся школ. Эти мероприятия отличает широкий спектр представляемых материалов и непременный резонанс в местных СМИ. </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Такая масштабность акций преследует одну и главную цель привлечение внимания молодежных кругов к проблемам правоведения, воспитание гражданской отве</w:t>
      </w:r>
      <w:r w:rsidRPr="00ED7D05">
        <w:rPr>
          <w:rFonts w:ascii="Times New Roman" w:eastAsia="Calibri" w:hAnsi="Times New Roman" w:cs="Times New Roman"/>
          <w:sz w:val="28"/>
          <w:szCs w:val="28"/>
        </w:rPr>
        <w:t>т</w:t>
      </w:r>
      <w:r w:rsidRPr="00ED7D05">
        <w:rPr>
          <w:rFonts w:ascii="Times New Roman" w:eastAsia="Calibri" w:hAnsi="Times New Roman" w:cs="Times New Roman"/>
          <w:sz w:val="28"/>
          <w:szCs w:val="28"/>
        </w:rPr>
        <w:t>ственности, уважения к праву и правам других людей, развитие социальной активн</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сти личности, формирование нравственной и правовой культуры, основ правовой компетентности, умение применять их.</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А более детальный, углубленный подход обеспечивают просветительские меропри</w:t>
      </w:r>
      <w:r w:rsidRPr="00ED7D05">
        <w:rPr>
          <w:rFonts w:ascii="Times New Roman" w:eastAsia="Calibri" w:hAnsi="Times New Roman" w:cs="Times New Roman"/>
          <w:sz w:val="28"/>
          <w:szCs w:val="28"/>
        </w:rPr>
        <w:t>я</w:t>
      </w:r>
      <w:r w:rsidRPr="00ED7D05">
        <w:rPr>
          <w:rFonts w:ascii="Times New Roman" w:eastAsia="Calibri" w:hAnsi="Times New Roman" w:cs="Times New Roman"/>
          <w:sz w:val="28"/>
          <w:szCs w:val="28"/>
        </w:rPr>
        <w:t>тия.</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Программа занятий предполагает решение следующих задач: получение правовых знаний, понимание их сущности, умение реализовать их в действительности. Цикл тематических занятий последовательно реализует эти задачи.</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 xml:space="preserve"> «Правовая мастерская» проводится на базе информационно-правового центра. Ра</w:t>
      </w:r>
      <w:r w:rsidRPr="00ED7D05">
        <w:rPr>
          <w:rFonts w:ascii="Times New Roman" w:eastAsia="Calibri" w:hAnsi="Times New Roman" w:cs="Times New Roman"/>
          <w:sz w:val="28"/>
          <w:szCs w:val="28"/>
        </w:rPr>
        <w:t>с</w:t>
      </w:r>
      <w:r w:rsidRPr="00ED7D05">
        <w:rPr>
          <w:rFonts w:ascii="Times New Roman" w:eastAsia="Calibri" w:hAnsi="Times New Roman" w:cs="Times New Roman"/>
          <w:sz w:val="28"/>
          <w:szCs w:val="28"/>
        </w:rPr>
        <w:t>считаны занятия на учащихся  9-11 классов. Учащиеся в групповой беседе работают над основными понятиями по правам человека, знакомятся с основными документ</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ми. Каждый участник мероприятия может взять с собой  буклет с текстом правовых документов (Конституция, Всеобщая декларация прав человека, Конвенция о правах ребенка).</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Обязательной темой в работе с молодыми людьми, на взгляд нашей библиотеки, я</w:t>
      </w:r>
      <w:r w:rsidRPr="00ED7D05">
        <w:rPr>
          <w:rFonts w:ascii="Times New Roman" w:eastAsia="Calibri" w:hAnsi="Times New Roman" w:cs="Times New Roman"/>
          <w:sz w:val="28"/>
          <w:szCs w:val="28"/>
        </w:rPr>
        <w:t>в</w:t>
      </w:r>
      <w:r w:rsidRPr="00ED7D05">
        <w:rPr>
          <w:rFonts w:ascii="Times New Roman" w:eastAsia="Calibri" w:hAnsi="Times New Roman" w:cs="Times New Roman"/>
          <w:sz w:val="28"/>
          <w:szCs w:val="28"/>
        </w:rPr>
        <w:t>ляется избирательное право. Сотрудничество с Горнозаводской территориальной к</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миссией длится более 15 лет. За это время было организовано и проведено много различных по формам и содержанию мероприятий по повышению правовой культ</w:t>
      </w:r>
      <w:r w:rsidRPr="00ED7D05">
        <w:rPr>
          <w:rFonts w:ascii="Times New Roman" w:eastAsia="Calibri" w:hAnsi="Times New Roman" w:cs="Times New Roman"/>
          <w:sz w:val="28"/>
          <w:szCs w:val="28"/>
        </w:rPr>
        <w:t>у</w:t>
      </w:r>
      <w:r w:rsidRPr="00ED7D05">
        <w:rPr>
          <w:rFonts w:ascii="Times New Roman" w:eastAsia="Calibri" w:hAnsi="Times New Roman" w:cs="Times New Roman"/>
          <w:sz w:val="28"/>
          <w:szCs w:val="28"/>
        </w:rPr>
        <w:t>ры. Одним из моментов проявления активной гражданской позиции молодежи явл</w:t>
      </w:r>
      <w:r w:rsidRPr="00ED7D05">
        <w:rPr>
          <w:rFonts w:ascii="Times New Roman" w:eastAsia="Calibri" w:hAnsi="Times New Roman" w:cs="Times New Roman"/>
          <w:sz w:val="28"/>
          <w:szCs w:val="28"/>
        </w:rPr>
        <w:t>я</w:t>
      </w:r>
      <w:r w:rsidRPr="00ED7D05">
        <w:rPr>
          <w:rFonts w:ascii="Times New Roman" w:eastAsia="Calibri" w:hAnsi="Times New Roman" w:cs="Times New Roman"/>
          <w:sz w:val="28"/>
          <w:szCs w:val="28"/>
        </w:rPr>
        <w:t>ется ее участие в выборах. По-прежнему, процент молодежи невысок среди избир</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телей. Продуманная, целенаправленная деятельность по формированию избирател</w:t>
      </w:r>
      <w:r w:rsidRPr="00ED7D05">
        <w:rPr>
          <w:rFonts w:ascii="Times New Roman" w:eastAsia="Calibri" w:hAnsi="Times New Roman" w:cs="Times New Roman"/>
          <w:sz w:val="28"/>
          <w:szCs w:val="28"/>
        </w:rPr>
        <w:t>ь</w:t>
      </w:r>
      <w:r w:rsidRPr="00ED7D05">
        <w:rPr>
          <w:rFonts w:ascii="Times New Roman" w:eastAsia="Calibri" w:hAnsi="Times New Roman" w:cs="Times New Roman"/>
          <w:sz w:val="28"/>
          <w:szCs w:val="28"/>
        </w:rPr>
        <w:t>ской культуры молодежи стала частью программы «Правовая мастерская». Эту тему, раскрывают: дискуссия «Право выбора», уроки «Местное самоуправление» деловая игра «Политические дебаты и выборы президента». Участники мероприятий – школьники старших классов. Для проведения деловой игры привлечены депутаты Земского Собрания, председатель Горнозаводской территориальной избирательной комиссии.</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Невозможно раскрытие названной тематики без соприкосновения с темой патри</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тизма. Поэтому вполне логично включение в систему программных мероприятий, формирующих активность гражданской позиции и чувство долга, ответственности, даже сострадания по отношению к России, малой родине, мероприятия патриотич</w:t>
      </w:r>
      <w:r w:rsidRPr="00ED7D05">
        <w:rPr>
          <w:rFonts w:ascii="Times New Roman" w:eastAsia="Calibri" w:hAnsi="Times New Roman" w:cs="Times New Roman"/>
          <w:sz w:val="28"/>
          <w:szCs w:val="28"/>
        </w:rPr>
        <w:t>е</w:t>
      </w:r>
      <w:r w:rsidRPr="00ED7D05">
        <w:rPr>
          <w:rFonts w:ascii="Times New Roman" w:eastAsia="Calibri" w:hAnsi="Times New Roman" w:cs="Times New Roman"/>
          <w:sz w:val="28"/>
          <w:szCs w:val="28"/>
        </w:rPr>
        <w:t>ской направленности («Символы государства», «День России»).</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lastRenderedPageBreak/>
        <w:t>В работе с молодежью используются различные формы проведения мероприятий: ролевые игры, викторины, познавательные программы, правовые диспуты, презент</w:t>
      </w:r>
      <w:r w:rsidRPr="00ED7D05">
        <w:rPr>
          <w:rFonts w:ascii="Times New Roman" w:eastAsia="Calibri" w:hAnsi="Times New Roman" w:cs="Times New Roman"/>
          <w:sz w:val="28"/>
          <w:szCs w:val="28"/>
        </w:rPr>
        <w:t>а</w:t>
      </w:r>
      <w:r w:rsidRPr="00ED7D05">
        <w:rPr>
          <w:rFonts w:ascii="Times New Roman" w:eastAsia="Calibri" w:hAnsi="Times New Roman" w:cs="Times New Roman"/>
          <w:sz w:val="28"/>
          <w:szCs w:val="28"/>
        </w:rPr>
        <w:t>ции.</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Программа «Правовая мастерская» позволяет тесное сотрудничество с Детским д</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мом. Основная цель этой программы с помощью программных мероприятий помочь формированию правильных представлений о правах человека как необходимом усл</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вии его свободы и равенства, помогут жить в обществе, в котором права человека я</w:t>
      </w:r>
      <w:r w:rsidRPr="00ED7D05">
        <w:rPr>
          <w:rFonts w:ascii="Times New Roman" w:eastAsia="Calibri" w:hAnsi="Times New Roman" w:cs="Times New Roman"/>
          <w:sz w:val="28"/>
          <w:szCs w:val="28"/>
        </w:rPr>
        <w:t>в</w:t>
      </w:r>
      <w:r w:rsidRPr="00ED7D05">
        <w:rPr>
          <w:rFonts w:ascii="Times New Roman" w:eastAsia="Calibri" w:hAnsi="Times New Roman" w:cs="Times New Roman"/>
          <w:sz w:val="28"/>
          <w:szCs w:val="28"/>
        </w:rPr>
        <w:t>ляются священными и неотъемлемыми, а уважение и защита прав человека – ва</w:t>
      </w:r>
      <w:r w:rsidRPr="00ED7D05">
        <w:rPr>
          <w:rFonts w:ascii="Times New Roman" w:eastAsia="Calibri" w:hAnsi="Times New Roman" w:cs="Times New Roman"/>
          <w:sz w:val="28"/>
          <w:szCs w:val="28"/>
        </w:rPr>
        <w:t>ж</w:t>
      </w:r>
      <w:r w:rsidRPr="00ED7D05">
        <w:rPr>
          <w:rFonts w:ascii="Times New Roman" w:eastAsia="Calibri" w:hAnsi="Times New Roman" w:cs="Times New Roman"/>
          <w:sz w:val="28"/>
          <w:szCs w:val="28"/>
        </w:rPr>
        <w:t>нейшим свойством уклада государственной и общественной жизни.</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На сегодняшний день в Центре  583 читателя. О популярности говорит такой факт, что среди пользователей Центра 45% ранее не обращавшихся в библиотеку. Это те, кого в первую очередь привлекают новые технологии и возможности более комфор</w:t>
      </w:r>
      <w:r w:rsidRPr="00ED7D05">
        <w:rPr>
          <w:rFonts w:ascii="Times New Roman" w:eastAsia="Calibri" w:hAnsi="Times New Roman" w:cs="Times New Roman"/>
          <w:sz w:val="28"/>
          <w:szCs w:val="28"/>
        </w:rPr>
        <w:t>т</w:t>
      </w:r>
      <w:r w:rsidRPr="00ED7D05">
        <w:rPr>
          <w:rFonts w:ascii="Times New Roman" w:eastAsia="Calibri" w:hAnsi="Times New Roman" w:cs="Times New Roman"/>
          <w:sz w:val="28"/>
          <w:szCs w:val="28"/>
        </w:rPr>
        <w:t>ного обслуживания.</w:t>
      </w:r>
    </w:p>
    <w:p w:rsidR="00ED7D05" w:rsidRPr="00ED7D05" w:rsidRDefault="00ED7D05" w:rsidP="00ED7D05">
      <w:pPr>
        <w:tabs>
          <w:tab w:val="left" w:pos="142"/>
        </w:tabs>
        <w:spacing w:after="0" w:line="240" w:lineRule="auto"/>
        <w:jc w:val="both"/>
        <w:rPr>
          <w:rFonts w:ascii="Times New Roman" w:eastAsia="Calibri" w:hAnsi="Times New Roman" w:cs="Times New Roman"/>
          <w:sz w:val="28"/>
          <w:szCs w:val="28"/>
        </w:rPr>
      </w:pPr>
      <w:r w:rsidRPr="00ED7D05">
        <w:rPr>
          <w:rFonts w:ascii="Times New Roman" w:eastAsia="Calibri" w:hAnsi="Times New Roman" w:cs="Times New Roman"/>
          <w:sz w:val="28"/>
          <w:szCs w:val="28"/>
        </w:rPr>
        <w:t>Информационно-просветительская деятельность рассчитана на охват широкого круга населения – это школьники, учащиеся учебных заведений, пенсионеры, инвалиды, предприниматели, юристы, служащие и т.д. Приоритетными группами являются с</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циально незащищенные граждане – инвалиды  и пожилые люди, безработные. Для социально незащищенных слоев населения основной акцент информационно-просветительской деятельности определяется бесплатным предоставлением инфо</w:t>
      </w:r>
      <w:r w:rsidRPr="00ED7D05">
        <w:rPr>
          <w:rFonts w:ascii="Times New Roman" w:eastAsia="Calibri" w:hAnsi="Times New Roman" w:cs="Times New Roman"/>
          <w:sz w:val="28"/>
          <w:szCs w:val="28"/>
        </w:rPr>
        <w:t>р</w:t>
      </w:r>
      <w:r w:rsidRPr="00ED7D05">
        <w:rPr>
          <w:rFonts w:ascii="Times New Roman" w:eastAsia="Calibri" w:hAnsi="Times New Roman" w:cs="Times New Roman"/>
          <w:sz w:val="28"/>
          <w:szCs w:val="28"/>
        </w:rPr>
        <w:t xml:space="preserve">мации, им оказывается индивидуальная помощь в составлении исковых заявлений, заполнении налоговых деклараций, работа самостоятельно со справочно-поисковой системой «КонсультантПлюс».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Calibri" w:hAnsi="Times New Roman" w:cs="Times New Roman"/>
          <w:noProof/>
          <w:sz w:val="28"/>
          <w:szCs w:val="28"/>
          <w:lang w:eastAsia="ru-RU"/>
        </w:rPr>
        <w:drawing>
          <wp:anchor distT="0" distB="0" distL="114300" distR="114300" simplePos="0" relativeHeight="251684864" behindDoc="0" locked="0" layoutInCell="1" allowOverlap="1" wp14:anchorId="79C481D6" wp14:editId="02B5D925">
            <wp:simplePos x="0" y="0"/>
            <wp:positionH relativeFrom="column">
              <wp:posOffset>0</wp:posOffset>
            </wp:positionH>
            <wp:positionV relativeFrom="paragraph">
              <wp:posOffset>120015</wp:posOffset>
            </wp:positionV>
            <wp:extent cx="3499485" cy="2333625"/>
            <wp:effectExtent l="0" t="0" r="5715" b="9525"/>
            <wp:wrapSquare wrapText="bothSides"/>
            <wp:docPr id="47" name="Рисунок 47" descr="Y:\ФОТО +\Старшее поколение _форум\DSC07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ФОТО +\Старшее поколение _форум\DSC07204.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499485"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D05">
        <w:rPr>
          <w:rFonts w:ascii="Times New Roman" w:eastAsia="Times New Roman" w:hAnsi="Times New Roman" w:cs="Times New Roman"/>
          <w:sz w:val="28"/>
          <w:szCs w:val="28"/>
          <w:lang w:eastAsia="ru-RU"/>
        </w:rPr>
        <w:t xml:space="preserve">Мероприятия проводятся также для различных слоев населения: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xml:space="preserve">- Дни информации «Гос. услуги, СПС «Консультант+», «Парад профессий»;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Правовые уроки, игры и беседы: «Совесть как гражданская позиция», «Мир начинается с детства», Библи</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t>течный квилт «Чтобы сделать мир добрее»;</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noProof/>
          <w:sz w:val="28"/>
          <w:szCs w:val="28"/>
          <w:lang w:eastAsia="ru-RU"/>
        </w:rPr>
        <w:drawing>
          <wp:anchor distT="0" distB="0" distL="114300" distR="114300" simplePos="0" relativeHeight="251685888" behindDoc="0" locked="0" layoutInCell="1" allowOverlap="1" wp14:anchorId="1EF8896B" wp14:editId="3FBC852B">
            <wp:simplePos x="0" y="0"/>
            <wp:positionH relativeFrom="column">
              <wp:posOffset>-3611880</wp:posOffset>
            </wp:positionH>
            <wp:positionV relativeFrom="paragraph">
              <wp:posOffset>770255</wp:posOffset>
            </wp:positionV>
            <wp:extent cx="3499485" cy="2209165"/>
            <wp:effectExtent l="0" t="0" r="5715" b="635"/>
            <wp:wrapSquare wrapText="bothSides"/>
            <wp:docPr id="56" name="Рисунок 56" descr="Y:\ФОТО +\День защиты детей 2016\DSC05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ФОТО +\День защиты детей 2016\DSC0501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499485" cy="2209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D05">
        <w:rPr>
          <w:rFonts w:ascii="Times New Roman" w:eastAsia="Times New Roman" w:hAnsi="Times New Roman" w:cs="Times New Roman"/>
          <w:sz w:val="28"/>
          <w:szCs w:val="28"/>
          <w:lang w:eastAsia="ru-RU"/>
        </w:rPr>
        <w:t xml:space="preserve"> -Общественные приемные: Мобил</w:t>
      </w:r>
      <w:r w:rsidRPr="00ED7D05">
        <w:rPr>
          <w:rFonts w:ascii="Times New Roman" w:eastAsia="Times New Roman" w:hAnsi="Times New Roman" w:cs="Times New Roman"/>
          <w:sz w:val="28"/>
          <w:szCs w:val="28"/>
          <w:lang w:eastAsia="ru-RU"/>
        </w:rPr>
        <w:t>ь</w:t>
      </w:r>
      <w:r w:rsidRPr="00ED7D05">
        <w:rPr>
          <w:rFonts w:ascii="Times New Roman" w:eastAsia="Times New Roman" w:hAnsi="Times New Roman" w:cs="Times New Roman"/>
          <w:sz w:val="28"/>
          <w:szCs w:val="28"/>
          <w:lang w:eastAsia="ru-RU"/>
        </w:rPr>
        <w:t>ная приемная губернатора Пермского края, Бесплатная юридическая п</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t>мощь Госбюро Пермского края;</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xml:space="preserve">- Форум «Старшее поколение»;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-День открытых дверей «Добро пож</w:t>
      </w:r>
      <w:r w:rsidRPr="00ED7D05">
        <w:rPr>
          <w:rFonts w:ascii="Times New Roman" w:eastAsia="Times New Roman" w:hAnsi="Times New Roman" w:cs="Times New Roman"/>
          <w:sz w:val="28"/>
          <w:szCs w:val="28"/>
          <w:lang w:eastAsia="ru-RU"/>
        </w:rPr>
        <w:t>а</w:t>
      </w:r>
      <w:r w:rsidRPr="00ED7D05">
        <w:rPr>
          <w:rFonts w:ascii="Times New Roman" w:eastAsia="Times New Roman" w:hAnsi="Times New Roman" w:cs="Times New Roman"/>
          <w:sz w:val="28"/>
          <w:szCs w:val="28"/>
          <w:lang w:eastAsia="ru-RU"/>
        </w:rPr>
        <w:t>ловать читатель. Или посторонних для нас нет»;</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Информационные часы «Славься отечество наше», «Скажем нет вре</w:t>
      </w:r>
      <w:r w:rsidRPr="00ED7D05">
        <w:rPr>
          <w:rFonts w:ascii="Times New Roman" w:eastAsia="Times New Roman" w:hAnsi="Times New Roman" w:cs="Times New Roman"/>
          <w:sz w:val="28"/>
          <w:szCs w:val="28"/>
          <w:lang w:eastAsia="ru-RU"/>
        </w:rPr>
        <w:t>д</w:t>
      </w:r>
      <w:r w:rsidRPr="00ED7D05">
        <w:rPr>
          <w:rFonts w:ascii="Times New Roman" w:eastAsia="Times New Roman" w:hAnsi="Times New Roman" w:cs="Times New Roman"/>
          <w:sz w:val="28"/>
          <w:szCs w:val="28"/>
          <w:lang w:eastAsia="ru-RU"/>
        </w:rPr>
        <w:t>ным привычкам», «Держава армией крепка» и т.д.</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bCs/>
          <w:color w:val="333333"/>
          <w:sz w:val="28"/>
          <w:szCs w:val="28"/>
          <w:lang w:eastAsia="ru-RU"/>
        </w:rPr>
        <w:t xml:space="preserve">В апреле традиционно </w:t>
      </w:r>
      <w:r w:rsidRPr="00ED7D05">
        <w:rPr>
          <w:rFonts w:ascii="Times New Roman" w:eastAsia="Times New Roman" w:hAnsi="Times New Roman" w:cs="Times New Roman"/>
          <w:color w:val="333333"/>
          <w:sz w:val="28"/>
          <w:szCs w:val="28"/>
          <w:lang w:eastAsia="ru-RU"/>
        </w:rPr>
        <w:t>библиотека проводит полюбившим многим чит</w:t>
      </w:r>
      <w:r w:rsidRPr="00ED7D05">
        <w:rPr>
          <w:rFonts w:ascii="Times New Roman" w:eastAsia="Times New Roman" w:hAnsi="Times New Roman" w:cs="Times New Roman"/>
          <w:color w:val="333333"/>
          <w:sz w:val="28"/>
          <w:szCs w:val="28"/>
          <w:lang w:eastAsia="ru-RU"/>
        </w:rPr>
        <w:t>а</w:t>
      </w:r>
      <w:r w:rsidRPr="00ED7D05">
        <w:rPr>
          <w:rFonts w:ascii="Times New Roman" w:eastAsia="Times New Roman" w:hAnsi="Times New Roman" w:cs="Times New Roman"/>
          <w:color w:val="333333"/>
          <w:sz w:val="28"/>
          <w:szCs w:val="28"/>
          <w:lang w:eastAsia="ru-RU"/>
        </w:rPr>
        <w:t xml:space="preserve">телям мероприятие Библиосумерки в </w:t>
      </w:r>
      <w:r w:rsidRPr="00ED7D05">
        <w:rPr>
          <w:rFonts w:ascii="Times New Roman" w:eastAsia="Times New Roman" w:hAnsi="Times New Roman" w:cs="Times New Roman"/>
          <w:color w:val="333333"/>
          <w:sz w:val="28"/>
          <w:szCs w:val="28"/>
          <w:lang w:eastAsia="ru-RU"/>
        </w:rPr>
        <w:lastRenderedPageBreak/>
        <w:t>рамках Всероссийской акции</w:t>
      </w:r>
      <w:r w:rsidRPr="00ED7D05">
        <w:rPr>
          <w:rFonts w:ascii="Times New Roman" w:eastAsia="Calibri" w:hAnsi="Times New Roman" w:cs="Times New Roman"/>
          <w:color w:val="333333"/>
          <w:sz w:val="28"/>
          <w:szCs w:val="28"/>
          <w:lang w:eastAsia="ru-RU"/>
        </w:rPr>
        <w:t> </w:t>
      </w:r>
      <w:r w:rsidRPr="00ED7D05">
        <w:rPr>
          <w:rFonts w:ascii="Times New Roman" w:eastAsia="Times New Roman" w:hAnsi="Times New Roman" w:cs="Times New Roman"/>
          <w:bCs/>
          <w:color w:val="333333"/>
          <w:sz w:val="28"/>
          <w:szCs w:val="28"/>
          <w:lang w:eastAsia="ru-RU"/>
        </w:rPr>
        <w:t>Библионочь-2017</w:t>
      </w:r>
      <w:r w:rsidRPr="00ED7D05">
        <w:rPr>
          <w:rFonts w:ascii="Times New Roman" w:eastAsia="Times New Roman" w:hAnsi="Times New Roman" w:cs="Times New Roman"/>
          <w:color w:val="333333"/>
          <w:sz w:val="28"/>
          <w:szCs w:val="28"/>
          <w:lang w:eastAsia="ru-RU"/>
        </w:rPr>
        <w:t>, одной из тем, которой стала игра "Правовая паутина…»В игре приняли участие 45 человек. В правовом центре была сделана паутина, паук и мухи. На брюхе была вопросы: «Какое право нарушено?», а участникам предстояло дать ответ, как это право восстановить.</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color w:val="333333"/>
          <w:sz w:val="28"/>
          <w:szCs w:val="28"/>
          <w:lang w:eastAsia="ru-RU"/>
        </w:rPr>
        <w:t>В мае библиотеке с правовой программой приняла участие в семинаре- практикуме по организации летнего отдыха и оздоровление детей и подростков «Перезагрузка». На одной из площадок с участниками семинара была проведена игра «Правовая па</w:t>
      </w:r>
      <w:r w:rsidRPr="00ED7D05">
        <w:rPr>
          <w:rFonts w:ascii="Times New Roman" w:eastAsia="Times New Roman" w:hAnsi="Times New Roman" w:cs="Times New Roman"/>
          <w:color w:val="333333"/>
          <w:sz w:val="28"/>
          <w:szCs w:val="28"/>
          <w:lang w:eastAsia="ru-RU"/>
        </w:rPr>
        <w:t>у</w:t>
      </w:r>
      <w:r w:rsidRPr="00ED7D05">
        <w:rPr>
          <w:rFonts w:ascii="Times New Roman" w:eastAsia="Times New Roman" w:hAnsi="Times New Roman" w:cs="Times New Roman"/>
          <w:color w:val="333333"/>
          <w:sz w:val="28"/>
          <w:szCs w:val="28"/>
          <w:lang w:eastAsia="ru-RU"/>
        </w:rPr>
        <w:t>тина».</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color w:val="333333"/>
          <w:sz w:val="28"/>
          <w:szCs w:val="28"/>
          <w:lang w:eastAsia="ru-RU"/>
        </w:rPr>
        <w:t>С группой детей, находящиеся в социально-опасном положении в течение года пр</w:t>
      </w:r>
      <w:r w:rsidRPr="00ED7D05">
        <w:rPr>
          <w:rFonts w:ascii="Times New Roman" w:eastAsia="Times New Roman" w:hAnsi="Times New Roman" w:cs="Times New Roman"/>
          <w:color w:val="333333"/>
          <w:sz w:val="28"/>
          <w:szCs w:val="28"/>
          <w:lang w:eastAsia="ru-RU"/>
        </w:rPr>
        <w:t>о</w:t>
      </w:r>
      <w:r w:rsidRPr="00ED7D05">
        <w:rPr>
          <w:rFonts w:ascii="Times New Roman" w:eastAsia="Times New Roman" w:hAnsi="Times New Roman" w:cs="Times New Roman"/>
          <w:color w:val="333333"/>
          <w:sz w:val="28"/>
          <w:szCs w:val="28"/>
          <w:lang w:eastAsia="ru-RU"/>
        </w:rPr>
        <w:t>ведены различные мероприятия: открытая приемная по вопросам детства, оказания консультативной помощи родителям и подросткам, познавательный урок «Мы выб</w:t>
      </w:r>
      <w:r w:rsidRPr="00ED7D05">
        <w:rPr>
          <w:rFonts w:ascii="Times New Roman" w:eastAsia="Times New Roman" w:hAnsi="Times New Roman" w:cs="Times New Roman"/>
          <w:color w:val="333333"/>
          <w:sz w:val="28"/>
          <w:szCs w:val="28"/>
          <w:lang w:eastAsia="ru-RU"/>
        </w:rPr>
        <w:t>и</w:t>
      </w:r>
      <w:r w:rsidRPr="00ED7D05">
        <w:rPr>
          <w:rFonts w:ascii="Times New Roman" w:eastAsia="Times New Roman" w:hAnsi="Times New Roman" w:cs="Times New Roman"/>
          <w:color w:val="333333"/>
          <w:sz w:val="28"/>
          <w:szCs w:val="28"/>
          <w:lang w:eastAsia="ru-RU"/>
        </w:rPr>
        <w:t>раем здоровье», «Скажем «нет вредным привычкам, игры, беседы по правам ребенка.</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color w:val="333333"/>
          <w:sz w:val="28"/>
          <w:szCs w:val="28"/>
          <w:lang w:eastAsia="ru-RU"/>
        </w:rPr>
        <w:t>В акции «Правовой калейдоскоп» приняли участие старшеклассники школ. Во время акции подготовлены выставки «По лабиринтам права», выставка-словарь «Мои пр</w:t>
      </w:r>
      <w:r w:rsidRPr="00ED7D05">
        <w:rPr>
          <w:rFonts w:ascii="Times New Roman" w:eastAsia="Times New Roman" w:hAnsi="Times New Roman" w:cs="Times New Roman"/>
          <w:color w:val="333333"/>
          <w:sz w:val="28"/>
          <w:szCs w:val="28"/>
          <w:lang w:eastAsia="ru-RU"/>
        </w:rPr>
        <w:t>а</w:t>
      </w:r>
      <w:r w:rsidRPr="00ED7D05">
        <w:rPr>
          <w:rFonts w:ascii="Times New Roman" w:eastAsia="Times New Roman" w:hAnsi="Times New Roman" w:cs="Times New Roman"/>
          <w:color w:val="333333"/>
          <w:sz w:val="28"/>
          <w:szCs w:val="28"/>
          <w:lang w:eastAsia="ru-RU"/>
        </w:rPr>
        <w:t>ва», проведена игра «Путешествие по стране Законов». С помощью виртуальной и</w:t>
      </w:r>
      <w:r w:rsidRPr="00ED7D05">
        <w:rPr>
          <w:rFonts w:ascii="Times New Roman" w:eastAsia="Times New Roman" w:hAnsi="Times New Roman" w:cs="Times New Roman"/>
          <w:color w:val="333333"/>
          <w:sz w:val="28"/>
          <w:szCs w:val="28"/>
          <w:lang w:eastAsia="ru-RU"/>
        </w:rPr>
        <w:t>г</w:t>
      </w:r>
      <w:r w:rsidRPr="00ED7D05">
        <w:rPr>
          <w:rFonts w:ascii="Times New Roman" w:eastAsia="Times New Roman" w:hAnsi="Times New Roman" w:cs="Times New Roman"/>
          <w:color w:val="333333"/>
          <w:sz w:val="28"/>
          <w:szCs w:val="28"/>
          <w:lang w:eastAsia="ru-RU"/>
        </w:rPr>
        <w:t>ры дети побродили по сказочным улицам права.</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color w:val="333333"/>
          <w:sz w:val="28"/>
          <w:szCs w:val="28"/>
          <w:lang w:eastAsia="ru-RU"/>
        </w:rPr>
        <w:t>В июне  в акции «Мир начинается с детства» приняли участие  дети и взрослые. Для них проведены уроки «Мы дети правового государства», обзор – просмотр книг «Прежде чем права качать, должен их ребенок знать!», библиотечный квилт «Чтобы сделать мир добрее», участники было предложено на разноцветных самоклеящихся бумажках написать, как это сделать и прикрепить на магнитную доску, где потом ч</w:t>
      </w:r>
      <w:r w:rsidRPr="00ED7D05">
        <w:rPr>
          <w:rFonts w:ascii="Times New Roman" w:eastAsia="Times New Roman" w:hAnsi="Times New Roman" w:cs="Times New Roman"/>
          <w:color w:val="333333"/>
          <w:sz w:val="28"/>
          <w:szCs w:val="28"/>
          <w:lang w:eastAsia="ru-RU"/>
        </w:rPr>
        <w:t>и</w:t>
      </w:r>
      <w:r w:rsidRPr="00ED7D05">
        <w:rPr>
          <w:rFonts w:ascii="Times New Roman" w:eastAsia="Times New Roman" w:hAnsi="Times New Roman" w:cs="Times New Roman"/>
          <w:color w:val="333333"/>
          <w:sz w:val="28"/>
          <w:szCs w:val="28"/>
          <w:lang w:eastAsia="ru-RU"/>
        </w:rPr>
        <w:t>татели библиотеки могли,  это прочитать и при желании написать сами.</w:t>
      </w:r>
    </w:p>
    <w:p w:rsidR="00ED7D05" w:rsidRPr="00ED7D05" w:rsidRDefault="00ED7D05"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Times New Roman" w:hAnsi="Times New Roman" w:cs="Times New Roman"/>
          <w:color w:val="333333"/>
          <w:sz w:val="28"/>
          <w:szCs w:val="28"/>
          <w:lang w:eastAsia="ru-RU"/>
        </w:rPr>
        <w:t xml:space="preserve"> В рамках акции «Детство без жестокости и слез» целый года на абонементе действ</w:t>
      </w:r>
      <w:r w:rsidRPr="00ED7D05">
        <w:rPr>
          <w:rFonts w:ascii="Times New Roman" w:eastAsia="Times New Roman" w:hAnsi="Times New Roman" w:cs="Times New Roman"/>
          <w:color w:val="333333"/>
          <w:sz w:val="28"/>
          <w:szCs w:val="28"/>
          <w:lang w:eastAsia="ru-RU"/>
        </w:rPr>
        <w:t>о</w:t>
      </w:r>
      <w:r w:rsidRPr="00ED7D05">
        <w:rPr>
          <w:rFonts w:ascii="Times New Roman" w:eastAsia="Times New Roman" w:hAnsi="Times New Roman" w:cs="Times New Roman"/>
          <w:color w:val="333333"/>
          <w:sz w:val="28"/>
          <w:szCs w:val="28"/>
          <w:lang w:eastAsia="ru-RU"/>
        </w:rPr>
        <w:t>вала выставка «Победим насилие вместе», памятки  для родителей «Рекомендации родителям»,  «Ребенок имеет право на жизнь без насилия», «Защитим детство без насилия» и плакат «Детский телефон доверия».</w:t>
      </w:r>
    </w:p>
    <w:p w:rsidR="00ED7D05" w:rsidRPr="00ED7D05" w:rsidRDefault="00E0311B" w:rsidP="00ED7D0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D7D05">
        <w:rPr>
          <w:rFonts w:ascii="Times New Roman" w:eastAsia="Calibri" w:hAnsi="Times New Roman" w:cs="Times New Roman"/>
          <w:noProof/>
          <w:sz w:val="28"/>
          <w:szCs w:val="28"/>
          <w:lang w:eastAsia="ru-RU"/>
        </w:rPr>
        <w:drawing>
          <wp:anchor distT="0" distB="0" distL="114300" distR="114300" simplePos="0" relativeHeight="251688960" behindDoc="0" locked="0" layoutInCell="1" allowOverlap="1" wp14:anchorId="7FF85EC4" wp14:editId="765880E8">
            <wp:simplePos x="0" y="0"/>
            <wp:positionH relativeFrom="column">
              <wp:posOffset>46990</wp:posOffset>
            </wp:positionH>
            <wp:positionV relativeFrom="paragraph">
              <wp:posOffset>55880</wp:posOffset>
            </wp:positionV>
            <wp:extent cx="1752600" cy="3972560"/>
            <wp:effectExtent l="0" t="0" r="0" b="8890"/>
            <wp:wrapSquare wrapText="bothSides"/>
            <wp:docPr id="57" name="Рисунок 57" descr="Y:\BIBL\ДЛЯ САЙТА\Право\фото ИПЦ\мир пра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BIBL\ДЛЯ САЙТА\Право\фото ИПЦ\мир права.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52600" cy="3972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D7D05" w:rsidRPr="00ED7D05">
        <w:rPr>
          <w:rFonts w:ascii="Times New Roman" w:eastAsia="Times New Roman" w:hAnsi="Times New Roman" w:cs="Times New Roman"/>
          <w:color w:val="333333"/>
          <w:sz w:val="28"/>
          <w:szCs w:val="28"/>
          <w:lang w:eastAsia="ru-RU"/>
        </w:rPr>
        <w:t>В рамках акции  «Месячник безопасности» для воспитанн</w:t>
      </w:r>
      <w:r w:rsidR="00ED7D05" w:rsidRPr="00ED7D05">
        <w:rPr>
          <w:rFonts w:ascii="Times New Roman" w:eastAsia="Times New Roman" w:hAnsi="Times New Roman" w:cs="Times New Roman"/>
          <w:color w:val="333333"/>
          <w:sz w:val="28"/>
          <w:szCs w:val="28"/>
          <w:lang w:eastAsia="ru-RU"/>
        </w:rPr>
        <w:t>и</w:t>
      </w:r>
      <w:r w:rsidR="00ED7D05" w:rsidRPr="00ED7D05">
        <w:rPr>
          <w:rFonts w:ascii="Times New Roman" w:eastAsia="Times New Roman" w:hAnsi="Times New Roman" w:cs="Times New Roman"/>
          <w:color w:val="333333"/>
          <w:sz w:val="28"/>
          <w:szCs w:val="28"/>
          <w:lang w:eastAsia="ru-RU"/>
        </w:rPr>
        <w:t>ков детского дома был показан видеоролик «Безопасность на дорогах» с беседой, а в день открытых дверей  «Добро пожаловать читатель. Или посторонних для нас нет, учас</w:t>
      </w:r>
      <w:r w:rsidR="00ED7D05" w:rsidRPr="00ED7D05">
        <w:rPr>
          <w:rFonts w:ascii="Times New Roman" w:eastAsia="Times New Roman" w:hAnsi="Times New Roman" w:cs="Times New Roman"/>
          <w:color w:val="333333"/>
          <w:sz w:val="28"/>
          <w:szCs w:val="28"/>
          <w:lang w:eastAsia="ru-RU"/>
        </w:rPr>
        <w:t>т</w:t>
      </w:r>
      <w:r w:rsidR="00ED7D05" w:rsidRPr="00ED7D05">
        <w:rPr>
          <w:rFonts w:ascii="Times New Roman" w:eastAsia="Times New Roman" w:hAnsi="Times New Roman" w:cs="Times New Roman"/>
          <w:color w:val="333333"/>
          <w:sz w:val="28"/>
          <w:szCs w:val="28"/>
          <w:lang w:eastAsia="ru-RU"/>
        </w:rPr>
        <w:t>ники  познакомились с уникальной программой Консул</w:t>
      </w:r>
      <w:r w:rsidR="00ED7D05" w:rsidRPr="00ED7D05">
        <w:rPr>
          <w:rFonts w:ascii="Times New Roman" w:eastAsia="Times New Roman" w:hAnsi="Times New Roman" w:cs="Times New Roman"/>
          <w:color w:val="333333"/>
          <w:sz w:val="28"/>
          <w:szCs w:val="28"/>
          <w:lang w:eastAsia="ru-RU"/>
        </w:rPr>
        <w:t>ь</w:t>
      </w:r>
      <w:r w:rsidR="00ED7D05" w:rsidRPr="00ED7D05">
        <w:rPr>
          <w:rFonts w:ascii="Times New Roman" w:eastAsia="Times New Roman" w:hAnsi="Times New Roman" w:cs="Times New Roman"/>
          <w:color w:val="333333"/>
          <w:sz w:val="28"/>
          <w:szCs w:val="28"/>
          <w:lang w:eastAsia="ru-RU"/>
        </w:rPr>
        <w:t>тант+, получили закладки «Безопасное пов</w:t>
      </w:r>
      <w:r w:rsidR="00ED7D05" w:rsidRPr="00ED7D05">
        <w:rPr>
          <w:rFonts w:ascii="Times New Roman" w:eastAsia="Times New Roman" w:hAnsi="Times New Roman" w:cs="Times New Roman"/>
          <w:color w:val="333333"/>
          <w:sz w:val="28"/>
          <w:szCs w:val="28"/>
          <w:lang w:eastAsia="ru-RU"/>
        </w:rPr>
        <w:t>е</w:t>
      </w:r>
      <w:r w:rsidR="00ED7D05" w:rsidRPr="00ED7D05">
        <w:rPr>
          <w:rFonts w:ascii="Times New Roman" w:eastAsia="Times New Roman" w:hAnsi="Times New Roman" w:cs="Times New Roman"/>
          <w:color w:val="333333"/>
          <w:sz w:val="28"/>
          <w:szCs w:val="28"/>
          <w:lang w:eastAsia="ru-RU"/>
        </w:rPr>
        <w:t>дение на воде», «Правила движения надо знать и уметь их применять», «О безопасном поведении в помещении школы, дома и на ул</w:t>
      </w:r>
      <w:r w:rsidR="00ED7D05" w:rsidRPr="00ED7D05">
        <w:rPr>
          <w:rFonts w:ascii="Times New Roman" w:eastAsia="Times New Roman" w:hAnsi="Times New Roman" w:cs="Times New Roman"/>
          <w:color w:val="333333"/>
          <w:sz w:val="28"/>
          <w:szCs w:val="28"/>
          <w:lang w:eastAsia="ru-RU"/>
        </w:rPr>
        <w:t>и</w:t>
      </w:r>
      <w:r w:rsidR="00ED7D05" w:rsidRPr="00ED7D05">
        <w:rPr>
          <w:rFonts w:ascii="Times New Roman" w:eastAsia="Times New Roman" w:hAnsi="Times New Roman" w:cs="Times New Roman"/>
          <w:color w:val="333333"/>
          <w:sz w:val="28"/>
          <w:szCs w:val="28"/>
          <w:lang w:eastAsia="ru-RU"/>
        </w:rPr>
        <w:t>це».</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На уроках права, например  «День государственного флага», дети исполнили гимн и изготовили флаг. Все правовые ур</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t xml:space="preserve">ки сопровождаются презентацией. </w:t>
      </w:r>
    </w:p>
    <w:p w:rsidR="00ED7D05" w:rsidRPr="00ED7D05" w:rsidRDefault="00ED7D05" w:rsidP="00ED7D05">
      <w:pPr>
        <w:spacing w:after="0" w:line="240" w:lineRule="auto"/>
        <w:jc w:val="both"/>
        <w:rPr>
          <w:rFonts w:ascii="Times New Roman" w:eastAsia="Calibri" w:hAnsi="Times New Roman" w:cs="Times New Roman"/>
          <w:color w:val="333333"/>
          <w:sz w:val="28"/>
          <w:szCs w:val="28"/>
        </w:rPr>
      </w:pPr>
      <w:r w:rsidRPr="00ED7D05">
        <w:rPr>
          <w:rFonts w:ascii="Times New Roman" w:eastAsia="Times New Roman" w:hAnsi="Times New Roman" w:cs="Times New Roman"/>
          <w:sz w:val="28"/>
          <w:szCs w:val="28"/>
          <w:lang w:eastAsia="ru-RU"/>
        </w:rPr>
        <w:t>С помощью детей была организована  книжно-иллюстративная выставка «В интересах ребенка».</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Большую информационную, просветительскую и методич</w:t>
      </w:r>
      <w:r w:rsidRPr="00ED7D05">
        <w:rPr>
          <w:rFonts w:ascii="Times New Roman" w:eastAsia="Times New Roman" w:hAnsi="Times New Roman" w:cs="Times New Roman"/>
          <w:sz w:val="28"/>
          <w:szCs w:val="28"/>
          <w:lang w:eastAsia="ru-RU"/>
        </w:rPr>
        <w:t>е</w:t>
      </w:r>
      <w:r w:rsidRPr="00ED7D05">
        <w:rPr>
          <w:rFonts w:ascii="Times New Roman" w:eastAsia="Times New Roman" w:hAnsi="Times New Roman" w:cs="Times New Roman"/>
          <w:sz w:val="28"/>
          <w:szCs w:val="28"/>
          <w:lang w:eastAsia="ru-RU"/>
        </w:rPr>
        <w:t>скую помощь центр оказывает обществу инвалидов,  как в целом, так и индивидуально, проведя мероприятия, дни и</w:t>
      </w:r>
      <w:r w:rsidRPr="00ED7D05">
        <w:rPr>
          <w:rFonts w:ascii="Times New Roman" w:eastAsia="Times New Roman" w:hAnsi="Times New Roman" w:cs="Times New Roman"/>
          <w:sz w:val="28"/>
          <w:szCs w:val="28"/>
          <w:lang w:eastAsia="ru-RU"/>
        </w:rPr>
        <w:t>н</w:t>
      </w:r>
      <w:r w:rsidRPr="00ED7D05">
        <w:rPr>
          <w:rFonts w:ascii="Times New Roman" w:eastAsia="Times New Roman" w:hAnsi="Times New Roman" w:cs="Times New Roman"/>
          <w:sz w:val="28"/>
          <w:szCs w:val="28"/>
          <w:lang w:eastAsia="ru-RU"/>
        </w:rPr>
        <w:t>формации, круглые столы с привлечением различных стру</w:t>
      </w:r>
      <w:r w:rsidRPr="00ED7D05">
        <w:rPr>
          <w:rFonts w:ascii="Times New Roman" w:eastAsia="Times New Roman" w:hAnsi="Times New Roman" w:cs="Times New Roman"/>
          <w:sz w:val="28"/>
          <w:szCs w:val="28"/>
          <w:lang w:eastAsia="ru-RU"/>
        </w:rPr>
        <w:t>к</w:t>
      </w:r>
      <w:r w:rsidRPr="00ED7D05">
        <w:rPr>
          <w:rFonts w:ascii="Times New Roman" w:eastAsia="Times New Roman" w:hAnsi="Times New Roman" w:cs="Times New Roman"/>
          <w:sz w:val="28"/>
          <w:szCs w:val="28"/>
          <w:lang w:eastAsia="ru-RU"/>
        </w:rPr>
        <w:t>тур местной власти. В мае совместно с юристом обществе</w:t>
      </w:r>
      <w:r w:rsidRPr="00ED7D05">
        <w:rPr>
          <w:rFonts w:ascii="Times New Roman" w:eastAsia="Times New Roman" w:hAnsi="Times New Roman" w:cs="Times New Roman"/>
          <w:sz w:val="28"/>
          <w:szCs w:val="28"/>
          <w:lang w:eastAsia="ru-RU"/>
        </w:rPr>
        <w:t>н</w:t>
      </w:r>
      <w:r w:rsidRPr="00ED7D05">
        <w:rPr>
          <w:rFonts w:ascii="Times New Roman" w:eastAsia="Times New Roman" w:hAnsi="Times New Roman" w:cs="Times New Roman"/>
          <w:sz w:val="28"/>
          <w:szCs w:val="28"/>
          <w:lang w:eastAsia="ru-RU"/>
        </w:rPr>
        <w:t>ной приемной состоялся  Круглый стол "Территория зак</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lastRenderedPageBreak/>
        <w:t xml:space="preserve">на", с тематическими выставками и обзора правовых документов, также на круглом столе была проведена презентация (ресурсы и возможности) «Консультант+». </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На форуме «Старшее поколение» на одной из площадок для пенсионеров была по</w:t>
      </w:r>
      <w:r w:rsidRPr="00ED7D05">
        <w:rPr>
          <w:rFonts w:ascii="Times New Roman" w:eastAsia="Times New Roman" w:hAnsi="Times New Roman" w:cs="Times New Roman"/>
          <w:sz w:val="28"/>
          <w:szCs w:val="28"/>
          <w:lang w:eastAsia="ru-RU"/>
        </w:rPr>
        <w:t>д</w:t>
      </w:r>
      <w:r w:rsidRPr="00ED7D05">
        <w:rPr>
          <w:rFonts w:ascii="Times New Roman" w:eastAsia="Times New Roman" w:hAnsi="Times New Roman" w:cs="Times New Roman"/>
          <w:sz w:val="28"/>
          <w:szCs w:val="28"/>
          <w:lang w:eastAsia="ru-RU"/>
        </w:rPr>
        <w:t>готовлена информация все о госусулугах, ресурсы и возможности правовой системы «Консультант+».</w:t>
      </w:r>
    </w:p>
    <w:p w:rsidR="00ED7D05" w:rsidRPr="00ED7D05" w:rsidRDefault="00ED7D05" w:rsidP="00ED7D05">
      <w:pPr>
        <w:shd w:val="clear" w:color="auto" w:fill="FFFFFF"/>
        <w:spacing w:after="0" w:line="240" w:lineRule="auto"/>
        <w:ind w:right="14"/>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color w:val="000000"/>
          <w:spacing w:val="10"/>
          <w:sz w:val="28"/>
          <w:szCs w:val="28"/>
          <w:lang w:eastAsia="ru-RU"/>
        </w:rPr>
        <w:t xml:space="preserve">Среди форм информационной поддержки правового просвещения </w:t>
      </w:r>
      <w:r w:rsidRPr="00ED7D05">
        <w:rPr>
          <w:rFonts w:ascii="Times New Roman" w:eastAsia="Times New Roman" w:hAnsi="Times New Roman" w:cs="Times New Roman"/>
          <w:color w:val="000000"/>
          <w:spacing w:val="-1"/>
          <w:sz w:val="28"/>
          <w:szCs w:val="28"/>
          <w:lang w:eastAsia="ru-RU"/>
        </w:rPr>
        <w:t xml:space="preserve">используются как </w:t>
      </w:r>
      <w:r w:rsidRPr="00ED7D05">
        <w:rPr>
          <w:rFonts w:ascii="Times New Roman" w:eastAsia="Times New Roman" w:hAnsi="Times New Roman" w:cs="Times New Roman"/>
          <w:b/>
          <w:bCs/>
          <w:color w:val="000000"/>
          <w:spacing w:val="-1"/>
          <w:sz w:val="28"/>
          <w:szCs w:val="28"/>
          <w:lang w:eastAsia="ru-RU"/>
        </w:rPr>
        <w:t xml:space="preserve">традиционные, </w:t>
      </w:r>
      <w:r w:rsidRPr="00ED7D05">
        <w:rPr>
          <w:rFonts w:ascii="Times New Roman" w:eastAsia="Times New Roman" w:hAnsi="Times New Roman" w:cs="Times New Roman"/>
          <w:color w:val="000000"/>
          <w:spacing w:val="-1"/>
          <w:sz w:val="28"/>
          <w:szCs w:val="28"/>
          <w:lang w:eastAsia="ru-RU"/>
        </w:rPr>
        <w:t xml:space="preserve">так и </w:t>
      </w:r>
      <w:r w:rsidRPr="00ED7D05">
        <w:rPr>
          <w:rFonts w:ascii="Times New Roman" w:eastAsia="Times New Roman" w:hAnsi="Times New Roman" w:cs="Times New Roman"/>
          <w:b/>
          <w:bCs/>
          <w:color w:val="000000"/>
          <w:spacing w:val="-1"/>
          <w:sz w:val="28"/>
          <w:szCs w:val="28"/>
          <w:lang w:eastAsia="ru-RU"/>
        </w:rPr>
        <w:t>нетрадиционные.</w:t>
      </w:r>
    </w:p>
    <w:p w:rsidR="00ED7D05" w:rsidRPr="00ED7D05" w:rsidRDefault="00ED7D05" w:rsidP="00ED7D05">
      <w:pPr>
        <w:shd w:val="clear" w:color="auto" w:fill="FFFFFF"/>
        <w:spacing w:after="0" w:line="240" w:lineRule="auto"/>
        <w:ind w:right="14"/>
        <w:jc w:val="both"/>
        <w:rPr>
          <w:rFonts w:ascii="Times New Roman" w:eastAsia="Times New Roman" w:hAnsi="Times New Roman" w:cs="Times New Roman"/>
          <w:color w:val="000000"/>
          <w:spacing w:val="6"/>
          <w:sz w:val="28"/>
          <w:szCs w:val="28"/>
          <w:lang w:eastAsia="ru-RU"/>
        </w:rPr>
      </w:pPr>
      <w:r w:rsidRPr="00ED7D05">
        <w:rPr>
          <w:rFonts w:ascii="Times New Roman" w:eastAsia="Times New Roman" w:hAnsi="Times New Roman" w:cs="Times New Roman"/>
          <w:b/>
          <w:bCs/>
          <w:color w:val="000000"/>
          <w:spacing w:val="3"/>
          <w:sz w:val="28"/>
          <w:szCs w:val="28"/>
          <w:lang w:eastAsia="ru-RU"/>
        </w:rPr>
        <w:t xml:space="preserve"> </w:t>
      </w:r>
      <w:r w:rsidRPr="00ED7D05">
        <w:rPr>
          <w:rFonts w:ascii="Times New Roman" w:eastAsia="Times New Roman" w:hAnsi="Times New Roman" w:cs="Times New Roman"/>
          <w:color w:val="000000"/>
          <w:spacing w:val="3"/>
          <w:sz w:val="28"/>
          <w:szCs w:val="28"/>
          <w:lang w:eastAsia="ru-RU"/>
        </w:rPr>
        <w:t>Традиционные книжно-иллюстративные выставки,</w:t>
      </w:r>
      <w:r w:rsidRPr="00ED7D05">
        <w:rPr>
          <w:rFonts w:ascii="Times New Roman" w:eastAsia="Times New Roman" w:hAnsi="Times New Roman" w:cs="Times New Roman"/>
          <w:color w:val="000000"/>
          <w:spacing w:val="4"/>
          <w:sz w:val="28"/>
          <w:szCs w:val="28"/>
          <w:lang w:eastAsia="ru-RU"/>
        </w:rPr>
        <w:t xml:space="preserve"> обзоры литературы правовой тематики, обзоры </w:t>
      </w:r>
      <w:r w:rsidRPr="00ED7D05">
        <w:rPr>
          <w:rFonts w:ascii="Times New Roman" w:eastAsia="Times New Roman" w:hAnsi="Times New Roman" w:cs="Times New Roman"/>
          <w:color w:val="000000"/>
          <w:spacing w:val="6"/>
          <w:sz w:val="28"/>
          <w:szCs w:val="28"/>
          <w:lang w:eastAsia="ru-RU"/>
        </w:rPr>
        <w:t>периодических изданий правовой тематики.</w:t>
      </w:r>
    </w:p>
    <w:p w:rsidR="00ED7D05" w:rsidRPr="00ED7D05" w:rsidRDefault="00ED7D05" w:rsidP="00ED7D05">
      <w:pPr>
        <w:shd w:val="clear" w:color="auto" w:fill="FFFFFF"/>
        <w:spacing w:after="0" w:line="240" w:lineRule="auto"/>
        <w:ind w:right="14"/>
        <w:jc w:val="both"/>
        <w:rPr>
          <w:rFonts w:ascii="Times New Roman" w:eastAsia="Times New Roman" w:hAnsi="Times New Roman" w:cs="Times New Roman"/>
          <w:color w:val="000000"/>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Ежегодно проводится месячник права, разрабатываются приглашения на меропри</w:t>
      </w:r>
      <w:r w:rsidRPr="00ED7D05">
        <w:rPr>
          <w:rFonts w:ascii="Times New Roman" w:eastAsia="Times New Roman" w:hAnsi="Times New Roman" w:cs="Times New Roman"/>
          <w:sz w:val="28"/>
          <w:szCs w:val="28"/>
          <w:lang w:eastAsia="ru-RU"/>
        </w:rPr>
        <w:t>я</w:t>
      </w:r>
      <w:r w:rsidRPr="00ED7D05">
        <w:rPr>
          <w:rFonts w:ascii="Times New Roman" w:eastAsia="Times New Roman" w:hAnsi="Times New Roman" w:cs="Times New Roman"/>
          <w:sz w:val="28"/>
          <w:szCs w:val="28"/>
          <w:lang w:eastAsia="ru-RU"/>
        </w:rPr>
        <w:t>тия, плакаты - приглашения, которые вывешиваются в общественных местах, также  о проведении мероприятий и акций жители района  узнают из объявлений, на сайте библиотеки и района.</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К каждому мероприятию разрабатывается материал информационного характера: памятки, закладки, афиши, плакаты, списки  литературы, буклеты.</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xml:space="preserve">  Мероприятия центра размещены на сайте библиотеки.</w:t>
      </w:r>
    </w:p>
    <w:p w:rsidR="00ED7D05" w:rsidRPr="00ED7D05" w:rsidRDefault="00ED7D05" w:rsidP="00ED7D05">
      <w:pPr>
        <w:spacing w:after="0" w:line="240" w:lineRule="auto"/>
        <w:jc w:val="both"/>
        <w:rPr>
          <w:rFonts w:ascii="Times New Roman" w:eastAsia="Times New Roman" w:hAnsi="Times New Roman" w:cs="Times New Roman"/>
          <w:color w:val="000000"/>
          <w:spacing w:val="-1"/>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sz w:val="28"/>
          <w:szCs w:val="28"/>
          <w:lang w:eastAsia="ru-RU"/>
        </w:rPr>
        <w:t xml:space="preserve"> </w:t>
      </w:r>
      <w:r w:rsidRPr="00ED7D05">
        <w:rPr>
          <w:rFonts w:ascii="Times New Roman" w:eastAsia="Times New Roman" w:hAnsi="Times New Roman" w:cs="Times New Roman"/>
          <w:b/>
          <w:sz w:val="28"/>
          <w:szCs w:val="28"/>
          <w:lang w:eastAsia="ru-RU"/>
        </w:rPr>
        <w:t>8.5. Услуги центра:</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платные услуги:</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перенос информации на бумажный носитель</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бесплатные услуги:</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r w:rsidRPr="00ED7D05">
        <w:rPr>
          <w:rFonts w:ascii="Times New Roman" w:eastAsia="Times New Roman" w:hAnsi="Times New Roman" w:cs="Times New Roman"/>
          <w:sz w:val="28"/>
          <w:szCs w:val="28"/>
          <w:lang w:eastAsia="ru-RU"/>
        </w:rPr>
        <w:t>-    предоставление документов в пользование;</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поиск правовых актов в ЭБ;</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выдача справки о месте и времени опубликования документа;</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поиск правовой и юридической литературы;</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предоставление периодических изданий;</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прием заказов по телефону на поиск правовых документов;</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получение информации на дисплее для краткого ознакомления;</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получение библиографических, фактографических справок по правовым вопросам;</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 xml:space="preserve">перенос информации на </w:t>
      </w:r>
      <w:r w:rsidRPr="00ED7D05">
        <w:rPr>
          <w:rFonts w:ascii="Times New Roman" w:eastAsia="Times New Roman" w:hAnsi="Times New Roman" w:cs="Times New Roman"/>
          <w:bCs/>
          <w:sz w:val="28"/>
          <w:szCs w:val="28"/>
          <w:lang w:val="en-US" w:eastAsia="ru-RU"/>
        </w:rPr>
        <w:t>Flash</w:t>
      </w:r>
      <w:r w:rsidRPr="00ED7D05">
        <w:rPr>
          <w:rFonts w:ascii="Times New Roman" w:eastAsia="Times New Roman" w:hAnsi="Times New Roman" w:cs="Times New Roman"/>
          <w:bCs/>
          <w:sz w:val="28"/>
          <w:szCs w:val="28"/>
          <w:lang w:eastAsia="ru-RU"/>
        </w:rPr>
        <w:t>;</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консультации по работе с СПС «Консультант+»;</w:t>
      </w:r>
    </w:p>
    <w:p w:rsidR="00ED7D05" w:rsidRPr="00ED7D05" w:rsidRDefault="00ED7D05" w:rsidP="00ED7D05">
      <w:pPr>
        <w:autoSpaceDE w:val="0"/>
        <w:autoSpaceDN w:val="0"/>
        <w:spacing w:after="0" w:line="240" w:lineRule="auto"/>
        <w:jc w:val="both"/>
        <w:rPr>
          <w:rFonts w:ascii="Times New Roman" w:eastAsia="Times New Roman" w:hAnsi="Times New Roman" w:cs="Times New Roman"/>
          <w:bCs/>
          <w:sz w:val="28"/>
          <w:szCs w:val="28"/>
          <w:lang w:eastAsia="ru-RU"/>
        </w:rPr>
      </w:pPr>
      <w:r w:rsidRPr="00ED7D05">
        <w:rPr>
          <w:rFonts w:ascii="Times New Roman" w:eastAsia="Times New Roman" w:hAnsi="Times New Roman" w:cs="Times New Roman"/>
          <w:bCs/>
          <w:sz w:val="28"/>
          <w:szCs w:val="28"/>
          <w:lang w:eastAsia="ru-RU"/>
        </w:rPr>
        <w:t>работа самостоятельно в СПС «Консультант+».</w:t>
      </w:r>
    </w:p>
    <w:p w:rsidR="00ED7D05" w:rsidRPr="00ED7D05" w:rsidRDefault="00ED7D05" w:rsidP="00ED7D05">
      <w:pPr>
        <w:spacing w:after="0" w:line="240" w:lineRule="auto"/>
        <w:jc w:val="both"/>
        <w:rPr>
          <w:rFonts w:ascii="Times New Roman" w:eastAsia="Times New Roman" w:hAnsi="Times New Roman" w:cs="Times New Roman"/>
          <w:sz w:val="28"/>
          <w:szCs w:val="28"/>
          <w:lang w:eastAsia="ru-RU"/>
        </w:rPr>
      </w:pPr>
    </w:p>
    <w:p w:rsidR="00ED7D05" w:rsidRPr="00ED7D05" w:rsidRDefault="00ED7D05" w:rsidP="00ED7D05">
      <w:pPr>
        <w:spacing w:after="0" w:line="240" w:lineRule="auto"/>
        <w:jc w:val="both"/>
        <w:rPr>
          <w:rFonts w:ascii="Times New Roman" w:eastAsia="Times New Roman" w:hAnsi="Times New Roman" w:cs="Times New Roman"/>
          <w:b/>
          <w:sz w:val="28"/>
          <w:szCs w:val="28"/>
          <w:lang w:eastAsia="ru-RU"/>
        </w:rPr>
      </w:pPr>
      <w:r w:rsidRPr="00ED7D05">
        <w:rPr>
          <w:rFonts w:ascii="Times New Roman" w:eastAsia="Times New Roman" w:hAnsi="Times New Roman" w:cs="Times New Roman"/>
          <w:b/>
          <w:sz w:val="28"/>
          <w:szCs w:val="28"/>
          <w:lang w:eastAsia="ru-RU"/>
        </w:rPr>
        <w:t>8.6. Взаимодействие с органами власти, общественными организациями</w:t>
      </w:r>
    </w:p>
    <w:p w:rsidR="00ED7D05" w:rsidRPr="00ED7D05" w:rsidRDefault="00ED7D05" w:rsidP="00ED7D05">
      <w:pPr>
        <w:spacing w:after="0" w:line="240" w:lineRule="auto"/>
        <w:jc w:val="both"/>
        <w:rPr>
          <w:rFonts w:ascii="Times New Roman" w:eastAsia="Calibri" w:hAnsi="Times New Roman" w:cs="Times New Roman"/>
          <w:sz w:val="28"/>
          <w:szCs w:val="28"/>
        </w:rPr>
      </w:pPr>
      <w:r w:rsidRPr="00ED7D05">
        <w:rPr>
          <w:rFonts w:ascii="Times New Roman" w:eastAsia="Times New Roman" w:hAnsi="Times New Roman" w:cs="Times New Roman"/>
          <w:sz w:val="28"/>
          <w:szCs w:val="28"/>
          <w:lang w:eastAsia="ru-RU"/>
        </w:rPr>
        <w:t xml:space="preserve"> Социальными партнерами библиотеки являются: администрация района,  управл</w:t>
      </w:r>
      <w:r w:rsidRPr="00ED7D05">
        <w:rPr>
          <w:rFonts w:ascii="Times New Roman" w:eastAsia="Times New Roman" w:hAnsi="Times New Roman" w:cs="Times New Roman"/>
          <w:sz w:val="28"/>
          <w:szCs w:val="28"/>
          <w:lang w:eastAsia="ru-RU"/>
        </w:rPr>
        <w:t>е</w:t>
      </w:r>
      <w:r w:rsidRPr="00ED7D05">
        <w:rPr>
          <w:rFonts w:ascii="Times New Roman" w:eastAsia="Times New Roman" w:hAnsi="Times New Roman" w:cs="Times New Roman"/>
          <w:sz w:val="28"/>
          <w:szCs w:val="28"/>
          <w:lang w:eastAsia="ru-RU"/>
        </w:rPr>
        <w:t>ние культуры и работы с молодёжью, территориальное управление Министерства с</w:t>
      </w:r>
      <w:r w:rsidRPr="00ED7D05">
        <w:rPr>
          <w:rFonts w:ascii="Times New Roman" w:eastAsia="Times New Roman" w:hAnsi="Times New Roman" w:cs="Times New Roman"/>
          <w:sz w:val="28"/>
          <w:szCs w:val="28"/>
          <w:lang w:eastAsia="ru-RU"/>
        </w:rPr>
        <w:t>о</w:t>
      </w:r>
      <w:r w:rsidRPr="00ED7D05">
        <w:rPr>
          <w:rFonts w:ascii="Times New Roman" w:eastAsia="Times New Roman" w:hAnsi="Times New Roman" w:cs="Times New Roman"/>
          <w:sz w:val="28"/>
          <w:szCs w:val="28"/>
          <w:lang w:eastAsia="ru-RU"/>
        </w:rPr>
        <w:t>циального развития по Горнозаводскому району и другие учреждения города. Адм</w:t>
      </w:r>
      <w:r w:rsidRPr="00ED7D05">
        <w:rPr>
          <w:rFonts w:ascii="Times New Roman" w:eastAsia="Times New Roman" w:hAnsi="Times New Roman" w:cs="Times New Roman"/>
          <w:sz w:val="28"/>
          <w:szCs w:val="28"/>
          <w:lang w:eastAsia="ru-RU"/>
        </w:rPr>
        <w:t>и</w:t>
      </w:r>
      <w:r w:rsidRPr="00ED7D05">
        <w:rPr>
          <w:rFonts w:ascii="Times New Roman" w:eastAsia="Times New Roman" w:hAnsi="Times New Roman" w:cs="Times New Roman"/>
          <w:sz w:val="28"/>
          <w:szCs w:val="28"/>
          <w:lang w:eastAsia="ru-RU"/>
        </w:rPr>
        <w:t>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w:t>
      </w:r>
      <w:r w:rsidRPr="00ED7D05">
        <w:rPr>
          <w:rFonts w:ascii="Times New Roman" w:eastAsia="Times New Roman" w:hAnsi="Times New Roman" w:cs="Times New Roman"/>
          <w:sz w:val="28"/>
          <w:szCs w:val="28"/>
          <w:lang w:eastAsia="ru-RU"/>
        </w:rPr>
        <w:t>и</w:t>
      </w:r>
      <w:r w:rsidRPr="00ED7D05">
        <w:rPr>
          <w:rFonts w:ascii="Times New Roman" w:eastAsia="Times New Roman" w:hAnsi="Times New Roman" w:cs="Times New Roman"/>
          <w:sz w:val="28"/>
          <w:szCs w:val="28"/>
          <w:lang w:eastAsia="ru-RU"/>
        </w:rPr>
        <w:t xml:space="preserve">альное управление Министерства социального развития. Поддерживает библиотека отношения и с районным обществом инвалидов. В поселках района на условиях партнерства библиотеки сотрудничают с администрациями и учреждениями, </w:t>
      </w:r>
      <w:r w:rsidRPr="00ED7D05">
        <w:rPr>
          <w:rFonts w:ascii="Times New Roman" w:eastAsia="Calibri" w:hAnsi="Times New Roman" w:cs="Times New Roman"/>
          <w:sz w:val="28"/>
          <w:szCs w:val="28"/>
        </w:rPr>
        <w:t>Горн</w:t>
      </w:r>
      <w:r w:rsidRPr="00ED7D05">
        <w:rPr>
          <w:rFonts w:ascii="Times New Roman" w:eastAsia="Calibri" w:hAnsi="Times New Roman" w:cs="Times New Roman"/>
          <w:sz w:val="28"/>
          <w:szCs w:val="28"/>
        </w:rPr>
        <w:t>о</w:t>
      </w:r>
      <w:r w:rsidRPr="00ED7D05">
        <w:rPr>
          <w:rFonts w:ascii="Times New Roman" w:eastAsia="Calibri" w:hAnsi="Times New Roman" w:cs="Times New Roman"/>
          <w:sz w:val="28"/>
          <w:szCs w:val="28"/>
        </w:rPr>
        <w:t>заводским  ПНИ филиалом  КГАСУСОН «Кучинский ПНИ» .</w:t>
      </w:r>
    </w:p>
    <w:p w:rsidR="00AA5070" w:rsidRDefault="00AA5070" w:rsidP="00BC0F90">
      <w:pPr>
        <w:pStyle w:val="a7"/>
        <w:shd w:val="clear" w:color="auto" w:fill="FFFFFF"/>
        <w:spacing w:before="0" w:beforeAutospacing="0" w:after="0" w:afterAutospacing="0"/>
        <w:jc w:val="center"/>
        <w:rPr>
          <w:b/>
          <w:color w:val="333333"/>
          <w:sz w:val="28"/>
          <w:szCs w:val="28"/>
        </w:rPr>
      </w:pPr>
    </w:p>
    <w:p w:rsidR="00AA5070" w:rsidRDefault="00AA5070" w:rsidP="00BC0F90">
      <w:pPr>
        <w:pStyle w:val="a7"/>
        <w:shd w:val="clear" w:color="auto" w:fill="FFFFFF"/>
        <w:spacing w:before="0" w:beforeAutospacing="0" w:after="0" w:afterAutospacing="0"/>
        <w:jc w:val="center"/>
        <w:rPr>
          <w:b/>
          <w:color w:val="333333"/>
          <w:sz w:val="28"/>
          <w:szCs w:val="28"/>
        </w:rPr>
      </w:pPr>
    </w:p>
    <w:p w:rsidR="00ED7D05" w:rsidRPr="006A1CAE" w:rsidRDefault="00ED7D05" w:rsidP="00ED7D05">
      <w:pPr>
        <w:spacing w:after="0" w:line="240" w:lineRule="auto"/>
        <w:jc w:val="center"/>
        <w:rPr>
          <w:rFonts w:ascii="Times New Roman" w:eastAsia="Times New Roman" w:hAnsi="Times New Roman" w:cs="Times New Roman"/>
          <w:b/>
          <w:sz w:val="24"/>
          <w:szCs w:val="24"/>
          <w:lang w:eastAsia="x-none"/>
        </w:rPr>
      </w:pPr>
      <w:r w:rsidRPr="006A1CAE">
        <w:rPr>
          <w:rFonts w:ascii="Times New Roman" w:eastAsia="Times New Roman" w:hAnsi="Times New Roman" w:cs="Times New Roman"/>
          <w:b/>
          <w:sz w:val="24"/>
          <w:szCs w:val="24"/>
          <w:lang w:val="x-none" w:eastAsia="x-none"/>
        </w:rPr>
        <w:lastRenderedPageBreak/>
        <w:t>Деятельность публичных центров правовой информации</w:t>
      </w:r>
    </w:p>
    <w:p w:rsidR="00ED7D05" w:rsidRPr="006A1CAE" w:rsidRDefault="00ED7D05" w:rsidP="00ED7D05">
      <w:pPr>
        <w:spacing w:after="0" w:line="240" w:lineRule="auto"/>
        <w:jc w:val="right"/>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Таблица 8</w:t>
      </w:r>
    </w:p>
    <w:p w:rsidR="00ED7D05" w:rsidRPr="006A1CAE" w:rsidRDefault="00ED7D05" w:rsidP="00ED7D05">
      <w:pPr>
        <w:spacing w:after="0" w:line="240" w:lineRule="auto"/>
        <w:jc w:val="center"/>
        <w:rPr>
          <w:rFonts w:ascii="Times New Roman" w:eastAsia="Times New Roman" w:hAnsi="Times New Roman" w:cs="Times New Roman"/>
          <w:b/>
          <w:sz w:val="24"/>
          <w:szCs w:val="24"/>
          <w:lang w:val="x-none" w:eastAsia="x-none"/>
        </w:rPr>
      </w:pPr>
      <w:r w:rsidRPr="006A1CAE">
        <w:rPr>
          <w:rFonts w:ascii="Times New Roman" w:eastAsia="Times New Roman" w:hAnsi="Times New Roman" w:cs="Times New Roman"/>
          <w:b/>
          <w:sz w:val="24"/>
          <w:szCs w:val="24"/>
          <w:lang w:val="x-none" w:eastAsia="x-none"/>
        </w:rPr>
        <w:t xml:space="preserve">Состояние фонда ПЦПИ и его использование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Состоит на конец года</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Кол-во экз.</w:t>
            </w: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Выдано (просмотрено) документов экз.</w:t>
            </w: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Изготовлено и выдано копий (печ-х, электр – х)</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Выполнено справок по правовой тематике</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w:t>
            </w: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b/>
                <w:sz w:val="20"/>
                <w:szCs w:val="20"/>
                <w:lang w:val="x-none" w:eastAsia="x-none"/>
              </w:rPr>
              <w:t>Фонд на физических носителях</w:t>
            </w:r>
            <w:r w:rsidRPr="006A1CAE">
              <w:rPr>
                <w:rFonts w:ascii="Times New Roman" w:eastAsia="Times New Roman" w:hAnsi="Times New Roman" w:cs="Times New Roman"/>
                <w:sz w:val="20"/>
                <w:szCs w:val="20"/>
                <w:lang w:val="x-none" w:eastAsia="x-none"/>
              </w:rPr>
              <w:t xml:space="preserve">, </w:t>
            </w:r>
            <w:r w:rsidRPr="006A1CAE">
              <w:rPr>
                <w:rFonts w:ascii="Times New Roman" w:eastAsia="Times New Roman" w:hAnsi="Times New Roman" w:cs="Times New Roman"/>
                <w:b/>
                <w:sz w:val="20"/>
                <w:szCs w:val="20"/>
                <w:lang w:val="x-none" w:eastAsia="x-none"/>
              </w:rPr>
              <w:t>в т.ч.:</w:t>
            </w:r>
          </w:p>
        </w:tc>
        <w:tc>
          <w:tcPr>
            <w:tcW w:w="1607" w:type="dxa"/>
          </w:tcPr>
          <w:p w:rsidR="00ED7D05" w:rsidRPr="002D7402"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3973</w:t>
            </w:r>
          </w:p>
        </w:tc>
        <w:tc>
          <w:tcPr>
            <w:tcW w:w="1665" w:type="dxa"/>
          </w:tcPr>
          <w:p w:rsidR="00ED7D05" w:rsidRDefault="00ED7D05" w:rsidP="00ED7D05">
            <w:pPr>
              <w:spacing w:after="0" w:line="240" w:lineRule="auto"/>
              <w:jc w:val="center"/>
              <w:rPr>
                <w:rFonts w:ascii="Times New Roman" w:eastAsia="Times New Roman" w:hAnsi="Times New Roman" w:cs="Times New Roman"/>
                <w:sz w:val="20"/>
                <w:szCs w:val="20"/>
                <w:lang w:eastAsia="x-none"/>
              </w:rPr>
            </w:pPr>
            <w:r w:rsidRPr="006A1CAE">
              <w:rPr>
                <w:rFonts w:ascii="Times New Roman" w:eastAsia="Times New Roman" w:hAnsi="Times New Roman" w:cs="Times New Roman"/>
                <w:sz w:val="20"/>
                <w:szCs w:val="20"/>
                <w:lang w:val="x-none" w:eastAsia="x-none"/>
              </w:rPr>
              <w:t>Всего</w:t>
            </w:r>
          </w:p>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28001</w:t>
            </w: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2433</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Печатные издания </w:t>
            </w:r>
          </w:p>
        </w:tc>
        <w:tc>
          <w:tcPr>
            <w:tcW w:w="1607" w:type="dxa"/>
          </w:tcPr>
          <w:p w:rsidR="00ED7D05" w:rsidRPr="00D165D1"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541</w:t>
            </w:r>
          </w:p>
        </w:tc>
        <w:tc>
          <w:tcPr>
            <w:tcW w:w="1665" w:type="dxa"/>
          </w:tcPr>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1519</w:t>
            </w: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w:t>
            </w:r>
          </w:p>
        </w:tc>
        <w:tc>
          <w:tcPr>
            <w:tcW w:w="1283" w:type="dxa"/>
          </w:tcPr>
          <w:p w:rsidR="00ED7D05" w:rsidRPr="002D7402"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149</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Неопубликованные документы (документы органов МСУ)</w:t>
            </w:r>
          </w:p>
        </w:tc>
        <w:tc>
          <w:tcPr>
            <w:tcW w:w="1607" w:type="dxa"/>
          </w:tcPr>
          <w:p w:rsidR="00ED7D05" w:rsidRPr="002D7402"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3431</w:t>
            </w:r>
          </w:p>
        </w:tc>
        <w:tc>
          <w:tcPr>
            <w:tcW w:w="1665" w:type="dxa"/>
          </w:tcPr>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2861</w:t>
            </w: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Pr>
                <w:rFonts w:ascii="Times New Roman" w:eastAsia="Times New Roman" w:hAnsi="Times New Roman" w:cs="Times New Roman"/>
                <w:sz w:val="20"/>
                <w:szCs w:val="20"/>
                <w:lang w:eastAsia="x-none"/>
              </w:rPr>
              <w:t xml:space="preserve">450 </w:t>
            </w:r>
            <w:r w:rsidRPr="006A1CAE">
              <w:rPr>
                <w:rFonts w:ascii="Times New Roman" w:eastAsia="Times New Roman" w:hAnsi="Times New Roman" w:cs="Times New Roman"/>
                <w:sz w:val="20"/>
                <w:szCs w:val="20"/>
                <w:lang w:val="x-none" w:eastAsia="x-none"/>
              </w:rPr>
              <w:t>Стр.</w:t>
            </w:r>
          </w:p>
        </w:tc>
        <w:tc>
          <w:tcPr>
            <w:tcW w:w="1283" w:type="dxa"/>
          </w:tcPr>
          <w:p w:rsidR="00ED7D05" w:rsidRPr="002D7402"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105</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Тематические папки (пресс-досье, перечислить)</w:t>
            </w:r>
          </w:p>
        </w:tc>
        <w:tc>
          <w:tcPr>
            <w:tcW w:w="1607" w:type="dxa"/>
          </w:tcPr>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p>
        </w:tc>
        <w:tc>
          <w:tcPr>
            <w:tcW w:w="1665" w:type="dxa"/>
          </w:tcPr>
          <w:p w:rsidR="00ED7D05" w:rsidRPr="00E26C4D" w:rsidRDefault="00ED7D05" w:rsidP="00ED7D05">
            <w:pPr>
              <w:spacing w:after="0" w:line="240" w:lineRule="auto"/>
              <w:jc w:val="center"/>
              <w:rPr>
                <w:rFonts w:ascii="Times New Roman" w:eastAsia="Times New Roman" w:hAnsi="Times New Roman" w:cs="Times New Roman"/>
                <w:sz w:val="20"/>
                <w:szCs w:val="20"/>
                <w:lang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Электронные документы на съемных носителях (дисках, дискетах и др.)</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Периодические издания правовой тематики (названий)</w:t>
            </w:r>
          </w:p>
        </w:tc>
        <w:tc>
          <w:tcPr>
            <w:tcW w:w="1607" w:type="dxa"/>
          </w:tcPr>
          <w:p w:rsidR="00ED7D05" w:rsidRPr="002D7402"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w:t>
            </w:r>
          </w:p>
        </w:tc>
        <w:tc>
          <w:tcPr>
            <w:tcW w:w="1665" w:type="dxa"/>
          </w:tcPr>
          <w:p w:rsidR="00ED7D05" w:rsidRPr="005B09B4" w:rsidRDefault="00ED7D05" w:rsidP="00ED7D05">
            <w:pPr>
              <w:spacing w:after="0" w:line="240" w:lineRule="auto"/>
              <w:jc w:val="center"/>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eastAsia="x-none"/>
              </w:rPr>
              <w:t>534</w:t>
            </w: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х</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х</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2.</w:t>
            </w:r>
          </w:p>
        </w:tc>
        <w:tc>
          <w:tcPr>
            <w:tcW w:w="2990"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Электронные сетевые ресурсы</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 xml:space="preserve">Кол-во БД / в них полнотекстовых документов </w:t>
            </w:r>
          </w:p>
        </w:tc>
        <w:tc>
          <w:tcPr>
            <w:tcW w:w="1665" w:type="dxa"/>
          </w:tcPr>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23087</w:t>
            </w:r>
          </w:p>
        </w:tc>
        <w:tc>
          <w:tcPr>
            <w:tcW w:w="1412" w:type="dxa"/>
          </w:tcPr>
          <w:p w:rsidR="00ED7D05" w:rsidRPr="00D165D1" w:rsidRDefault="00ED7D05" w:rsidP="00ED7D05">
            <w:pPr>
              <w:spacing w:after="0" w:line="240" w:lineRule="auto"/>
              <w:jc w:val="center"/>
              <w:rPr>
                <w:rFonts w:ascii="Times New Roman" w:eastAsia="Times New Roman" w:hAnsi="Times New Roman" w:cs="Times New Roman"/>
                <w:sz w:val="16"/>
                <w:szCs w:val="16"/>
                <w:lang w:eastAsia="x-none"/>
              </w:rPr>
            </w:pPr>
            <w:r>
              <w:rPr>
                <w:rFonts w:ascii="Times New Roman" w:eastAsia="Times New Roman" w:hAnsi="Times New Roman" w:cs="Times New Roman"/>
                <w:sz w:val="16"/>
                <w:szCs w:val="16"/>
                <w:lang w:eastAsia="x-none"/>
              </w:rPr>
              <w:t>1478</w:t>
            </w:r>
            <w:r w:rsidRPr="00D165D1">
              <w:rPr>
                <w:rFonts w:ascii="Times New Roman" w:eastAsia="Times New Roman" w:hAnsi="Times New Roman" w:cs="Times New Roman"/>
                <w:sz w:val="16"/>
                <w:szCs w:val="16"/>
                <w:lang w:eastAsia="x-none"/>
              </w:rPr>
              <w:t xml:space="preserve"> с</w:t>
            </w:r>
            <w:r w:rsidRPr="00D165D1">
              <w:rPr>
                <w:rFonts w:ascii="Times New Roman" w:eastAsia="Times New Roman" w:hAnsi="Times New Roman" w:cs="Times New Roman"/>
                <w:sz w:val="16"/>
                <w:szCs w:val="16"/>
                <w:lang w:val="x-none" w:eastAsia="x-none"/>
              </w:rPr>
              <w:t>тр./</w:t>
            </w:r>
            <w:r w:rsidRPr="00D165D1">
              <w:rPr>
                <w:rFonts w:ascii="Times New Roman" w:eastAsia="Times New Roman" w:hAnsi="Times New Roman" w:cs="Times New Roman"/>
                <w:sz w:val="16"/>
                <w:szCs w:val="16"/>
                <w:lang w:eastAsia="x-none"/>
              </w:rPr>
              <w:t xml:space="preserve"> </w:t>
            </w:r>
            <w:r>
              <w:rPr>
                <w:rFonts w:ascii="Times New Roman" w:eastAsia="Times New Roman" w:hAnsi="Times New Roman" w:cs="Times New Roman"/>
                <w:sz w:val="16"/>
                <w:szCs w:val="16"/>
                <w:lang w:eastAsia="x-none"/>
              </w:rPr>
              <w:t>492</w:t>
            </w:r>
            <w:r w:rsidRPr="00D165D1">
              <w:rPr>
                <w:rFonts w:ascii="Times New Roman" w:eastAsia="Times New Roman" w:hAnsi="Times New Roman" w:cs="Times New Roman"/>
                <w:sz w:val="16"/>
                <w:szCs w:val="16"/>
                <w:lang w:eastAsia="x-none"/>
              </w:rPr>
              <w:t xml:space="preserve"> </w:t>
            </w:r>
            <w:r w:rsidRPr="00D165D1">
              <w:rPr>
                <w:rFonts w:ascii="Times New Roman" w:eastAsia="Times New Roman" w:hAnsi="Times New Roman" w:cs="Times New Roman"/>
                <w:sz w:val="16"/>
                <w:szCs w:val="16"/>
                <w:lang w:val="x-none" w:eastAsia="x-none"/>
              </w:rPr>
              <w:t>файл</w:t>
            </w:r>
            <w:r w:rsidRPr="00D165D1">
              <w:rPr>
                <w:rFonts w:ascii="Times New Roman" w:eastAsia="Times New Roman" w:hAnsi="Times New Roman" w:cs="Times New Roman"/>
                <w:sz w:val="16"/>
                <w:szCs w:val="16"/>
                <w:lang w:eastAsia="x-none"/>
              </w:rPr>
              <w:t>ов</w:t>
            </w:r>
          </w:p>
        </w:tc>
        <w:tc>
          <w:tcPr>
            <w:tcW w:w="1283" w:type="dxa"/>
          </w:tcPr>
          <w:p w:rsidR="00ED7D05" w:rsidRPr="00D165D1"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2433</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Электронные полнотекстовые базы данных  фирм-производителей СПС (инсталлированные документы)</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КонсультантПлюс</w:t>
            </w:r>
          </w:p>
        </w:tc>
        <w:tc>
          <w:tcPr>
            <w:tcW w:w="1607" w:type="dxa"/>
          </w:tcPr>
          <w:p w:rsidR="00ED7D05" w:rsidRPr="005B09B4"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1114266</w:t>
            </w:r>
          </w:p>
        </w:tc>
        <w:tc>
          <w:tcPr>
            <w:tcW w:w="1665"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23087</w:t>
            </w:r>
          </w:p>
        </w:tc>
        <w:tc>
          <w:tcPr>
            <w:tcW w:w="1412" w:type="dxa"/>
          </w:tcPr>
          <w:p w:rsidR="00ED7D05" w:rsidRPr="00D165D1" w:rsidRDefault="00ED7D05" w:rsidP="00ED7D05">
            <w:pPr>
              <w:spacing w:after="0" w:line="240" w:lineRule="auto"/>
              <w:jc w:val="center"/>
              <w:rPr>
                <w:rFonts w:ascii="Times New Roman" w:eastAsia="Times New Roman" w:hAnsi="Times New Roman" w:cs="Times New Roman"/>
                <w:sz w:val="16"/>
                <w:szCs w:val="16"/>
                <w:lang w:eastAsia="x-none"/>
              </w:rPr>
            </w:pPr>
            <w:r w:rsidRPr="00D165D1">
              <w:rPr>
                <w:rFonts w:ascii="Times New Roman" w:eastAsia="Times New Roman" w:hAnsi="Times New Roman" w:cs="Times New Roman"/>
                <w:sz w:val="16"/>
                <w:szCs w:val="16"/>
                <w:lang w:eastAsia="x-none"/>
              </w:rPr>
              <w:t>1400</w:t>
            </w:r>
          </w:p>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Pr>
                <w:rFonts w:ascii="Times New Roman" w:eastAsia="Times New Roman" w:hAnsi="Times New Roman" w:cs="Times New Roman"/>
                <w:sz w:val="16"/>
                <w:szCs w:val="16"/>
                <w:lang w:eastAsia="x-none"/>
              </w:rPr>
              <w:t>с</w:t>
            </w:r>
            <w:r w:rsidRPr="00D165D1">
              <w:rPr>
                <w:rFonts w:ascii="Times New Roman" w:eastAsia="Times New Roman" w:hAnsi="Times New Roman" w:cs="Times New Roman"/>
                <w:sz w:val="16"/>
                <w:szCs w:val="16"/>
                <w:lang w:val="x-none" w:eastAsia="x-none"/>
              </w:rPr>
              <w:t>тр./</w:t>
            </w:r>
            <w:r w:rsidRPr="00D165D1">
              <w:rPr>
                <w:rFonts w:ascii="Times New Roman" w:eastAsia="Times New Roman" w:hAnsi="Times New Roman" w:cs="Times New Roman"/>
                <w:sz w:val="16"/>
                <w:szCs w:val="16"/>
                <w:lang w:eastAsia="x-none"/>
              </w:rPr>
              <w:t>379</w:t>
            </w:r>
            <w:r w:rsidRPr="00D165D1">
              <w:rPr>
                <w:rFonts w:ascii="Times New Roman" w:eastAsia="Times New Roman" w:hAnsi="Times New Roman" w:cs="Times New Roman"/>
                <w:sz w:val="16"/>
                <w:szCs w:val="16"/>
                <w:lang w:val="x-none" w:eastAsia="x-none"/>
              </w:rPr>
              <w:t>файл</w:t>
            </w:r>
          </w:p>
        </w:tc>
        <w:tc>
          <w:tcPr>
            <w:tcW w:w="1283" w:type="dxa"/>
          </w:tcPr>
          <w:p w:rsidR="00ED7D05" w:rsidRPr="00972CE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2283</w:t>
            </w: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Гарант</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990"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Кодекс, и т.д.</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w:t>
            </w:r>
          </w:p>
        </w:tc>
        <w:tc>
          <w:tcPr>
            <w:tcW w:w="2990"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Полнотекстовые  ЭБД документов органов МСУ</w:t>
            </w:r>
          </w:p>
        </w:tc>
        <w:tc>
          <w:tcPr>
            <w:tcW w:w="160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66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12"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Стр./файл</w:t>
            </w:r>
          </w:p>
        </w:tc>
        <w:tc>
          <w:tcPr>
            <w:tcW w:w="1283"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bl>
    <w:p w:rsidR="00ED7D05" w:rsidRPr="006A1CAE" w:rsidRDefault="00ED7D05" w:rsidP="00ED7D05">
      <w:pPr>
        <w:spacing w:after="0" w:line="240" w:lineRule="auto"/>
        <w:jc w:val="both"/>
        <w:rPr>
          <w:rFonts w:ascii="Times New Roman" w:eastAsia="Times New Roman" w:hAnsi="Times New Roman" w:cs="Times New Roman"/>
          <w:b/>
          <w:sz w:val="20"/>
          <w:szCs w:val="20"/>
          <w:lang w:eastAsia="x-none"/>
        </w:rPr>
      </w:pPr>
    </w:p>
    <w:p w:rsidR="00ED7D05" w:rsidRPr="00E73F44" w:rsidRDefault="00E73F44" w:rsidP="00ED7D05">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Таблица 8</w:t>
      </w:r>
      <w:r>
        <w:rPr>
          <w:rFonts w:ascii="Times New Roman" w:eastAsia="Times New Roman" w:hAnsi="Times New Roman" w:cs="Times New Roman"/>
          <w:b/>
          <w:sz w:val="20"/>
          <w:szCs w:val="20"/>
          <w:lang w:eastAsia="x-none"/>
        </w:rPr>
        <w:t>а</w:t>
      </w:r>
    </w:p>
    <w:p w:rsidR="00ED7D05" w:rsidRPr="006A1CAE" w:rsidRDefault="00ED7D05" w:rsidP="00ED7D05">
      <w:pPr>
        <w:spacing w:after="0" w:line="240" w:lineRule="auto"/>
        <w:jc w:val="center"/>
        <w:rPr>
          <w:rFonts w:ascii="Times New Roman" w:eastAsia="Times New Roman" w:hAnsi="Times New Roman" w:cs="Times New Roman"/>
          <w:b/>
          <w:sz w:val="24"/>
          <w:szCs w:val="24"/>
          <w:lang w:val="x-none" w:eastAsia="x-none"/>
        </w:rPr>
      </w:pPr>
      <w:r w:rsidRPr="006A1CAE">
        <w:rPr>
          <w:rFonts w:ascii="Times New Roman" w:eastAsia="Times New Roman" w:hAnsi="Times New Roman" w:cs="Times New Roman"/>
          <w:b/>
          <w:sz w:val="24"/>
          <w:szCs w:val="24"/>
          <w:lang w:val="x-none" w:eastAsia="x-none"/>
        </w:rPr>
        <w:t xml:space="preserve">Состав пользователей ПЦПИ, посещаемость. </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ED7D05" w:rsidRPr="006A1CAE" w:rsidTr="00ED7D05">
        <w:tc>
          <w:tcPr>
            <w:tcW w:w="616" w:type="dxa"/>
            <w:vMerge w:val="restart"/>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vMerge w:val="restart"/>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 xml:space="preserve">Состав пользователей </w:t>
            </w:r>
          </w:p>
        </w:tc>
        <w:tc>
          <w:tcPr>
            <w:tcW w:w="1541" w:type="dxa"/>
            <w:vMerge w:val="restart"/>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Кол-во пользователей</w:t>
            </w:r>
          </w:p>
        </w:tc>
        <w:tc>
          <w:tcPr>
            <w:tcW w:w="2669" w:type="dxa"/>
            <w:gridSpan w:val="2"/>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Кол-во посещений ПЦПИ</w:t>
            </w:r>
          </w:p>
        </w:tc>
        <w:tc>
          <w:tcPr>
            <w:tcW w:w="1905" w:type="dxa"/>
            <w:gridSpan w:val="2"/>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Обращения в удаленном режиме</w:t>
            </w:r>
          </w:p>
        </w:tc>
      </w:tr>
      <w:tr w:rsidR="00ED7D05" w:rsidRPr="006A1CAE" w:rsidTr="00ED7D05">
        <w:tc>
          <w:tcPr>
            <w:tcW w:w="616" w:type="dxa"/>
            <w:vMerge/>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vMerge/>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1541" w:type="dxa"/>
            <w:vMerge/>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Для получения услуги</w:t>
            </w: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Посещение массовых мероприятий</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Всего (телеф, эл.п., сайт)</w:t>
            </w:r>
          </w:p>
        </w:tc>
        <w:tc>
          <w:tcPr>
            <w:tcW w:w="896"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В т.ч. через сайт</w:t>
            </w: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w:t>
            </w:r>
          </w:p>
        </w:tc>
        <w:tc>
          <w:tcPr>
            <w:tcW w:w="2224"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Зарегистрированных пользователей  всего</w:t>
            </w:r>
          </w:p>
        </w:tc>
        <w:tc>
          <w:tcPr>
            <w:tcW w:w="154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583</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2962</w:t>
            </w: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299</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х</w:t>
            </w: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х</w:t>
            </w: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1.1</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b/>
                <w:sz w:val="20"/>
                <w:szCs w:val="20"/>
                <w:lang w:eastAsia="ru-RU"/>
              </w:rPr>
              <w:t>Индивидуальные пользователи</w:t>
            </w:r>
            <w:r w:rsidRPr="006A1CAE">
              <w:rPr>
                <w:rFonts w:ascii="Times New Roman" w:eastAsia="Times New Roman" w:hAnsi="Times New Roman" w:cs="Times New Roman"/>
                <w:sz w:val="20"/>
                <w:szCs w:val="20"/>
                <w:lang w:eastAsia="ru-RU"/>
              </w:rPr>
              <w:t>, из них:</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583</w:t>
            </w: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1F16E5" w:rsidRDefault="00ED7D05" w:rsidP="00ED7D05">
            <w:pPr>
              <w:spacing w:after="0" w:line="240" w:lineRule="auto"/>
              <w:jc w:val="center"/>
              <w:rPr>
                <w:rFonts w:ascii="Times New Roman" w:eastAsia="Times New Roman" w:hAnsi="Times New Roman" w:cs="Times New Roman"/>
                <w:color w:val="FF0000"/>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Служащие органов власти</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9</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501</w:t>
            </w: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Специалисты </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Учащиеся ссузов</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157</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703</w:t>
            </w:r>
          </w:p>
        </w:tc>
        <w:tc>
          <w:tcPr>
            <w:tcW w:w="143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Учащиеся школ</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102</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320</w:t>
            </w:r>
          </w:p>
        </w:tc>
        <w:tc>
          <w:tcPr>
            <w:tcW w:w="143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150</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Пенсионеры</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238</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1095</w:t>
            </w: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144</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Безработные</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10</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38</w:t>
            </w: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Домохозяйки</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45</w:t>
            </w: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w:t>
            </w: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Инвалиды</w:t>
            </w:r>
          </w:p>
        </w:tc>
        <w:tc>
          <w:tcPr>
            <w:tcW w:w="1541"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25</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165</w:t>
            </w:r>
          </w:p>
        </w:tc>
        <w:tc>
          <w:tcPr>
            <w:tcW w:w="143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Прочие</w:t>
            </w:r>
          </w:p>
        </w:tc>
        <w:tc>
          <w:tcPr>
            <w:tcW w:w="1541" w:type="dxa"/>
          </w:tcPr>
          <w:p w:rsidR="00ED7D05" w:rsidRPr="00C82587"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19</w:t>
            </w:r>
          </w:p>
        </w:tc>
        <w:tc>
          <w:tcPr>
            <w:tcW w:w="1238" w:type="dxa"/>
          </w:tcPr>
          <w:p w:rsidR="00ED7D05" w:rsidRPr="001F16E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95</w:t>
            </w: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1.2</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b/>
                <w:sz w:val="20"/>
                <w:szCs w:val="20"/>
                <w:lang w:eastAsia="ru-RU"/>
              </w:rPr>
              <w:t>Коллективные пол</w:t>
            </w:r>
            <w:r w:rsidRPr="006A1CAE">
              <w:rPr>
                <w:rFonts w:ascii="Times New Roman" w:eastAsia="Times New Roman" w:hAnsi="Times New Roman" w:cs="Times New Roman"/>
                <w:b/>
                <w:sz w:val="20"/>
                <w:szCs w:val="20"/>
                <w:lang w:eastAsia="ru-RU"/>
              </w:rPr>
              <w:t>ь</w:t>
            </w:r>
            <w:r w:rsidRPr="006A1CAE">
              <w:rPr>
                <w:rFonts w:ascii="Times New Roman" w:eastAsia="Times New Roman" w:hAnsi="Times New Roman" w:cs="Times New Roman"/>
                <w:b/>
                <w:sz w:val="20"/>
                <w:szCs w:val="20"/>
                <w:lang w:eastAsia="ru-RU"/>
              </w:rPr>
              <w:t>зователи</w:t>
            </w:r>
            <w:r w:rsidRPr="006A1CAE">
              <w:rPr>
                <w:rFonts w:ascii="Times New Roman" w:eastAsia="Times New Roman" w:hAnsi="Times New Roman" w:cs="Times New Roman"/>
                <w:sz w:val="20"/>
                <w:szCs w:val="20"/>
                <w:lang w:eastAsia="ru-RU"/>
              </w:rPr>
              <w:t>, из них:</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1.2.1</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Структурные подра</w:t>
            </w:r>
            <w:r w:rsidRPr="006A1CAE">
              <w:rPr>
                <w:rFonts w:ascii="Times New Roman" w:eastAsia="Times New Roman" w:hAnsi="Times New Roman" w:cs="Times New Roman"/>
                <w:sz w:val="20"/>
                <w:szCs w:val="20"/>
                <w:lang w:eastAsia="ru-RU"/>
              </w:rPr>
              <w:t>з</w:t>
            </w:r>
            <w:r w:rsidRPr="006A1CAE">
              <w:rPr>
                <w:rFonts w:ascii="Times New Roman" w:eastAsia="Times New Roman" w:hAnsi="Times New Roman" w:cs="Times New Roman"/>
                <w:sz w:val="20"/>
                <w:szCs w:val="20"/>
                <w:lang w:eastAsia="ru-RU"/>
              </w:rPr>
              <w:t>деления органов гос</w:t>
            </w:r>
            <w:r w:rsidRPr="006A1CAE">
              <w:rPr>
                <w:rFonts w:ascii="Times New Roman" w:eastAsia="Times New Roman" w:hAnsi="Times New Roman" w:cs="Times New Roman"/>
                <w:sz w:val="20"/>
                <w:szCs w:val="20"/>
                <w:lang w:eastAsia="ru-RU"/>
              </w:rPr>
              <w:t>у</w:t>
            </w:r>
            <w:r w:rsidRPr="006A1CAE">
              <w:rPr>
                <w:rFonts w:ascii="Times New Roman" w:eastAsia="Times New Roman" w:hAnsi="Times New Roman" w:cs="Times New Roman"/>
                <w:sz w:val="20"/>
                <w:szCs w:val="20"/>
                <w:lang w:eastAsia="ru-RU"/>
              </w:rPr>
              <w:t>дарственной власти (МСУ)</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lastRenderedPageBreak/>
              <w:t>1.2.2</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Общественные орган</w:t>
            </w:r>
            <w:r w:rsidRPr="006A1CAE">
              <w:rPr>
                <w:rFonts w:ascii="Times New Roman" w:eastAsia="Times New Roman" w:hAnsi="Times New Roman" w:cs="Times New Roman"/>
                <w:sz w:val="20"/>
                <w:szCs w:val="20"/>
                <w:lang w:eastAsia="ru-RU"/>
              </w:rPr>
              <w:t>и</w:t>
            </w:r>
            <w:r w:rsidRPr="006A1CAE">
              <w:rPr>
                <w:rFonts w:ascii="Times New Roman" w:eastAsia="Times New Roman" w:hAnsi="Times New Roman" w:cs="Times New Roman"/>
                <w:sz w:val="20"/>
                <w:szCs w:val="20"/>
                <w:lang w:eastAsia="ru-RU"/>
              </w:rPr>
              <w:t>зации</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1.2.3</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Государственные предприятия, из них:</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Образовательные учреждения</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Культурно-досуговые учреждения</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Промышленные и сельскохозяйственные предприятия</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1.2.4</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Коммерческие орган</w:t>
            </w:r>
            <w:r w:rsidRPr="006A1CAE">
              <w:rPr>
                <w:rFonts w:ascii="Times New Roman" w:eastAsia="Times New Roman" w:hAnsi="Times New Roman" w:cs="Times New Roman"/>
                <w:sz w:val="20"/>
                <w:szCs w:val="20"/>
                <w:lang w:eastAsia="ru-RU"/>
              </w:rPr>
              <w:t>и</w:t>
            </w:r>
            <w:r w:rsidRPr="006A1CAE">
              <w:rPr>
                <w:rFonts w:ascii="Times New Roman" w:eastAsia="Times New Roman" w:hAnsi="Times New Roman" w:cs="Times New Roman"/>
                <w:sz w:val="20"/>
                <w:szCs w:val="20"/>
                <w:lang w:eastAsia="ru-RU"/>
              </w:rPr>
              <w:t>зации</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61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1.2.5</w:t>
            </w:r>
          </w:p>
        </w:tc>
        <w:tc>
          <w:tcPr>
            <w:tcW w:w="2224"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Прочие</w:t>
            </w:r>
          </w:p>
        </w:tc>
        <w:tc>
          <w:tcPr>
            <w:tcW w:w="154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238"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431"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009"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896"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bl>
    <w:p w:rsidR="00ED7D05" w:rsidRPr="006A1CAE" w:rsidRDefault="00ED7D05" w:rsidP="00ED7D05">
      <w:pPr>
        <w:spacing w:after="0" w:line="240" w:lineRule="auto"/>
        <w:jc w:val="both"/>
        <w:rPr>
          <w:rFonts w:ascii="Times New Roman" w:eastAsia="Times New Roman" w:hAnsi="Times New Roman" w:cs="Times New Roman"/>
          <w:sz w:val="20"/>
          <w:szCs w:val="20"/>
          <w:lang w:eastAsia="x-none"/>
        </w:rPr>
      </w:pPr>
    </w:p>
    <w:p w:rsidR="00ED7D05" w:rsidRPr="00E73F44" w:rsidRDefault="00E73F44" w:rsidP="00ED7D05">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Таблица 8</w:t>
      </w:r>
      <w:r>
        <w:rPr>
          <w:rFonts w:ascii="Times New Roman" w:eastAsia="Times New Roman" w:hAnsi="Times New Roman" w:cs="Times New Roman"/>
          <w:b/>
          <w:sz w:val="20"/>
          <w:szCs w:val="20"/>
          <w:lang w:eastAsia="x-none"/>
        </w:rPr>
        <w:t>б</w:t>
      </w:r>
    </w:p>
    <w:p w:rsidR="00ED7D05" w:rsidRPr="006A1CAE" w:rsidRDefault="00ED7D05" w:rsidP="00ED7D05">
      <w:pPr>
        <w:spacing w:after="0" w:line="240" w:lineRule="auto"/>
        <w:jc w:val="center"/>
        <w:rPr>
          <w:rFonts w:ascii="Times New Roman" w:eastAsia="Times New Roman" w:hAnsi="Times New Roman" w:cs="Times New Roman"/>
          <w:b/>
          <w:sz w:val="24"/>
          <w:szCs w:val="24"/>
          <w:lang w:eastAsia="x-none"/>
        </w:rPr>
      </w:pPr>
      <w:r w:rsidRPr="006A1CAE">
        <w:rPr>
          <w:rFonts w:ascii="Times New Roman" w:eastAsia="Times New Roman" w:hAnsi="Times New Roman" w:cs="Times New Roman"/>
          <w:b/>
          <w:sz w:val="24"/>
          <w:szCs w:val="24"/>
          <w:lang w:val="x-none" w:eastAsia="x-none"/>
        </w:rPr>
        <w:t xml:space="preserve">Мероприятия, направленные на популяризацию правовых знаний и оказание </w:t>
      </w:r>
    </w:p>
    <w:p w:rsidR="00ED7D05" w:rsidRPr="006A1CAE" w:rsidRDefault="00ED7D05" w:rsidP="00ED7D05">
      <w:pPr>
        <w:spacing w:after="0" w:line="240" w:lineRule="auto"/>
        <w:jc w:val="center"/>
        <w:rPr>
          <w:rFonts w:ascii="Times New Roman" w:eastAsia="Times New Roman" w:hAnsi="Times New Roman" w:cs="Times New Roman"/>
          <w:b/>
          <w:sz w:val="24"/>
          <w:szCs w:val="24"/>
          <w:lang w:val="x-none" w:eastAsia="x-none"/>
        </w:rPr>
      </w:pPr>
      <w:r w:rsidRPr="006A1CAE">
        <w:rPr>
          <w:rFonts w:ascii="Times New Roman" w:eastAsia="Times New Roman" w:hAnsi="Times New Roman" w:cs="Times New Roman"/>
          <w:b/>
          <w:sz w:val="24"/>
          <w:szCs w:val="24"/>
          <w:lang w:val="x-none" w:eastAsia="x-none"/>
        </w:rPr>
        <w:t xml:space="preserve">бесплатной юридической помощи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011"/>
        <w:gridCol w:w="1914"/>
        <w:gridCol w:w="1914"/>
        <w:gridCol w:w="1915"/>
      </w:tblGrid>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 xml:space="preserve">Форма </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Количество</w:t>
            </w:r>
          </w:p>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мероприятий</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Кол-во участников мероприятия</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Примечание</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1.</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Обучающие мероприятия :</w:t>
            </w:r>
          </w:p>
        </w:tc>
        <w:tc>
          <w:tcPr>
            <w:tcW w:w="1914" w:type="dxa"/>
          </w:tcPr>
          <w:p w:rsidR="00ED7D05" w:rsidRPr="00760C4A"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43</w:t>
            </w:r>
          </w:p>
        </w:tc>
        <w:tc>
          <w:tcPr>
            <w:tcW w:w="1914" w:type="dxa"/>
          </w:tcPr>
          <w:p w:rsidR="00ED7D05" w:rsidRPr="00760C4A"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43</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Курсы компьютерной грамотности</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Обучение пользованию портала Госуслуг</w:t>
            </w:r>
          </w:p>
        </w:tc>
        <w:tc>
          <w:tcPr>
            <w:tcW w:w="1914" w:type="dxa"/>
          </w:tcPr>
          <w:p w:rsidR="00ED7D05" w:rsidRPr="00AE32E3"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11</w:t>
            </w:r>
          </w:p>
        </w:tc>
        <w:tc>
          <w:tcPr>
            <w:tcW w:w="1914" w:type="dxa"/>
          </w:tcPr>
          <w:p w:rsidR="00ED7D05" w:rsidRPr="0098187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11</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Индивидуальные обучающие консультации</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32</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32</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2.</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Массовые мероприятия по правовому просвещению</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56</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1410</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Уроки права</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10</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656</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Конкурсы </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Месячники, недели правовых знаний </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201</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A65305" w:rsidRDefault="00ED7D05" w:rsidP="00ED7D05">
            <w:pPr>
              <w:spacing w:after="0" w:line="240" w:lineRule="auto"/>
              <w:jc w:val="both"/>
              <w:rPr>
                <w:rFonts w:ascii="Times New Roman" w:eastAsia="Times New Roman" w:hAnsi="Times New Roman" w:cs="Times New Roman"/>
                <w:sz w:val="20"/>
                <w:szCs w:val="20"/>
                <w:lang w:eastAsia="x-none"/>
              </w:rPr>
            </w:pPr>
            <w:r w:rsidRPr="006A1CAE">
              <w:rPr>
                <w:rFonts w:ascii="Times New Roman" w:eastAsia="Times New Roman" w:hAnsi="Times New Roman" w:cs="Times New Roman"/>
                <w:sz w:val="20"/>
                <w:szCs w:val="20"/>
                <w:lang w:val="x-none" w:eastAsia="x-none"/>
              </w:rPr>
              <w:t>и  т.д. (</w:t>
            </w:r>
            <w:r>
              <w:rPr>
                <w:rFonts w:ascii="Times New Roman" w:eastAsia="Times New Roman" w:hAnsi="Times New Roman" w:cs="Times New Roman"/>
                <w:sz w:val="20"/>
                <w:szCs w:val="20"/>
                <w:lang w:eastAsia="x-none"/>
              </w:rPr>
              <w:t>Дни информации, кру</w:t>
            </w:r>
            <w:r>
              <w:rPr>
                <w:rFonts w:ascii="Times New Roman" w:eastAsia="Times New Roman" w:hAnsi="Times New Roman" w:cs="Times New Roman"/>
                <w:sz w:val="20"/>
                <w:szCs w:val="20"/>
                <w:lang w:eastAsia="x-none"/>
              </w:rPr>
              <w:t>г</w:t>
            </w:r>
            <w:r>
              <w:rPr>
                <w:rFonts w:ascii="Times New Roman" w:eastAsia="Times New Roman" w:hAnsi="Times New Roman" w:cs="Times New Roman"/>
                <w:sz w:val="20"/>
                <w:szCs w:val="20"/>
                <w:lang w:eastAsia="x-none"/>
              </w:rPr>
              <w:t>лые столы, беседы, информац</w:t>
            </w:r>
            <w:r>
              <w:rPr>
                <w:rFonts w:ascii="Times New Roman" w:eastAsia="Times New Roman" w:hAnsi="Times New Roman" w:cs="Times New Roman"/>
                <w:sz w:val="20"/>
                <w:szCs w:val="20"/>
                <w:lang w:eastAsia="x-none"/>
              </w:rPr>
              <w:t>и</w:t>
            </w:r>
            <w:r>
              <w:rPr>
                <w:rFonts w:ascii="Times New Roman" w:eastAsia="Times New Roman" w:hAnsi="Times New Roman" w:cs="Times New Roman"/>
                <w:sz w:val="20"/>
                <w:szCs w:val="20"/>
                <w:lang w:eastAsia="x-none"/>
              </w:rPr>
              <w:t>онные часы, семинары, форум, день открытых дверей)</w:t>
            </w:r>
          </w:p>
        </w:tc>
        <w:tc>
          <w:tcPr>
            <w:tcW w:w="1914" w:type="dxa"/>
          </w:tcPr>
          <w:p w:rsidR="00ED7D05" w:rsidRPr="00A6530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44</w:t>
            </w:r>
          </w:p>
        </w:tc>
        <w:tc>
          <w:tcPr>
            <w:tcW w:w="1914" w:type="dxa"/>
          </w:tcPr>
          <w:p w:rsidR="00ED7D05" w:rsidRPr="00A6530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553</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3</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Бесплатная юридическая помощь</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Кол-во приемов</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Кол- во участников </w:t>
            </w: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Кол-во консультаций </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Общественные приемные, из них:</w:t>
            </w:r>
          </w:p>
        </w:tc>
        <w:tc>
          <w:tcPr>
            <w:tcW w:w="1914" w:type="dxa"/>
          </w:tcPr>
          <w:p w:rsidR="00ED7D05" w:rsidRPr="008772D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13</w:t>
            </w:r>
          </w:p>
        </w:tc>
        <w:tc>
          <w:tcPr>
            <w:tcW w:w="1914" w:type="dxa"/>
          </w:tcPr>
          <w:p w:rsidR="00ED7D05" w:rsidRPr="008772D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 xml:space="preserve">160 </w:t>
            </w:r>
          </w:p>
        </w:tc>
        <w:tc>
          <w:tcPr>
            <w:tcW w:w="1915" w:type="dxa"/>
          </w:tcPr>
          <w:p w:rsidR="00ED7D05" w:rsidRPr="008772D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232</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3.1</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Ааппарата Уполномоченного по правам человека</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в т.ч. Скайп-приемы</w:t>
            </w:r>
          </w:p>
        </w:tc>
        <w:tc>
          <w:tcPr>
            <w:tcW w:w="1914" w:type="dxa"/>
          </w:tcPr>
          <w:p w:rsidR="00ED7D05" w:rsidRPr="003A1C93" w:rsidRDefault="00ED7D05" w:rsidP="00ED7D05">
            <w:pPr>
              <w:spacing w:after="0" w:line="240" w:lineRule="auto"/>
              <w:jc w:val="center"/>
              <w:rPr>
                <w:rFonts w:ascii="Times New Roman" w:eastAsia="Times New Roman" w:hAnsi="Times New Roman" w:cs="Times New Roman"/>
                <w:sz w:val="20"/>
                <w:szCs w:val="20"/>
                <w:lang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3.2</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Судебных приставов</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3.3</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Роспотребнадзора</w:t>
            </w: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4"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3.4</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Пермской гражданской палаты (ПГП)</w:t>
            </w:r>
          </w:p>
        </w:tc>
        <w:tc>
          <w:tcPr>
            <w:tcW w:w="1914" w:type="dxa"/>
          </w:tcPr>
          <w:p w:rsidR="00ED7D05" w:rsidRPr="00DD65B6" w:rsidRDefault="00ED7D05" w:rsidP="00ED7D05">
            <w:pPr>
              <w:spacing w:after="0" w:line="240" w:lineRule="auto"/>
              <w:jc w:val="center"/>
              <w:rPr>
                <w:rFonts w:ascii="Times New Roman" w:eastAsia="Times New Roman" w:hAnsi="Times New Roman" w:cs="Times New Roman"/>
                <w:sz w:val="20"/>
                <w:szCs w:val="20"/>
                <w:lang w:eastAsia="x-none"/>
              </w:rPr>
            </w:pP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p>
        </w:tc>
        <w:tc>
          <w:tcPr>
            <w:tcW w:w="1915" w:type="dxa"/>
          </w:tcPr>
          <w:p w:rsidR="00ED7D05" w:rsidRPr="008772D5" w:rsidRDefault="00ED7D05" w:rsidP="00ED7D05">
            <w:pPr>
              <w:spacing w:after="0" w:line="240" w:lineRule="auto"/>
              <w:jc w:val="center"/>
              <w:rPr>
                <w:rFonts w:ascii="Times New Roman" w:eastAsia="Times New Roman" w:hAnsi="Times New Roman" w:cs="Times New Roman"/>
                <w:sz w:val="20"/>
                <w:szCs w:val="20"/>
                <w:lang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в т.ч. Скайп -приемы</w:t>
            </w: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p>
        </w:tc>
        <w:tc>
          <w:tcPr>
            <w:tcW w:w="1914" w:type="dxa"/>
          </w:tcPr>
          <w:p w:rsidR="00ED7D05" w:rsidRPr="00CC4B59" w:rsidRDefault="00ED7D05" w:rsidP="00ED7D05">
            <w:pPr>
              <w:spacing w:after="0" w:line="240" w:lineRule="auto"/>
              <w:jc w:val="center"/>
              <w:rPr>
                <w:rFonts w:ascii="Times New Roman" w:eastAsia="Times New Roman" w:hAnsi="Times New Roman" w:cs="Times New Roman"/>
                <w:sz w:val="20"/>
                <w:szCs w:val="20"/>
                <w:lang w:eastAsia="x-none"/>
              </w:rPr>
            </w:pPr>
          </w:p>
        </w:tc>
        <w:tc>
          <w:tcPr>
            <w:tcW w:w="1915"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3.5</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Юристы муниципалитета, представители органов власти</w:t>
            </w:r>
          </w:p>
        </w:tc>
        <w:tc>
          <w:tcPr>
            <w:tcW w:w="1914" w:type="dxa"/>
          </w:tcPr>
          <w:p w:rsidR="00ED7D05" w:rsidRPr="003A1C93"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w:t>
            </w:r>
          </w:p>
        </w:tc>
        <w:tc>
          <w:tcPr>
            <w:tcW w:w="1914" w:type="dxa"/>
          </w:tcPr>
          <w:p w:rsidR="00ED7D05" w:rsidRPr="003A1C93"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50</w:t>
            </w:r>
          </w:p>
        </w:tc>
        <w:tc>
          <w:tcPr>
            <w:tcW w:w="1915" w:type="dxa"/>
          </w:tcPr>
          <w:p w:rsidR="00ED7D05" w:rsidRPr="003A1C93"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90</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3.6</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Консультации ГЮБ</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12</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110</w:t>
            </w:r>
          </w:p>
        </w:tc>
        <w:tc>
          <w:tcPr>
            <w:tcW w:w="1915" w:type="dxa"/>
          </w:tcPr>
          <w:p w:rsidR="00ED7D05" w:rsidRPr="003A1C93"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142</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tc>
        <w:tc>
          <w:tcPr>
            <w:tcW w:w="3011"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в т.ч. Скайп - консультирование</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6</w:t>
            </w:r>
          </w:p>
        </w:tc>
        <w:tc>
          <w:tcPr>
            <w:tcW w:w="1914" w:type="dxa"/>
          </w:tcPr>
          <w:p w:rsidR="00ED7D05" w:rsidRPr="00366B9B"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23</w:t>
            </w:r>
          </w:p>
        </w:tc>
        <w:tc>
          <w:tcPr>
            <w:tcW w:w="1915" w:type="dxa"/>
          </w:tcPr>
          <w:p w:rsidR="00ED7D05" w:rsidRPr="008772D5"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30</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3.7</w:t>
            </w:r>
          </w:p>
        </w:tc>
        <w:tc>
          <w:tcPr>
            <w:tcW w:w="3011" w:type="dxa"/>
          </w:tcPr>
          <w:p w:rsidR="00ED7D05" w:rsidRPr="006A1CAE" w:rsidRDefault="00ED7D05" w:rsidP="00ED7D05">
            <w:pPr>
              <w:spacing w:after="0" w:line="240" w:lineRule="auto"/>
              <w:jc w:val="both"/>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Консультации специалистов ЦПИ</w:t>
            </w:r>
          </w:p>
        </w:tc>
        <w:tc>
          <w:tcPr>
            <w:tcW w:w="1914" w:type="dxa"/>
          </w:tcPr>
          <w:p w:rsidR="00ED7D05" w:rsidRPr="00D7076C" w:rsidRDefault="00ED7D05" w:rsidP="00ED7D05">
            <w:pPr>
              <w:spacing w:after="0" w:line="240" w:lineRule="auto"/>
              <w:jc w:val="center"/>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130</w:t>
            </w:r>
          </w:p>
        </w:tc>
        <w:tc>
          <w:tcPr>
            <w:tcW w:w="1914" w:type="dxa"/>
          </w:tcPr>
          <w:p w:rsidR="00ED7D05" w:rsidRPr="00D7076C" w:rsidRDefault="00ED7D05" w:rsidP="00ED7D05">
            <w:pPr>
              <w:spacing w:after="0" w:line="240" w:lineRule="auto"/>
              <w:jc w:val="center"/>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eastAsia="x-none"/>
              </w:rPr>
              <w:t>130</w:t>
            </w:r>
          </w:p>
        </w:tc>
        <w:tc>
          <w:tcPr>
            <w:tcW w:w="1915" w:type="dxa"/>
          </w:tcPr>
          <w:p w:rsidR="00ED7D05" w:rsidRPr="00D7076C" w:rsidRDefault="00ED7D05" w:rsidP="00ED7D05">
            <w:pPr>
              <w:spacing w:after="0" w:line="240" w:lineRule="auto"/>
              <w:jc w:val="cente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205</w:t>
            </w:r>
          </w:p>
        </w:tc>
      </w:tr>
    </w:tbl>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p>
    <w:p w:rsidR="00ED7D05" w:rsidRPr="00E73F44" w:rsidRDefault="00E73F44" w:rsidP="00ED7D05">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Таблица 8</w:t>
      </w:r>
      <w:r>
        <w:rPr>
          <w:rFonts w:ascii="Times New Roman" w:eastAsia="Times New Roman" w:hAnsi="Times New Roman" w:cs="Times New Roman"/>
          <w:b/>
          <w:sz w:val="20"/>
          <w:szCs w:val="20"/>
          <w:lang w:eastAsia="x-none"/>
        </w:rPr>
        <w:t>в</w:t>
      </w:r>
    </w:p>
    <w:p w:rsidR="00ED7D05" w:rsidRPr="006A1CAE" w:rsidRDefault="00ED7D05" w:rsidP="00ED7D05">
      <w:pPr>
        <w:spacing w:after="0" w:line="240" w:lineRule="auto"/>
        <w:jc w:val="center"/>
        <w:rPr>
          <w:rFonts w:ascii="Times New Roman" w:eastAsia="Times New Roman" w:hAnsi="Times New Roman" w:cs="Times New Roman"/>
          <w:b/>
          <w:sz w:val="24"/>
          <w:szCs w:val="24"/>
          <w:lang w:val="x-none" w:eastAsia="x-none"/>
        </w:rPr>
      </w:pPr>
      <w:r w:rsidRPr="006A1CAE">
        <w:rPr>
          <w:rFonts w:ascii="Times New Roman" w:eastAsia="Times New Roman" w:hAnsi="Times New Roman" w:cs="Times New Roman"/>
          <w:b/>
          <w:sz w:val="24"/>
          <w:szCs w:val="24"/>
          <w:lang w:val="x-none" w:eastAsia="x-none"/>
        </w:rPr>
        <w:t xml:space="preserve">Продвижение ПЦПИ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Формы</w:t>
            </w: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Кол-во</w:t>
            </w: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Средствами СМИ, из них:</w:t>
            </w:r>
          </w:p>
        </w:tc>
        <w:tc>
          <w:tcPr>
            <w:tcW w:w="2393" w:type="dxa"/>
          </w:tcPr>
          <w:p w:rsidR="00ED7D05" w:rsidRPr="001C248E" w:rsidRDefault="00ED7D05" w:rsidP="00ED7D05">
            <w:pPr>
              <w:spacing w:after="0" w:line="240" w:lineRule="auto"/>
              <w:jc w:val="center"/>
              <w:rPr>
                <w:rFonts w:ascii="Times New Roman" w:eastAsia="Times New Roman" w:hAnsi="Times New Roman" w:cs="Times New Roman"/>
                <w:b/>
                <w:sz w:val="20"/>
                <w:szCs w:val="20"/>
                <w:lang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Публикации в прессе</w:t>
            </w:r>
          </w:p>
        </w:tc>
        <w:tc>
          <w:tcPr>
            <w:tcW w:w="2393" w:type="dxa"/>
          </w:tcPr>
          <w:p w:rsidR="00ED7D05" w:rsidRPr="001C248E" w:rsidRDefault="00ED7D05" w:rsidP="00ED7D05">
            <w:pPr>
              <w:spacing w:after="0" w:line="240" w:lineRule="auto"/>
              <w:jc w:val="center"/>
              <w:rPr>
                <w:rFonts w:ascii="Times New Roman" w:eastAsia="Times New Roman" w:hAnsi="Times New Roman" w:cs="Times New Roman"/>
                <w:b/>
                <w:sz w:val="20"/>
                <w:szCs w:val="20"/>
                <w:lang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Информация по радио</w:t>
            </w: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Информация по телевидению</w:t>
            </w: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bl>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p w:rsidR="00ED7D05" w:rsidRPr="00E73F44" w:rsidRDefault="00E73F44" w:rsidP="00ED7D05">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Таблица 8</w:t>
      </w:r>
      <w:r>
        <w:rPr>
          <w:rFonts w:ascii="Times New Roman" w:eastAsia="Times New Roman" w:hAnsi="Times New Roman" w:cs="Times New Roman"/>
          <w:b/>
          <w:sz w:val="20"/>
          <w:szCs w:val="20"/>
          <w:lang w:eastAsia="x-none"/>
        </w:rPr>
        <w:t>г</w:t>
      </w:r>
    </w:p>
    <w:p w:rsidR="00ED7D05" w:rsidRPr="006A1CAE" w:rsidRDefault="00ED7D05" w:rsidP="00ED7D05">
      <w:pPr>
        <w:spacing w:after="0" w:line="240" w:lineRule="auto"/>
        <w:jc w:val="center"/>
        <w:rPr>
          <w:rFonts w:ascii="Times New Roman" w:eastAsia="Times New Roman" w:hAnsi="Times New Roman" w:cs="Times New Roman"/>
          <w:b/>
          <w:sz w:val="24"/>
          <w:szCs w:val="24"/>
          <w:lang w:eastAsia="x-none"/>
        </w:rPr>
      </w:pPr>
      <w:r w:rsidRPr="006A1CAE">
        <w:rPr>
          <w:rFonts w:ascii="Times New Roman" w:eastAsia="Times New Roman" w:hAnsi="Times New Roman" w:cs="Times New Roman"/>
          <w:b/>
          <w:sz w:val="24"/>
          <w:szCs w:val="24"/>
          <w:lang w:val="x-none" w:eastAsia="x-none"/>
        </w:rPr>
        <w:t>Издательская деятельность</w:t>
      </w:r>
      <w:r w:rsidRPr="006A1CAE">
        <w:rPr>
          <w:rFonts w:ascii="Times New Roman" w:eastAsia="Times New Roman" w:hAnsi="Times New Roman" w:cs="Times New Roman"/>
          <w:b/>
          <w:sz w:val="24"/>
          <w:szCs w:val="24"/>
          <w:lang w:eastAsia="x-none"/>
        </w:rPr>
        <w:t xml:space="preserve">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8"/>
        <w:gridCol w:w="2393"/>
        <w:gridCol w:w="2393"/>
      </w:tblGrid>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Тип издания</w:t>
            </w:r>
          </w:p>
        </w:tc>
        <w:tc>
          <w:tcPr>
            <w:tcW w:w="2393"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Кол-во изданий</w:t>
            </w:r>
          </w:p>
        </w:tc>
        <w:tc>
          <w:tcPr>
            <w:tcW w:w="2393"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Тираж</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Выпуск рекламных изданий, из них:</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525</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Рекламные проспекты</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Пресс-релизы</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Плакаты</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Информационные листки</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968" w:type="dxa"/>
          </w:tcPr>
          <w:p w:rsidR="00ED7D05" w:rsidRDefault="00ED7D05" w:rsidP="00ED7D05">
            <w:pPr>
              <w:spacing w:after="0" w:line="240" w:lineRule="auto"/>
              <w:rPr>
                <w:rFonts w:ascii="Times New Roman" w:eastAsia="Times New Roman" w:hAnsi="Times New Roman" w:cs="Times New Roman"/>
                <w:sz w:val="20"/>
                <w:szCs w:val="20"/>
                <w:lang w:eastAsia="ru-RU"/>
              </w:rPr>
            </w:pPr>
            <w:r w:rsidRPr="006A1CAE">
              <w:rPr>
                <w:rFonts w:ascii="Times New Roman" w:eastAsia="Times New Roman" w:hAnsi="Times New Roman" w:cs="Times New Roman"/>
                <w:sz w:val="20"/>
                <w:szCs w:val="20"/>
                <w:lang w:eastAsia="ru-RU"/>
              </w:rPr>
              <w:t>Прочее (перечислить)</w:t>
            </w:r>
          </w:p>
          <w:p w:rsidR="00ED7D05" w:rsidRPr="006A1CAE" w:rsidRDefault="00ED7D05" w:rsidP="00ED7D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c>
          <w:tcPr>
            <w:tcW w:w="2393" w:type="dxa"/>
          </w:tcPr>
          <w:p w:rsidR="00ED7D05" w:rsidRPr="006A1CAE" w:rsidRDefault="00ED7D05" w:rsidP="00ED7D05">
            <w:pPr>
              <w:spacing w:after="0" w:line="240" w:lineRule="auto"/>
              <w:rPr>
                <w:rFonts w:ascii="Times New Roman" w:eastAsia="Times New Roman" w:hAnsi="Times New Roman" w:cs="Times New Roman"/>
                <w:sz w:val="20"/>
                <w:szCs w:val="20"/>
                <w:lang w:eastAsia="ru-RU"/>
              </w:rPr>
            </w:pPr>
          </w:p>
        </w:tc>
      </w:tr>
    </w:tbl>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p w:rsidR="00ED7D05" w:rsidRPr="00E73F44" w:rsidRDefault="00E73F44" w:rsidP="00ED7D05">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t>Таблица 8</w:t>
      </w:r>
      <w:r>
        <w:rPr>
          <w:rFonts w:ascii="Times New Roman" w:eastAsia="Times New Roman" w:hAnsi="Times New Roman" w:cs="Times New Roman"/>
          <w:b/>
          <w:sz w:val="20"/>
          <w:szCs w:val="20"/>
          <w:lang w:eastAsia="x-none"/>
        </w:rPr>
        <w:t>д</w:t>
      </w:r>
    </w:p>
    <w:p w:rsidR="00ED7D05" w:rsidRPr="006A1CAE" w:rsidRDefault="00ED7D05" w:rsidP="00ED7D05">
      <w:pPr>
        <w:spacing w:after="0" w:line="240" w:lineRule="auto"/>
        <w:jc w:val="center"/>
        <w:rPr>
          <w:rFonts w:ascii="Times New Roman" w:eastAsia="Times New Roman" w:hAnsi="Times New Roman" w:cs="Times New Roman"/>
          <w:b/>
          <w:sz w:val="24"/>
          <w:szCs w:val="24"/>
          <w:lang w:val="x-none" w:eastAsia="x-none"/>
        </w:rPr>
      </w:pPr>
      <w:r w:rsidRPr="006A1CAE">
        <w:rPr>
          <w:rFonts w:ascii="Times New Roman" w:eastAsia="Times New Roman" w:hAnsi="Times New Roman" w:cs="Times New Roman"/>
          <w:b/>
          <w:sz w:val="24"/>
          <w:szCs w:val="24"/>
          <w:lang w:val="x-none" w:eastAsia="x-none"/>
        </w:rPr>
        <w:t>Повышение квалификации сотрудников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02"/>
        <w:gridCol w:w="2959"/>
        <w:gridCol w:w="2393"/>
      </w:tblGrid>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402"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 xml:space="preserve">Форма обучения, участия </w:t>
            </w:r>
          </w:p>
        </w:tc>
        <w:tc>
          <w:tcPr>
            <w:tcW w:w="2959"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Кол-во мероприятий</w:t>
            </w:r>
          </w:p>
        </w:tc>
        <w:tc>
          <w:tcPr>
            <w:tcW w:w="2393" w:type="dxa"/>
          </w:tcPr>
          <w:p w:rsidR="00ED7D05" w:rsidRPr="006A1CAE" w:rsidRDefault="00ED7D05" w:rsidP="00ED7D05">
            <w:pPr>
              <w:spacing w:after="0" w:line="240" w:lineRule="auto"/>
              <w:rPr>
                <w:rFonts w:ascii="Times New Roman" w:eastAsia="Times New Roman" w:hAnsi="Times New Roman" w:cs="Times New Roman"/>
                <w:b/>
                <w:sz w:val="20"/>
                <w:szCs w:val="20"/>
                <w:lang w:eastAsia="ru-RU"/>
              </w:rPr>
            </w:pPr>
            <w:r w:rsidRPr="006A1CAE">
              <w:rPr>
                <w:rFonts w:ascii="Times New Roman" w:eastAsia="Times New Roman" w:hAnsi="Times New Roman" w:cs="Times New Roman"/>
                <w:b/>
                <w:sz w:val="20"/>
                <w:szCs w:val="20"/>
                <w:lang w:eastAsia="ru-RU"/>
              </w:rPr>
              <w:t>Кол-во сотрудников</w:t>
            </w: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1.</w:t>
            </w:r>
          </w:p>
        </w:tc>
        <w:tc>
          <w:tcPr>
            <w:tcW w:w="3402"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Курсы</w:t>
            </w:r>
          </w:p>
        </w:tc>
        <w:tc>
          <w:tcPr>
            <w:tcW w:w="2959"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c>
          <w:tcPr>
            <w:tcW w:w="2393"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r w:rsidRPr="006A1CAE">
              <w:rPr>
                <w:rFonts w:ascii="Times New Roman" w:eastAsia="Times New Roman" w:hAnsi="Times New Roman" w:cs="Times New Roman"/>
                <w:b/>
                <w:sz w:val="20"/>
                <w:szCs w:val="20"/>
                <w:lang w:val="x-none" w:eastAsia="x-none"/>
              </w:rPr>
              <w:t>2.</w:t>
            </w:r>
          </w:p>
        </w:tc>
        <w:tc>
          <w:tcPr>
            <w:tcW w:w="3402"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Семинары, конференции, из них:</w:t>
            </w:r>
          </w:p>
        </w:tc>
        <w:tc>
          <w:tcPr>
            <w:tcW w:w="2959"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c>
          <w:tcPr>
            <w:tcW w:w="2393"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402"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 xml:space="preserve">Краевые </w:t>
            </w:r>
          </w:p>
        </w:tc>
        <w:tc>
          <w:tcPr>
            <w:tcW w:w="2959"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c>
          <w:tcPr>
            <w:tcW w:w="2393" w:type="dxa"/>
          </w:tcPr>
          <w:p w:rsidR="00ED7D05" w:rsidRPr="00E26C4D" w:rsidRDefault="00ED7D05" w:rsidP="00ED7D05">
            <w:pPr>
              <w:spacing w:after="0" w:line="240" w:lineRule="auto"/>
              <w:jc w:val="center"/>
              <w:rPr>
                <w:rFonts w:ascii="Times New Roman" w:eastAsia="Times New Roman" w:hAnsi="Times New Roman" w:cs="Times New Roman"/>
                <w:b/>
                <w:sz w:val="20"/>
                <w:szCs w:val="20"/>
                <w:lang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402"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Федеральные</w:t>
            </w:r>
          </w:p>
        </w:tc>
        <w:tc>
          <w:tcPr>
            <w:tcW w:w="2959"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r w:rsidR="00ED7D05" w:rsidRPr="006A1CAE" w:rsidTr="00ED7D05">
        <w:tc>
          <w:tcPr>
            <w:tcW w:w="817"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3402" w:type="dxa"/>
          </w:tcPr>
          <w:p w:rsidR="00ED7D05" w:rsidRPr="006A1CAE" w:rsidRDefault="00ED7D05" w:rsidP="00ED7D05">
            <w:pPr>
              <w:spacing w:after="0" w:line="240" w:lineRule="auto"/>
              <w:jc w:val="both"/>
              <w:rPr>
                <w:rFonts w:ascii="Times New Roman" w:eastAsia="Times New Roman" w:hAnsi="Times New Roman" w:cs="Times New Roman"/>
                <w:sz w:val="20"/>
                <w:szCs w:val="20"/>
                <w:lang w:val="x-none" w:eastAsia="x-none"/>
              </w:rPr>
            </w:pPr>
            <w:r w:rsidRPr="006A1CAE">
              <w:rPr>
                <w:rFonts w:ascii="Times New Roman" w:eastAsia="Times New Roman" w:hAnsi="Times New Roman" w:cs="Times New Roman"/>
                <w:sz w:val="20"/>
                <w:szCs w:val="20"/>
                <w:lang w:val="x-none" w:eastAsia="x-none"/>
              </w:rPr>
              <w:t>Международные</w:t>
            </w:r>
          </w:p>
        </w:tc>
        <w:tc>
          <w:tcPr>
            <w:tcW w:w="2959"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c>
          <w:tcPr>
            <w:tcW w:w="2393" w:type="dxa"/>
          </w:tcPr>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tc>
      </w:tr>
    </w:tbl>
    <w:p w:rsidR="00ED7D05" w:rsidRPr="006A1CAE" w:rsidRDefault="00ED7D05" w:rsidP="00ED7D05">
      <w:pPr>
        <w:spacing w:after="0" w:line="240" w:lineRule="auto"/>
        <w:jc w:val="center"/>
        <w:rPr>
          <w:rFonts w:ascii="Times New Roman" w:eastAsia="Times New Roman" w:hAnsi="Times New Roman" w:cs="Times New Roman"/>
          <w:b/>
          <w:sz w:val="20"/>
          <w:szCs w:val="20"/>
          <w:lang w:val="x-none" w:eastAsia="x-none"/>
        </w:rPr>
      </w:pPr>
    </w:p>
    <w:p w:rsidR="00ED7D05" w:rsidRPr="006A1CAE" w:rsidRDefault="00ED7D05" w:rsidP="00ED7D05">
      <w:pPr>
        <w:spacing w:after="0" w:line="240" w:lineRule="auto"/>
        <w:jc w:val="center"/>
        <w:rPr>
          <w:rFonts w:ascii="Times New Roman" w:eastAsia="Times New Roman" w:hAnsi="Times New Roman" w:cs="Times New Roman"/>
          <w:sz w:val="20"/>
          <w:szCs w:val="20"/>
          <w:lang w:val="x-none" w:eastAsia="x-none"/>
        </w:rPr>
      </w:pPr>
    </w:p>
    <w:p w:rsidR="00AA5070" w:rsidRDefault="00AA5070" w:rsidP="00BC0F90">
      <w:pPr>
        <w:pStyle w:val="a7"/>
        <w:shd w:val="clear" w:color="auto" w:fill="FFFFFF"/>
        <w:spacing w:before="0" w:beforeAutospacing="0" w:after="0" w:afterAutospacing="0"/>
        <w:jc w:val="center"/>
        <w:rPr>
          <w:b/>
          <w:color w:val="333333"/>
          <w:sz w:val="28"/>
          <w:szCs w:val="28"/>
        </w:rPr>
      </w:pPr>
    </w:p>
    <w:p w:rsidR="00AA5070" w:rsidRDefault="00AA5070" w:rsidP="00BC0F90">
      <w:pPr>
        <w:pStyle w:val="a7"/>
        <w:shd w:val="clear" w:color="auto" w:fill="FFFFFF"/>
        <w:spacing w:before="0" w:beforeAutospacing="0" w:after="0" w:afterAutospacing="0"/>
        <w:jc w:val="center"/>
        <w:rPr>
          <w:b/>
          <w:color w:val="333333"/>
          <w:sz w:val="28"/>
          <w:szCs w:val="28"/>
        </w:rPr>
      </w:pPr>
    </w:p>
    <w:p w:rsidR="00AA5070" w:rsidRDefault="00AA5070" w:rsidP="00BC0F90">
      <w:pPr>
        <w:pStyle w:val="a7"/>
        <w:shd w:val="clear" w:color="auto" w:fill="FFFFFF"/>
        <w:spacing w:before="0" w:beforeAutospacing="0" w:after="0" w:afterAutospacing="0"/>
        <w:jc w:val="center"/>
        <w:rPr>
          <w:b/>
          <w:color w:val="333333"/>
          <w:sz w:val="28"/>
          <w:szCs w:val="28"/>
        </w:rPr>
      </w:pPr>
    </w:p>
    <w:p w:rsidR="00AA5070" w:rsidRDefault="00AA5070" w:rsidP="00BC0F90">
      <w:pPr>
        <w:pStyle w:val="a7"/>
        <w:shd w:val="clear" w:color="auto" w:fill="FFFFFF"/>
        <w:spacing w:before="0" w:beforeAutospacing="0" w:after="0" w:afterAutospacing="0"/>
        <w:jc w:val="center"/>
        <w:rPr>
          <w:b/>
          <w:color w:val="333333"/>
          <w:sz w:val="28"/>
          <w:szCs w:val="28"/>
        </w:rPr>
      </w:pPr>
    </w:p>
    <w:p w:rsidR="00ED7D05" w:rsidRDefault="00ED7D05" w:rsidP="00362662">
      <w:pPr>
        <w:spacing w:after="0" w:line="240" w:lineRule="auto"/>
        <w:jc w:val="center"/>
        <w:rPr>
          <w:rFonts w:ascii="Times New Roman" w:hAnsi="Times New Roman"/>
          <w:sz w:val="28"/>
          <w:szCs w:val="28"/>
        </w:rPr>
      </w:pPr>
      <w:r>
        <w:rPr>
          <w:rFonts w:ascii="Times New Roman" w:hAnsi="Times New Roman"/>
          <w:sz w:val="28"/>
          <w:szCs w:val="28"/>
        </w:rPr>
        <w:br w:type="page"/>
      </w:r>
    </w:p>
    <w:p w:rsidR="00362662" w:rsidRPr="00E73F44" w:rsidRDefault="00362662" w:rsidP="00362662">
      <w:pPr>
        <w:spacing w:after="0" w:line="240" w:lineRule="auto"/>
        <w:jc w:val="center"/>
        <w:rPr>
          <w:rFonts w:ascii="Times New Roman" w:hAnsi="Times New Roman"/>
          <w:b/>
          <w:sz w:val="28"/>
          <w:szCs w:val="28"/>
        </w:rPr>
      </w:pPr>
      <w:r w:rsidRPr="00E73F44">
        <w:rPr>
          <w:rFonts w:ascii="Times New Roman" w:hAnsi="Times New Roman"/>
          <w:b/>
          <w:sz w:val="28"/>
          <w:szCs w:val="28"/>
        </w:rPr>
        <w:lastRenderedPageBreak/>
        <w:t>9. Формирование фондов</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Основная цель формирования фондов – достижение соответствия состава фонда з</w:t>
      </w:r>
      <w:r w:rsidRPr="00C370CA">
        <w:rPr>
          <w:rFonts w:ascii="Times New Roman" w:hAnsi="Times New Roman"/>
          <w:sz w:val="28"/>
          <w:szCs w:val="28"/>
        </w:rPr>
        <w:t>а</w:t>
      </w:r>
      <w:r w:rsidRPr="00C370CA">
        <w:rPr>
          <w:rFonts w:ascii="Times New Roman" w:hAnsi="Times New Roman"/>
          <w:sz w:val="28"/>
          <w:szCs w:val="28"/>
        </w:rPr>
        <w:t>дачам библиотеки и потребностям пользователя.</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Динамика роста фонда за три года:</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-на 1.01.2016 фонд 85563 экз.,</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-на 1.01.2017 фонд 88349 экз.,</w:t>
      </w:r>
    </w:p>
    <w:p w:rsidR="00362662" w:rsidRPr="00C370CA" w:rsidRDefault="0049499D" w:rsidP="00362662">
      <w:pPr>
        <w:spacing w:after="0" w:line="240" w:lineRule="auto"/>
        <w:rPr>
          <w:rFonts w:ascii="Times New Roman" w:hAnsi="Times New Roman"/>
          <w:sz w:val="28"/>
          <w:szCs w:val="28"/>
        </w:rPr>
      </w:pPr>
      <w:r>
        <w:rPr>
          <w:rFonts w:ascii="Times New Roman" w:hAnsi="Times New Roman"/>
          <w:sz w:val="28"/>
          <w:szCs w:val="28"/>
        </w:rPr>
        <w:t>-</w:t>
      </w:r>
      <w:r w:rsidR="00362662" w:rsidRPr="00C370CA">
        <w:rPr>
          <w:rFonts w:ascii="Times New Roman" w:hAnsi="Times New Roman"/>
          <w:sz w:val="28"/>
          <w:szCs w:val="28"/>
        </w:rPr>
        <w:t>на 1.01.2018  фонд 91202  экз.</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За три года прирост фонда составил 5639 экз. </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По отраслевому составу  -50%  </w:t>
      </w:r>
      <w:proofErr w:type="gramStart"/>
      <w:r w:rsidRPr="00C370CA">
        <w:rPr>
          <w:rFonts w:ascii="Times New Roman" w:hAnsi="Times New Roman"/>
          <w:sz w:val="28"/>
          <w:szCs w:val="28"/>
        </w:rPr>
        <w:t>художественная</w:t>
      </w:r>
      <w:proofErr w:type="gramEnd"/>
      <w:r w:rsidRPr="00C370CA">
        <w:rPr>
          <w:rFonts w:ascii="Times New Roman" w:hAnsi="Times New Roman"/>
          <w:sz w:val="28"/>
          <w:szCs w:val="28"/>
        </w:rPr>
        <w:t xml:space="preserve"> литературы и 50% отраслевая. Пер</w:t>
      </w:r>
      <w:r w:rsidRPr="00C370CA">
        <w:rPr>
          <w:rFonts w:ascii="Times New Roman" w:hAnsi="Times New Roman"/>
          <w:sz w:val="28"/>
          <w:szCs w:val="28"/>
        </w:rPr>
        <w:t>и</w:t>
      </w:r>
      <w:r w:rsidRPr="00C370CA">
        <w:rPr>
          <w:rFonts w:ascii="Times New Roman" w:hAnsi="Times New Roman"/>
          <w:sz w:val="28"/>
          <w:szCs w:val="28"/>
        </w:rPr>
        <w:t>одические издания составили 7,7% от общего количества фонда. Детский фонд с</w:t>
      </w:r>
      <w:r w:rsidRPr="00C370CA">
        <w:rPr>
          <w:rFonts w:ascii="Times New Roman" w:hAnsi="Times New Roman"/>
          <w:sz w:val="28"/>
          <w:szCs w:val="28"/>
        </w:rPr>
        <w:t>о</w:t>
      </w:r>
      <w:r w:rsidRPr="00C370CA">
        <w:rPr>
          <w:rFonts w:ascii="Times New Roman" w:hAnsi="Times New Roman"/>
          <w:sz w:val="28"/>
          <w:szCs w:val="28"/>
        </w:rPr>
        <w:t>ставляет 36% от общего фонда.</w:t>
      </w:r>
    </w:p>
    <w:p w:rsidR="00362662" w:rsidRPr="00C370CA" w:rsidRDefault="00362662" w:rsidP="00362662">
      <w:pPr>
        <w:spacing w:after="0" w:line="240" w:lineRule="auto"/>
        <w:jc w:val="center"/>
        <w:rPr>
          <w:rFonts w:ascii="Times New Roman" w:hAnsi="Times New Roman"/>
          <w:sz w:val="28"/>
          <w:szCs w:val="28"/>
        </w:rPr>
      </w:pPr>
      <w:r w:rsidRPr="00C370CA">
        <w:rPr>
          <w:rFonts w:ascii="Times New Roman" w:hAnsi="Times New Roman"/>
          <w:sz w:val="28"/>
          <w:szCs w:val="28"/>
        </w:rPr>
        <w:t>Финансы.</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За отчётный год на формирование фонда потрачено 773423 руб.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Источники финансирования:</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местный бюджет—67% от общих затрат</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федеральный бюджет—16,5 %,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краевой бюджет—9 %,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внебюжетные средства – 7,5 %</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На периодику потрачено 2517171,56 средств  из местного бюджета и 12000,00 – из краевого.</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Приоритетные темы комплектования:</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-Экология—10 экз. на сумму 4590,70руб,</w:t>
      </w:r>
    </w:p>
    <w:p w:rsidR="00362662" w:rsidRPr="00C370CA" w:rsidRDefault="0049499D" w:rsidP="00362662">
      <w:pPr>
        <w:spacing w:after="0" w:line="240" w:lineRule="auto"/>
        <w:rPr>
          <w:rFonts w:ascii="Times New Roman" w:hAnsi="Times New Roman"/>
          <w:sz w:val="28"/>
          <w:szCs w:val="28"/>
        </w:rPr>
      </w:pPr>
      <w:r>
        <w:rPr>
          <w:rFonts w:ascii="Times New Roman" w:hAnsi="Times New Roman"/>
          <w:sz w:val="28"/>
          <w:szCs w:val="28"/>
        </w:rPr>
        <w:t>-</w:t>
      </w:r>
      <w:r w:rsidR="00362662" w:rsidRPr="00C370CA">
        <w:rPr>
          <w:rFonts w:ascii="Times New Roman" w:hAnsi="Times New Roman"/>
          <w:sz w:val="28"/>
          <w:szCs w:val="28"/>
        </w:rPr>
        <w:t>Краеведение—4 экз. на сумму 1747,20 руб.</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-Право—7 экз. на сумму 1175,20 руб.</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-Справочники—37 экз. на сумму 43270,80 руб.</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Литературу приобретали в книготорговых фирмах г.Перми: ООО «Лира-2» ; и ООО «Пермкнига»</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Средняя стоимость  книги 270 руб. На одного жителя потрачено 36 руб., на одного пользователя – 50 руб.</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Книгообеспеченность на одного жителя составила  4,2 книги, а на одного пользов</w:t>
      </w:r>
      <w:r w:rsidRPr="00C370CA">
        <w:rPr>
          <w:rFonts w:ascii="Times New Roman" w:hAnsi="Times New Roman"/>
          <w:sz w:val="28"/>
          <w:szCs w:val="28"/>
        </w:rPr>
        <w:t>а</w:t>
      </w:r>
      <w:r w:rsidRPr="00C370CA">
        <w:rPr>
          <w:rFonts w:ascii="Times New Roman" w:hAnsi="Times New Roman"/>
          <w:sz w:val="28"/>
          <w:szCs w:val="28"/>
        </w:rPr>
        <w:t>теля 6 книг.</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Средняя стоимость детской книги  213 рублей.</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Затраты на одного жител</w:t>
      </w:r>
      <w:proofErr w:type="gramStart"/>
      <w:r w:rsidRPr="00C370CA">
        <w:rPr>
          <w:rFonts w:ascii="Times New Roman" w:hAnsi="Times New Roman"/>
          <w:sz w:val="28"/>
          <w:szCs w:val="28"/>
        </w:rPr>
        <w:t>я-</w:t>
      </w:r>
      <w:proofErr w:type="gramEnd"/>
      <w:r w:rsidRPr="00C370CA">
        <w:rPr>
          <w:rFonts w:ascii="Times New Roman" w:hAnsi="Times New Roman"/>
          <w:sz w:val="28"/>
          <w:szCs w:val="28"/>
        </w:rPr>
        <w:t xml:space="preserve"> ребёнка –79 рублей руб</w:t>
      </w:r>
      <w:r w:rsidR="0049499D">
        <w:rPr>
          <w:rFonts w:ascii="Times New Roman" w:hAnsi="Times New Roman"/>
          <w:sz w:val="28"/>
          <w:szCs w:val="28"/>
        </w:rPr>
        <w:t>.</w:t>
      </w:r>
      <w:r w:rsidRPr="00C370CA">
        <w:rPr>
          <w:rFonts w:ascii="Times New Roman" w:hAnsi="Times New Roman"/>
          <w:sz w:val="28"/>
          <w:szCs w:val="28"/>
        </w:rPr>
        <w:t>, на одного читателя- ребёнка—53  рубля.  Книгообеспеченность на одного жителя- ребёнка –7.2 экз. ,на одного читателя ребёнка—5 экз.</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lastRenderedPageBreak/>
        <w:t xml:space="preserve">                                      9.3 Организация фондов</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Списано 1,6% от общего фонда., из них 1% составило списание в межпоселенческой библиотеке.</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Отремонтировано 3005 экземпляров книг.</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Интересные книжные выставки : «Пермское книжное издательство»-- из фонда би</w:t>
      </w:r>
      <w:r w:rsidRPr="00C370CA">
        <w:rPr>
          <w:rFonts w:ascii="Times New Roman" w:hAnsi="Times New Roman"/>
          <w:sz w:val="28"/>
          <w:szCs w:val="28"/>
        </w:rPr>
        <w:t>б</w:t>
      </w:r>
      <w:r w:rsidRPr="00C370CA">
        <w:rPr>
          <w:rFonts w:ascii="Times New Roman" w:hAnsi="Times New Roman"/>
          <w:sz w:val="28"/>
          <w:szCs w:val="28"/>
        </w:rPr>
        <w:t>лиотеки и  личных фондов читателей., «Читающая компания» : 225-летие первой п</w:t>
      </w:r>
      <w:r w:rsidRPr="00C370CA">
        <w:rPr>
          <w:rFonts w:ascii="Times New Roman" w:hAnsi="Times New Roman"/>
          <w:sz w:val="28"/>
          <w:szCs w:val="28"/>
        </w:rPr>
        <w:t>е</w:t>
      </w:r>
      <w:r w:rsidRPr="00C370CA">
        <w:rPr>
          <w:rFonts w:ascii="Times New Roman" w:hAnsi="Times New Roman"/>
          <w:sz w:val="28"/>
          <w:szCs w:val="28"/>
        </w:rPr>
        <w:t>чатной книги. Обе выставки были организованы в библиотеке –филиале №1 П.Тёплая Гора.</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9.4 Сохранение фондов</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Работа с задолжниками : беседы, напоминания по телефону и составление списков в школы.</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Переплетаем  газету </w:t>
      </w:r>
      <w:r w:rsidR="0049499D">
        <w:rPr>
          <w:rFonts w:ascii="Times New Roman" w:hAnsi="Times New Roman"/>
          <w:sz w:val="28"/>
          <w:szCs w:val="28"/>
        </w:rPr>
        <w:t>«</w:t>
      </w:r>
      <w:r w:rsidRPr="00C370CA">
        <w:rPr>
          <w:rFonts w:ascii="Times New Roman" w:hAnsi="Times New Roman"/>
          <w:sz w:val="28"/>
          <w:szCs w:val="28"/>
        </w:rPr>
        <w:t>Новости» (</w:t>
      </w:r>
      <w:proofErr w:type="gramStart"/>
      <w:r w:rsidRPr="00C370CA">
        <w:rPr>
          <w:rFonts w:ascii="Times New Roman" w:hAnsi="Times New Roman"/>
          <w:sz w:val="28"/>
          <w:szCs w:val="28"/>
        </w:rPr>
        <w:t>обязательный</w:t>
      </w:r>
      <w:proofErr w:type="gramEnd"/>
      <w:r w:rsidRPr="00C370CA">
        <w:rPr>
          <w:rFonts w:ascii="Times New Roman" w:hAnsi="Times New Roman"/>
          <w:sz w:val="28"/>
          <w:szCs w:val="28"/>
        </w:rPr>
        <w:t xml:space="preserve"> экз.)</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Список обязательных экземпляров:</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1. Документы местного самоуправления.</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2. Местная газета «Новости»-2экз.</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Книги местного автора п.Тёплая Гора:</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1. Попонин Н.П. Тёплая Гора : очерки, факты, события, 2017</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2.Попонин Н.Г. Помним тех, кто воевал; Помним тех, кто победил : Фронтовики в Тёплой Горе, 2017</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3. Попонин Н.Г. Рудники Теплогорского завода, 2017</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9.5 Электронные сетевые ресурсы</w:t>
      </w: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 xml:space="preserve"> Общий объём электронного каталога—31581записей. Внесено—1754, из них  по р</w:t>
      </w:r>
      <w:r w:rsidRPr="00C370CA">
        <w:rPr>
          <w:rFonts w:ascii="Times New Roman" w:hAnsi="Times New Roman"/>
          <w:sz w:val="28"/>
          <w:szCs w:val="28"/>
        </w:rPr>
        <w:t>е</w:t>
      </w:r>
      <w:r w:rsidRPr="00C370CA">
        <w:rPr>
          <w:rFonts w:ascii="Times New Roman" w:hAnsi="Times New Roman"/>
          <w:sz w:val="28"/>
          <w:szCs w:val="28"/>
        </w:rPr>
        <w:t xml:space="preserve">троконверсии—323 записи (из фонда краеведения межпоселенческой библиотеки) </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Объём электронного каталога на сайте—20450 записей (Межпоселенческая библи</w:t>
      </w:r>
      <w:r w:rsidRPr="00C370CA">
        <w:rPr>
          <w:rFonts w:ascii="Times New Roman" w:hAnsi="Times New Roman"/>
          <w:sz w:val="28"/>
          <w:szCs w:val="28"/>
        </w:rPr>
        <w:t>о</w:t>
      </w:r>
      <w:r w:rsidRPr="00C370CA">
        <w:rPr>
          <w:rFonts w:ascii="Times New Roman" w:hAnsi="Times New Roman"/>
          <w:sz w:val="28"/>
          <w:szCs w:val="28"/>
        </w:rPr>
        <w:t>тека)</w:t>
      </w:r>
    </w:p>
    <w:p w:rsidR="00362662" w:rsidRPr="00C370CA" w:rsidRDefault="00362662" w:rsidP="00362662">
      <w:pPr>
        <w:spacing w:after="0" w:line="240" w:lineRule="auto"/>
        <w:jc w:val="center"/>
        <w:rPr>
          <w:rFonts w:ascii="Times New Roman" w:hAnsi="Times New Roman"/>
          <w:sz w:val="28"/>
          <w:szCs w:val="28"/>
        </w:rPr>
      </w:pPr>
      <w:r w:rsidRPr="00C370CA">
        <w:rPr>
          <w:rFonts w:ascii="Times New Roman" w:hAnsi="Times New Roman"/>
          <w:sz w:val="28"/>
          <w:szCs w:val="28"/>
        </w:rPr>
        <w:t>Выводы.</w:t>
      </w:r>
    </w:p>
    <w:p w:rsidR="00362662" w:rsidRPr="00C370CA" w:rsidRDefault="00362662" w:rsidP="00362662">
      <w:pPr>
        <w:spacing w:after="0" w:line="240" w:lineRule="auto"/>
        <w:jc w:val="center"/>
        <w:rPr>
          <w:rFonts w:ascii="Times New Roman" w:hAnsi="Times New Roman"/>
          <w:sz w:val="28"/>
          <w:szCs w:val="28"/>
        </w:rPr>
      </w:pP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1.Произошло искусственное увеличение фондов за счёт периодических изданий.</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2 Финансирование утверждено на пять лет. Цены на литературу и периодические и</w:t>
      </w:r>
      <w:r w:rsidRPr="00C370CA">
        <w:rPr>
          <w:rFonts w:ascii="Times New Roman" w:hAnsi="Times New Roman"/>
          <w:sz w:val="28"/>
          <w:szCs w:val="28"/>
        </w:rPr>
        <w:t>з</w:t>
      </w:r>
      <w:r w:rsidRPr="00C370CA">
        <w:rPr>
          <w:rFonts w:ascii="Times New Roman" w:hAnsi="Times New Roman"/>
          <w:sz w:val="28"/>
          <w:szCs w:val="28"/>
        </w:rPr>
        <w:t>дания повышаются. С каждым годом уменьшается количество приобретаемой новой  литературы.</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3 Мало списывается литературы, фонды ветшают.</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4 Плохая обновляемость.</w:t>
      </w:r>
    </w:p>
    <w:p w:rsidR="00362662" w:rsidRPr="00C370CA" w:rsidRDefault="00362662" w:rsidP="00362662">
      <w:pPr>
        <w:spacing w:after="0" w:line="240" w:lineRule="auto"/>
        <w:rPr>
          <w:rFonts w:ascii="Times New Roman" w:hAnsi="Times New Roman"/>
          <w:sz w:val="28"/>
          <w:szCs w:val="28"/>
        </w:rPr>
      </w:pPr>
      <w:r w:rsidRPr="00C370CA">
        <w:rPr>
          <w:rFonts w:ascii="Times New Roman" w:hAnsi="Times New Roman"/>
          <w:sz w:val="28"/>
          <w:szCs w:val="28"/>
        </w:rPr>
        <w:t>5 Много отказов.</w:t>
      </w:r>
    </w:p>
    <w:p w:rsidR="00362662" w:rsidRDefault="00362662" w:rsidP="00362662">
      <w:pPr>
        <w:rPr>
          <w:rFonts w:ascii="Times New Roman" w:hAnsi="Times New Roman"/>
          <w:sz w:val="20"/>
          <w:szCs w:val="20"/>
          <w:lang w:eastAsia="ru-RU"/>
        </w:rPr>
      </w:pPr>
    </w:p>
    <w:p w:rsidR="00362662" w:rsidRDefault="00362662" w:rsidP="00362662">
      <w:pPr>
        <w:rPr>
          <w:rFonts w:ascii="Times New Roman" w:hAnsi="Times New Roman"/>
          <w:sz w:val="20"/>
          <w:szCs w:val="20"/>
          <w:lang w:eastAsia="ru-RU"/>
        </w:rPr>
      </w:pPr>
    </w:p>
    <w:p w:rsidR="00362662" w:rsidRPr="00630E35" w:rsidRDefault="00362662" w:rsidP="00362662">
      <w:pPr>
        <w:spacing w:after="0" w:line="240" w:lineRule="auto"/>
        <w:rPr>
          <w:rFonts w:ascii="Times New Roman" w:hAnsi="Times New Roman"/>
          <w:sz w:val="20"/>
          <w:szCs w:val="20"/>
          <w:lang w:val="x-none" w:eastAsia="x-none"/>
        </w:rPr>
      </w:pPr>
    </w:p>
    <w:p w:rsidR="00362662" w:rsidRPr="00630E35" w:rsidRDefault="00362662" w:rsidP="00362662">
      <w:pPr>
        <w:spacing w:after="0" w:line="240" w:lineRule="auto"/>
        <w:jc w:val="right"/>
        <w:rPr>
          <w:rFonts w:ascii="Times New Roman" w:hAnsi="Times New Roman"/>
          <w:b/>
          <w:sz w:val="20"/>
          <w:szCs w:val="20"/>
          <w:lang w:val="x-none" w:eastAsia="x-none"/>
        </w:rPr>
      </w:pPr>
      <w:r w:rsidRPr="00630E35">
        <w:rPr>
          <w:rFonts w:ascii="Times New Roman" w:hAnsi="Times New Roman"/>
          <w:b/>
          <w:sz w:val="20"/>
          <w:szCs w:val="20"/>
          <w:lang w:val="x-none" w:eastAsia="x-none"/>
        </w:rPr>
        <w:t>Таблица № 9</w:t>
      </w:r>
    </w:p>
    <w:p w:rsidR="00362662" w:rsidRPr="00630E35" w:rsidRDefault="00362662" w:rsidP="00362662">
      <w:pPr>
        <w:spacing w:after="0" w:line="240" w:lineRule="auto"/>
        <w:jc w:val="right"/>
        <w:rPr>
          <w:rFonts w:ascii="Times New Roman" w:hAnsi="Times New Roman"/>
          <w:sz w:val="24"/>
          <w:szCs w:val="20"/>
          <w:lang w:val="x-none" w:eastAsia="x-none"/>
        </w:rPr>
      </w:pPr>
      <w:r w:rsidRPr="00630E35">
        <w:rPr>
          <w:rFonts w:ascii="Times New Roman" w:hAnsi="Times New Roman"/>
          <w:sz w:val="20"/>
          <w:szCs w:val="20"/>
          <w:lang w:val="x-none" w:eastAsia="x-none"/>
        </w:rPr>
        <w:t>(к анализу)</w:t>
      </w:r>
    </w:p>
    <w:p w:rsidR="00362662" w:rsidRPr="00630E35" w:rsidRDefault="00362662" w:rsidP="00362662">
      <w:pPr>
        <w:spacing w:after="0" w:line="240" w:lineRule="auto"/>
        <w:jc w:val="center"/>
        <w:rPr>
          <w:rFonts w:ascii="Times New Roman" w:hAnsi="Times New Roman"/>
          <w:b/>
          <w:sz w:val="20"/>
          <w:szCs w:val="20"/>
          <w:lang w:eastAsia="x-none"/>
        </w:rPr>
      </w:pPr>
      <w:r w:rsidRPr="00630E35">
        <w:rPr>
          <w:rFonts w:ascii="Times New Roman" w:hAnsi="Times New Roman"/>
          <w:b/>
          <w:sz w:val="20"/>
          <w:szCs w:val="20"/>
          <w:lang w:val="x-none" w:eastAsia="x-none"/>
        </w:rPr>
        <w:t>Смета расходов ЦБС на комплектование</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362662" w:rsidRPr="00652098" w:rsidTr="00362662">
        <w:trPr>
          <w:jc w:val="center"/>
        </w:trPr>
        <w:tc>
          <w:tcPr>
            <w:tcW w:w="53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155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Источник финансирования</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э</w:t>
            </w:r>
            <w:r w:rsidRPr="00630E35">
              <w:rPr>
                <w:rFonts w:ascii="Times New Roman" w:hAnsi="Times New Roman"/>
                <w:sz w:val="20"/>
                <w:szCs w:val="20"/>
                <w:lang w:eastAsia="ru-RU"/>
              </w:rPr>
              <w:t>кз.</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Затраты (руб.)</w:t>
            </w:r>
          </w:p>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1</w:t>
            </w:r>
          </w:p>
        </w:tc>
        <w:tc>
          <w:tcPr>
            <w:tcW w:w="155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Книги и бр</w:t>
            </w:r>
            <w:r w:rsidRPr="00630E35">
              <w:rPr>
                <w:rFonts w:ascii="Times New Roman" w:hAnsi="Times New Roman"/>
                <w:b/>
                <w:sz w:val="20"/>
                <w:szCs w:val="20"/>
                <w:lang w:eastAsia="ru-RU"/>
              </w:rPr>
              <w:t>о</w:t>
            </w:r>
            <w:r w:rsidRPr="00630E35">
              <w:rPr>
                <w:rFonts w:ascii="Times New Roman" w:hAnsi="Times New Roman"/>
                <w:b/>
                <w:sz w:val="20"/>
                <w:szCs w:val="20"/>
                <w:lang w:eastAsia="ru-RU"/>
              </w:rPr>
              <w:t>шюры</w:t>
            </w: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1290</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264999,00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b/>
                <w:sz w:val="20"/>
                <w:szCs w:val="20"/>
                <w:lang w:eastAsia="ru-RU"/>
              </w:rPr>
              <w:t>Внебюджетные</w:t>
            </w:r>
            <w:r>
              <w:rPr>
                <w:rFonts w:ascii="Times New Roman" w:hAnsi="Times New Roman"/>
                <w:b/>
                <w:sz w:val="20"/>
                <w:szCs w:val="20"/>
                <w:lang w:eastAsia="ru-RU"/>
              </w:rPr>
              <w:t xml:space="preserve"> </w:t>
            </w:r>
            <w:r w:rsidRPr="00630E35">
              <w:rPr>
                <w:rFonts w:ascii="Times New Roman" w:hAnsi="Times New Roman"/>
                <w:sz w:val="20"/>
                <w:szCs w:val="20"/>
                <w:lang w:eastAsia="ru-RU"/>
              </w:rPr>
              <w:t>всего</w:t>
            </w:r>
          </w:p>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305</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61807,43</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в т.ч. платные услуги</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гранты</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 xml:space="preserve"> в дар </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ОРФ</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взамен утерянных</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перераспределение</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52</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13000,00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187</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45000,00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570,00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37</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1690,00</w:t>
            </w:r>
          </w:p>
        </w:tc>
      </w:tr>
      <w:tr w:rsidR="00362662" w:rsidRPr="00652098" w:rsidTr="00362662">
        <w:trPr>
          <w:cantSplit/>
          <w:trHeight w:val="240"/>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1547,43</w:t>
            </w:r>
          </w:p>
        </w:tc>
      </w:tr>
      <w:tr w:rsidR="00362662" w:rsidRPr="00652098" w:rsidTr="00362662">
        <w:trPr>
          <w:cantSplit/>
          <w:trHeight w:val="165"/>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312</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55596,00</w:t>
            </w:r>
          </w:p>
        </w:tc>
      </w:tr>
      <w:tr w:rsidR="00362662" w:rsidRPr="00652098" w:rsidTr="00362662">
        <w:trPr>
          <w:cantSplit/>
          <w:trHeight w:val="271"/>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301</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127304,00</w:t>
            </w:r>
          </w:p>
        </w:tc>
      </w:tr>
      <w:tr w:rsidR="00362662" w:rsidRPr="00652098" w:rsidTr="00362662">
        <w:trPr>
          <w:cantSplit/>
          <w:trHeight w:val="470"/>
          <w:jc w:val="center"/>
        </w:trPr>
        <w:tc>
          <w:tcPr>
            <w:tcW w:w="53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2</w:t>
            </w:r>
          </w:p>
        </w:tc>
        <w:tc>
          <w:tcPr>
            <w:tcW w:w="155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Периодика</w:t>
            </w: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trHeight w:val="416"/>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315</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251717,56</w:t>
            </w:r>
          </w:p>
        </w:tc>
      </w:tr>
      <w:tr w:rsidR="00362662" w:rsidRPr="00652098" w:rsidTr="00362662">
        <w:trPr>
          <w:cantSplit/>
          <w:trHeight w:val="272"/>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 xml:space="preserve">Внебюджетные </w:t>
            </w:r>
          </w:p>
          <w:p w:rsidR="00362662" w:rsidRPr="00630E35" w:rsidRDefault="00362662" w:rsidP="00362662">
            <w:pPr>
              <w:spacing w:after="0" w:line="240" w:lineRule="auto"/>
              <w:jc w:val="center"/>
              <w:rPr>
                <w:rFonts w:ascii="Times New Roman" w:hAnsi="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trHeight w:val="208"/>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Краевой</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26</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12000,00</w:t>
            </w:r>
          </w:p>
        </w:tc>
      </w:tr>
      <w:tr w:rsidR="00362662" w:rsidRPr="00652098" w:rsidTr="00362662">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3</w:t>
            </w:r>
          </w:p>
        </w:tc>
        <w:tc>
          <w:tcPr>
            <w:tcW w:w="155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Др. виды д</w:t>
            </w:r>
            <w:r w:rsidRPr="00630E35">
              <w:rPr>
                <w:rFonts w:ascii="Times New Roman" w:hAnsi="Times New Roman"/>
                <w:b/>
                <w:sz w:val="20"/>
                <w:szCs w:val="20"/>
                <w:lang w:eastAsia="ru-RU"/>
              </w:rPr>
              <w:t>о</w:t>
            </w:r>
            <w:r w:rsidRPr="00630E35">
              <w:rPr>
                <w:rFonts w:ascii="Times New Roman" w:hAnsi="Times New Roman"/>
                <w:b/>
                <w:sz w:val="20"/>
                <w:szCs w:val="20"/>
                <w:lang w:eastAsia="ru-RU"/>
              </w:rPr>
              <w:t>кументов</w:t>
            </w:r>
          </w:p>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Местный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trHeight w:val="259"/>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Внебюджетные</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Краевой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jc w:val="center"/>
        </w:trPr>
        <w:tc>
          <w:tcPr>
            <w:tcW w:w="53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4</w:t>
            </w:r>
          </w:p>
        </w:tc>
        <w:tc>
          <w:tcPr>
            <w:tcW w:w="1554"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Итого</w:t>
            </w: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both"/>
              <w:rPr>
                <w:rFonts w:ascii="Times New Roman" w:hAnsi="Times New Roman"/>
                <w:b/>
                <w:sz w:val="20"/>
                <w:szCs w:val="20"/>
                <w:lang w:eastAsia="ru-RU"/>
              </w:rPr>
            </w:pPr>
            <w:r w:rsidRPr="00630E35">
              <w:rPr>
                <w:rFonts w:ascii="Times New Roman" w:hAnsi="Times New Roman"/>
                <w:b/>
                <w:sz w:val="20"/>
                <w:szCs w:val="20"/>
                <w:lang w:eastAsia="ru-RU"/>
              </w:rPr>
              <w:t>Местный бюджет</w:t>
            </w:r>
          </w:p>
          <w:p w:rsidR="00362662" w:rsidRPr="00630E35" w:rsidRDefault="00362662" w:rsidP="00362662">
            <w:pPr>
              <w:spacing w:after="0" w:line="240" w:lineRule="auto"/>
              <w:jc w:val="both"/>
              <w:rPr>
                <w:rFonts w:ascii="Times New Roman" w:hAnsi="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1605</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516716,56</w:t>
            </w:r>
          </w:p>
        </w:tc>
      </w:tr>
      <w:tr w:rsidR="00362662" w:rsidRPr="00652098" w:rsidTr="00362662">
        <w:trPr>
          <w:cantSplit/>
          <w:trHeight w:val="267"/>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both"/>
              <w:rPr>
                <w:rFonts w:ascii="Times New Roman" w:hAnsi="Times New Roman"/>
                <w:b/>
                <w:sz w:val="20"/>
                <w:szCs w:val="20"/>
                <w:lang w:eastAsia="ru-RU"/>
              </w:rPr>
            </w:pPr>
            <w:r w:rsidRPr="00630E35">
              <w:rPr>
                <w:rFonts w:ascii="Times New Roman" w:hAnsi="Times New Roman"/>
                <w:b/>
                <w:sz w:val="20"/>
                <w:szCs w:val="20"/>
                <w:lang w:eastAsia="ru-RU"/>
              </w:rPr>
              <w:t>Краевой бюджет</w:t>
            </w:r>
          </w:p>
          <w:p w:rsidR="00362662" w:rsidRPr="00630E35" w:rsidRDefault="00362662" w:rsidP="00362662">
            <w:pPr>
              <w:spacing w:after="0" w:line="240" w:lineRule="auto"/>
              <w:jc w:val="both"/>
              <w:rPr>
                <w:rFonts w:ascii="Times New Roman" w:hAnsi="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338</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67596,00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both"/>
              <w:rPr>
                <w:rFonts w:ascii="Times New Roman" w:hAnsi="Times New Roman"/>
                <w:b/>
                <w:sz w:val="20"/>
                <w:szCs w:val="20"/>
                <w:lang w:eastAsia="ru-RU"/>
              </w:rPr>
            </w:pPr>
            <w:r w:rsidRPr="00630E35">
              <w:rPr>
                <w:rFonts w:ascii="Times New Roman" w:hAnsi="Times New Roman"/>
                <w:b/>
                <w:sz w:val="20"/>
                <w:szCs w:val="20"/>
                <w:lang w:eastAsia="ru-RU"/>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301</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127304,00</w:t>
            </w:r>
          </w:p>
        </w:tc>
      </w:tr>
      <w:tr w:rsidR="00362662" w:rsidRPr="00652098" w:rsidTr="00362662">
        <w:trPr>
          <w:cantSplit/>
          <w:jc w:val="center"/>
        </w:trPr>
        <w:tc>
          <w:tcPr>
            <w:tcW w:w="53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1554"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6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both"/>
              <w:rPr>
                <w:rFonts w:ascii="Times New Roman" w:hAnsi="Times New Roman"/>
                <w:b/>
                <w:sz w:val="20"/>
                <w:szCs w:val="20"/>
                <w:lang w:eastAsia="ru-RU"/>
              </w:rPr>
            </w:pPr>
            <w:r w:rsidRPr="00630E35">
              <w:rPr>
                <w:rFonts w:ascii="Times New Roman" w:hAnsi="Times New Roman"/>
                <w:b/>
                <w:sz w:val="20"/>
                <w:szCs w:val="20"/>
                <w:lang w:eastAsia="ru-RU"/>
              </w:rPr>
              <w:t>Внебюджетные</w:t>
            </w:r>
          </w:p>
          <w:p w:rsidR="00362662" w:rsidRPr="00630E35" w:rsidRDefault="00362662" w:rsidP="00362662">
            <w:pPr>
              <w:spacing w:after="0" w:line="240" w:lineRule="auto"/>
              <w:jc w:val="both"/>
              <w:rPr>
                <w:rFonts w:ascii="Times New Roman" w:hAnsi="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305</w:t>
            </w:r>
          </w:p>
        </w:tc>
        <w:tc>
          <w:tcPr>
            <w:tcW w:w="226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61807,43</w:t>
            </w:r>
          </w:p>
        </w:tc>
      </w:tr>
      <w:tr w:rsidR="00362662" w:rsidRPr="00652098" w:rsidTr="00362662">
        <w:trPr>
          <w:cantSplit/>
          <w:jc w:val="center"/>
        </w:trPr>
        <w:tc>
          <w:tcPr>
            <w:tcW w:w="53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p>
        </w:tc>
        <w:tc>
          <w:tcPr>
            <w:tcW w:w="4252" w:type="dxa"/>
            <w:gridSpan w:val="2"/>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b/>
                <w:sz w:val="20"/>
                <w:szCs w:val="20"/>
                <w:lang w:eastAsia="ru-RU"/>
              </w:rPr>
              <w:t>Всего на комплектование</w:t>
            </w:r>
          </w:p>
        </w:tc>
        <w:tc>
          <w:tcPr>
            <w:tcW w:w="226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2549</w:t>
            </w:r>
          </w:p>
        </w:tc>
        <w:tc>
          <w:tcPr>
            <w:tcW w:w="226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773423,96</w:t>
            </w:r>
          </w:p>
          <w:p w:rsidR="00362662" w:rsidRPr="006012ED" w:rsidRDefault="00362662" w:rsidP="00362662">
            <w:pPr>
              <w:spacing w:after="0" w:line="240" w:lineRule="auto"/>
              <w:jc w:val="center"/>
              <w:rPr>
                <w:rFonts w:ascii="Times New Roman" w:hAnsi="Times New Roman"/>
                <w:b/>
                <w:sz w:val="20"/>
                <w:szCs w:val="20"/>
                <w:lang w:eastAsia="ru-RU"/>
              </w:rPr>
            </w:pPr>
          </w:p>
        </w:tc>
      </w:tr>
    </w:tbl>
    <w:p w:rsidR="00362662" w:rsidRPr="00630E35"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Pr="00630E35" w:rsidRDefault="00362662" w:rsidP="00362662">
      <w:pPr>
        <w:spacing w:after="0" w:line="240" w:lineRule="auto"/>
        <w:rPr>
          <w:rFonts w:ascii="Times New Roman" w:hAnsi="Times New Roman"/>
          <w:sz w:val="20"/>
          <w:szCs w:val="20"/>
          <w:lang w:eastAsia="ru-RU"/>
        </w:rPr>
      </w:pPr>
    </w:p>
    <w:p w:rsidR="00362662" w:rsidRPr="00630E35" w:rsidRDefault="00362662" w:rsidP="00362662">
      <w:pPr>
        <w:keepNext/>
        <w:spacing w:after="0" w:line="240" w:lineRule="auto"/>
        <w:jc w:val="right"/>
        <w:outlineLvl w:val="0"/>
        <w:rPr>
          <w:rFonts w:ascii="Times New Roman" w:hAnsi="Times New Roman"/>
          <w:b/>
          <w:sz w:val="20"/>
          <w:szCs w:val="20"/>
          <w:lang w:eastAsia="ru-RU"/>
        </w:rPr>
      </w:pPr>
      <w:r w:rsidRPr="00630E35">
        <w:rPr>
          <w:rFonts w:ascii="Times New Roman" w:hAnsi="Times New Roman"/>
          <w:b/>
          <w:sz w:val="20"/>
          <w:szCs w:val="20"/>
          <w:lang w:eastAsia="ru-RU"/>
        </w:rPr>
        <w:lastRenderedPageBreak/>
        <w:t>Таблица №9а</w:t>
      </w:r>
    </w:p>
    <w:p w:rsidR="00362662" w:rsidRPr="00630E35" w:rsidRDefault="00362662" w:rsidP="00362662">
      <w:pPr>
        <w:spacing w:after="0" w:line="240" w:lineRule="auto"/>
        <w:jc w:val="right"/>
        <w:rPr>
          <w:rFonts w:ascii="Times New Roman" w:hAnsi="Times New Roman"/>
          <w:sz w:val="20"/>
          <w:szCs w:val="20"/>
          <w:lang w:val="x-none" w:eastAsia="x-none"/>
        </w:rPr>
      </w:pPr>
      <w:r w:rsidRPr="00630E35">
        <w:rPr>
          <w:rFonts w:ascii="Times New Roman" w:hAnsi="Times New Roman"/>
          <w:sz w:val="20"/>
          <w:szCs w:val="20"/>
          <w:lang w:val="x-none" w:eastAsia="x-none"/>
        </w:rPr>
        <w:t>(к анализу)</w:t>
      </w:r>
    </w:p>
    <w:p w:rsidR="00362662" w:rsidRPr="00630E35" w:rsidRDefault="00362662" w:rsidP="00362662">
      <w:pPr>
        <w:spacing w:after="0" w:line="240" w:lineRule="auto"/>
        <w:jc w:val="center"/>
        <w:rPr>
          <w:rFonts w:ascii="Times New Roman" w:hAnsi="Times New Roman"/>
          <w:sz w:val="28"/>
          <w:szCs w:val="20"/>
          <w:lang w:val="x-none" w:eastAsia="x-none"/>
        </w:rPr>
      </w:pPr>
    </w:p>
    <w:p w:rsidR="00362662" w:rsidRPr="00630E35" w:rsidRDefault="00362662" w:rsidP="00362662">
      <w:pPr>
        <w:spacing w:after="0" w:line="240" w:lineRule="auto"/>
        <w:jc w:val="center"/>
        <w:rPr>
          <w:rFonts w:ascii="Times New Roman" w:hAnsi="Times New Roman"/>
          <w:b/>
          <w:sz w:val="20"/>
          <w:szCs w:val="20"/>
          <w:lang w:val="x-none" w:eastAsia="x-none"/>
        </w:rPr>
      </w:pPr>
      <w:r w:rsidRPr="00630E35">
        <w:rPr>
          <w:rFonts w:ascii="Times New Roman" w:hAnsi="Times New Roman"/>
          <w:b/>
          <w:sz w:val="20"/>
          <w:szCs w:val="20"/>
          <w:lang w:val="x-none" w:eastAsia="x-none"/>
        </w:rPr>
        <w:t xml:space="preserve">Состав, развитие, использование фонда за </w:t>
      </w:r>
      <w:r>
        <w:rPr>
          <w:rFonts w:ascii="Times New Roman" w:hAnsi="Times New Roman"/>
          <w:b/>
          <w:sz w:val="20"/>
          <w:szCs w:val="20"/>
          <w:lang w:eastAsia="x-none"/>
        </w:rPr>
        <w:t>2017</w:t>
      </w:r>
      <w:r w:rsidRPr="00630E35">
        <w:rPr>
          <w:rFonts w:ascii="Times New Roman" w:hAnsi="Times New Roman"/>
          <w:b/>
          <w:sz w:val="20"/>
          <w:szCs w:val="20"/>
          <w:lang w:val="x-none" w:eastAsia="x-none"/>
        </w:rPr>
        <w:t>…. год*</w:t>
      </w:r>
    </w:p>
    <w:p w:rsidR="00362662" w:rsidRPr="00630E35" w:rsidRDefault="00362662" w:rsidP="00362662">
      <w:pPr>
        <w:spacing w:after="0" w:line="240" w:lineRule="auto"/>
        <w:jc w:val="center"/>
        <w:rPr>
          <w:rFonts w:ascii="Times New Roman" w:hAnsi="Times New Roman"/>
          <w:sz w:val="20"/>
          <w:szCs w:val="20"/>
          <w:lang w:val="x-none" w:eastAsia="x-none"/>
        </w:rPr>
      </w:pPr>
    </w:p>
    <w:tbl>
      <w:tblPr>
        <w:tblW w:w="10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9"/>
        <w:gridCol w:w="898"/>
        <w:gridCol w:w="900"/>
        <w:gridCol w:w="890"/>
        <w:gridCol w:w="887"/>
        <w:gridCol w:w="720"/>
        <w:gridCol w:w="720"/>
        <w:gridCol w:w="720"/>
        <w:gridCol w:w="799"/>
        <w:gridCol w:w="900"/>
        <w:gridCol w:w="720"/>
        <w:gridCol w:w="900"/>
      </w:tblGrid>
      <w:tr w:rsidR="00362662" w:rsidRPr="00652098" w:rsidTr="00362662">
        <w:trPr>
          <w:cantSplit/>
          <w:jc w:val="center"/>
        </w:trPr>
        <w:tc>
          <w:tcPr>
            <w:tcW w:w="1609" w:type="dxa"/>
            <w:vMerge w:val="restart"/>
            <w:tcBorders>
              <w:top w:val="single" w:sz="4" w:space="0" w:color="auto"/>
              <w:left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 xml:space="preserve"> </w:t>
            </w:r>
            <w:r w:rsidRPr="00630E35">
              <w:rPr>
                <w:rFonts w:ascii="Times New Roman" w:hAnsi="Times New Roman"/>
                <w:sz w:val="20"/>
                <w:szCs w:val="20"/>
                <w:lang w:eastAsia="ru-RU"/>
              </w:rPr>
              <w:t>Показатели</w:t>
            </w:r>
          </w:p>
        </w:tc>
        <w:tc>
          <w:tcPr>
            <w:tcW w:w="898" w:type="dxa"/>
            <w:vMerge w:val="restart"/>
            <w:tcBorders>
              <w:top w:val="single" w:sz="4" w:space="0" w:color="auto"/>
              <w:left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Всего</w:t>
            </w:r>
          </w:p>
        </w:tc>
        <w:tc>
          <w:tcPr>
            <w:tcW w:w="900" w:type="dxa"/>
            <w:vMerge w:val="restart"/>
            <w:tcBorders>
              <w:top w:val="single" w:sz="4" w:space="0" w:color="auto"/>
              <w:left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 т.ч. пер. изд.</w:t>
            </w:r>
          </w:p>
        </w:tc>
        <w:tc>
          <w:tcPr>
            <w:tcW w:w="7256" w:type="dxa"/>
            <w:gridSpan w:val="9"/>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В т.ч.</w:t>
            </w:r>
          </w:p>
        </w:tc>
      </w:tr>
      <w:tr w:rsidR="00362662" w:rsidRPr="00652098" w:rsidTr="00362662">
        <w:trPr>
          <w:cantSplit/>
          <w:jc w:val="center"/>
        </w:trPr>
        <w:tc>
          <w:tcPr>
            <w:tcW w:w="1609" w:type="dxa"/>
            <w:vMerge/>
            <w:tcBorders>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8" w:type="dxa"/>
            <w:vMerge/>
            <w:tcBorders>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900" w:type="dxa"/>
            <w:vMerge/>
            <w:tcBorders>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ОПЛ</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ЕНЛ</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ТЛ</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СХЛ</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Иск-во</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Спорт</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Худож.</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лит.</w:t>
            </w:r>
          </w:p>
        </w:tc>
        <w:tc>
          <w:tcPr>
            <w:tcW w:w="720"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Ф</w:t>
            </w:r>
            <w:r w:rsidRPr="00630E35">
              <w:rPr>
                <w:rFonts w:ascii="Times New Roman" w:hAnsi="Times New Roman"/>
                <w:sz w:val="20"/>
                <w:szCs w:val="20"/>
                <w:lang w:eastAsia="ru-RU"/>
              </w:rPr>
              <w:t>и</w:t>
            </w:r>
            <w:r w:rsidRPr="00630E35">
              <w:rPr>
                <w:rFonts w:ascii="Times New Roman" w:hAnsi="Times New Roman"/>
                <w:sz w:val="20"/>
                <w:szCs w:val="20"/>
                <w:lang w:eastAsia="ru-RU"/>
              </w:rPr>
              <w:t>лол</w:t>
            </w:r>
          </w:p>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Пр.</w:t>
            </w:r>
            <w:r w:rsidRPr="00630E35">
              <w:rPr>
                <w:rFonts w:ascii="Times New Roman" w:hAnsi="Times New Roman"/>
                <w:sz w:val="20"/>
                <w:szCs w:val="20"/>
                <w:lang w:eastAsia="ru-RU"/>
              </w:rPr>
              <w:t>.</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Дет.лит.</w:t>
            </w:r>
          </w:p>
        </w:tc>
      </w:tr>
      <w:tr w:rsidR="00362662" w:rsidRPr="00652098" w:rsidTr="00362662">
        <w:trPr>
          <w:cantSplit/>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Состояло на начало года</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88349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4852</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17059</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5649</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4097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1763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3803</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1446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44934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3190</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6408</w:t>
            </w:r>
          </w:p>
        </w:tc>
      </w:tr>
      <w:tr w:rsidR="00362662" w:rsidRPr="00652098" w:rsidTr="00362662">
        <w:trPr>
          <w:cantSplit/>
          <w:trHeight w:val="544"/>
          <w:jc w:val="center"/>
        </w:trPr>
        <w:tc>
          <w:tcPr>
            <w:tcW w:w="1609"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Поступило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Абс.</w:t>
            </w:r>
          </w:p>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4339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2159</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1489</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506</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183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159</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1292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53</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622</w:t>
            </w:r>
          </w:p>
        </w:tc>
      </w:tr>
      <w:tr w:rsidR="00362662" w:rsidRPr="00652098" w:rsidTr="00362662">
        <w:trPr>
          <w:cantSplit/>
          <w:trHeight w:val="288"/>
          <w:jc w:val="center"/>
        </w:trPr>
        <w:tc>
          <w:tcPr>
            <w:tcW w:w="160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5,0</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49,8</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34,3</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29,8</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14,3</w:t>
            </w:r>
          </w:p>
        </w:tc>
      </w:tr>
      <w:tr w:rsidR="00362662" w:rsidRPr="00652098" w:rsidTr="00362662">
        <w:trPr>
          <w:cantSplit/>
          <w:trHeight w:val="560"/>
          <w:jc w:val="center"/>
        </w:trPr>
        <w:tc>
          <w:tcPr>
            <w:tcW w:w="1609"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Выбыло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Абс.</w:t>
            </w:r>
          </w:p>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1486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196</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146</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109</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800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43</w:t>
            </w:r>
          </w:p>
        </w:tc>
      </w:tr>
      <w:tr w:rsidR="00362662" w:rsidRPr="00652098" w:rsidTr="00362662">
        <w:trPr>
          <w:cantSplit/>
          <w:trHeight w:val="256"/>
          <w:jc w:val="center"/>
        </w:trPr>
        <w:tc>
          <w:tcPr>
            <w:tcW w:w="160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13,2</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9,8</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7,3</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0,3</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53,8</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3,7</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 т.ч. по ветх</w:t>
            </w:r>
            <w:r w:rsidRPr="00630E35">
              <w:rPr>
                <w:rFonts w:ascii="Times New Roman" w:hAnsi="Times New Roman"/>
                <w:sz w:val="20"/>
                <w:szCs w:val="20"/>
                <w:lang w:eastAsia="ru-RU"/>
              </w:rPr>
              <w:t>о</w:t>
            </w:r>
            <w:r w:rsidRPr="00630E35">
              <w:rPr>
                <w:rFonts w:ascii="Times New Roman" w:hAnsi="Times New Roman"/>
                <w:sz w:val="20"/>
                <w:szCs w:val="20"/>
                <w:lang w:eastAsia="ru-RU"/>
              </w:rPr>
              <w:t>сти (абс.)</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988</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62</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38</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800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43</w:t>
            </w:r>
          </w:p>
        </w:tc>
      </w:tr>
      <w:tr w:rsidR="00362662" w:rsidRPr="00652098" w:rsidTr="00362662">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sidRPr="006012ED">
              <w:rPr>
                <w:rFonts w:ascii="Times New Roman" w:hAnsi="Times New Roman"/>
                <w:b/>
                <w:sz w:val="20"/>
                <w:szCs w:val="20"/>
                <w:lang w:eastAsia="ru-RU"/>
              </w:rPr>
              <w:t>Состоит на конец года</w:t>
            </w:r>
          </w:p>
          <w:p w:rsidR="00362662" w:rsidRPr="006012ED" w:rsidRDefault="00362662" w:rsidP="00362662">
            <w:pPr>
              <w:spacing w:after="0" w:line="240" w:lineRule="auto"/>
              <w:jc w:val="center"/>
              <w:rPr>
                <w:rFonts w:ascii="Times New Roman" w:hAnsi="Times New Roman"/>
                <w:b/>
                <w:sz w:val="20"/>
                <w:szCs w:val="20"/>
                <w:lang w:eastAsia="ru-RU"/>
              </w:rPr>
            </w:pPr>
            <w:r w:rsidRPr="006012ED">
              <w:rPr>
                <w:rFonts w:ascii="Times New Roman" w:hAnsi="Times New Roman"/>
                <w:b/>
                <w:sz w:val="20"/>
                <w:szCs w:val="20"/>
                <w:lang w:eastAsia="ru-RU"/>
              </w:rPr>
              <w:t>Абс.</w:t>
            </w:r>
          </w:p>
          <w:p w:rsidR="00362662" w:rsidRPr="006012ED" w:rsidRDefault="00362662" w:rsidP="00362662">
            <w:pPr>
              <w:spacing w:after="0" w:line="240" w:lineRule="auto"/>
              <w:jc w:val="center"/>
              <w:rPr>
                <w:rFonts w:ascii="Times New Roman" w:hAnsi="Times New Roman"/>
                <w:b/>
                <w:sz w:val="20"/>
                <w:szCs w:val="20"/>
                <w:lang w:eastAsia="ru-RU"/>
              </w:rPr>
            </w:pPr>
          </w:p>
          <w:p w:rsidR="00362662" w:rsidRPr="006012ED" w:rsidRDefault="00362662" w:rsidP="00362662">
            <w:pPr>
              <w:spacing w:after="0" w:line="240" w:lineRule="auto"/>
              <w:jc w:val="center"/>
              <w:rPr>
                <w:rFonts w:ascii="Times New Roman" w:hAnsi="Times New Roman"/>
                <w:b/>
                <w:sz w:val="20"/>
                <w:szCs w:val="20"/>
                <w:lang w:eastAsia="ru-RU"/>
              </w:rPr>
            </w:pPr>
            <w:r w:rsidRPr="006012ED">
              <w:rPr>
                <w:rFonts w:ascii="Times New Roman" w:hAnsi="Times New Roman"/>
                <w:b/>
                <w:sz w:val="20"/>
                <w:szCs w:val="20"/>
                <w:lang w:eastAsia="ru-RU"/>
              </w:rPr>
              <w:t>%</w:t>
            </w:r>
          </w:p>
        </w:tc>
        <w:tc>
          <w:tcPr>
            <w:tcW w:w="89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91202</w:t>
            </w:r>
          </w:p>
        </w:tc>
        <w:tc>
          <w:tcPr>
            <w:tcW w:w="90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7011</w:t>
            </w:r>
          </w:p>
        </w:tc>
        <w:tc>
          <w:tcPr>
            <w:tcW w:w="89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18352</w:t>
            </w:r>
          </w:p>
        </w:tc>
        <w:tc>
          <w:tcPr>
            <w:tcW w:w="887"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6009</w:t>
            </w:r>
          </w:p>
        </w:tc>
        <w:tc>
          <w:tcPr>
            <w:tcW w:w="72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4189</w:t>
            </w:r>
          </w:p>
        </w:tc>
        <w:tc>
          <w:tcPr>
            <w:tcW w:w="72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1881</w:t>
            </w:r>
          </w:p>
        </w:tc>
        <w:tc>
          <w:tcPr>
            <w:tcW w:w="72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3710</w:t>
            </w:r>
          </w:p>
        </w:tc>
        <w:tc>
          <w:tcPr>
            <w:tcW w:w="799"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1461</w:t>
            </w:r>
          </w:p>
        </w:tc>
        <w:tc>
          <w:tcPr>
            <w:tcW w:w="90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45426</w:t>
            </w:r>
          </w:p>
        </w:tc>
        <w:tc>
          <w:tcPr>
            <w:tcW w:w="72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3187</w:t>
            </w:r>
          </w:p>
        </w:tc>
        <w:tc>
          <w:tcPr>
            <w:tcW w:w="90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6987</w:t>
            </w:r>
          </w:p>
        </w:tc>
      </w:tr>
      <w:tr w:rsidR="00362662" w:rsidRPr="00652098" w:rsidTr="00362662">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7,7</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20,1</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4,6</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4,1</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50,0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3,5</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7,6</w:t>
            </w:r>
          </w:p>
        </w:tc>
      </w:tr>
      <w:tr w:rsidR="00362662" w:rsidRPr="00652098" w:rsidTr="00362662">
        <w:trPr>
          <w:cantSplit/>
          <w:trHeight w:val="832"/>
          <w:jc w:val="center"/>
        </w:trPr>
        <w:tc>
          <w:tcPr>
            <w:tcW w:w="1609"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Книговыдача</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Абс.</w:t>
            </w:r>
          </w:p>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670926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141905</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191413</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48977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35559</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18785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7380</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40926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237883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9392</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80611</w:t>
            </w:r>
          </w:p>
        </w:tc>
      </w:tr>
      <w:tr w:rsidR="00362662" w:rsidRPr="00652098" w:rsidTr="00362662">
        <w:trPr>
          <w:cantSplit/>
          <w:trHeight w:val="272"/>
          <w:jc w:val="center"/>
        </w:trPr>
        <w:tc>
          <w:tcPr>
            <w:tcW w:w="160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21,2</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28,5</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6,1</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35,4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12,0</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Книгообесечен-ность</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5,9</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0,2</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0,1</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0,2</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Обращаемость</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7,4</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20,2</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10,4</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28,0</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11,5</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Читаемость</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43,1</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9,1</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12,3</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0,5</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5,2</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Обновляемость</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5,0</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31,0</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8,1</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8,4</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0,4</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1,7</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9,0</w:t>
            </w:r>
          </w:p>
        </w:tc>
      </w:tr>
      <w:tr w:rsidR="00362662" w:rsidRPr="00652098" w:rsidTr="00362662">
        <w:trPr>
          <w:jc w:val="center"/>
        </w:trPr>
        <w:tc>
          <w:tcPr>
            <w:tcW w:w="16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Отказы</w:t>
            </w:r>
          </w:p>
        </w:tc>
        <w:tc>
          <w:tcPr>
            <w:tcW w:w="89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926</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89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380</w:t>
            </w:r>
          </w:p>
        </w:tc>
        <w:tc>
          <w:tcPr>
            <w:tcW w:w="88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w:t>
            </w:r>
          </w:p>
        </w:tc>
        <w:tc>
          <w:tcPr>
            <w:tcW w:w="79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405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w:t>
            </w:r>
          </w:p>
        </w:tc>
        <w:tc>
          <w:tcPr>
            <w:tcW w:w="90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80</w:t>
            </w:r>
          </w:p>
        </w:tc>
      </w:tr>
    </w:tbl>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rPr>
          <w:rFonts w:ascii="Times New Roman" w:hAnsi="Times New Roman"/>
          <w:sz w:val="20"/>
          <w:szCs w:val="20"/>
          <w:lang w:eastAsia="x-none"/>
        </w:rPr>
      </w:pP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 Цифры должны совпадать с данными 6НК</w:t>
      </w:r>
    </w:p>
    <w:p w:rsidR="00362662" w:rsidRPr="00630E35" w:rsidRDefault="00362662" w:rsidP="00362662">
      <w:pPr>
        <w:spacing w:after="0" w:line="240" w:lineRule="auto"/>
        <w:jc w:val="right"/>
        <w:rPr>
          <w:rFonts w:ascii="Times New Roman" w:hAnsi="Times New Roman"/>
          <w:b/>
          <w:sz w:val="20"/>
          <w:szCs w:val="20"/>
          <w:lang w:val="x-none" w:eastAsia="x-none"/>
        </w:rPr>
      </w:pPr>
      <w:r w:rsidRPr="00630E35">
        <w:rPr>
          <w:rFonts w:ascii="Times New Roman" w:hAnsi="Times New Roman"/>
          <w:sz w:val="20"/>
          <w:szCs w:val="20"/>
          <w:lang w:val="x-none" w:eastAsia="x-none"/>
        </w:rPr>
        <w:br w:type="page"/>
      </w:r>
      <w:r w:rsidRPr="00630E35">
        <w:rPr>
          <w:rFonts w:ascii="Times New Roman" w:hAnsi="Times New Roman"/>
          <w:b/>
          <w:sz w:val="20"/>
          <w:szCs w:val="20"/>
          <w:lang w:val="x-none" w:eastAsia="x-none"/>
        </w:rPr>
        <w:lastRenderedPageBreak/>
        <w:t>Таблица № 9б</w:t>
      </w:r>
    </w:p>
    <w:p w:rsidR="00362662" w:rsidRPr="00630E35" w:rsidRDefault="00362662" w:rsidP="00362662">
      <w:pPr>
        <w:spacing w:after="0" w:line="240" w:lineRule="auto"/>
        <w:jc w:val="right"/>
        <w:rPr>
          <w:rFonts w:ascii="Times New Roman" w:hAnsi="Times New Roman"/>
          <w:sz w:val="20"/>
          <w:szCs w:val="20"/>
          <w:lang w:val="x-none" w:eastAsia="x-none"/>
        </w:rPr>
      </w:pPr>
      <w:r w:rsidRPr="00630E35">
        <w:rPr>
          <w:rFonts w:ascii="Times New Roman" w:hAnsi="Times New Roman"/>
          <w:sz w:val="20"/>
          <w:szCs w:val="20"/>
          <w:lang w:val="x-none" w:eastAsia="x-none"/>
        </w:rPr>
        <w:t>(к анализу)</w:t>
      </w:r>
    </w:p>
    <w:p w:rsidR="00362662" w:rsidRPr="00630E35" w:rsidRDefault="00362662" w:rsidP="00362662">
      <w:pPr>
        <w:spacing w:after="0" w:line="240" w:lineRule="auto"/>
        <w:jc w:val="center"/>
        <w:rPr>
          <w:rFonts w:ascii="Times New Roman" w:hAnsi="Times New Roman"/>
          <w:b/>
          <w:sz w:val="24"/>
          <w:szCs w:val="24"/>
          <w:lang w:val="x-none" w:eastAsia="x-none"/>
        </w:rPr>
      </w:pPr>
      <w:r w:rsidRPr="00630E35">
        <w:rPr>
          <w:rFonts w:ascii="Times New Roman" w:hAnsi="Times New Roman"/>
          <w:b/>
          <w:sz w:val="24"/>
          <w:szCs w:val="24"/>
          <w:lang w:val="x-none" w:eastAsia="x-none"/>
        </w:rPr>
        <w:t>Подписка</w:t>
      </w:r>
    </w:p>
    <w:p w:rsidR="00362662" w:rsidRPr="00630E35" w:rsidRDefault="00362662" w:rsidP="00362662">
      <w:pPr>
        <w:spacing w:after="0" w:line="240" w:lineRule="auto"/>
        <w:rPr>
          <w:rFonts w:ascii="Times New Roman" w:hAnsi="Times New Roman"/>
          <w:sz w:val="24"/>
          <w:szCs w:val="24"/>
          <w:lang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48"/>
        <w:gridCol w:w="740"/>
        <w:gridCol w:w="720"/>
        <w:gridCol w:w="1065"/>
        <w:gridCol w:w="842"/>
        <w:gridCol w:w="613"/>
        <w:gridCol w:w="1070"/>
        <w:gridCol w:w="842"/>
        <w:gridCol w:w="842"/>
        <w:gridCol w:w="1026"/>
      </w:tblGrid>
      <w:tr w:rsidR="00362662" w:rsidRPr="00652098" w:rsidTr="00362662">
        <w:trPr>
          <w:cantSplit/>
          <w:jc w:val="center"/>
        </w:trPr>
        <w:tc>
          <w:tcPr>
            <w:tcW w:w="709"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1548"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Название би</w:t>
            </w:r>
            <w:r w:rsidRPr="00630E35">
              <w:rPr>
                <w:rFonts w:ascii="Times New Roman" w:hAnsi="Times New Roman"/>
                <w:sz w:val="20"/>
                <w:szCs w:val="20"/>
                <w:lang w:eastAsia="ru-RU"/>
              </w:rPr>
              <w:t>б</w:t>
            </w:r>
            <w:r w:rsidRPr="00630E35">
              <w:rPr>
                <w:rFonts w:ascii="Times New Roman" w:hAnsi="Times New Roman"/>
                <w:sz w:val="20"/>
                <w:szCs w:val="20"/>
                <w:lang w:eastAsia="ru-RU"/>
              </w:rPr>
              <w:t>лиотеки</w:t>
            </w:r>
          </w:p>
        </w:tc>
        <w:tc>
          <w:tcPr>
            <w:tcW w:w="2525" w:type="dxa"/>
            <w:gridSpan w:val="3"/>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val="en-US" w:eastAsia="ru-RU"/>
              </w:rPr>
              <w:t>I</w:t>
            </w:r>
            <w:r>
              <w:rPr>
                <w:rFonts w:ascii="Times New Roman" w:hAnsi="Times New Roman"/>
                <w:sz w:val="20"/>
                <w:szCs w:val="20"/>
                <w:lang w:eastAsia="ru-RU"/>
              </w:rPr>
              <w:t xml:space="preserve"> полугодие 2016</w:t>
            </w:r>
            <w:r w:rsidRPr="00630E35">
              <w:rPr>
                <w:rFonts w:ascii="Times New Roman" w:hAnsi="Times New Roman"/>
                <w:sz w:val="20"/>
                <w:szCs w:val="20"/>
                <w:lang w:eastAsia="ru-RU"/>
              </w:rPr>
              <w:t>г.</w:t>
            </w:r>
          </w:p>
        </w:tc>
        <w:tc>
          <w:tcPr>
            <w:tcW w:w="2525" w:type="dxa"/>
            <w:gridSpan w:val="3"/>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val="en-US" w:eastAsia="ru-RU"/>
              </w:rPr>
              <w:t>II</w:t>
            </w:r>
            <w:r>
              <w:rPr>
                <w:rFonts w:ascii="Times New Roman" w:hAnsi="Times New Roman"/>
                <w:sz w:val="20"/>
                <w:szCs w:val="20"/>
                <w:lang w:eastAsia="ru-RU"/>
              </w:rPr>
              <w:t xml:space="preserve"> полугодие 2016</w:t>
            </w:r>
            <w:r w:rsidRPr="00630E35">
              <w:rPr>
                <w:rFonts w:ascii="Times New Roman" w:hAnsi="Times New Roman"/>
                <w:sz w:val="20"/>
                <w:szCs w:val="20"/>
                <w:lang w:eastAsia="ru-RU"/>
              </w:rPr>
              <w:t xml:space="preserve"> г.</w:t>
            </w:r>
          </w:p>
        </w:tc>
        <w:tc>
          <w:tcPr>
            <w:tcW w:w="2710" w:type="dxa"/>
            <w:gridSpan w:val="3"/>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val="en-US" w:eastAsia="ru-RU"/>
              </w:rPr>
              <w:t>I</w:t>
            </w:r>
            <w:r>
              <w:rPr>
                <w:rFonts w:ascii="Times New Roman" w:hAnsi="Times New Roman"/>
                <w:sz w:val="20"/>
                <w:szCs w:val="20"/>
                <w:lang w:eastAsia="ru-RU"/>
              </w:rPr>
              <w:t xml:space="preserve"> полугодие 2017</w:t>
            </w:r>
            <w:r w:rsidRPr="00630E35">
              <w:rPr>
                <w:rFonts w:ascii="Times New Roman" w:hAnsi="Times New Roman"/>
                <w:sz w:val="20"/>
                <w:szCs w:val="20"/>
                <w:lang w:eastAsia="ru-RU"/>
              </w:rPr>
              <w:t xml:space="preserve"> г.</w:t>
            </w:r>
          </w:p>
        </w:tc>
      </w:tr>
      <w:tr w:rsidR="00362662" w:rsidRPr="00652098" w:rsidTr="00362662">
        <w:trPr>
          <w:cantSplit/>
          <w:jc w:val="center"/>
        </w:trPr>
        <w:tc>
          <w:tcPr>
            <w:tcW w:w="70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154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Всего</w:t>
            </w:r>
          </w:p>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назва-ний</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 т.ч. для детей</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 сумму</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Всего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b/>
                <w:sz w:val="20"/>
                <w:szCs w:val="20"/>
                <w:lang w:eastAsia="ru-RU"/>
              </w:rPr>
              <w:t>назва-ний</w:t>
            </w:r>
            <w:r w:rsidRPr="00630E35">
              <w:rPr>
                <w:rFonts w:ascii="Times New Roman" w:hAnsi="Times New Roman"/>
                <w:sz w:val="20"/>
                <w:szCs w:val="20"/>
                <w:lang w:eastAsia="ru-RU"/>
              </w:rPr>
              <w:t>.</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 т.ч. для д</w:t>
            </w:r>
            <w:r w:rsidRPr="00630E35">
              <w:rPr>
                <w:rFonts w:ascii="Times New Roman" w:hAnsi="Times New Roman"/>
                <w:sz w:val="20"/>
                <w:szCs w:val="20"/>
                <w:lang w:eastAsia="ru-RU"/>
              </w:rPr>
              <w:t>е</w:t>
            </w:r>
            <w:r w:rsidRPr="00630E35">
              <w:rPr>
                <w:rFonts w:ascii="Times New Roman" w:hAnsi="Times New Roman"/>
                <w:sz w:val="20"/>
                <w:szCs w:val="20"/>
                <w:lang w:eastAsia="ru-RU"/>
              </w:rPr>
              <w:t>тей</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 сумму</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Всего</w:t>
            </w:r>
          </w:p>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назва-ний</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 т.ч. для детей</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 су</w:t>
            </w:r>
            <w:r w:rsidRPr="00630E35">
              <w:rPr>
                <w:rFonts w:ascii="Times New Roman" w:hAnsi="Times New Roman"/>
                <w:sz w:val="20"/>
                <w:szCs w:val="20"/>
                <w:lang w:eastAsia="ru-RU"/>
              </w:rPr>
              <w:t>м</w:t>
            </w:r>
            <w:r w:rsidRPr="00630E35">
              <w:rPr>
                <w:rFonts w:ascii="Times New Roman" w:hAnsi="Times New Roman"/>
                <w:sz w:val="20"/>
                <w:szCs w:val="20"/>
                <w:lang w:eastAsia="ru-RU"/>
              </w:rPr>
              <w:t>му</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1</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2</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4</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5</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6</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7</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8</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9</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10</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11</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1</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МБУК»ГЦМБ»</w:t>
            </w:r>
          </w:p>
          <w:p w:rsidR="00362662" w:rsidRPr="00630E35" w:rsidRDefault="00362662" w:rsidP="00362662">
            <w:pPr>
              <w:spacing w:after="0" w:line="240" w:lineRule="auto"/>
              <w:rPr>
                <w:rFonts w:ascii="Times New Roman" w:hAnsi="Times New Roman"/>
                <w:sz w:val="20"/>
                <w:szCs w:val="20"/>
                <w:lang w:eastAsia="ru-RU"/>
              </w:rPr>
            </w:pP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30</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27152,48</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24738,21</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33</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27075,78</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2</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МБУК»ГЦДБ»</w:t>
            </w:r>
          </w:p>
          <w:p w:rsidR="00362662" w:rsidRPr="00630E35" w:rsidRDefault="00362662" w:rsidP="00362662">
            <w:pPr>
              <w:spacing w:after="0" w:line="240" w:lineRule="auto"/>
              <w:rPr>
                <w:rFonts w:ascii="Times New Roman" w:hAnsi="Times New Roman"/>
                <w:sz w:val="20"/>
                <w:szCs w:val="20"/>
                <w:lang w:eastAsia="ru-RU"/>
              </w:rPr>
            </w:pP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77</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64148,80</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52</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52</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44939,48</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49</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49</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54691,46</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3</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49499D" w:rsidP="0049499D">
            <w:pPr>
              <w:spacing w:after="0" w:line="240" w:lineRule="auto"/>
              <w:rPr>
                <w:rFonts w:ascii="Times New Roman" w:hAnsi="Times New Roman"/>
                <w:sz w:val="20"/>
                <w:szCs w:val="20"/>
                <w:lang w:eastAsia="ru-RU"/>
              </w:rPr>
            </w:pPr>
            <w:r>
              <w:rPr>
                <w:rFonts w:ascii="Times New Roman" w:hAnsi="Times New Roman"/>
                <w:sz w:val="20"/>
                <w:szCs w:val="20"/>
                <w:lang w:eastAsia="ru-RU"/>
              </w:rPr>
              <w:t>Библиотека –филиал №1п</w:t>
            </w:r>
            <w:proofErr w:type="gramStart"/>
            <w:r>
              <w:rPr>
                <w:rFonts w:ascii="Times New Roman" w:hAnsi="Times New Roman"/>
                <w:sz w:val="20"/>
                <w:szCs w:val="20"/>
                <w:lang w:eastAsia="ru-RU"/>
              </w:rPr>
              <w:t>.Т</w:t>
            </w:r>
            <w:proofErr w:type="gramEnd"/>
            <w:r>
              <w:rPr>
                <w:rFonts w:ascii="Times New Roman" w:hAnsi="Times New Roman"/>
                <w:sz w:val="20"/>
                <w:szCs w:val="20"/>
                <w:lang w:eastAsia="ru-RU"/>
              </w:rPr>
              <w:t>еплая гора</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2817,48</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4249,02</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4135,62</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4</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49499D">
            <w:pPr>
              <w:spacing w:after="0" w:line="240" w:lineRule="auto"/>
              <w:rPr>
                <w:rFonts w:ascii="Times New Roman" w:hAnsi="Times New Roman"/>
                <w:sz w:val="20"/>
                <w:szCs w:val="20"/>
                <w:lang w:eastAsia="ru-RU"/>
              </w:rPr>
            </w:pPr>
            <w:r>
              <w:rPr>
                <w:rFonts w:ascii="Times New Roman" w:hAnsi="Times New Roman"/>
                <w:sz w:val="20"/>
                <w:szCs w:val="20"/>
                <w:lang w:eastAsia="ru-RU"/>
              </w:rPr>
              <w:t>МБУК</w:t>
            </w:r>
            <w:r w:rsidR="0049499D">
              <w:rPr>
                <w:rFonts w:ascii="Times New Roman" w:hAnsi="Times New Roman"/>
                <w:sz w:val="20"/>
                <w:szCs w:val="20"/>
                <w:lang w:eastAsia="ru-RU"/>
              </w:rPr>
              <w:t>»Теплогорская библи</w:t>
            </w:r>
            <w:r w:rsidR="0049499D">
              <w:rPr>
                <w:rFonts w:ascii="Times New Roman" w:hAnsi="Times New Roman"/>
                <w:sz w:val="20"/>
                <w:szCs w:val="20"/>
                <w:lang w:eastAsia="ru-RU"/>
              </w:rPr>
              <w:t>о</w:t>
            </w:r>
            <w:r w:rsidR="0049499D">
              <w:rPr>
                <w:rFonts w:ascii="Times New Roman" w:hAnsi="Times New Roman"/>
                <w:sz w:val="20"/>
                <w:szCs w:val="20"/>
                <w:lang w:eastAsia="ru-RU"/>
              </w:rPr>
              <w:t>тека» п</w:t>
            </w:r>
            <w:proofErr w:type="gramStart"/>
            <w:r w:rsidR="0049499D">
              <w:rPr>
                <w:rFonts w:ascii="Times New Roman" w:hAnsi="Times New Roman"/>
                <w:sz w:val="20"/>
                <w:szCs w:val="20"/>
                <w:lang w:eastAsia="ru-RU"/>
              </w:rPr>
              <w:t>.П</w:t>
            </w:r>
            <w:proofErr w:type="gramEnd"/>
            <w:r w:rsidR="0049499D">
              <w:rPr>
                <w:rFonts w:ascii="Times New Roman" w:hAnsi="Times New Roman"/>
                <w:sz w:val="20"/>
                <w:szCs w:val="20"/>
                <w:lang w:eastAsia="ru-RU"/>
              </w:rPr>
              <w:t>ромысла</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5</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49499D">
            <w:pPr>
              <w:spacing w:after="0" w:line="240" w:lineRule="auto"/>
              <w:rPr>
                <w:rFonts w:ascii="Times New Roman" w:hAnsi="Times New Roman"/>
                <w:sz w:val="20"/>
                <w:szCs w:val="20"/>
                <w:lang w:eastAsia="ru-RU"/>
              </w:rPr>
            </w:pPr>
            <w:r>
              <w:rPr>
                <w:rFonts w:ascii="Times New Roman" w:hAnsi="Times New Roman"/>
                <w:sz w:val="20"/>
                <w:szCs w:val="20"/>
                <w:lang w:eastAsia="ru-RU"/>
              </w:rPr>
              <w:t>МБУК</w:t>
            </w:r>
            <w:r w:rsidR="0049499D">
              <w:rPr>
                <w:rFonts w:ascii="Times New Roman" w:hAnsi="Times New Roman"/>
                <w:sz w:val="20"/>
                <w:szCs w:val="20"/>
                <w:lang w:eastAsia="ru-RU"/>
              </w:rPr>
              <w:t xml:space="preserve"> «Кусье </w:t>
            </w:r>
            <w:proofErr w:type="gramStart"/>
            <w:r w:rsidR="0049499D">
              <w:rPr>
                <w:rFonts w:ascii="Times New Roman" w:hAnsi="Times New Roman"/>
                <w:sz w:val="20"/>
                <w:szCs w:val="20"/>
                <w:lang w:eastAsia="ru-RU"/>
              </w:rPr>
              <w:t>-А</w:t>
            </w:r>
            <w:proofErr w:type="gramEnd"/>
            <w:r w:rsidR="0049499D">
              <w:rPr>
                <w:rFonts w:ascii="Times New Roman" w:hAnsi="Times New Roman"/>
                <w:sz w:val="20"/>
                <w:szCs w:val="20"/>
                <w:lang w:eastAsia="ru-RU"/>
              </w:rPr>
              <w:t>лександро</w:t>
            </w:r>
            <w:r w:rsidR="0049499D">
              <w:rPr>
                <w:rFonts w:ascii="Times New Roman" w:hAnsi="Times New Roman"/>
                <w:sz w:val="20"/>
                <w:szCs w:val="20"/>
                <w:lang w:eastAsia="ru-RU"/>
              </w:rPr>
              <w:t>в</w:t>
            </w:r>
            <w:r w:rsidR="0049499D">
              <w:rPr>
                <w:rFonts w:ascii="Times New Roman" w:hAnsi="Times New Roman"/>
                <w:sz w:val="20"/>
                <w:szCs w:val="20"/>
                <w:lang w:eastAsia="ru-RU"/>
              </w:rPr>
              <w:t>ская библиот</w:t>
            </w:r>
            <w:r w:rsidR="0049499D">
              <w:rPr>
                <w:rFonts w:ascii="Times New Roman" w:hAnsi="Times New Roman"/>
                <w:sz w:val="20"/>
                <w:szCs w:val="20"/>
                <w:lang w:eastAsia="ru-RU"/>
              </w:rPr>
              <w:t>е</w:t>
            </w:r>
            <w:r w:rsidR="0049499D">
              <w:rPr>
                <w:rFonts w:ascii="Times New Roman" w:hAnsi="Times New Roman"/>
                <w:sz w:val="20"/>
                <w:szCs w:val="20"/>
                <w:lang w:eastAsia="ru-RU"/>
              </w:rPr>
              <w:t>ка»</w:t>
            </w:r>
            <w:r>
              <w:rPr>
                <w:rFonts w:ascii="Times New Roman" w:hAnsi="Times New Roman"/>
                <w:sz w:val="20"/>
                <w:szCs w:val="20"/>
                <w:lang w:eastAsia="ru-RU"/>
              </w:rPr>
              <w:t xml:space="preserve"> </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6</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A42E2D">
            <w:pPr>
              <w:spacing w:after="0" w:line="240" w:lineRule="auto"/>
              <w:rPr>
                <w:rFonts w:ascii="Times New Roman" w:hAnsi="Times New Roman"/>
                <w:sz w:val="20"/>
                <w:szCs w:val="20"/>
                <w:lang w:eastAsia="ru-RU"/>
              </w:rPr>
            </w:pPr>
            <w:r>
              <w:rPr>
                <w:rFonts w:ascii="Times New Roman" w:hAnsi="Times New Roman"/>
                <w:sz w:val="20"/>
                <w:szCs w:val="20"/>
                <w:lang w:eastAsia="ru-RU"/>
              </w:rPr>
              <w:t>МБУК</w:t>
            </w:r>
            <w:r w:rsidR="00A42E2D">
              <w:rPr>
                <w:rFonts w:ascii="Times New Roman" w:hAnsi="Times New Roman"/>
                <w:sz w:val="20"/>
                <w:szCs w:val="20"/>
                <w:lang w:eastAsia="ru-RU"/>
              </w:rPr>
              <w:t xml:space="preserve"> «П</w:t>
            </w:r>
            <w:r w:rsidR="00A42E2D">
              <w:rPr>
                <w:rFonts w:ascii="Times New Roman" w:hAnsi="Times New Roman"/>
                <w:sz w:val="20"/>
                <w:szCs w:val="20"/>
                <w:lang w:eastAsia="ru-RU"/>
              </w:rPr>
              <w:t>а</w:t>
            </w:r>
            <w:r w:rsidR="00A42E2D">
              <w:rPr>
                <w:rFonts w:ascii="Times New Roman" w:hAnsi="Times New Roman"/>
                <w:sz w:val="20"/>
                <w:szCs w:val="20"/>
                <w:lang w:eastAsia="ru-RU"/>
              </w:rPr>
              <w:t>шийская би</w:t>
            </w:r>
            <w:r w:rsidR="00A42E2D">
              <w:rPr>
                <w:rFonts w:ascii="Times New Roman" w:hAnsi="Times New Roman"/>
                <w:sz w:val="20"/>
                <w:szCs w:val="20"/>
                <w:lang w:eastAsia="ru-RU"/>
              </w:rPr>
              <w:t>б</w:t>
            </w:r>
            <w:r w:rsidR="00A42E2D">
              <w:rPr>
                <w:rFonts w:ascii="Times New Roman" w:hAnsi="Times New Roman"/>
                <w:sz w:val="20"/>
                <w:szCs w:val="20"/>
                <w:lang w:eastAsia="ru-RU"/>
              </w:rPr>
              <w:t>лиотека»</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36</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25247,56</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32</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24800,05</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32</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24738,63</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7</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A42E2D"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Библиотека </w:t>
            </w:r>
            <w:proofErr w:type="gramStart"/>
            <w:r>
              <w:rPr>
                <w:rFonts w:ascii="Times New Roman" w:hAnsi="Times New Roman"/>
                <w:sz w:val="20"/>
                <w:szCs w:val="20"/>
                <w:lang w:eastAsia="ru-RU"/>
              </w:rPr>
              <w:t>–ф</w:t>
            </w:r>
            <w:proofErr w:type="gramEnd"/>
            <w:r>
              <w:rPr>
                <w:rFonts w:ascii="Times New Roman" w:hAnsi="Times New Roman"/>
                <w:sz w:val="20"/>
                <w:szCs w:val="20"/>
                <w:lang w:eastAsia="ru-RU"/>
              </w:rPr>
              <w:t>илиал « П</w:t>
            </w:r>
            <w:r>
              <w:rPr>
                <w:rFonts w:ascii="Times New Roman" w:hAnsi="Times New Roman"/>
                <w:sz w:val="20"/>
                <w:szCs w:val="20"/>
                <w:lang w:eastAsia="ru-RU"/>
              </w:rPr>
              <w:t>а</w:t>
            </w:r>
            <w:r>
              <w:rPr>
                <w:rFonts w:ascii="Times New Roman" w:hAnsi="Times New Roman"/>
                <w:sz w:val="20"/>
                <w:szCs w:val="20"/>
                <w:lang w:eastAsia="ru-RU"/>
              </w:rPr>
              <w:t>шийская де</w:t>
            </w:r>
            <w:r>
              <w:rPr>
                <w:rFonts w:ascii="Times New Roman" w:hAnsi="Times New Roman"/>
                <w:sz w:val="20"/>
                <w:szCs w:val="20"/>
                <w:lang w:eastAsia="ru-RU"/>
              </w:rPr>
              <w:t>т</w:t>
            </w:r>
            <w:r>
              <w:rPr>
                <w:rFonts w:ascii="Times New Roman" w:hAnsi="Times New Roman"/>
                <w:sz w:val="20"/>
                <w:szCs w:val="20"/>
                <w:lang w:eastAsia="ru-RU"/>
              </w:rPr>
              <w:t>ская библиот</w:t>
            </w:r>
            <w:r>
              <w:rPr>
                <w:rFonts w:ascii="Times New Roman" w:hAnsi="Times New Roman"/>
                <w:sz w:val="20"/>
                <w:szCs w:val="20"/>
                <w:lang w:eastAsia="ru-RU"/>
              </w:rPr>
              <w:t>е</w:t>
            </w:r>
            <w:r>
              <w:rPr>
                <w:rFonts w:ascii="Times New Roman" w:hAnsi="Times New Roman"/>
                <w:sz w:val="20"/>
                <w:szCs w:val="20"/>
                <w:lang w:eastAsia="ru-RU"/>
              </w:rPr>
              <w:t>ка»</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6899,19</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7274,40</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7438,25</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8</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A42E2D"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Библиотека –филиал п</w:t>
            </w:r>
            <w:proofErr w:type="gramStart"/>
            <w:r>
              <w:rPr>
                <w:rFonts w:ascii="Times New Roman" w:hAnsi="Times New Roman"/>
                <w:sz w:val="20"/>
                <w:szCs w:val="20"/>
                <w:lang w:eastAsia="ru-RU"/>
              </w:rPr>
              <w:t>.В</w:t>
            </w:r>
            <w:proofErr w:type="gramEnd"/>
            <w:r>
              <w:rPr>
                <w:rFonts w:ascii="Times New Roman" w:hAnsi="Times New Roman"/>
                <w:sz w:val="20"/>
                <w:szCs w:val="20"/>
                <w:lang w:eastAsia="ru-RU"/>
              </w:rPr>
              <w:t>ильва</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7945,86</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8054,97</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8341,58</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9</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362662" w:rsidP="00A42E2D">
            <w:pPr>
              <w:spacing w:after="0" w:line="240" w:lineRule="auto"/>
              <w:rPr>
                <w:rFonts w:ascii="Times New Roman" w:hAnsi="Times New Roman"/>
                <w:sz w:val="20"/>
                <w:szCs w:val="20"/>
                <w:lang w:eastAsia="ru-RU"/>
              </w:rPr>
            </w:pPr>
            <w:r>
              <w:rPr>
                <w:rFonts w:ascii="Times New Roman" w:hAnsi="Times New Roman"/>
                <w:sz w:val="20"/>
                <w:szCs w:val="20"/>
                <w:lang w:eastAsia="ru-RU"/>
              </w:rPr>
              <w:t>МБУК</w:t>
            </w:r>
            <w:r w:rsidR="00A42E2D">
              <w:rPr>
                <w:rFonts w:ascii="Times New Roman" w:hAnsi="Times New Roman"/>
                <w:sz w:val="20"/>
                <w:szCs w:val="20"/>
                <w:lang w:eastAsia="ru-RU"/>
              </w:rPr>
              <w:t xml:space="preserve"> «Би</w:t>
            </w:r>
            <w:r w:rsidR="00A42E2D">
              <w:rPr>
                <w:rFonts w:ascii="Times New Roman" w:hAnsi="Times New Roman"/>
                <w:sz w:val="20"/>
                <w:szCs w:val="20"/>
                <w:lang w:eastAsia="ru-RU"/>
              </w:rPr>
              <w:t>б</w:t>
            </w:r>
            <w:r w:rsidR="00A42E2D">
              <w:rPr>
                <w:rFonts w:ascii="Times New Roman" w:hAnsi="Times New Roman"/>
                <w:sz w:val="20"/>
                <w:szCs w:val="20"/>
                <w:lang w:eastAsia="ru-RU"/>
              </w:rPr>
              <w:t>лиотека ме</w:t>
            </w:r>
            <w:r w:rsidR="00A42E2D">
              <w:rPr>
                <w:rFonts w:ascii="Times New Roman" w:hAnsi="Times New Roman"/>
                <w:sz w:val="20"/>
                <w:szCs w:val="20"/>
                <w:lang w:eastAsia="ru-RU"/>
              </w:rPr>
              <w:t>д</w:t>
            </w:r>
            <w:r w:rsidR="00A42E2D">
              <w:rPr>
                <w:rFonts w:ascii="Times New Roman" w:hAnsi="Times New Roman"/>
                <w:sz w:val="20"/>
                <w:szCs w:val="20"/>
                <w:lang w:eastAsia="ru-RU"/>
              </w:rPr>
              <w:t>ведкинского сельского п</w:t>
            </w:r>
            <w:r w:rsidR="00A42E2D">
              <w:rPr>
                <w:rFonts w:ascii="Times New Roman" w:hAnsi="Times New Roman"/>
                <w:sz w:val="20"/>
                <w:szCs w:val="20"/>
                <w:lang w:eastAsia="ru-RU"/>
              </w:rPr>
              <w:t>о</w:t>
            </w:r>
            <w:r w:rsidR="00A42E2D">
              <w:rPr>
                <w:rFonts w:ascii="Times New Roman" w:hAnsi="Times New Roman"/>
                <w:sz w:val="20"/>
                <w:szCs w:val="20"/>
                <w:lang w:eastAsia="ru-RU"/>
              </w:rPr>
              <w:t>селения»</w:t>
            </w:r>
            <w:r>
              <w:rPr>
                <w:rFonts w:ascii="Times New Roman" w:hAnsi="Times New Roman"/>
                <w:sz w:val="20"/>
                <w:szCs w:val="20"/>
                <w:lang w:eastAsia="ru-RU"/>
              </w:rPr>
              <w:t xml:space="preserve"> п</w:t>
            </w:r>
            <w:proofErr w:type="gramStart"/>
            <w:r>
              <w:rPr>
                <w:rFonts w:ascii="Times New Roman" w:hAnsi="Times New Roman"/>
                <w:sz w:val="20"/>
                <w:szCs w:val="20"/>
                <w:lang w:eastAsia="ru-RU"/>
              </w:rPr>
              <w:t>.М</w:t>
            </w:r>
            <w:proofErr w:type="gramEnd"/>
            <w:r>
              <w:rPr>
                <w:rFonts w:ascii="Times New Roman" w:hAnsi="Times New Roman"/>
                <w:sz w:val="20"/>
                <w:szCs w:val="20"/>
                <w:lang w:eastAsia="ru-RU"/>
              </w:rPr>
              <w:t xml:space="preserve">едведка </w:t>
            </w: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6635,61</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6099,67</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6917,64</w:t>
            </w:r>
          </w:p>
        </w:tc>
      </w:tr>
      <w:tr w:rsidR="00362662" w:rsidRPr="00652098"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10</w:t>
            </w:r>
          </w:p>
        </w:tc>
        <w:tc>
          <w:tcPr>
            <w:tcW w:w="1548" w:type="dxa"/>
            <w:tcBorders>
              <w:top w:val="single" w:sz="4" w:space="0" w:color="auto"/>
              <w:left w:val="single" w:sz="4" w:space="0" w:color="auto"/>
              <w:bottom w:val="single" w:sz="4" w:space="0" w:color="auto"/>
              <w:right w:val="single" w:sz="4" w:space="0" w:color="auto"/>
            </w:tcBorders>
          </w:tcPr>
          <w:p w:rsidR="00362662" w:rsidRPr="00630E35" w:rsidRDefault="00A42E2D"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Библиотека –филиал п</w:t>
            </w:r>
            <w:proofErr w:type="gramStart"/>
            <w:r>
              <w:rPr>
                <w:rFonts w:ascii="Times New Roman" w:hAnsi="Times New Roman"/>
                <w:sz w:val="20"/>
                <w:szCs w:val="20"/>
                <w:lang w:eastAsia="ru-RU"/>
              </w:rPr>
              <w:t>.С</w:t>
            </w:r>
            <w:proofErr w:type="gramEnd"/>
            <w:r>
              <w:rPr>
                <w:rFonts w:ascii="Times New Roman" w:hAnsi="Times New Roman"/>
                <w:sz w:val="20"/>
                <w:szCs w:val="20"/>
                <w:lang w:eastAsia="ru-RU"/>
              </w:rPr>
              <w:t>редняя Усьва</w:t>
            </w:r>
          </w:p>
          <w:p w:rsidR="00362662" w:rsidRPr="00630E35" w:rsidRDefault="00362662" w:rsidP="00362662">
            <w:pPr>
              <w:spacing w:after="0" w:line="240" w:lineRule="auto"/>
              <w:rPr>
                <w:rFonts w:ascii="Times New Roman" w:hAnsi="Times New Roman"/>
                <w:sz w:val="20"/>
                <w:szCs w:val="20"/>
                <w:lang w:eastAsia="ru-RU"/>
              </w:rPr>
            </w:pPr>
          </w:p>
        </w:tc>
        <w:tc>
          <w:tcPr>
            <w:tcW w:w="74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17</w:t>
            </w:r>
          </w:p>
        </w:tc>
        <w:tc>
          <w:tcPr>
            <w:tcW w:w="72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w:t>
            </w:r>
          </w:p>
        </w:tc>
        <w:tc>
          <w:tcPr>
            <w:tcW w:w="106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6262,91</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w:t>
            </w:r>
          </w:p>
        </w:tc>
        <w:tc>
          <w:tcPr>
            <w:tcW w:w="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107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5140,44</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w:t>
            </w:r>
          </w:p>
        </w:tc>
        <w:tc>
          <w:tcPr>
            <w:tcW w:w="84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4</w:t>
            </w:r>
          </w:p>
        </w:tc>
        <w:tc>
          <w:tcPr>
            <w:tcW w:w="10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5082,36</w:t>
            </w:r>
          </w:p>
        </w:tc>
      </w:tr>
      <w:tr w:rsidR="00362662" w:rsidRPr="006012ED" w:rsidTr="00362662">
        <w:trPr>
          <w:cantSplit/>
          <w:jc w:val="center"/>
        </w:trPr>
        <w:tc>
          <w:tcPr>
            <w:tcW w:w="709"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p>
        </w:tc>
        <w:tc>
          <w:tcPr>
            <w:tcW w:w="154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r w:rsidRPr="006012ED">
              <w:rPr>
                <w:rFonts w:ascii="Times New Roman" w:hAnsi="Times New Roman"/>
                <w:b/>
                <w:sz w:val="20"/>
                <w:szCs w:val="20"/>
                <w:lang w:eastAsia="ru-RU"/>
              </w:rPr>
              <w:t>Итого  по библиотекам</w:t>
            </w:r>
          </w:p>
        </w:tc>
        <w:tc>
          <w:tcPr>
            <w:tcW w:w="74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212</w:t>
            </w:r>
          </w:p>
        </w:tc>
        <w:tc>
          <w:tcPr>
            <w:tcW w:w="72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104</w:t>
            </w:r>
          </w:p>
        </w:tc>
        <w:tc>
          <w:tcPr>
            <w:tcW w:w="106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both"/>
              <w:rPr>
                <w:rFonts w:ascii="Times New Roman" w:hAnsi="Times New Roman"/>
                <w:b/>
                <w:sz w:val="20"/>
                <w:szCs w:val="20"/>
                <w:lang w:eastAsia="ru-RU"/>
              </w:rPr>
            </w:pPr>
            <w:r>
              <w:rPr>
                <w:rFonts w:ascii="Times New Roman" w:hAnsi="Times New Roman"/>
                <w:b/>
                <w:sz w:val="20"/>
                <w:szCs w:val="20"/>
                <w:lang w:eastAsia="ru-RU"/>
              </w:rPr>
              <w:t>147109,89</w:t>
            </w:r>
          </w:p>
        </w:tc>
        <w:tc>
          <w:tcPr>
            <w:tcW w:w="84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167</w:t>
            </w:r>
          </w:p>
        </w:tc>
        <w:tc>
          <w:tcPr>
            <w:tcW w:w="613"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77</w:t>
            </w:r>
          </w:p>
        </w:tc>
        <w:tc>
          <w:tcPr>
            <w:tcW w:w="107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125296,24</w:t>
            </w:r>
          </w:p>
        </w:tc>
        <w:tc>
          <w:tcPr>
            <w:tcW w:w="84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174</w:t>
            </w:r>
          </w:p>
        </w:tc>
        <w:tc>
          <w:tcPr>
            <w:tcW w:w="84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74</w:t>
            </w:r>
          </w:p>
        </w:tc>
        <w:tc>
          <w:tcPr>
            <w:tcW w:w="1026"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138421,32</w:t>
            </w:r>
          </w:p>
        </w:tc>
      </w:tr>
    </w:tbl>
    <w:p w:rsidR="00362662" w:rsidRPr="006012ED" w:rsidRDefault="00362662" w:rsidP="00362662">
      <w:pPr>
        <w:spacing w:after="0" w:line="240" w:lineRule="auto"/>
        <w:jc w:val="center"/>
        <w:rPr>
          <w:rFonts w:ascii="Times New Roman" w:hAnsi="Times New Roman"/>
          <w:b/>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right"/>
        <w:rPr>
          <w:rFonts w:ascii="Times New Roman" w:hAnsi="Times New Roman"/>
          <w:b/>
          <w:sz w:val="20"/>
          <w:szCs w:val="20"/>
          <w:lang w:eastAsia="ru-RU"/>
        </w:rPr>
      </w:pPr>
      <w:r w:rsidRPr="00630E35">
        <w:rPr>
          <w:rFonts w:ascii="Times New Roman" w:hAnsi="Times New Roman"/>
          <w:b/>
          <w:sz w:val="20"/>
          <w:szCs w:val="20"/>
          <w:lang w:eastAsia="ru-RU"/>
        </w:rPr>
        <w:t>Таблица № 9 в</w:t>
      </w:r>
    </w:p>
    <w:p w:rsidR="00362662" w:rsidRPr="00630E35" w:rsidRDefault="00362662" w:rsidP="00362662">
      <w:pPr>
        <w:spacing w:after="0" w:line="240" w:lineRule="auto"/>
        <w:jc w:val="right"/>
        <w:rPr>
          <w:rFonts w:ascii="Times New Roman" w:hAnsi="Times New Roman"/>
          <w:sz w:val="20"/>
          <w:szCs w:val="20"/>
          <w:lang w:eastAsia="ru-RU"/>
        </w:rPr>
      </w:pPr>
      <w:r w:rsidRPr="00630E35">
        <w:rPr>
          <w:rFonts w:ascii="Times New Roman" w:hAnsi="Times New Roman"/>
          <w:sz w:val="20"/>
          <w:szCs w:val="20"/>
          <w:lang w:eastAsia="ru-RU"/>
        </w:rPr>
        <w:t>(к анализу)</w:t>
      </w:r>
    </w:p>
    <w:p w:rsidR="00362662" w:rsidRPr="00630E35" w:rsidRDefault="00362662" w:rsidP="00362662">
      <w:pPr>
        <w:spacing w:after="0" w:line="240" w:lineRule="auto"/>
        <w:jc w:val="right"/>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Приобретенные полнотекстовые базы данных, генерируемыми другими организациями</w:t>
      </w:r>
    </w:p>
    <w:p w:rsidR="00362662" w:rsidRPr="00630E35" w:rsidRDefault="00362662" w:rsidP="00362662">
      <w:pPr>
        <w:spacing w:after="0" w:line="240" w:lineRule="auto"/>
        <w:jc w:val="center"/>
        <w:rPr>
          <w:rFonts w:ascii="Times New Roman" w:hAnsi="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74"/>
        <w:gridCol w:w="1867"/>
        <w:gridCol w:w="2533"/>
        <w:gridCol w:w="2032"/>
      </w:tblGrid>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w:t>
            </w:r>
          </w:p>
        </w:tc>
        <w:tc>
          <w:tcPr>
            <w:tcW w:w="277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Название БД</w:t>
            </w: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Исполнитель (а</w:t>
            </w:r>
            <w:r w:rsidRPr="00630E35">
              <w:rPr>
                <w:rFonts w:ascii="Times New Roman" w:hAnsi="Times New Roman"/>
                <w:sz w:val="20"/>
                <w:szCs w:val="20"/>
                <w:lang w:eastAsia="ru-RU"/>
              </w:rPr>
              <w:t>г</w:t>
            </w:r>
            <w:r w:rsidRPr="00630E35">
              <w:rPr>
                <w:rFonts w:ascii="Times New Roman" w:hAnsi="Times New Roman"/>
                <w:sz w:val="20"/>
                <w:szCs w:val="20"/>
                <w:lang w:eastAsia="ru-RU"/>
              </w:rPr>
              <w:t>регатор)</w:t>
            </w:r>
          </w:p>
        </w:tc>
        <w:tc>
          <w:tcPr>
            <w:tcW w:w="253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Объём в количестве док</w:t>
            </w:r>
            <w:r w:rsidRPr="00630E35">
              <w:rPr>
                <w:rFonts w:ascii="Times New Roman" w:hAnsi="Times New Roman"/>
                <w:sz w:val="20"/>
                <w:szCs w:val="20"/>
                <w:lang w:eastAsia="ru-RU"/>
              </w:rPr>
              <w:t>у</w:t>
            </w:r>
            <w:r w:rsidRPr="00630E35">
              <w:rPr>
                <w:rFonts w:ascii="Times New Roman" w:hAnsi="Times New Roman"/>
                <w:sz w:val="20"/>
                <w:szCs w:val="20"/>
                <w:lang w:eastAsia="ru-RU"/>
              </w:rPr>
              <w:t>ментов (названий)</w:t>
            </w: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Стоимость</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(тыс. руб.)</w:t>
            </w: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77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Удаленные лицензионные документы</w:t>
            </w: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53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lastRenderedPageBreak/>
              <w:t>1</w:t>
            </w:r>
          </w:p>
        </w:tc>
        <w:tc>
          <w:tcPr>
            <w:tcW w:w="277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53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2</w:t>
            </w:r>
          </w:p>
        </w:tc>
        <w:tc>
          <w:tcPr>
            <w:tcW w:w="277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53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77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Инсталлированные сетевые локальные документы</w:t>
            </w: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53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1</w:t>
            </w:r>
          </w:p>
        </w:tc>
        <w:tc>
          <w:tcPr>
            <w:tcW w:w="2774" w:type="dxa"/>
            <w:tcBorders>
              <w:top w:val="single" w:sz="4" w:space="0" w:color="auto"/>
              <w:left w:val="single" w:sz="4" w:space="0" w:color="auto"/>
              <w:bottom w:val="single" w:sz="4" w:space="0" w:color="auto"/>
              <w:right w:val="single" w:sz="4" w:space="0" w:color="auto"/>
            </w:tcBorders>
          </w:tcPr>
          <w:p w:rsidR="00362662" w:rsidRPr="009B168C" w:rsidRDefault="00362662" w:rsidP="00362662">
            <w:pPr>
              <w:spacing w:after="0" w:line="240" w:lineRule="auto"/>
              <w:jc w:val="center"/>
              <w:rPr>
                <w:rFonts w:ascii="Times New Roman" w:hAnsi="Times New Roman"/>
                <w:b/>
                <w:sz w:val="20"/>
                <w:szCs w:val="20"/>
                <w:lang w:eastAsia="ru-RU"/>
              </w:rPr>
            </w:pPr>
            <w:r>
              <w:rPr>
                <w:rFonts w:ascii="Times New Roman" w:hAnsi="Times New Roman"/>
                <w:sz w:val="20"/>
                <w:szCs w:val="20"/>
                <w:lang w:eastAsia="ru-RU"/>
              </w:rPr>
              <w:t>Консультант  Плюс(</w:t>
            </w:r>
            <w:r w:rsidRPr="009B168C">
              <w:rPr>
                <w:rFonts w:ascii="Times New Roman" w:hAnsi="Times New Roman"/>
                <w:b/>
                <w:sz w:val="20"/>
                <w:szCs w:val="20"/>
                <w:lang w:eastAsia="ru-RU"/>
              </w:rPr>
              <w:t>МБУК «ГЦДБ» )</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Российское законодател</w:t>
            </w:r>
            <w:r>
              <w:rPr>
                <w:rFonts w:ascii="Times New Roman" w:hAnsi="Times New Roman"/>
                <w:sz w:val="20"/>
                <w:szCs w:val="20"/>
                <w:lang w:eastAsia="ru-RU"/>
              </w:rPr>
              <w:t>ь</w:t>
            </w:r>
            <w:r>
              <w:rPr>
                <w:rFonts w:ascii="Times New Roman" w:hAnsi="Times New Roman"/>
                <w:sz w:val="20"/>
                <w:szCs w:val="20"/>
                <w:lang w:eastAsia="ru-RU"/>
              </w:rPr>
              <w:t>ство(Версия проф)</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Пермский край</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Города и районы Пермского края</w:t>
            </w: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 xml:space="preserve"> </w:t>
            </w:r>
          </w:p>
          <w:p w:rsidR="00362662" w:rsidRDefault="00362662" w:rsidP="00362662">
            <w:pPr>
              <w:spacing w:after="0" w:line="240" w:lineRule="auto"/>
              <w:rPr>
                <w:rFonts w:ascii="Times New Roman" w:hAnsi="Times New Roman"/>
                <w:b/>
                <w:sz w:val="20"/>
                <w:szCs w:val="20"/>
                <w:lang w:eastAsia="ru-RU"/>
              </w:rPr>
            </w:pPr>
          </w:p>
          <w:p w:rsidR="00362662" w:rsidRPr="00167D58" w:rsidRDefault="00362662" w:rsidP="00362662">
            <w:pPr>
              <w:spacing w:after="0" w:line="240" w:lineRule="auto"/>
              <w:rPr>
                <w:rFonts w:ascii="Times New Roman" w:hAnsi="Times New Roman"/>
                <w:b/>
                <w:sz w:val="32"/>
                <w:szCs w:val="32"/>
                <w:lang w:eastAsia="ru-RU"/>
              </w:rPr>
            </w:pPr>
            <w:r w:rsidRPr="00167D58">
              <w:rPr>
                <w:rFonts w:ascii="Times New Roman" w:hAnsi="Times New Roman"/>
                <w:b/>
                <w:sz w:val="32"/>
                <w:szCs w:val="32"/>
                <w:lang w:eastAsia="ru-RU"/>
              </w:rPr>
              <w:t>Итого</w:t>
            </w:r>
          </w:p>
          <w:p w:rsidR="00362662" w:rsidRPr="00630E35" w:rsidRDefault="00362662" w:rsidP="00362662">
            <w:pPr>
              <w:spacing w:after="0" w:line="240" w:lineRule="auto"/>
              <w:jc w:val="center"/>
              <w:rPr>
                <w:rFonts w:ascii="Times New Roman" w:hAnsi="Times New Roman"/>
                <w:sz w:val="20"/>
                <w:szCs w:val="20"/>
                <w:lang w:eastAsia="ru-RU"/>
              </w:rPr>
            </w:pP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ЗАО «Телеком плюс»</w:t>
            </w:r>
          </w:p>
        </w:tc>
        <w:tc>
          <w:tcPr>
            <w:tcW w:w="253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209842</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78820</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94736</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b/>
                <w:sz w:val="20"/>
                <w:szCs w:val="20"/>
                <w:lang w:eastAsia="ru-RU"/>
              </w:rPr>
            </w:pPr>
          </w:p>
          <w:p w:rsidR="00362662" w:rsidRPr="00167D58" w:rsidRDefault="00362662" w:rsidP="00362662">
            <w:pPr>
              <w:spacing w:after="0" w:line="240" w:lineRule="auto"/>
              <w:jc w:val="center"/>
              <w:rPr>
                <w:rFonts w:ascii="Times New Roman" w:hAnsi="Times New Roman"/>
                <w:b/>
                <w:sz w:val="32"/>
                <w:szCs w:val="32"/>
                <w:lang w:eastAsia="ru-RU"/>
              </w:rPr>
            </w:pPr>
            <w:r w:rsidRPr="00167D58">
              <w:rPr>
                <w:rFonts w:ascii="Times New Roman" w:hAnsi="Times New Roman"/>
                <w:b/>
                <w:sz w:val="32"/>
                <w:szCs w:val="32"/>
                <w:lang w:eastAsia="ru-RU"/>
              </w:rPr>
              <w:t>383398</w:t>
            </w:r>
          </w:p>
          <w:p w:rsidR="00362662" w:rsidRPr="00167D58" w:rsidRDefault="00362662" w:rsidP="00362662">
            <w:pPr>
              <w:spacing w:after="0" w:line="240" w:lineRule="auto"/>
              <w:jc w:val="center"/>
              <w:rPr>
                <w:rFonts w:ascii="Times New Roman" w:hAnsi="Times New Roman"/>
                <w:b/>
                <w:sz w:val="32"/>
                <w:szCs w:val="32"/>
                <w:lang w:eastAsia="ru-RU"/>
              </w:rPr>
            </w:pPr>
          </w:p>
          <w:p w:rsidR="00362662" w:rsidRPr="00B50747" w:rsidRDefault="00362662" w:rsidP="00362662">
            <w:pPr>
              <w:spacing w:after="0" w:line="240" w:lineRule="auto"/>
              <w:jc w:val="center"/>
              <w:rPr>
                <w:rFonts w:ascii="Times New Roman" w:hAnsi="Times New Roman"/>
                <w:b/>
                <w:sz w:val="28"/>
                <w:szCs w:val="28"/>
                <w:lang w:eastAsia="ru-RU"/>
              </w:rPr>
            </w:pPr>
          </w:p>
        </w:tc>
        <w:tc>
          <w:tcPr>
            <w:tcW w:w="203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Благотворительность</w:t>
            </w:r>
          </w:p>
          <w:p w:rsidR="00362662"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eastAsia="ru-RU"/>
              </w:rPr>
            </w:pPr>
          </w:p>
        </w:tc>
      </w:tr>
      <w:tr w:rsidR="00362662" w:rsidRPr="00652098" w:rsidTr="00362662">
        <w:trPr>
          <w:jc w:val="center"/>
        </w:trPr>
        <w:tc>
          <w:tcPr>
            <w:tcW w:w="95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2</w:t>
            </w:r>
          </w:p>
        </w:tc>
        <w:tc>
          <w:tcPr>
            <w:tcW w:w="2774" w:type="dxa"/>
            <w:tcBorders>
              <w:top w:val="single" w:sz="4" w:space="0" w:color="auto"/>
              <w:left w:val="single" w:sz="4" w:space="0" w:color="auto"/>
              <w:bottom w:val="single" w:sz="4" w:space="0" w:color="auto"/>
              <w:right w:val="single" w:sz="4" w:space="0" w:color="auto"/>
            </w:tcBorders>
          </w:tcPr>
          <w:p w:rsidR="00362662" w:rsidRPr="009B168C" w:rsidRDefault="00362662" w:rsidP="00362662">
            <w:pPr>
              <w:spacing w:after="0" w:line="240" w:lineRule="auto"/>
              <w:jc w:val="center"/>
              <w:rPr>
                <w:rFonts w:ascii="Times New Roman" w:hAnsi="Times New Roman"/>
                <w:b/>
                <w:sz w:val="20"/>
                <w:szCs w:val="20"/>
                <w:lang w:eastAsia="ru-RU"/>
              </w:rPr>
            </w:pPr>
            <w:r>
              <w:rPr>
                <w:rFonts w:ascii="Times New Roman" w:hAnsi="Times New Roman"/>
                <w:sz w:val="20"/>
                <w:szCs w:val="20"/>
                <w:lang w:eastAsia="ru-RU"/>
              </w:rPr>
              <w:t>Консультант Плюс(</w:t>
            </w:r>
            <w:r w:rsidRPr="009B168C">
              <w:rPr>
                <w:rFonts w:ascii="Times New Roman" w:hAnsi="Times New Roman"/>
                <w:b/>
                <w:sz w:val="20"/>
                <w:szCs w:val="20"/>
                <w:lang w:eastAsia="ru-RU"/>
              </w:rPr>
              <w:t xml:space="preserve">МБУК «ГЦМБ» ) </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Законодательство</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Судебная практика</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Финансовые и кадровые</w:t>
            </w: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консультации</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Консультации для бюдже</w:t>
            </w:r>
            <w:r>
              <w:rPr>
                <w:rFonts w:ascii="Times New Roman" w:hAnsi="Times New Roman"/>
                <w:sz w:val="20"/>
                <w:szCs w:val="20"/>
                <w:lang w:eastAsia="ru-RU"/>
              </w:rPr>
              <w:t>т</w:t>
            </w:r>
            <w:r>
              <w:rPr>
                <w:rFonts w:ascii="Times New Roman" w:hAnsi="Times New Roman"/>
                <w:sz w:val="20"/>
                <w:szCs w:val="20"/>
                <w:lang w:eastAsia="ru-RU"/>
              </w:rPr>
              <w:t>ных организаций</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Комментарии  законодател</w:t>
            </w:r>
            <w:r>
              <w:rPr>
                <w:rFonts w:ascii="Times New Roman" w:hAnsi="Times New Roman"/>
                <w:sz w:val="20"/>
                <w:szCs w:val="20"/>
                <w:lang w:eastAsia="ru-RU"/>
              </w:rPr>
              <w:t>ь</w:t>
            </w:r>
            <w:r>
              <w:rPr>
                <w:rFonts w:ascii="Times New Roman" w:hAnsi="Times New Roman"/>
                <w:sz w:val="20"/>
                <w:szCs w:val="20"/>
                <w:lang w:eastAsia="ru-RU"/>
              </w:rPr>
              <w:t>ства</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Формы документов</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r>
              <w:rPr>
                <w:rFonts w:ascii="Times New Roman" w:hAnsi="Times New Roman"/>
                <w:sz w:val="20"/>
                <w:szCs w:val="20"/>
                <w:lang w:eastAsia="ru-RU"/>
              </w:rPr>
              <w:t>Технические нормы и прав</w:t>
            </w:r>
            <w:r>
              <w:rPr>
                <w:rFonts w:ascii="Times New Roman" w:hAnsi="Times New Roman"/>
                <w:sz w:val="20"/>
                <w:szCs w:val="20"/>
                <w:lang w:eastAsia="ru-RU"/>
              </w:rPr>
              <w:t>и</w:t>
            </w:r>
            <w:r>
              <w:rPr>
                <w:rFonts w:ascii="Times New Roman" w:hAnsi="Times New Roman"/>
                <w:sz w:val="20"/>
                <w:szCs w:val="20"/>
                <w:lang w:eastAsia="ru-RU"/>
              </w:rPr>
              <w:t>ла</w:t>
            </w: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Pr="00167D58" w:rsidRDefault="00362662" w:rsidP="00362662">
            <w:pPr>
              <w:spacing w:after="0" w:line="240" w:lineRule="auto"/>
              <w:rPr>
                <w:rFonts w:ascii="Times New Roman" w:hAnsi="Times New Roman"/>
                <w:b/>
                <w:sz w:val="32"/>
                <w:szCs w:val="32"/>
                <w:lang w:eastAsia="ru-RU"/>
              </w:rPr>
            </w:pPr>
            <w:r w:rsidRPr="00167D58">
              <w:rPr>
                <w:rFonts w:ascii="Times New Roman" w:hAnsi="Times New Roman"/>
                <w:b/>
                <w:sz w:val="32"/>
                <w:szCs w:val="32"/>
                <w:lang w:eastAsia="ru-RU"/>
              </w:rPr>
              <w:t>Итого</w:t>
            </w:r>
          </w:p>
        </w:tc>
        <w:tc>
          <w:tcPr>
            <w:tcW w:w="186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ЗАО «Телеком плюс»</w:t>
            </w:r>
          </w:p>
        </w:tc>
        <w:tc>
          <w:tcPr>
            <w:tcW w:w="253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1114266</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908203</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373566</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51713</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113083</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3743</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16702</w:t>
            </w: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Default="00362662" w:rsidP="00362662">
            <w:pPr>
              <w:spacing w:after="0" w:line="240" w:lineRule="auto"/>
              <w:jc w:val="center"/>
              <w:rPr>
                <w:rFonts w:ascii="Times New Roman" w:hAnsi="Times New Roman"/>
                <w:sz w:val="20"/>
                <w:szCs w:val="20"/>
                <w:lang w:eastAsia="ru-RU"/>
              </w:rPr>
            </w:pPr>
          </w:p>
          <w:p w:rsidR="00362662" w:rsidRPr="00167D58" w:rsidRDefault="00362662" w:rsidP="00362662">
            <w:pPr>
              <w:spacing w:after="0" w:line="240" w:lineRule="auto"/>
              <w:jc w:val="center"/>
              <w:rPr>
                <w:rFonts w:ascii="Times New Roman" w:hAnsi="Times New Roman"/>
                <w:b/>
                <w:sz w:val="32"/>
                <w:szCs w:val="32"/>
                <w:lang w:eastAsia="ru-RU"/>
              </w:rPr>
            </w:pPr>
            <w:r w:rsidRPr="00167D58">
              <w:rPr>
                <w:rFonts w:ascii="Times New Roman" w:hAnsi="Times New Roman"/>
                <w:b/>
                <w:sz w:val="32"/>
                <w:szCs w:val="32"/>
                <w:lang w:eastAsia="ru-RU"/>
              </w:rPr>
              <w:t>2581276</w:t>
            </w:r>
          </w:p>
        </w:tc>
        <w:tc>
          <w:tcPr>
            <w:tcW w:w="203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Благотворительность</w:t>
            </w:r>
          </w:p>
        </w:tc>
      </w:tr>
    </w:tbl>
    <w:p w:rsidR="00362662" w:rsidRPr="00630E35" w:rsidRDefault="00362662" w:rsidP="00362662">
      <w:pPr>
        <w:spacing w:after="0" w:line="240" w:lineRule="auto"/>
        <w:jc w:val="center"/>
        <w:rPr>
          <w:rFonts w:ascii="Times New Roman" w:hAnsi="Times New Roman"/>
          <w:sz w:val="20"/>
          <w:szCs w:val="20"/>
          <w:lang w:eastAsia="ru-RU"/>
        </w:rPr>
        <w:sectPr w:rsidR="00362662" w:rsidRPr="00630E35" w:rsidSect="00362662">
          <w:pgSz w:w="11907" w:h="16840" w:code="9"/>
          <w:pgMar w:top="720" w:right="794" w:bottom="720" w:left="794" w:header="720" w:footer="720" w:gutter="0"/>
          <w:cols w:space="720"/>
          <w:titlePg/>
          <w:docGrid w:linePitch="272"/>
        </w:sectPr>
      </w:pPr>
    </w:p>
    <w:p w:rsidR="00362662" w:rsidRPr="00630E35" w:rsidRDefault="00362662" w:rsidP="00362662">
      <w:pPr>
        <w:spacing w:after="0" w:line="240" w:lineRule="auto"/>
        <w:jc w:val="right"/>
        <w:rPr>
          <w:rFonts w:ascii="Times New Roman" w:hAnsi="Times New Roman"/>
          <w:b/>
          <w:sz w:val="20"/>
          <w:szCs w:val="20"/>
          <w:lang w:eastAsia="x-none"/>
        </w:rPr>
      </w:pPr>
      <w:r w:rsidRPr="00630E35">
        <w:rPr>
          <w:rFonts w:ascii="Times New Roman" w:hAnsi="Times New Roman"/>
          <w:b/>
          <w:sz w:val="20"/>
          <w:szCs w:val="20"/>
          <w:lang w:val="x-none" w:eastAsia="x-none"/>
        </w:rPr>
        <w:lastRenderedPageBreak/>
        <w:t>Таблица № 9</w:t>
      </w:r>
      <w:r w:rsidRPr="00630E35">
        <w:rPr>
          <w:rFonts w:ascii="Times New Roman" w:hAnsi="Times New Roman"/>
          <w:b/>
          <w:sz w:val="20"/>
          <w:szCs w:val="20"/>
          <w:lang w:eastAsia="x-none"/>
        </w:rPr>
        <w:t>г</w:t>
      </w:r>
    </w:p>
    <w:p w:rsidR="00362662" w:rsidRPr="00630E35" w:rsidRDefault="00362662" w:rsidP="00362662">
      <w:pPr>
        <w:spacing w:after="0" w:line="240" w:lineRule="auto"/>
        <w:jc w:val="right"/>
        <w:rPr>
          <w:rFonts w:ascii="Times New Roman" w:hAnsi="Times New Roman"/>
          <w:sz w:val="20"/>
          <w:szCs w:val="20"/>
          <w:lang w:val="x-none" w:eastAsia="x-none"/>
        </w:rPr>
      </w:pPr>
      <w:r w:rsidRPr="00630E35">
        <w:rPr>
          <w:rFonts w:ascii="Times New Roman" w:hAnsi="Times New Roman"/>
          <w:sz w:val="20"/>
          <w:szCs w:val="20"/>
          <w:lang w:val="x-none" w:eastAsia="x-none"/>
        </w:rPr>
        <w:t>(к анализу)</w:t>
      </w:r>
    </w:p>
    <w:p w:rsidR="00362662" w:rsidRPr="00630E35" w:rsidRDefault="00362662" w:rsidP="00362662">
      <w:pPr>
        <w:spacing w:after="0" w:line="240" w:lineRule="auto"/>
        <w:jc w:val="center"/>
        <w:rPr>
          <w:rFonts w:ascii="Times New Roman" w:hAnsi="Times New Roman"/>
          <w:b/>
          <w:sz w:val="20"/>
          <w:szCs w:val="20"/>
          <w:lang w:val="x-none" w:eastAsia="x-none"/>
        </w:rPr>
      </w:pPr>
      <w:r w:rsidRPr="00630E35">
        <w:rPr>
          <w:rFonts w:ascii="Times New Roman" w:hAnsi="Times New Roman"/>
          <w:b/>
          <w:sz w:val="20"/>
          <w:szCs w:val="20"/>
          <w:lang w:val="x-none" w:eastAsia="x-none"/>
        </w:rPr>
        <w:t>Фонд документов для детей</w:t>
      </w:r>
      <w:r w:rsidRPr="00630E35">
        <w:rPr>
          <w:rFonts w:ascii="Times New Roman" w:hAnsi="Times New Roman"/>
          <w:b/>
          <w:sz w:val="20"/>
          <w:szCs w:val="20"/>
          <w:vertAlign w:val="superscript"/>
          <w:lang w:val="x-none" w:eastAsia="x-none"/>
        </w:rPr>
        <w:footnoteReference w:customMarkFollows="1" w:id="5"/>
        <w:t>*</w:t>
      </w:r>
    </w:p>
    <w:p w:rsidR="00362662" w:rsidRPr="00630E35" w:rsidRDefault="00362662" w:rsidP="00362662">
      <w:pPr>
        <w:spacing w:after="0" w:line="240" w:lineRule="auto"/>
        <w:jc w:val="center"/>
        <w:rPr>
          <w:rFonts w:ascii="Times New Roman" w:hAnsi="Times New Roman"/>
          <w:sz w:val="20"/>
          <w:szCs w:val="20"/>
          <w:lang w:val="x-none" w:eastAsia="x-none"/>
        </w:rPr>
      </w:pPr>
    </w:p>
    <w:tbl>
      <w:tblPr>
        <w:tblW w:w="154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540"/>
        <w:gridCol w:w="720"/>
        <w:gridCol w:w="416"/>
        <w:gridCol w:w="708"/>
        <w:gridCol w:w="709"/>
        <w:gridCol w:w="425"/>
        <w:gridCol w:w="426"/>
        <w:gridCol w:w="497"/>
        <w:gridCol w:w="779"/>
        <w:gridCol w:w="540"/>
        <w:gridCol w:w="593"/>
        <w:gridCol w:w="708"/>
        <w:gridCol w:w="709"/>
        <w:gridCol w:w="709"/>
        <w:gridCol w:w="709"/>
        <w:gridCol w:w="708"/>
        <w:gridCol w:w="709"/>
        <w:gridCol w:w="709"/>
        <w:gridCol w:w="567"/>
        <w:gridCol w:w="567"/>
        <w:gridCol w:w="709"/>
        <w:gridCol w:w="708"/>
      </w:tblGrid>
      <w:tr w:rsidR="00362662" w:rsidRPr="0001465A" w:rsidTr="00362662">
        <w:trPr>
          <w:cantSplit/>
        </w:trPr>
        <w:tc>
          <w:tcPr>
            <w:tcW w:w="1620"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pacing w:val="-20"/>
                <w:sz w:val="18"/>
                <w:szCs w:val="20"/>
                <w:lang w:eastAsia="ru-RU"/>
              </w:rPr>
            </w:pPr>
          </w:p>
        </w:tc>
        <w:tc>
          <w:tcPr>
            <w:tcW w:w="3093" w:type="dxa"/>
            <w:gridSpan w:val="5"/>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Фонд</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(состоит на учете, экз.)</w:t>
            </w:r>
          </w:p>
        </w:tc>
        <w:tc>
          <w:tcPr>
            <w:tcW w:w="2667" w:type="dxa"/>
            <w:gridSpan w:val="5"/>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Поступило за год</w:t>
            </w:r>
          </w:p>
        </w:tc>
        <w:tc>
          <w:tcPr>
            <w:tcW w:w="593"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 ра</w:t>
            </w:r>
            <w:r w:rsidRPr="0001465A">
              <w:rPr>
                <w:rFonts w:ascii="Times New Roman" w:hAnsi="Times New Roman"/>
                <w:sz w:val="18"/>
                <w:szCs w:val="20"/>
                <w:lang w:eastAsia="ru-RU"/>
              </w:rPr>
              <w:t>с</w:t>
            </w:r>
            <w:r w:rsidRPr="0001465A">
              <w:rPr>
                <w:rFonts w:ascii="Times New Roman" w:hAnsi="Times New Roman"/>
                <w:sz w:val="18"/>
                <w:szCs w:val="20"/>
                <w:lang w:eastAsia="ru-RU"/>
              </w:rPr>
              <w:t>х</w:t>
            </w:r>
            <w:r w:rsidRPr="0001465A">
              <w:rPr>
                <w:rFonts w:ascii="Times New Roman" w:hAnsi="Times New Roman"/>
                <w:sz w:val="18"/>
                <w:szCs w:val="20"/>
                <w:lang w:eastAsia="ru-RU"/>
              </w:rPr>
              <w:t>о</w:t>
            </w:r>
            <w:r w:rsidRPr="0001465A">
              <w:rPr>
                <w:rFonts w:ascii="Times New Roman" w:hAnsi="Times New Roman"/>
                <w:sz w:val="18"/>
                <w:szCs w:val="20"/>
                <w:lang w:eastAsia="ru-RU"/>
              </w:rPr>
              <w:t>дов средств на лит-ру для дет..</w:t>
            </w:r>
          </w:p>
        </w:tc>
        <w:tc>
          <w:tcPr>
            <w:tcW w:w="4252" w:type="dxa"/>
            <w:gridSpan w:val="6"/>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Выбытие</w:t>
            </w:r>
          </w:p>
        </w:tc>
        <w:tc>
          <w:tcPr>
            <w:tcW w:w="709"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Пр</w:t>
            </w:r>
            <w:r w:rsidRPr="0001465A">
              <w:rPr>
                <w:rFonts w:ascii="Times New Roman" w:hAnsi="Times New Roman"/>
                <w:sz w:val="18"/>
                <w:szCs w:val="20"/>
                <w:lang w:eastAsia="ru-RU"/>
              </w:rPr>
              <w:t>и</w:t>
            </w:r>
            <w:r w:rsidRPr="0001465A">
              <w:rPr>
                <w:rFonts w:ascii="Times New Roman" w:hAnsi="Times New Roman"/>
                <w:sz w:val="18"/>
                <w:szCs w:val="20"/>
                <w:lang w:eastAsia="ru-RU"/>
              </w:rPr>
              <w:t>рост за год, всего</w:t>
            </w:r>
          </w:p>
        </w:tc>
        <w:tc>
          <w:tcPr>
            <w:tcW w:w="567"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О</w:t>
            </w:r>
            <w:r w:rsidRPr="0001465A">
              <w:rPr>
                <w:rFonts w:ascii="Times New Roman" w:hAnsi="Times New Roman"/>
                <w:sz w:val="18"/>
                <w:szCs w:val="20"/>
                <w:lang w:eastAsia="ru-RU"/>
              </w:rPr>
              <w:t>б</w:t>
            </w:r>
            <w:r w:rsidRPr="0001465A">
              <w:rPr>
                <w:rFonts w:ascii="Times New Roman" w:hAnsi="Times New Roman"/>
                <w:sz w:val="18"/>
                <w:szCs w:val="20"/>
                <w:lang w:eastAsia="ru-RU"/>
              </w:rPr>
              <w:t>новл</w:t>
            </w:r>
            <w:r w:rsidRPr="0001465A">
              <w:rPr>
                <w:rFonts w:ascii="Times New Roman" w:hAnsi="Times New Roman"/>
                <w:sz w:val="18"/>
                <w:szCs w:val="20"/>
                <w:lang w:eastAsia="ru-RU"/>
              </w:rPr>
              <w:t>я</w:t>
            </w:r>
            <w:r w:rsidRPr="0001465A">
              <w:rPr>
                <w:rFonts w:ascii="Times New Roman" w:hAnsi="Times New Roman"/>
                <w:sz w:val="18"/>
                <w:szCs w:val="20"/>
                <w:lang w:eastAsia="ru-RU"/>
              </w:rPr>
              <w:t>емость</w:t>
            </w:r>
          </w:p>
        </w:tc>
        <w:tc>
          <w:tcPr>
            <w:tcW w:w="567"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О</w:t>
            </w:r>
            <w:r w:rsidRPr="0001465A">
              <w:rPr>
                <w:rFonts w:ascii="Times New Roman" w:hAnsi="Times New Roman"/>
                <w:sz w:val="18"/>
                <w:szCs w:val="20"/>
                <w:lang w:eastAsia="ru-RU"/>
              </w:rPr>
              <w:t>б</w:t>
            </w:r>
            <w:r w:rsidRPr="0001465A">
              <w:rPr>
                <w:rFonts w:ascii="Times New Roman" w:hAnsi="Times New Roman"/>
                <w:sz w:val="18"/>
                <w:szCs w:val="20"/>
                <w:lang w:eastAsia="ru-RU"/>
              </w:rPr>
              <w:t>р</w:t>
            </w:r>
            <w:r w:rsidRPr="0001465A">
              <w:rPr>
                <w:rFonts w:ascii="Times New Roman" w:hAnsi="Times New Roman"/>
                <w:sz w:val="18"/>
                <w:szCs w:val="20"/>
                <w:lang w:eastAsia="ru-RU"/>
              </w:rPr>
              <w:t>а</w:t>
            </w:r>
            <w:r w:rsidRPr="0001465A">
              <w:rPr>
                <w:rFonts w:ascii="Times New Roman" w:hAnsi="Times New Roman"/>
                <w:sz w:val="18"/>
                <w:szCs w:val="20"/>
                <w:lang w:eastAsia="ru-RU"/>
              </w:rPr>
              <w:t>щ</w:t>
            </w:r>
            <w:r w:rsidRPr="0001465A">
              <w:rPr>
                <w:rFonts w:ascii="Times New Roman" w:hAnsi="Times New Roman"/>
                <w:sz w:val="18"/>
                <w:szCs w:val="20"/>
                <w:lang w:eastAsia="ru-RU"/>
              </w:rPr>
              <w:t>а</w:t>
            </w:r>
            <w:r w:rsidRPr="0001465A">
              <w:rPr>
                <w:rFonts w:ascii="Times New Roman" w:hAnsi="Times New Roman"/>
                <w:sz w:val="18"/>
                <w:szCs w:val="20"/>
                <w:lang w:eastAsia="ru-RU"/>
              </w:rPr>
              <w:t>емость</w:t>
            </w:r>
          </w:p>
        </w:tc>
        <w:tc>
          <w:tcPr>
            <w:tcW w:w="1417" w:type="dxa"/>
            <w:gridSpan w:val="2"/>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Книгообеспе</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ченность</w:t>
            </w:r>
          </w:p>
        </w:tc>
      </w:tr>
      <w:tr w:rsidR="00362662" w:rsidRPr="0001465A" w:rsidTr="00362662">
        <w:trPr>
          <w:cantSplit/>
        </w:trPr>
        <w:tc>
          <w:tcPr>
            <w:tcW w:w="1620"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pacing w:val="-20"/>
                <w:sz w:val="18"/>
                <w:szCs w:val="20"/>
                <w:lang w:eastAsia="ru-RU"/>
              </w:rPr>
            </w:pPr>
          </w:p>
        </w:tc>
        <w:tc>
          <w:tcPr>
            <w:tcW w:w="540"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вс</w:t>
            </w:r>
            <w:r w:rsidRPr="0001465A">
              <w:rPr>
                <w:rFonts w:ascii="Times New Roman" w:hAnsi="Times New Roman"/>
                <w:sz w:val="18"/>
                <w:szCs w:val="20"/>
                <w:lang w:eastAsia="ru-RU"/>
              </w:rPr>
              <w:t>е</w:t>
            </w:r>
            <w:r w:rsidRPr="0001465A">
              <w:rPr>
                <w:rFonts w:ascii="Times New Roman" w:hAnsi="Times New Roman"/>
                <w:sz w:val="18"/>
                <w:szCs w:val="20"/>
                <w:lang w:eastAsia="ru-RU"/>
              </w:rPr>
              <w:t>го</w:t>
            </w:r>
          </w:p>
        </w:tc>
        <w:tc>
          <w:tcPr>
            <w:tcW w:w="720"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 т.ч. п</w:t>
            </w:r>
            <w:r w:rsidRPr="0001465A">
              <w:rPr>
                <w:rFonts w:ascii="Times New Roman" w:hAnsi="Times New Roman"/>
                <w:sz w:val="18"/>
                <w:szCs w:val="20"/>
                <w:lang w:eastAsia="ru-RU"/>
              </w:rPr>
              <w:t>е</w:t>
            </w:r>
            <w:r w:rsidRPr="0001465A">
              <w:rPr>
                <w:rFonts w:ascii="Times New Roman" w:hAnsi="Times New Roman"/>
                <w:sz w:val="18"/>
                <w:szCs w:val="20"/>
                <w:lang w:eastAsia="ru-RU"/>
              </w:rPr>
              <w:t>ча</w:t>
            </w:r>
            <w:r w:rsidRPr="0001465A">
              <w:rPr>
                <w:rFonts w:ascii="Times New Roman" w:hAnsi="Times New Roman"/>
                <w:sz w:val="18"/>
                <w:szCs w:val="20"/>
                <w:lang w:eastAsia="ru-RU"/>
              </w:rPr>
              <w:t>т</w:t>
            </w:r>
            <w:r w:rsidRPr="0001465A">
              <w:rPr>
                <w:rFonts w:ascii="Times New Roman" w:hAnsi="Times New Roman"/>
                <w:sz w:val="18"/>
                <w:szCs w:val="20"/>
                <w:lang w:eastAsia="ru-RU"/>
              </w:rPr>
              <w:t>ные изд.</w:t>
            </w:r>
          </w:p>
        </w:tc>
        <w:tc>
          <w:tcPr>
            <w:tcW w:w="416"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ind w:left="-152" w:right="-75" w:firstLine="152"/>
              <w:jc w:val="center"/>
              <w:rPr>
                <w:rFonts w:ascii="Times New Roman" w:hAnsi="Times New Roman"/>
                <w:sz w:val="18"/>
                <w:szCs w:val="20"/>
                <w:lang w:eastAsia="ru-RU"/>
              </w:rPr>
            </w:pPr>
            <w:r w:rsidRPr="0001465A">
              <w:rPr>
                <w:rFonts w:ascii="Times New Roman" w:hAnsi="Times New Roman"/>
                <w:sz w:val="18"/>
                <w:szCs w:val="20"/>
                <w:lang w:eastAsia="ru-RU"/>
              </w:rPr>
              <w:t>в т.ч. электр. и</w:t>
            </w:r>
            <w:r w:rsidRPr="0001465A">
              <w:rPr>
                <w:rFonts w:ascii="Times New Roman" w:hAnsi="Times New Roman"/>
                <w:sz w:val="18"/>
                <w:szCs w:val="20"/>
                <w:lang w:eastAsia="ru-RU"/>
              </w:rPr>
              <w:t>з</w:t>
            </w:r>
            <w:r w:rsidRPr="0001465A">
              <w:rPr>
                <w:rFonts w:ascii="Times New Roman" w:hAnsi="Times New Roman"/>
                <w:sz w:val="18"/>
                <w:szCs w:val="20"/>
                <w:lang w:eastAsia="ru-RU"/>
              </w:rPr>
              <w:t>д</w:t>
            </w:r>
            <w:r w:rsidRPr="0001465A">
              <w:rPr>
                <w:rFonts w:ascii="Times New Roman" w:hAnsi="Times New Roman"/>
                <w:sz w:val="18"/>
                <w:szCs w:val="20"/>
                <w:lang w:eastAsia="ru-RU"/>
              </w:rPr>
              <w:t>а</w:t>
            </w:r>
            <w:r w:rsidRPr="0001465A">
              <w:rPr>
                <w:rFonts w:ascii="Times New Roman" w:hAnsi="Times New Roman"/>
                <w:sz w:val="18"/>
                <w:szCs w:val="20"/>
                <w:lang w:eastAsia="ru-RU"/>
              </w:rPr>
              <w:t>ния</w:t>
            </w:r>
          </w:p>
        </w:tc>
        <w:tc>
          <w:tcPr>
            <w:tcW w:w="708"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 т.ч. аудиовиз. изд.</w:t>
            </w:r>
          </w:p>
        </w:tc>
        <w:tc>
          <w:tcPr>
            <w:tcW w:w="709"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 лит-ры для дет.от общ</w:t>
            </w:r>
            <w:r w:rsidRPr="0001465A">
              <w:rPr>
                <w:rFonts w:ascii="Times New Roman" w:hAnsi="Times New Roman"/>
                <w:sz w:val="18"/>
                <w:szCs w:val="20"/>
                <w:lang w:eastAsia="ru-RU"/>
              </w:rPr>
              <w:t>е</w:t>
            </w:r>
            <w:r w:rsidRPr="0001465A">
              <w:rPr>
                <w:rFonts w:ascii="Times New Roman" w:hAnsi="Times New Roman"/>
                <w:sz w:val="18"/>
                <w:szCs w:val="20"/>
                <w:lang w:eastAsia="ru-RU"/>
              </w:rPr>
              <w:t>го фонда</w:t>
            </w:r>
          </w:p>
        </w:tc>
        <w:tc>
          <w:tcPr>
            <w:tcW w:w="851" w:type="dxa"/>
            <w:gridSpan w:val="2"/>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Всего экз.</w:t>
            </w:r>
          </w:p>
        </w:tc>
        <w:tc>
          <w:tcPr>
            <w:tcW w:w="497"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Назв.</w:t>
            </w:r>
          </w:p>
        </w:tc>
        <w:tc>
          <w:tcPr>
            <w:tcW w:w="779"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Насум</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му (руб)</w:t>
            </w:r>
          </w:p>
        </w:tc>
        <w:tc>
          <w:tcPr>
            <w:tcW w:w="540"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 т.ч. на 1 жит.до 14 лет</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(руб)</w:t>
            </w:r>
          </w:p>
        </w:tc>
        <w:tc>
          <w:tcPr>
            <w:tcW w:w="593"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Всего экз.</w:t>
            </w:r>
          </w:p>
        </w:tc>
        <w:tc>
          <w:tcPr>
            <w:tcW w:w="709"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 от фонда</w:t>
            </w:r>
          </w:p>
        </w:tc>
        <w:tc>
          <w:tcPr>
            <w:tcW w:w="1418" w:type="dxa"/>
            <w:gridSpan w:val="2"/>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Из них</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ветхой</w:t>
            </w:r>
          </w:p>
        </w:tc>
        <w:tc>
          <w:tcPr>
            <w:tcW w:w="1417" w:type="dxa"/>
            <w:gridSpan w:val="2"/>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Из них уст</w:t>
            </w:r>
            <w:r w:rsidRPr="0001465A">
              <w:rPr>
                <w:rFonts w:ascii="Times New Roman" w:hAnsi="Times New Roman"/>
                <w:sz w:val="18"/>
                <w:szCs w:val="20"/>
                <w:lang w:eastAsia="ru-RU"/>
              </w:rPr>
              <w:t>а</w:t>
            </w:r>
            <w:r w:rsidRPr="0001465A">
              <w:rPr>
                <w:rFonts w:ascii="Times New Roman" w:hAnsi="Times New Roman"/>
                <w:sz w:val="18"/>
                <w:szCs w:val="20"/>
                <w:lang w:eastAsia="ru-RU"/>
              </w:rPr>
              <w:t>ревшей</w:t>
            </w:r>
          </w:p>
        </w:tc>
        <w:tc>
          <w:tcPr>
            <w:tcW w:w="70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На 1 чит</w:t>
            </w:r>
            <w:r w:rsidRPr="0001465A">
              <w:rPr>
                <w:rFonts w:ascii="Times New Roman" w:hAnsi="Times New Roman"/>
                <w:sz w:val="18"/>
                <w:szCs w:val="20"/>
                <w:lang w:eastAsia="ru-RU"/>
              </w:rPr>
              <w:t>а</w:t>
            </w:r>
            <w:r w:rsidRPr="0001465A">
              <w:rPr>
                <w:rFonts w:ascii="Times New Roman" w:hAnsi="Times New Roman"/>
                <w:sz w:val="18"/>
                <w:szCs w:val="20"/>
                <w:lang w:eastAsia="ru-RU"/>
              </w:rPr>
              <w:t>теля до 14 лет вкл. экз.</w:t>
            </w:r>
          </w:p>
        </w:tc>
        <w:tc>
          <w:tcPr>
            <w:tcW w:w="708" w:type="dxa"/>
            <w:vMerge w:val="restart"/>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На 1 жит</w:t>
            </w:r>
            <w:r w:rsidRPr="0001465A">
              <w:rPr>
                <w:rFonts w:ascii="Times New Roman" w:hAnsi="Times New Roman"/>
                <w:sz w:val="18"/>
                <w:szCs w:val="20"/>
                <w:lang w:eastAsia="ru-RU"/>
              </w:rPr>
              <w:t>е</w:t>
            </w:r>
            <w:r w:rsidRPr="0001465A">
              <w:rPr>
                <w:rFonts w:ascii="Times New Roman" w:hAnsi="Times New Roman"/>
                <w:sz w:val="18"/>
                <w:szCs w:val="20"/>
                <w:lang w:eastAsia="ru-RU"/>
              </w:rPr>
              <w:t>ля до 14 лет вкл.</w:t>
            </w:r>
          </w:p>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экз.</w:t>
            </w:r>
          </w:p>
        </w:tc>
      </w:tr>
      <w:tr w:rsidR="00362662" w:rsidRPr="0001465A" w:rsidTr="00362662">
        <w:trPr>
          <w:cantSplit/>
          <w:trHeight w:val="1134"/>
        </w:trPr>
        <w:tc>
          <w:tcPr>
            <w:tcW w:w="1620"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pacing w:val="-20"/>
                <w:sz w:val="18"/>
                <w:szCs w:val="20"/>
                <w:lang w:eastAsia="ru-RU"/>
              </w:rPr>
            </w:pPr>
          </w:p>
        </w:tc>
        <w:tc>
          <w:tcPr>
            <w:tcW w:w="540"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20"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416"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425" w:type="dxa"/>
            <w:tcBorders>
              <w:top w:val="single" w:sz="4" w:space="0" w:color="auto"/>
              <w:left w:val="single" w:sz="4" w:space="0" w:color="auto"/>
              <w:bottom w:val="single" w:sz="4" w:space="0" w:color="auto"/>
              <w:right w:val="single" w:sz="4" w:space="0" w:color="auto"/>
            </w:tcBorders>
            <w:textDirection w:val="btLr"/>
          </w:tcPr>
          <w:p w:rsidR="00362662" w:rsidRPr="0001465A" w:rsidRDefault="00362662" w:rsidP="00362662">
            <w:pPr>
              <w:spacing w:after="0" w:line="240" w:lineRule="auto"/>
              <w:ind w:left="113" w:right="113"/>
              <w:jc w:val="center"/>
              <w:rPr>
                <w:rFonts w:ascii="Times New Roman" w:hAnsi="Times New Roman"/>
                <w:sz w:val="18"/>
                <w:szCs w:val="20"/>
                <w:lang w:eastAsia="ru-RU"/>
              </w:rPr>
            </w:pPr>
            <w:r w:rsidRPr="0001465A">
              <w:rPr>
                <w:rFonts w:ascii="Times New Roman" w:hAnsi="Times New Roman"/>
                <w:sz w:val="18"/>
                <w:szCs w:val="20"/>
                <w:lang w:eastAsia="ru-RU"/>
              </w:rPr>
              <w:t>2016…</w:t>
            </w:r>
          </w:p>
        </w:tc>
        <w:tc>
          <w:tcPr>
            <w:tcW w:w="426" w:type="dxa"/>
            <w:tcBorders>
              <w:top w:val="single" w:sz="4" w:space="0" w:color="auto"/>
              <w:left w:val="single" w:sz="4" w:space="0" w:color="auto"/>
              <w:bottom w:val="single" w:sz="4" w:space="0" w:color="auto"/>
              <w:right w:val="single" w:sz="4" w:space="0" w:color="auto"/>
            </w:tcBorders>
            <w:textDirection w:val="btLr"/>
          </w:tcPr>
          <w:p w:rsidR="00362662" w:rsidRPr="0001465A" w:rsidRDefault="00362662" w:rsidP="00362662">
            <w:pPr>
              <w:spacing w:after="0" w:line="240" w:lineRule="auto"/>
              <w:ind w:left="113" w:right="113"/>
              <w:jc w:val="center"/>
              <w:rPr>
                <w:rFonts w:ascii="Times New Roman" w:hAnsi="Times New Roman"/>
                <w:sz w:val="18"/>
                <w:szCs w:val="20"/>
                <w:lang w:eastAsia="ru-RU"/>
              </w:rPr>
            </w:pPr>
            <w:r w:rsidRPr="0001465A">
              <w:rPr>
                <w:rFonts w:ascii="Times New Roman" w:hAnsi="Times New Roman"/>
                <w:sz w:val="18"/>
                <w:szCs w:val="20"/>
                <w:lang w:eastAsia="ru-RU"/>
              </w:rPr>
              <w:t>2017…</w:t>
            </w:r>
          </w:p>
        </w:tc>
        <w:tc>
          <w:tcPr>
            <w:tcW w:w="497"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7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40"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93"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Экз.</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Экз.</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p>
        </w:tc>
      </w:tr>
      <w:tr w:rsidR="00362662" w:rsidRPr="0001465A" w:rsidTr="00362662">
        <w:trPr>
          <w:cantSplit/>
        </w:trPr>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pacing w:val="-20"/>
                <w:sz w:val="18"/>
                <w:szCs w:val="20"/>
                <w:lang w:eastAsia="ru-RU"/>
              </w:rPr>
            </w:pPr>
            <w:r w:rsidRPr="0001465A">
              <w:rPr>
                <w:rFonts w:ascii="Times New Roman" w:hAnsi="Times New Roman"/>
                <w:spacing w:val="-20"/>
                <w:sz w:val="18"/>
                <w:szCs w:val="20"/>
                <w:lang w:eastAsia="ru-RU"/>
              </w:rPr>
              <w:t>1</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8</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9</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11</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12</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14</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17</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18</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19</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20</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21</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23</w:t>
            </w:r>
          </w:p>
        </w:tc>
      </w:tr>
      <w:tr w:rsidR="00362662" w:rsidRPr="0001465A" w:rsidTr="00362662">
        <w:trPr>
          <w:cantSplit/>
        </w:trPr>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BF72FA">
            <w:pPr>
              <w:spacing w:after="0" w:line="240" w:lineRule="auto"/>
              <w:rPr>
                <w:rFonts w:ascii="Times New Roman" w:hAnsi="Times New Roman"/>
                <w:spacing w:val="-20"/>
                <w:sz w:val="18"/>
                <w:szCs w:val="20"/>
                <w:lang w:eastAsia="ru-RU"/>
              </w:rPr>
            </w:pPr>
            <w:r w:rsidRPr="0001465A">
              <w:rPr>
                <w:rFonts w:ascii="Times New Roman" w:hAnsi="Times New Roman"/>
                <w:spacing w:val="-20"/>
                <w:sz w:val="18"/>
                <w:szCs w:val="20"/>
                <w:lang w:eastAsia="ru-RU"/>
              </w:rPr>
              <w:t>МБУК</w:t>
            </w:r>
            <w:r w:rsidR="00BF72FA">
              <w:rPr>
                <w:rFonts w:ascii="Times New Roman" w:hAnsi="Times New Roman"/>
                <w:spacing w:val="-20"/>
                <w:sz w:val="18"/>
                <w:szCs w:val="20"/>
                <w:lang w:eastAsia="ru-RU"/>
              </w:rPr>
              <w:t xml:space="preserve"> «</w:t>
            </w:r>
            <w:r w:rsidRPr="0001465A">
              <w:rPr>
                <w:rFonts w:ascii="Times New Roman" w:hAnsi="Times New Roman"/>
                <w:spacing w:val="-20"/>
                <w:sz w:val="18"/>
                <w:szCs w:val="20"/>
                <w:lang w:eastAsia="ru-RU"/>
              </w:rPr>
              <w:t>ГЦМБ»</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15514</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15513</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16"/>
                <w:lang w:eastAsia="ru-RU"/>
              </w:rPr>
            </w:pPr>
            <w:r w:rsidRPr="0001465A">
              <w:rPr>
                <w:rFonts w:ascii="Times New Roman" w:hAnsi="Times New Roman"/>
                <w:sz w:val="18"/>
                <w:szCs w:val="20"/>
                <w:lang w:eastAsia="ru-RU"/>
              </w:rPr>
              <w:t>1559</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16"/>
                <w:lang w:eastAsia="ru-RU"/>
              </w:rPr>
            </w:pPr>
            <w:r w:rsidRPr="0001465A">
              <w:rPr>
                <w:rFonts w:ascii="Times New Roman" w:hAnsi="Times New Roman"/>
                <w:sz w:val="18"/>
                <w:szCs w:val="20"/>
                <w:lang w:eastAsia="ru-RU"/>
              </w:rPr>
              <w:t>1672</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1042</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305330,94</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126,96</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431</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2,8</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431</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2,8</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1241</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8</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18,6</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3,1</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6,4</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BF72FA" w:rsidP="00BF72FA">
            <w:pPr>
              <w:spacing w:after="0" w:line="240" w:lineRule="auto"/>
              <w:rPr>
                <w:rFonts w:ascii="Times New Roman" w:hAnsi="Times New Roman"/>
                <w:spacing w:val="-20"/>
                <w:sz w:val="18"/>
                <w:szCs w:val="20"/>
                <w:lang w:eastAsia="ru-RU"/>
              </w:rPr>
            </w:pPr>
            <w:r>
              <w:rPr>
                <w:rFonts w:ascii="Times New Roman" w:hAnsi="Times New Roman"/>
                <w:spacing w:val="-20"/>
                <w:sz w:val="18"/>
                <w:szCs w:val="20"/>
                <w:lang w:eastAsia="ru-RU"/>
              </w:rPr>
              <w:t xml:space="preserve">Библиотека </w:t>
            </w:r>
            <w:proofErr w:type="gramStart"/>
            <w:r>
              <w:rPr>
                <w:rFonts w:ascii="Times New Roman" w:hAnsi="Times New Roman"/>
                <w:spacing w:val="-20"/>
                <w:sz w:val="18"/>
                <w:szCs w:val="20"/>
                <w:lang w:eastAsia="ru-RU"/>
              </w:rPr>
              <w:t>–ф</w:t>
            </w:r>
            <w:proofErr w:type="gramEnd"/>
            <w:r>
              <w:rPr>
                <w:rFonts w:ascii="Times New Roman" w:hAnsi="Times New Roman"/>
                <w:spacing w:val="-20"/>
                <w:sz w:val="18"/>
                <w:szCs w:val="20"/>
                <w:lang w:eastAsia="ru-RU"/>
              </w:rPr>
              <w:t>илиал №1 . п. Теплая    гора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2290</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2290</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-22</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0</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10,8</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4,6</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3,5</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BF72FA">
            <w:pPr>
              <w:spacing w:after="0" w:line="240" w:lineRule="auto"/>
              <w:rPr>
                <w:rFonts w:ascii="Times New Roman" w:hAnsi="Times New Roman"/>
                <w:spacing w:val="-20"/>
                <w:sz w:val="18"/>
                <w:szCs w:val="20"/>
                <w:lang w:eastAsia="ru-RU"/>
              </w:rPr>
            </w:pPr>
            <w:r w:rsidRPr="0001465A">
              <w:rPr>
                <w:rFonts w:ascii="Times New Roman" w:hAnsi="Times New Roman"/>
                <w:spacing w:val="-20"/>
                <w:sz w:val="18"/>
                <w:szCs w:val="20"/>
                <w:lang w:eastAsia="ru-RU"/>
              </w:rPr>
              <w:t>МБУ</w:t>
            </w:r>
            <w:r w:rsidR="00BF72FA">
              <w:rPr>
                <w:rFonts w:ascii="Times New Roman" w:hAnsi="Times New Roman"/>
                <w:spacing w:val="-20"/>
                <w:sz w:val="18"/>
                <w:szCs w:val="20"/>
                <w:lang w:eastAsia="ru-RU"/>
              </w:rPr>
              <w:t xml:space="preserve"> К  «</w:t>
            </w:r>
            <w:r w:rsidRPr="0001465A">
              <w:rPr>
                <w:rFonts w:ascii="Times New Roman" w:hAnsi="Times New Roman"/>
                <w:spacing w:val="-20"/>
                <w:sz w:val="18"/>
                <w:szCs w:val="20"/>
                <w:lang w:eastAsia="ru-RU"/>
              </w:rPr>
              <w:t>Теплогорск</w:t>
            </w:r>
            <w:r w:rsidR="00BF72FA">
              <w:rPr>
                <w:rFonts w:ascii="Times New Roman" w:hAnsi="Times New Roman"/>
                <w:spacing w:val="-20"/>
                <w:sz w:val="18"/>
                <w:szCs w:val="20"/>
                <w:lang w:eastAsia="ru-RU"/>
              </w:rPr>
              <w:t>ая  библиотека», п</w:t>
            </w:r>
            <w:proofErr w:type="gramStart"/>
            <w:r w:rsidR="00BF72FA">
              <w:rPr>
                <w:rFonts w:ascii="Times New Roman" w:hAnsi="Times New Roman"/>
                <w:spacing w:val="-20"/>
                <w:sz w:val="18"/>
                <w:szCs w:val="20"/>
                <w:lang w:eastAsia="ru-RU"/>
              </w:rPr>
              <w:t xml:space="preserve"> .</w:t>
            </w:r>
            <w:proofErr w:type="gramEnd"/>
            <w:r w:rsidR="00BF72FA">
              <w:rPr>
                <w:rFonts w:ascii="Times New Roman" w:hAnsi="Times New Roman"/>
                <w:spacing w:val="-20"/>
                <w:sz w:val="18"/>
                <w:szCs w:val="20"/>
                <w:lang w:eastAsia="ru-RU"/>
              </w:rPr>
              <w:t>Промысла</w:t>
            </w:r>
            <w:r w:rsidRPr="0001465A">
              <w:rPr>
                <w:rFonts w:ascii="Times New Roman" w:hAnsi="Times New Roman"/>
                <w:spacing w:val="-20"/>
                <w:sz w:val="18"/>
                <w:szCs w:val="20"/>
                <w:lang w:eastAsia="ru-RU"/>
              </w:rPr>
              <w:t xml:space="preserve"> </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2446</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2446</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94,6</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37</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37</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11100,00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194,00</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37</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37</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34,0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43,0</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BF72FA">
            <w:pPr>
              <w:spacing w:after="0" w:line="240" w:lineRule="auto"/>
              <w:rPr>
                <w:rFonts w:ascii="Times New Roman" w:hAnsi="Times New Roman"/>
                <w:spacing w:val="-20"/>
                <w:sz w:val="18"/>
                <w:szCs w:val="20"/>
                <w:lang w:eastAsia="ru-RU"/>
              </w:rPr>
            </w:pPr>
            <w:r w:rsidRPr="0001465A">
              <w:rPr>
                <w:rFonts w:ascii="Times New Roman" w:hAnsi="Times New Roman"/>
                <w:spacing w:val="-20"/>
                <w:sz w:val="18"/>
                <w:szCs w:val="20"/>
                <w:lang w:eastAsia="ru-RU"/>
              </w:rPr>
              <w:t>МБУК</w:t>
            </w:r>
            <w:r w:rsidR="00BF72FA">
              <w:rPr>
                <w:rFonts w:ascii="Times New Roman" w:hAnsi="Times New Roman"/>
                <w:spacing w:val="-20"/>
                <w:sz w:val="18"/>
                <w:szCs w:val="20"/>
                <w:lang w:eastAsia="ru-RU"/>
              </w:rPr>
              <w:t xml:space="preserve"> «Кусье    - Александровская библиотека»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2164</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2164</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64,0</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32</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32</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11877,00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53,26</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32</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9,4</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5,4</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BF72FA" w:rsidP="00BF72FA">
            <w:pPr>
              <w:spacing w:after="0" w:line="240" w:lineRule="auto"/>
              <w:rPr>
                <w:rFonts w:ascii="Times New Roman" w:hAnsi="Times New Roman"/>
                <w:spacing w:val="-20"/>
                <w:sz w:val="18"/>
                <w:szCs w:val="20"/>
                <w:lang w:eastAsia="ru-RU"/>
              </w:rPr>
            </w:pPr>
            <w:r>
              <w:rPr>
                <w:rFonts w:ascii="Times New Roman" w:hAnsi="Times New Roman"/>
                <w:spacing w:val="-20"/>
                <w:sz w:val="18"/>
                <w:szCs w:val="20"/>
                <w:lang w:eastAsia="ru-RU"/>
              </w:rPr>
              <w:t xml:space="preserve">Библиотека </w:t>
            </w:r>
            <w:proofErr w:type="gramStart"/>
            <w:r>
              <w:rPr>
                <w:rFonts w:ascii="Times New Roman" w:hAnsi="Times New Roman"/>
                <w:spacing w:val="-20"/>
                <w:sz w:val="18"/>
                <w:szCs w:val="20"/>
                <w:lang w:eastAsia="ru-RU"/>
              </w:rPr>
              <w:t>–ф</w:t>
            </w:r>
            <w:proofErr w:type="gramEnd"/>
            <w:r>
              <w:rPr>
                <w:rFonts w:ascii="Times New Roman" w:hAnsi="Times New Roman"/>
                <w:spacing w:val="-20"/>
                <w:sz w:val="18"/>
                <w:szCs w:val="20"/>
                <w:lang w:eastAsia="ru-RU"/>
              </w:rPr>
              <w:t>илиал «Пашийская  детская библиотека»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5336</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5321</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15</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310</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239</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239</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13690,80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16,65</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239</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4,5</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7,5</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6,5</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BF72FA" w:rsidP="00BF72FA">
            <w:pPr>
              <w:spacing w:after="0" w:line="240" w:lineRule="auto"/>
              <w:rPr>
                <w:rFonts w:ascii="Times New Roman" w:hAnsi="Times New Roman"/>
                <w:spacing w:val="-20"/>
                <w:sz w:val="18"/>
                <w:szCs w:val="20"/>
                <w:lang w:eastAsia="ru-RU"/>
              </w:rPr>
            </w:pPr>
            <w:r>
              <w:rPr>
                <w:rFonts w:ascii="Times New Roman" w:hAnsi="Times New Roman"/>
                <w:spacing w:val="-20"/>
                <w:sz w:val="18"/>
                <w:szCs w:val="20"/>
                <w:lang w:eastAsia="ru-RU"/>
              </w:rPr>
              <w:t xml:space="preserve">Библиотека </w:t>
            </w:r>
            <w:proofErr w:type="gramStart"/>
            <w:r>
              <w:rPr>
                <w:rFonts w:ascii="Times New Roman" w:hAnsi="Times New Roman"/>
                <w:spacing w:val="-20"/>
                <w:sz w:val="18"/>
                <w:szCs w:val="20"/>
                <w:lang w:eastAsia="ru-RU"/>
              </w:rPr>
              <w:t>–ф</w:t>
            </w:r>
            <w:proofErr w:type="gramEnd"/>
            <w:r>
              <w:rPr>
                <w:rFonts w:ascii="Times New Roman" w:hAnsi="Times New Roman"/>
                <w:spacing w:val="-20"/>
                <w:sz w:val="18"/>
                <w:szCs w:val="20"/>
                <w:lang w:eastAsia="ru-RU"/>
              </w:rPr>
              <w:t>илиал п . .Вильва  МБУК «П</w:t>
            </w:r>
            <w:r>
              <w:rPr>
                <w:rFonts w:ascii="Times New Roman" w:hAnsi="Times New Roman"/>
                <w:spacing w:val="-20"/>
                <w:sz w:val="18"/>
                <w:szCs w:val="20"/>
                <w:lang w:eastAsia="ru-RU"/>
              </w:rPr>
              <w:t>а</w:t>
            </w:r>
            <w:r>
              <w:rPr>
                <w:rFonts w:ascii="Times New Roman" w:hAnsi="Times New Roman"/>
                <w:spacing w:val="-20"/>
                <w:sz w:val="18"/>
                <w:szCs w:val="20"/>
                <w:lang w:eastAsia="ru-RU"/>
              </w:rPr>
              <w:t>шийская библиотека»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420</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420</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21,6</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31</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70</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70</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5000,00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100,00</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70</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16,7</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10,7</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11,7</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8,4</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BF72FA">
            <w:pPr>
              <w:spacing w:after="0" w:line="240" w:lineRule="auto"/>
              <w:rPr>
                <w:rFonts w:ascii="Times New Roman" w:hAnsi="Times New Roman"/>
                <w:spacing w:val="-20"/>
                <w:sz w:val="18"/>
                <w:szCs w:val="20"/>
                <w:lang w:eastAsia="ru-RU"/>
              </w:rPr>
            </w:pPr>
            <w:r w:rsidRPr="0001465A">
              <w:rPr>
                <w:rFonts w:ascii="Times New Roman" w:hAnsi="Times New Roman"/>
                <w:spacing w:val="-20"/>
                <w:sz w:val="18"/>
                <w:szCs w:val="20"/>
                <w:lang w:eastAsia="ru-RU"/>
              </w:rPr>
              <w:t>МБУК</w:t>
            </w:r>
            <w:r w:rsidR="00BF72FA">
              <w:rPr>
                <w:rFonts w:ascii="Times New Roman" w:hAnsi="Times New Roman"/>
                <w:spacing w:val="-20"/>
                <w:sz w:val="18"/>
                <w:szCs w:val="20"/>
                <w:lang w:eastAsia="ru-RU"/>
              </w:rPr>
              <w:t xml:space="preserve"> «Библиотека медведкинского сел</w:t>
            </w:r>
            <w:r w:rsidR="00BF72FA">
              <w:rPr>
                <w:rFonts w:ascii="Times New Roman" w:hAnsi="Times New Roman"/>
                <w:spacing w:val="-20"/>
                <w:sz w:val="18"/>
                <w:szCs w:val="20"/>
                <w:lang w:eastAsia="ru-RU"/>
              </w:rPr>
              <w:t>ь</w:t>
            </w:r>
            <w:r w:rsidR="00BF72FA">
              <w:rPr>
                <w:rFonts w:ascii="Times New Roman" w:hAnsi="Times New Roman"/>
                <w:spacing w:val="-20"/>
                <w:sz w:val="18"/>
                <w:szCs w:val="20"/>
                <w:lang w:eastAsia="ru-RU"/>
              </w:rPr>
              <w:t>ского поселения» п</w:t>
            </w:r>
            <w:proofErr w:type="gramStart"/>
            <w:r w:rsidR="00BF72FA">
              <w:rPr>
                <w:rFonts w:ascii="Times New Roman" w:hAnsi="Times New Roman"/>
                <w:spacing w:val="-20"/>
                <w:sz w:val="18"/>
                <w:szCs w:val="20"/>
                <w:lang w:eastAsia="ru-RU"/>
              </w:rPr>
              <w:t xml:space="preserve">.. </w:t>
            </w:r>
            <w:proofErr w:type="gramEnd"/>
            <w:r w:rsidR="00BF72FA">
              <w:rPr>
                <w:rFonts w:ascii="Times New Roman" w:hAnsi="Times New Roman"/>
                <w:spacing w:val="-20"/>
                <w:sz w:val="18"/>
                <w:szCs w:val="20"/>
                <w:lang w:eastAsia="ru-RU"/>
              </w:rPr>
              <w:t>Медведка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2621</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2620</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62,0</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142</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68</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39</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4992,00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73,41</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68</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2,6</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1,2</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36,4</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50,2</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BF72FA" w:rsidP="00BF72FA">
            <w:pPr>
              <w:spacing w:after="0" w:line="240" w:lineRule="auto"/>
              <w:rPr>
                <w:rFonts w:ascii="Times New Roman" w:hAnsi="Times New Roman"/>
                <w:spacing w:val="-20"/>
                <w:sz w:val="18"/>
                <w:szCs w:val="20"/>
                <w:lang w:eastAsia="ru-RU"/>
              </w:rPr>
            </w:pPr>
            <w:r>
              <w:rPr>
                <w:rFonts w:ascii="Times New Roman" w:hAnsi="Times New Roman"/>
                <w:spacing w:val="-20"/>
                <w:sz w:val="18"/>
                <w:szCs w:val="20"/>
                <w:lang w:eastAsia="ru-RU"/>
              </w:rPr>
              <w:t xml:space="preserve">Библиотека </w:t>
            </w:r>
            <w:proofErr w:type="gramStart"/>
            <w:r>
              <w:rPr>
                <w:rFonts w:ascii="Times New Roman" w:hAnsi="Times New Roman"/>
                <w:spacing w:val="-20"/>
                <w:sz w:val="18"/>
                <w:szCs w:val="20"/>
                <w:lang w:eastAsia="ru-RU"/>
              </w:rPr>
              <w:t>–ф</w:t>
            </w:r>
            <w:proofErr w:type="gramEnd"/>
            <w:r>
              <w:rPr>
                <w:rFonts w:ascii="Times New Roman" w:hAnsi="Times New Roman"/>
                <w:spacing w:val="-20"/>
                <w:sz w:val="18"/>
                <w:szCs w:val="20"/>
                <w:lang w:eastAsia="ru-RU"/>
              </w:rPr>
              <w:t>илиал п . Средняя Усьва</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1844</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1844</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62,5</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138</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9609,00</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160,15</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92,6</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53</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3,0</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2,0</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25,0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sz w:val="18"/>
                <w:szCs w:val="20"/>
                <w:lang w:eastAsia="ru-RU"/>
              </w:rPr>
            </w:pPr>
            <w:r w:rsidRPr="0001465A">
              <w:rPr>
                <w:rFonts w:ascii="Times New Roman" w:hAnsi="Times New Roman"/>
                <w:sz w:val="18"/>
                <w:szCs w:val="20"/>
                <w:lang w:eastAsia="ru-RU"/>
              </w:rPr>
              <w:t>30,7</w:t>
            </w:r>
          </w:p>
        </w:tc>
      </w:tr>
      <w:tr w:rsidR="00362662" w:rsidRPr="0001465A" w:rsidTr="00362662">
        <w:tc>
          <w:tcPr>
            <w:tcW w:w="16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b/>
                <w:spacing w:val="-20"/>
                <w:sz w:val="18"/>
                <w:szCs w:val="20"/>
                <w:lang w:eastAsia="ru-RU"/>
              </w:rPr>
            </w:pPr>
            <w:r w:rsidRPr="0001465A">
              <w:rPr>
                <w:rFonts w:ascii="Times New Roman" w:hAnsi="Times New Roman"/>
                <w:b/>
                <w:spacing w:val="-20"/>
                <w:sz w:val="18"/>
                <w:szCs w:val="20"/>
                <w:lang w:eastAsia="ru-RU"/>
              </w:rPr>
              <w:t>Итого по  библиот</w:t>
            </w:r>
            <w:r w:rsidRPr="0001465A">
              <w:rPr>
                <w:rFonts w:ascii="Times New Roman" w:hAnsi="Times New Roman"/>
                <w:b/>
                <w:spacing w:val="-20"/>
                <w:sz w:val="18"/>
                <w:szCs w:val="20"/>
                <w:lang w:eastAsia="ru-RU"/>
              </w:rPr>
              <w:t>е</w:t>
            </w:r>
            <w:r w:rsidRPr="0001465A">
              <w:rPr>
                <w:rFonts w:ascii="Times New Roman" w:hAnsi="Times New Roman"/>
                <w:b/>
                <w:spacing w:val="-20"/>
                <w:sz w:val="18"/>
                <w:szCs w:val="20"/>
                <w:lang w:eastAsia="ru-RU"/>
              </w:rPr>
              <w:t>кам</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32635</w:t>
            </w:r>
          </w:p>
        </w:tc>
        <w:tc>
          <w:tcPr>
            <w:tcW w:w="72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32618</w:t>
            </w:r>
          </w:p>
        </w:tc>
        <w:tc>
          <w:tcPr>
            <w:tcW w:w="41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2</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15</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36,0</w:t>
            </w:r>
          </w:p>
        </w:tc>
        <w:tc>
          <w:tcPr>
            <w:tcW w:w="425"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2186</w:t>
            </w:r>
          </w:p>
        </w:tc>
        <w:tc>
          <w:tcPr>
            <w:tcW w:w="426"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2171</w:t>
            </w:r>
          </w:p>
        </w:tc>
        <w:tc>
          <w:tcPr>
            <w:tcW w:w="49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1512</w:t>
            </w:r>
          </w:p>
        </w:tc>
        <w:tc>
          <w:tcPr>
            <w:tcW w:w="77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361599,74</w:t>
            </w:r>
          </w:p>
        </w:tc>
        <w:tc>
          <w:tcPr>
            <w:tcW w:w="540"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79,00</w:t>
            </w:r>
          </w:p>
        </w:tc>
        <w:tc>
          <w:tcPr>
            <w:tcW w:w="593"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47,0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453</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rPr>
                <w:rFonts w:ascii="Times New Roman" w:hAnsi="Times New Roman"/>
                <w:b/>
                <w:sz w:val="18"/>
                <w:szCs w:val="20"/>
                <w:lang w:eastAsia="ru-RU"/>
              </w:rPr>
            </w:pPr>
            <w:r w:rsidRPr="0001465A">
              <w:rPr>
                <w:rFonts w:ascii="Times New Roman" w:hAnsi="Times New Roman"/>
                <w:b/>
                <w:sz w:val="18"/>
                <w:szCs w:val="20"/>
                <w:lang w:eastAsia="ru-RU"/>
              </w:rPr>
              <w:t>1,4</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453</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1718</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5,3</w:t>
            </w:r>
          </w:p>
        </w:tc>
        <w:tc>
          <w:tcPr>
            <w:tcW w:w="567"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10,3</w:t>
            </w:r>
          </w:p>
        </w:tc>
        <w:tc>
          <w:tcPr>
            <w:tcW w:w="709"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5,0</w:t>
            </w:r>
          </w:p>
        </w:tc>
        <w:tc>
          <w:tcPr>
            <w:tcW w:w="708" w:type="dxa"/>
            <w:tcBorders>
              <w:top w:val="single" w:sz="4" w:space="0" w:color="auto"/>
              <w:left w:val="single" w:sz="4" w:space="0" w:color="auto"/>
              <w:bottom w:val="single" w:sz="4" w:space="0" w:color="auto"/>
              <w:right w:val="single" w:sz="4" w:space="0" w:color="auto"/>
            </w:tcBorders>
          </w:tcPr>
          <w:p w:rsidR="00362662" w:rsidRPr="0001465A" w:rsidRDefault="00362662" w:rsidP="00362662">
            <w:pPr>
              <w:spacing w:after="0" w:line="240" w:lineRule="auto"/>
              <w:jc w:val="center"/>
              <w:rPr>
                <w:rFonts w:ascii="Times New Roman" w:hAnsi="Times New Roman"/>
                <w:b/>
                <w:sz w:val="18"/>
                <w:szCs w:val="20"/>
                <w:lang w:eastAsia="ru-RU"/>
              </w:rPr>
            </w:pPr>
            <w:r w:rsidRPr="0001465A">
              <w:rPr>
                <w:rFonts w:ascii="Times New Roman" w:hAnsi="Times New Roman"/>
                <w:b/>
                <w:sz w:val="18"/>
                <w:szCs w:val="20"/>
                <w:lang w:eastAsia="ru-RU"/>
              </w:rPr>
              <w:t>7,2</w:t>
            </w:r>
          </w:p>
        </w:tc>
      </w:tr>
    </w:tbl>
    <w:p w:rsidR="00362662" w:rsidRDefault="00362662" w:rsidP="00362662">
      <w:pPr>
        <w:spacing w:after="0" w:line="240" w:lineRule="auto"/>
        <w:jc w:val="right"/>
        <w:rPr>
          <w:rFonts w:ascii="Times New Roman" w:hAnsi="Times New Roman"/>
          <w:sz w:val="28"/>
          <w:szCs w:val="20"/>
          <w:lang w:eastAsia="x-none"/>
        </w:rPr>
      </w:pPr>
    </w:p>
    <w:p w:rsidR="00362662" w:rsidRPr="00630E35" w:rsidRDefault="00362662" w:rsidP="00362662">
      <w:pPr>
        <w:spacing w:after="0" w:line="240" w:lineRule="auto"/>
        <w:jc w:val="right"/>
        <w:rPr>
          <w:rFonts w:ascii="Times New Roman" w:hAnsi="Times New Roman"/>
          <w:b/>
          <w:sz w:val="24"/>
          <w:szCs w:val="24"/>
          <w:lang w:eastAsia="x-none"/>
        </w:rPr>
      </w:pPr>
      <w:r w:rsidRPr="00630E35">
        <w:rPr>
          <w:rFonts w:ascii="Times New Roman" w:hAnsi="Times New Roman"/>
          <w:sz w:val="28"/>
          <w:szCs w:val="20"/>
          <w:lang w:val="x-none" w:eastAsia="x-none"/>
        </w:rPr>
        <w:br w:type="page"/>
      </w:r>
      <w:r w:rsidRPr="00630E35">
        <w:rPr>
          <w:rFonts w:ascii="Times New Roman" w:hAnsi="Times New Roman"/>
          <w:b/>
          <w:sz w:val="24"/>
          <w:szCs w:val="24"/>
          <w:lang w:val="x-none" w:eastAsia="x-none"/>
        </w:rPr>
        <w:lastRenderedPageBreak/>
        <w:t>Таблица № 9</w:t>
      </w:r>
      <w:r w:rsidRPr="00630E35">
        <w:rPr>
          <w:rFonts w:ascii="Times New Roman" w:hAnsi="Times New Roman"/>
          <w:b/>
          <w:sz w:val="24"/>
          <w:szCs w:val="24"/>
          <w:lang w:eastAsia="x-none"/>
        </w:rPr>
        <w:t>д</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Расходование субсидий* на комплектование муниципальных библиотек</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______</w:t>
      </w:r>
      <w:r>
        <w:rPr>
          <w:rFonts w:ascii="Times New Roman" w:hAnsi="Times New Roman"/>
          <w:b/>
          <w:sz w:val="24"/>
          <w:szCs w:val="24"/>
          <w:lang w:eastAsia="ru-RU"/>
        </w:rPr>
        <w:t>Горнозаводского</w:t>
      </w:r>
      <w:r w:rsidRPr="00630E35">
        <w:rPr>
          <w:rFonts w:ascii="Times New Roman" w:hAnsi="Times New Roman"/>
          <w:b/>
          <w:sz w:val="24"/>
          <w:szCs w:val="24"/>
          <w:lang w:eastAsia="ru-RU"/>
        </w:rPr>
        <w:t>___________________________________ муниципального р</w:t>
      </w:r>
      <w:r>
        <w:rPr>
          <w:rFonts w:ascii="Times New Roman" w:hAnsi="Times New Roman"/>
          <w:b/>
          <w:sz w:val="24"/>
          <w:szCs w:val="24"/>
          <w:lang w:eastAsia="ru-RU"/>
        </w:rPr>
        <w:t>айона, городского округа за 2017</w:t>
      </w:r>
      <w:r w:rsidRPr="00630E35">
        <w:rPr>
          <w:rFonts w:ascii="Times New Roman" w:hAnsi="Times New Roman"/>
          <w:b/>
          <w:sz w:val="24"/>
          <w:szCs w:val="24"/>
          <w:lang w:eastAsia="ru-RU"/>
        </w:rPr>
        <w:t xml:space="preserve"> год </w:t>
      </w:r>
    </w:p>
    <w:p w:rsidR="00362662" w:rsidRPr="00630E35" w:rsidRDefault="00362662" w:rsidP="00362662">
      <w:pPr>
        <w:spacing w:after="0" w:line="240" w:lineRule="auto"/>
        <w:jc w:val="center"/>
        <w:rPr>
          <w:rFonts w:ascii="Times New Roman" w:hAnsi="Times New Roman"/>
          <w:b/>
          <w:sz w:val="20"/>
          <w:szCs w:val="20"/>
          <w:lang w:eastAsia="ru-RU"/>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60"/>
        <w:gridCol w:w="1260"/>
        <w:gridCol w:w="1152"/>
        <w:gridCol w:w="1260"/>
        <w:gridCol w:w="1294"/>
        <w:gridCol w:w="1375"/>
        <w:gridCol w:w="962"/>
        <w:gridCol w:w="1512"/>
        <w:gridCol w:w="1664"/>
        <w:gridCol w:w="1113"/>
      </w:tblGrid>
      <w:tr w:rsidR="00362662" w:rsidRPr="00652098" w:rsidTr="00362662">
        <w:tc>
          <w:tcPr>
            <w:tcW w:w="1728"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Название пос</w:t>
            </w:r>
            <w:r w:rsidRPr="00630E35">
              <w:rPr>
                <w:rFonts w:ascii="Times New Roman" w:hAnsi="Times New Roman"/>
                <w:sz w:val="20"/>
                <w:szCs w:val="20"/>
                <w:lang w:eastAsia="ru-RU"/>
              </w:rPr>
              <w:t>е</w:t>
            </w:r>
            <w:r w:rsidRPr="00630E35">
              <w:rPr>
                <w:rFonts w:ascii="Times New Roman" w:hAnsi="Times New Roman"/>
                <w:sz w:val="20"/>
                <w:szCs w:val="20"/>
                <w:lang w:eastAsia="ru-RU"/>
              </w:rPr>
              <w:t>лений</w:t>
            </w:r>
          </w:p>
        </w:tc>
        <w:tc>
          <w:tcPr>
            <w:tcW w:w="2520" w:type="dxa"/>
            <w:gridSpan w:val="2"/>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Выделено  (руб.)</w:t>
            </w:r>
          </w:p>
        </w:tc>
        <w:tc>
          <w:tcPr>
            <w:tcW w:w="2412" w:type="dxa"/>
            <w:gridSpan w:val="2"/>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Поступило (руб.)</w:t>
            </w:r>
          </w:p>
        </w:tc>
        <w:tc>
          <w:tcPr>
            <w:tcW w:w="2669" w:type="dxa"/>
            <w:gridSpan w:val="2"/>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Израсходовано (руб.)</w:t>
            </w:r>
          </w:p>
        </w:tc>
        <w:tc>
          <w:tcPr>
            <w:tcW w:w="5251" w:type="dxa"/>
            <w:gridSpan w:val="4"/>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Приобретено книг (экз.)</w:t>
            </w:r>
          </w:p>
        </w:tc>
      </w:tr>
      <w:tr w:rsidR="00362662" w:rsidRPr="00652098" w:rsidTr="00362662">
        <w:tc>
          <w:tcPr>
            <w:tcW w:w="1728"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right="-108" w:hanging="108"/>
              <w:jc w:val="center"/>
              <w:rPr>
                <w:rFonts w:ascii="Times New Roman" w:hAnsi="Times New Roman"/>
                <w:sz w:val="20"/>
                <w:szCs w:val="20"/>
                <w:lang w:eastAsia="ru-RU"/>
              </w:rPr>
            </w:pPr>
            <w:r w:rsidRPr="00630E35">
              <w:rPr>
                <w:rFonts w:ascii="Times New Roman" w:hAnsi="Times New Roman"/>
                <w:sz w:val="20"/>
                <w:szCs w:val="20"/>
                <w:lang w:eastAsia="ru-RU"/>
              </w:rPr>
              <w:t>Феде</w:t>
            </w:r>
          </w:p>
          <w:p w:rsidR="00362662" w:rsidRPr="00630E35" w:rsidRDefault="00362662" w:rsidP="00362662">
            <w:pPr>
              <w:spacing w:after="0" w:line="240" w:lineRule="auto"/>
              <w:ind w:right="-108" w:hanging="108"/>
              <w:jc w:val="center"/>
              <w:rPr>
                <w:rFonts w:ascii="Times New Roman" w:hAnsi="Times New Roman"/>
                <w:sz w:val="20"/>
                <w:szCs w:val="20"/>
                <w:lang w:eastAsia="ru-RU"/>
              </w:rPr>
            </w:pPr>
            <w:r w:rsidRPr="00630E35">
              <w:rPr>
                <w:rFonts w:ascii="Times New Roman" w:hAnsi="Times New Roman"/>
                <w:sz w:val="20"/>
                <w:szCs w:val="20"/>
                <w:lang w:eastAsia="ru-RU"/>
              </w:rPr>
              <w:t>ральные</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Регио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нальные</w:t>
            </w:r>
          </w:p>
        </w:tc>
        <w:tc>
          <w:tcPr>
            <w:tcW w:w="115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Феде</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ральные</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Регио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нальные</w:t>
            </w:r>
          </w:p>
        </w:tc>
        <w:tc>
          <w:tcPr>
            <w:tcW w:w="129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Феде</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ральные</w:t>
            </w:r>
          </w:p>
        </w:tc>
        <w:tc>
          <w:tcPr>
            <w:tcW w:w="137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Регио</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нальные</w:t>
            </w:r>
          </w:p>
        </w:tc>
        <w:tc>
          <w:tcPr>
            <w:tcW w:w="96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46" w:right="-108"/>
              <w:jc w:val="center"/>
              <w:rPr>
                <w:rFonts w:ascii="Times New Roman" w:hAnsi="Times New Roman"/>
                <w:sz w:val="20"/>
                <w:szCs w:val="20"/>
                <w:lang w:eastAsia="ru-RU"/>
              </w:rPr>
            </w:pPr>
            <w:r w:rsidRPr="00630E35">
              <w:rPr>
                <w:rFonts w:ascii="Times New Roman" w:hAnsi="Times New Roman"/>
                <w:sz w:val="20"/>
                <w:szCs w:val="20"/>
                <w:lang w:eastAsia="ru-RU"/>
              </w:rPr>
              <w:t>Всего</w:t>
            </w:r>
          </w:p>
        </w:tc>
        <w:tc>
          <w:tcPr>
            <w:tcW w:w="151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36" w:right="-108" w:hanging="72"/>
              <w:jc w:val="center"/>
              <w:rPr>
                <w:rFonts w:ascii="Times New Roman" w:hAnsi="Times New Roman"/>
                <w:sz w:val="20"/>
                <w:szCs w:val="20"/>
                <w:lang w:eastAsia="ru-RU"/>
              </w:rPr>
            </w:pPr>
            <w:r w:rsidRPr="00630E35">
              <w:rPr>
                <w:rFonts w:ascii="Times New Roman" w:hAnsi="Times New Roman"/>
                <w:sz w:val="20"/>
                <w:szCs w:val="20"/>
                <w:lang w:eastAsia="ru-RU"/>
              </w:rPr>
              <w:t>На федеральные средства</w:t>
            </w:r>
          </w:p>
        </w:tc>
        <w:tc>
          <w:tcPr>
            <w:tcW w:w="166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108" w:right="-212"/>
              <w:jc w:val="center"/>
              <w:rPr>
                <w:rFonts w:ascii="Times New Roman" w:hAnsi="Times New Roman"/>
                <w:sz w:val="20"/>
                <w:szCs w:val="20"/>
                <w:lang w:eastAsia="ru-RU"/>
              </w:rPr>
            </w:pPr>
            <w:r w:rsidRPr="00630E35">
              <w:rPr>
                <w:rFonts w:ascii="Times New Roman" w:hAnsi="Times New Roman"/>
                <w:sz w:val="20"/>
                <w:szCs w:val="20"/>
                <w:lang w:eastAsia="ru-RU"/>
              </w:rPr>
              <w:t>На региональные средства</w:t>
            </w:r>
          </w:p>
        </w:tc>
        <w:tc>
          <w:tcPr>
            <w:tcW w:w="11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108" w:right="-108" w:firstLine="108"/>
              <w:jc w:val="center"/>
              <w:rPr>
                <w:rFonts w:ascii="Times New Roman" w:hAnsi="Times New Roman"/>
                <w:sz w:val="20"/>
                <w:szCs w:val="20"/>
                <w:lang w:eastAsia="ru-RU"/>
              </w:rPr>
            </w:pPr>
            <w:r w:rsidRPr="00630E35">
              <w:rPr>
                <w:rFonts w:ascii="Times New Roman" w:hAnsi="Times New Roman"/>
                <w:sz w:val="20"/>
                <w:szCs w:val="20"/>
                <w:lang w:eastAsia="ru-RU"/>
              </w:rPr>
              <w:t>Названий</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30E35" w:rsidRDefault="00362662" w:rsidP="00BF72FA">
            <w:pPr>
              <w:spacing w:after="0" w:line="240" w:lineRule="auto"/>
              <w:rPr>
                <w:rFonts w:ascii="Times New Roman" w:hAnsi="Times New Roman"/>
                <w:sz w:val="20"/>
                <w:szCs w:val="20"/>
                <w:lang w:eastAsia="ru-RU"/>
              </w:rPr>
            </w:pPr>
            <w:r>
              <w:rPr>
                <w:rFonts w:ascii="Times New Roman" w:hAnsi="Times New Roman"/>
                <w:sz w:val="20"/>
                <w:szCs w:val="20"/>
                <w:lang w:eastAsia="ru-RU"/>
              </w:rPr>
              <w:t>МБУК»ГЦМБ» ; Б-ка-ф.1</w:t>
            </w:r>
            <w:r w:rsidR="00BF72FA">
              <w:rPr>
                <w:rFonts w:ascii="Times New Roman" w:hAnsi="Times New Roman"/>
                <w:sz w:val="20"/>
                <w:szCs w:val="20"/>
                <w:lang w:eastAsia="ru-RU"/>
              </w:rPr>
              <w:t>п</w:t>
            </w:r>
            <w:proofErr w:type="gramStart"/>
            <w:r w:rsidR="00BF72FA">
              <w:rPr>
                <w:rFonts w:ascii="Times New Roman" w:hAnsi="Times New Roman"/>
                <w:sz w:val="20"/>
                <w:szCs w:val="20"/>
                <w:lang w:eastAsia="ru-RU"/>
              </w:rPr>
              <w:t>.Т</w:t>
            </w:r>
            <w:proofErr w:type="gramEnd"/>
            <w:r w:rsidR="00BF72FA">
              <w:rPr>
                <w:rFonts w:ascii="Times New Roman" w:hAnsi="Times New Roman"/>
                <w:sz w:val="20"/>
                <w:szCs w:val="20"/>
                <w:lang w:eastAsia="ru-RU"/>
              </w:rPr>
              <w:t>еплая Гора</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13343,22</w:t>
            </w:r>
          </w:p>
        </w:tc>
        <w:tc>
          <w:tcPr>
            <w:tcW w:w="115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13343,22</w:t>
            </w:r>
          </w:p>
        </w:tc>
        <w:tc>
          <w:tcPr>
            <w:tcW w:w="129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16657,78</w:t>
            </w:r>
          </w:p>
        </w:tc>
        <w:tc>
          <w:tcPr>
            <w:tcW w:w="137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13343,22</w:t>
            </w:r>
          </w:p>
        </w:tc>
        <w:tc>
          <w:tcPr>
            <w:tcW w:w="96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46" w:right="-108"/>
              <w:jc w:val="center"/>
              <w:rPr>
                <w:rFonts w:ascii="Times New Roman" w:hAnsi="Times New Roman"/>
                <w:sz w:val="20"/>
                <w:szCs w:val="20"/>
                <w:lang w:eastAsia="ru-RU"/>
              </w:rPr>
            </w:pPr>
            <w:r>
              <w:rPr>
                <w:rFonts w:ascii="Times New Roman" w:hAnsi="Times New Roman"/>
                <w:sz w:val="20"/>
                <w:szCs w:val="20"/>
                <w:lang w:eastAsia="ru-RU"/>
              </w:rPr>
              <w:t>100</w:t>
            </w:r>
          </w:p>
        </w:tc>
        <w:tc>
          <w:tcPr>
            <w:tcW w:w="151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right="-108" w:hanging="108"/>
              <w:jc w:val="center"/>
              <w:rPr>
                <w:rFonts w:ascii="Times New Roman" w:hAnsi="Times New Roman"/>
                <w:sz w:val="20"/>
                <w:szCs w:val="20"/>
                <w:lang w:eastAsia="ru-RU"/>
              </w:rPr>
            </w:pPr>
            <w:r>
              <w:rPr>
                <w:rFonts w:ascii="Times New Roman" w:hAnsi="Times New Roman"/>
                <w:sz w:val="20"/>
                <w:szCs w:val="20"/>
                <w:lang w:eastAsia="ru-RU"/>
              </w:rPr>
              <w:t>55</w:t>
            </w:r>
          </w:p>
        </w:tc>
        <w:tc>
          <w:tcPr>
            <w:tcW w:w="166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108" w:right="-212"/>
              <w:jc w:val="center"/>
              <w:rPr>
                <w:rFonts w:ascii="Times New Roman" w:hAnsi="Times New Roman"/>
                <w:sz w:val="20"/>
                <w:szCs w:val="20"/>
                <w:lang w:eastAsia="ru-RU"/>
              </w:rPr>
            </w:pPr>
            <w:r>
              <w:rPr>
                <w:rFonts w:ascii="Times New Roman" w:hAnsi="Times New Roman"/>
                <w:sz w:val="20"/>
                <w:szCs w:val="20"/>
                <w:lang w:eastAsia="ru-RU"/>
              </w:rPr>
              <w:t>45</w:t>
            </w:r>
          </w:p>
        </w:tc>
        <w:tc>
          <w:tcPr>
            <w:tcW w:w="11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362662" w:rsidRPr="00652098" w:rsidTr="00362662">
        <w:trPr>
          <w:trHeight w:val="317"/>
        </w:trPr>
        <w:tc>
          <w:tcPr>
            <w:tcW w:w="1728"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МБУК»ГЦДБ»</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2776,13</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2223,87</w:t>
            </w:r>
          </w:p>
        </w:tc>
        <w:tc>
          <w:tcPr>
            <w:tcW w:w="115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2776,13</w:t>
            </w:r>
          </w:p>
        </w:tc>
        <w:tc>
          <w:tcPr>
            <w:tcW w:w="1260"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2223,87</w:t>
            </w:r>
          </w:p>
        </w:tc>
        <w:tc>
          <w:tcPr>
            <w:tcW w:w="129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2776,13</w:t>
            </w:r>
          </w:p>
        </w:tc>
        <w:tc>
          <w:tcPr>
            <w:tcW w:w="137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2223,87</w:t>
            </w:r>
          </w:p>
        </w:tc>
        <w:tc>
          <w:tcPr>
            <w:tcW w:w="96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46" w:right="-108"/>
              <w:jc w:val="center"/>
              <w:rPr>
                <w:rFonts w:ascii="Times New Roman" w:hAnsi="Times New Roman"/>
                <w:sz w:val="20"/>
                <w:szCs w:val="20"/>
                <w:lang w:eastAsia="ru-RU"/>
              </w:rPr>
            </w:pPr>
            <w:r>
              <w:rPr>
                <w:rFonts w:ascii="Times New Roman" w:hAnsi="Times New Roman"/>
                <w:sz w:val="20"/>
                <w:szCs w:val="20"/>
                <w:lang w:eastAsia="ru-RU"/>
              </w:rPr>
              <w:t>20</w:t>
            </w:r>
          </w:p>
        </w:tc>
        <w:tc>
          <w:tcPr>
            <w:tcW w:w="151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right="-108" w:hanging="108"/>
              <w:jc w:val="center"/>
              <w:rPr>
                <w:rFonts w:ascii="Times New Roman" w:hAnsi="Times New Roman"/>
                <w:sz w:val="20"/>
                <w:szCs w:val="20"/>
                <w:lang w:eastAsia="ru-RU"/>
              </w:rPr>
            </w:pPr>
            <w:r>
              <w:rPr>
                <w:rFonts w:ascii="Times New Roman" w:hAnsi="Times New Roman"/>
                <w:sz w:val="20"/>
                <w:szCs w:val="20"/>
                <w:lang w:eastAsia="ru-RU"/>
              </w:rPr>
              <w:t>10</w:t>
            </w:r>
          </w:p>
        </w:tc>
        <w:tc>
          <w:tcPr>
            <w:tcW w:w="166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ind w:left="-108" w:right="-212"/>
              <w:jc w:val="center"/>
              <w:rPr>
                <w:rFonts w:ascii="Times New Roman" w:hAnsi="Times New Roman"/>
                <w:sz w:val="20"/>
                <w:szCs w:val="20"/>
                <w:lang w:eastAsia="ru-RU"/>
              </w:rPr>
            </w:pPr>
            <w:r>
              <w:rPr>
                <w:rFonts w:ascii="Times New Roman" w:hAnsi="Times New Roman"/>
                <w:sz w:val="20"/>
                <w:szCs w:val="20"/>
                <w:lang w:eastAsia="ru-RU"/>
              </w:rPr>
              <w:t>10</w:t>
            </w:r>
          </w:p>
        </w:tc>
        <w:tc>
          <w:tcPr>
            <w:tcW w:w="11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20</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BF72FA"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МБУК «Тепл</w:t>
            </w:r>
            <w:r>
              <w:rPr>
                <w:rFonts w:ascii="Times New Roman" w:hAnsi="Times New Roman"/>
                <w:b/>
                <w:sz w:val="20"/>
                <w:szCs w:val="20"/>
                <w:lang w:eastAsia="ru-RU"/>
              </w:rPr>
              <w:t>о</w:t>
            </w:r>
            <w:r>
              <w:rPr>
                <w:rFonts w:ascii="Times New Roman" w:hAnsi="Times New Roman"/>
                <w:b/>
                <w:sz w:val="20"/>
                <w:szCs w:val="20"/>
                <w:lang w:eastAsia="ru-RU"/>
              </w:rPr>
              <w:t>горская библи</w:t>
            </w:r>
            <w:r>
              <w:rPr>
                <w:rFonts w:ascii="Times New Roman" w:hAnsi="Times New Roman"/>
                <w:b/>
                <w:sz w:val="20"/>
                <w:szCs w:val="20"/>
                <w:lang w:eastAsia="ru-RU"/>
              </w:rPr>
              <w:t>о</w:t>
            </w:r>
            <w:r>
              <w:rPr>
                <w:rFonts w:ascii="Times New Roman" w:hAnsi="Times New Roman"/>
                <w:b/>
                <w:sz w:val="20"/>
                <w:szCs w:val="20"/>
                <w:lang w:eastAsia="ru-RU"/>
              </w:rPr>
              <w:t>тека»</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16657,78</w:t>
            </w: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96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46" w:right="-108"/>
              <w:jc w:val="center"/>
              <w:rPr>
                <w:rFonts w:ascii="Times New Roman" w:hAnsi="Times New Roman"/>
                <w:b/>
                <w:sz w:val="20"/>
                <w:szCs w:val="20"/>
                <w:lang w:eastAsia="ru-RU"/>
              </w:rPr>
            </w:pPr>
            <w:r>
              <w:rPr>
                <w:rFonts w:ascii="Times New Roman" w:hAnsi="Times New Roman"/>
                <w:b/>
                <w:sz w:val="20"/>
                <w:szCs w:val="20"/>
                <w:lang w:eastAsia="ru-RU"/>
              </w:rPr>
              <w:t>100</w:t>
            </w: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r>
              <w:rPr>
                <w:rFonts w:ascii="Times New Roman" w:hAnsi="Times New Roman"/>
                <w:b/>
                <w:sz w:val="20"/>
                <w:szCs w:val="20"/>
                <w:lang w:eastAsia="ru-RU"/>
              </w:rPr>
              <w:t>55</w:t>
            </w: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r>
              <w:rPr>
                <w:rFonts w:ascii="Times New Roman" w:hAnsi="Times New Roman"/>
                <w:b/>
                <w:sz w:val="20"/>
                <w:szCs w:val="20"/>
                <w:lang w:eastAsia="ru-RU"/>
              </w:rPr>
              <w:t>45</w:t>
            </w:r>
          </w:p>
        </w:tc>
        <w:tc>
          <w:tcPr>
            <w:tcW w:w="1113"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100</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BF72FA"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МБУК «Кусье Александро</w:t>
            </w:r>
            <w:r>
              <w:rPr>
                <w:rFonts w:ascii="Times New Roman" w:hAnsi="Times New Roman"/>
                <w:b/>
                <w:sz w:val="20"/>
                <w:szCs w:val="20"/>
                <w:lang w:eastAsia="ru-RU"/>
              </w:rPr>
              <w:t>в</w:t>
            </w:r>
            <w:r>
              <w:rPr>
                <w:rFonts w:ascii="Times New Roman" w:hAnsi="Times New Roman"/>
                <w:b/>
                <w:sz w:val="20"/>
                <w:szCs w:val="20"/>
                <w:lang w:eastAsia="ru-RU"/>
              </w:rPr>
              <w:t>ская библиот</w:t>
            </w:r>
            <w:r>
              <w:rPr>
                <w:rFonts w:ascii="Times New Roman" w:hAnsi="Times New Roman"/>
                <w:b/>
                <w:sz w:val="20"/>
                <w:szCs w:val="20"/>
                <w:lang w:eastAsia="ru-RU"/>
              </w:rPr>
              <w:t>е</w:t>
            </w:r>
            <w:r>
              <w:rPr>
                <w:rFonts w:ascii="Times New Roman" w:hAnsi="Times New Roman"/>
                <w:b/>
                <w:sz w:val="20"/>
                <w:szCs w:val="20"/>
                <w:lang w:eastAsia="ru-RU"/>
              </w:rPr>
              <w:t>ка»</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16657,78</w:t>
            </w: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13342,22</w:t>
            </w: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r>
              <w:rPr>
                <w:rFonts w:ascii="Times New Roman" w:hAnsi="Times New Roman"/>
                <w:b/>
                <w:sz w:val="20"/>
                <w:szCs w:val="20"/>
                <w:lang w:eastAsia="ru-RU"/>
              </w:rPr>
              <w:t>100</w:t>
            </w: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r>
              <w:rPr>
                <w:rFonts w:ascii="Times New Roman" w:hAnsi="Times New Roman"/>
                <w:b/>
                <w:sz w:val="20"/>
                <w:szCs w:val="20"/>
                <w:lang w:eastAsia="ru-RU"/>
              </w:rPr>
              <w:t>55</w:t>
            </w: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r>
              <w:rPr>
                <w:rFonts w:ascii="Times New Roman" w:hAnsi="Times New Roman"/>
                <w:b/>
                <w:sz w:val="20"/>
                <w:szCs w:val="20"/>
                <w:lang w:eastAsia="ru-RU"/>
              </w:rPr>
              <w:t>45</w:t>
            </w: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100</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BF72FA"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МБУК «Паши</w:t>
            </w:r>
            <w:r>
              <w:rPr>
                <w:rFonts w:ascii="Times New Roman" w:hAnsi="Times New Roman"/>
                <w:b/>
                <w:sz w:val="20"/>
                <w:szCs w:val="20"/>
                <w:lang w:eastAsia="ru-RU"/>
              </w:rPr>
              <w:t>й</w:t>
            </w:r>
            <w:r>
              <w:rPr>
                <w:rFonts w:ascii="Times New Roman" w:hAnsi="Times New Roman"/>
                <w:b/>
                <w:sz w:val="20"/>
                <w:szCs w:val="20"/>
                <w:lang w:eastAsia="ru-RU"/>
              </w:rPr>
              <w:t>ская библиот</w:t>
            </w:r>
            <w:r>
              <w:rPr>
                <w:rFonts w:ascii="Times New Roman" w:hAnsi="Times New Roman"/>
                <w:b/>
                <w:sz w:val="20"/>
                <w:szCs w:val="20"/>
                <w:lang w:eastAsia="ru-RU"/>
              </w:rPr>
              <w:t>е</w:t>
            </w:r>
            <w:r>
              <w:rPr>
                <w:rFonts w:ascii="Times New Roman" w:hAnsi="Times New Roman"/>
                <w:b/>
                <w:sz w:val="20"/>
                <w:szCs w:val="20"/>
                <w:lang w:eastAsia="ru-RU"/>
              </w:rPr>
              <w:t>ка»</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16657,78</w:t>
            </w: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r>
              <w:rPr>
                <w:rFonts w:ascii="Times New Roman" w:hAnsi="Times New Roman"/>
                <w:b/>
                <w:sz w:val="20"/>
                <w:szCs w:val="20"/>
                <w:lang w:eastAsia="ru-RU"/>
              </w:rPr>
              <w:t>180</w:t>
            </w: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r>
              <w:rPr>
                <w:rFonts w:ascii="Times New Roman" w:hAnsi="Times New Roman"/>
                <w:b/>
                <w:sz w:val="20"/>
                <w:szCs w:val="20"/>
                <w:lang w:eastAsia="ru-RU"/>
              </w:rPr>
              <w:t>100</w:t>
            </w: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r>
              <w:rPr>
                <w:rFonts w:ascii="Times New Roman" w:hAnsi="Times New Roman"/>
                <w:b/>
                <w:sz w:val="20"/>
                <w:szCs w:val="20"/>
                <w:lang w:eastAsia="ru-RU"/>
              </w:rPr>
              <w:t>80</w:t>
            </w: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180</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BF72FA"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МБУК «Би</w:t>
            </w:r>
            <w:r>
              <w:rPr>
                <w:rFonts w:ascii="Times New Roman" w:hAnsi="Times New Roman"/>
                <w:b/>
                <w:sz w:val="20"/>
                <w:szCs w:val="20"/>
                <w:lang w:eastAsia="ru-RU"/>
              </w:rPr>
              <w:t>б</w:t>
            </w:r>
            <w:r>
              <w:rPr>
                <w:rFonts w:ascii="Times New Roman" w:hAnsi="Times New Roman"/>
                <w:b/>
                <w:sz w:val="20"/>
                <w:szCs w:val="20"/>
                <w:lang w:eastAsia="ru-RU"/>
              </w:rPr>
              <w:t>лиотека ме</w:t>
            </w:r>
            <w:r>
              <w:rPr>
                <w:rFonts w:ascii="Times New Roman" w:hAnsi="Times New Roman"/>
                <w:b/>
                <w:sz w:val="20"/>
                <w:szCs w:val="20"/>
                <w:lang w:eastAsia="ru-RU"/>
              </w:rPr>
              <w:t>д</w:t>
            </w:r>
            <w:r>
              <w:rPr>
                <w:rFonts w:ascii="Times New Roman" w:hAnsi="Times New Roman"/>
                <w:b/>
                <w:sz w:val="20"/>
                <w:szCs w:val="20"/>
                <w:lang w:eastAsia="ru-RU"/>
              </w:rPr>
              <w:t>ведкинского сельского пос</w:t>
            </w:r>
            <w:r>
              <w:rPr>
                <w:rFonts w:ascii="Times New Roman" w:hAnsi="Times New Roman"/>
                <w:b/>
                <w:sz w:val="20"/>
                <w:szCs w:val="20"/>
                <w:lang w:eastAsia="ru-RU"/>
              </w:rPr>
              <w:t>е</w:t>
            </w:r>
            <w:r>
              <w:rPr>
                <w:rFonts w:ascii="Times New Roman" w:hAnsi="Times New Roman"/>
                <w:b/>
                <w:sz w:val="20"/>
                <w:szCs w:val="20"/>
                <w:lang w:eastAsia="ru-RU"/>
              </w:rPr>
              <w:t>ления»</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p w:rsidR="00362662" w:rsidRPr="006012ED" w:rsidRDefault="00362662" w:rsidP="00362662">
            <w:pPr>
              <w:spacing w:after="0" w:line="240" w:lineRule="auto"/>
              <w:jc w:val="center"/>
              <w:rPr>
                <w:rFonts w:ascii="Times New Roman" w:hAnsi="Times New Roman"/>
                <w:b/>
                <w:sz w:val="20"/>
                <w:szCs w:val="20"/>
                <w:lang w:eastAsia="ru-RU"/>
              </w:rPr>
            </w:pP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16656,78</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16657,78</w:t>
            </w: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13343,22</w:t>
            </w: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r>
              <w:rPr>
                <w:rFonts w:ascii="Times New Roman" w:hAnsi="Times New Roman"/>
                <w:b/>
                <w:sz w:val="20"/>
                <w:szCs w:val="20"/>
                <w:lang w:eastAsia="ru-RU"/>
              </w:rPr>
              <w:t>100</w:t>
            </w: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r>
              <w:rPr>
                <w:rFonts w:ascii="Times New Roman" w:hAnsi="Times New Roman"/>
                <w:b/>
                <w:sz w:val="20"/>
                <w:szCs w:val="20"/>
                <w:lang w:eastAsia="ru-RU"/>
              </w:rPr>
              <w:t>55</w:t>
            </w: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r>
              <w:rPr>
                <w:rFonts w:ascii="Times New Roman" w:hAnsi="Times New Roman"/>
                <w:b/>
                <w:sz w:val="20"/>
                <w:szCs w:val="20"/>
                <w:lang w:eastAsia="ru-RU"/>
              </w:rPr>
              <w:t>45</w:t>
            </w: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100</w:t>
            </w: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p>
        </w:tc>
      </w:tr>
      <w:tr w:rsidR="00362662" w:rsidRPr="00652098" w:rsidTr="00362662">
        <w:tc>
          <w:tcPr>
            <w:tcW w:w="1728"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Итого по району</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86060,03</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68939,97</w:t>
            </w:r>
          </w:p>
        </w:tc>
        <w:tc>
          <w:tcPr>
            <w:tcW w:w="115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86060,03</w:t>
            </w:r>
          </w:p>
        </w:tc>
        <w:tc>
          <w:tcPr>
            <w:tcW w:w="1260"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68939,97</w:t>
            </w:r>
          </w:p>
        </w:tc>
        <w:tc>
          <w:tcPr>
            <w:tcW w:w="129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86060,03</w:t>
            </w:r>
          </w:p>
        </w:tc>
        <w:tc>
          <w:tcPr>
            <w:tcW w:w="137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68939,97</w:t>
            </w:r>
          </w:p>
        </w:tc>
        <w:tc>
          <w:tcPr>
            <w:tcW w:w="962"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ind w:left="-46" w:right="-108"/>
              <w:jc w:val="center"/>
              <w:rPr>
                <w:rFonts w:ascii="Times New Roman" w:hAnsi="Times New Roman"/>
                <w:b/>
                <w:sz w:val="20"/>
                <w:szCs w:val="20"/>
                <w:lang w:eastAsia="ru-RU"/>
              </w:rPr>
            </w:pPr>
            <w:r>
              <w:rPr>
                <w:rFonts w:ascii="Times New Roman" w:hAnsi="Times New Roman"/>
                <w:b/>
                <w:sz w:val="20"/>
                <w:szCs w:val="20"/>
                <w:lang w:eastAsia="ru-RU"/>
              </w:rPr>
              <w:t>600</w:t>
            </w:r>
          </w:p>
        </w:tc>
        <w:tc>
          <w:tcPr>
            <w:tcW w:w="1512"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right="-108" w:hanging="108"/>
              <w:jc w:val="center"/>
              <w:rPr>
                <w:rFonts w:ascii="Times New Roman" w:hAnsi="Times New Roman"/>
                <w:b/>
                <w:sz w:val="20"/>
                <w:szCs w:val="20"/>
                <w:lang w:eastAsia="ru-RU"/>
              </w:rPr>
            </w:pPr>
            <w:r>
              <w:rPr>
                <w:rFonts w:ascii="Times New Roman" w:hAnsi="Times New Roman"/>
                <w:b/>
                <w:sz w:val="20"/>
                <w:szCs w:val="20"/>
                <w:lang w:eastAsia="ru-RU"/>
              </w:rPr>
              <w:t>330</w:t>
            </w:r>
          </w:p>
        </w:tc>
        <w:tc>
          <w:tcPr>
            <w:tcW w:w="1664"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ind w:left="-108" w:right="-212"/>
              <w:jc w:val="center"/>
              <w:rPr>
                <w:rFonts w:ascii="Times New Roman" w:hAnsi="Times New Roman"/>
                <w:b/>
                <w:sz w:val="20"/>
                <w:szCs w:val="20"/>
                <w:lang w:eastAsia="ru-RU"/>
              </w:rPr>
            </w:pPr>
            <w:r>
              <w:rPr>
                <w:rFonts w:ascii="Times New Roman" w:hAnsi="Times New Roman"/>
                <w:b/>
                <w:sz w:val="20"/>
                <w:szCs w:val="20"/>
                <w:lang w:eastAsia="ru-RU"/>
              </w:rPr>
              <w:t>270</w:t>
            </w:r>
          </w:p>
        </w:tc>
        <w:tc>
          <w:tcPr>
            <w:tcW w:w="1113"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600</w:t>
            </w:r>
          </w:p>
        </w:tc>
      </w:tr>
    </w:tbl>
    <w:p w:rsidR="00362662" w:rsidRPr="00630E35" w:rsidRDefault="00362662" w:rsidP="00362662">
      <w:pPr>
        <w:spacing w:after="0" w:line="240" w:lineRule="auto"/>
        <w:jc w:val="center"/>
        <w:rPr>
          <w:rFonts w:ascii="Times New Roman" w:hAnsi="Times New Roman"/>
          <w:sz w:val="20"/>
          <w:szCs w:val="20"/>
          <w:lang w:eastAsia="ru-RU"/>
        </w:rPr>
      </w:pPr>
    </w:p>
    <w:p w:rsidR="00362662" w:rsidRPr="00630E35" w:rsidRDefault="00362662" w:rsidP="00362662">
      <w:pPr>
        <w:spacing w:after="0" w:line="240" w:lineRule="auto"/>
        <w:jc w:val="center"/>
        <w:rPr>
          <w:rFonts w:ascii="Times New Roman" w:hAnsi="Times New Roman"/>
          <w:sz w:val="20"/>
          <w:szCs w:val="20"/>
          <w:lang w:val="x-none" w:eastAsia="x-none"/>
        </w:rPr>
      </w:pPr>
    </w:p>
    <w:p w:rsidR="00362662" w:rsidRPr="00630E35" w:rsidRDefault="00362662" w:rsidP="00362662">
      <w:pPr>
        <w:spacing w:after="0" w:line="240" w:lineRule="auto"/>
        <w:rPr>
          <w:rFonts w:ascii="Times New Roman" w:hAnsi="Times New Roman"/>
          <w:sz w:val="20"/>
          <w:szCs w:val="20"/>
          <w:lang w:val="x-none" w:eastAsia="x-none"/>
        </w:rPr>
      </w:pPr>
      <w:r w:rsidRPr="00630E35">
        <w:rPr>
          <w:rFonts w:ascii="Times New Roman" w:hAnsi="Times New Roman"/>
          <w:sz w:val="20"/>
          <w:szCs w:val="20"/>
          <w:lang w:val="x-none" w:eastAsia="x-none"/>
        </w:rPr>
        <w:t>*  Таблицы 9 г и 9 д  заполняются только на федеральные субсидии 201</w:t>
      </w:r>
      <w:r w:rsidR="00BF72FA">
        <w:rPr>
          <w:rFonts w:ascii="Times New Roman" w:hAnsi="Times New Roman"/>
          <w:sz w:val="20"/>
          <w:szCs w:val="20"/>
          <w:lang w:eastAsia="x-none"/>
        </w:rPr>
        <w:t>7</w:t>
      </w:r>
      <w:r w:rsidRPr="00630E35">
        <w:rPr>
          <w:rFonts w:ascii="Times New Roman" w:hAnsi="Times New Roman"/>
          <w:sz w:val="20"/>
          <w:szCs w:val="20"/>
          <w:lang w:val="x-none" w:eastAsia="x-none"/>
        </w:rPr>
        <w:t xml:space="preserve"> года. </w:t>
      </w:r>
    </w:p>
    <w:p w:rsidR="00362662" w:rsidRDefault="00362662" w:rsidP="00362662">
      <w:pPr>
        <w:spacing w:after="0" w:line="240" w:lineRule="auto"/>
        <w:jc w:val="right"/>
        <w:rPr>
          <w:rFonts w:ascii="Times New Roman" w:hAnsi="Times New Roman"/>
          <w:b/>
          <w:sz w:val="20"/>
          <w:szCs w:val="20"/>
          <w:lang w:eastAsia="ru-RU"/>
        </w:rPr>
        <w:sectPr w:rsidR="00362662" w:rsidSect="00362662">
          <w:pgSz w:w="16838" w:h="11906" w:orient="landscape"/>
          <w:pgMar w:top="851" w:right="1134" w:bottom="1701" w:left="1134" w:header="709" w:footer="709" w:gutter="0"/>
          <w:cols w:space="708"/>
          <w:docGrid w:linePitch="360"/>
        </w:sectPr>
      </w:pPr>
      <w:r w:rsidRPr="00630E35">
        <w:rPr>
          <w:rFonts w:ascii="Times New Roman" w:hAnsi="Times New Roman"/>
          <w:b/>
          <w:sz w:val="20"/>
          <w:szCs w:val="20"/>
          <w:lang w:eastAsia="ru-RU"/>
        </w:rPr>
        <w:br w:type="page"/>
      </w:r>
    </w:p>
    <w:p w:rsidR="00362662" w:rsidRPr="00630E35" w:rsidRDefault="00362662" w:rsidP="00362662">
      <w:pPr>
        <w:spacing w:after="0" w:line="240" w:lineRule="auto"/>
        <w:jc w:val="right"/>
        <w:rPr>
          <w:rFonts w:ascii="Times New Roman" w:hAnsi="Times New Roman"/>
          <w:b/>
          <w:sz w:val="24"/>
          <w:szCs w:val="24"/>
          <w:lang w:eastAsia="ru-RU"/>
        </w:rPr>
      </w:pPr>
      <w:r w:rsidRPr="00630E35">
        <w:rPr>
          <w:rFonts w:ascii="Times New Roman" w:hAnsi="Times New Roman"/>
          <w:b/>
          <w:sz w:val="24"/>
          <w:szCs w:val="24"/>
          <w:lang w:eastAsia="ru-RU"/>
        </w:rPr>
        <w:lastRenderedPageBreak/>
        <w:t>Таблица № 9е</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Тематический состав поступлений литературы</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на федеральные средства за 201</w:t>
      </w:r>
      <w:r w:rsidR="00BF72FA">
        <w:rPr>
          <w:rFonts w:ascii="Times New Roman" w:hAnsi="Times New Roman"/>
          <w:b/>
          <w:sz w:val="24"/>
          <w:szCs w:val="24"/>
          <w:lang w:eastAsia="ru-RU"/>
        </w:rPr>
        <w:t>7</w:t>
      </w:r>
      <w:r w:rsidRPr="00630E35">
        <w:rPr>
          <w:rFonts w:ascii="Times New Roman" w:hAnsi="Times New Roman"/>
          <w:b/>
          <w:sz w:val="24"/>
          <w:szCs w:val="24"/>
          <w:lang w:eastAsia="ru-RU"/>
        </w:rPr>
        <w:t xml:space="preserve"> год </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__</w:t>
      </w:r>
      <w:r>
        <w:rPr>
          <w:rFonts w:ascii="Times New Roman" w:hAnsi="Times New Roman"/>
          <w:b/>
          <w:sz w:val="24"/>
          <w:szCs w:val="24"/>
          <w:lang w:eastAsia="ru-RU"/>
        </w:rPr>
        <w:t>Горнозаводского</w:t>
      </w:r>
      <w:r w:rsidRPr="00630E35">
        <w:rPr>
          <w:rFonts w:ascii="Times New Roman" w:hAnsi="Times New Roman"/>
          <w:b/>
          <w:sz w:val="24"/>
          <w:szCs w:val="24"/>
          <w:lang w:eastAsia="ru-RU"/>
        </w:rPr>
        <w:t>_______________________________________ муниципального ра</w:t>
      </w:r>
      <w:r w:rsidRPr="00630E35">
        <w:rPr>
          <w:rFonts w:ascii="Times New Roman" w:hAnsi="Times New Roman"/>
          <w:b/>
          <w:sz w:val="24"/>
          <w:szCs w:val="24"/>
          <w:lang w:eastAsia="ru-RU"/>
        </w:rPr>
        <w:t>й</w:t>
      </w:r>
      <w:r w:rsidRPr="00630E35">
        <w:rPr>
          <w:rFonts w:ascii="Times New Roman" w:hAnsi="Times New Roman"/>
          <w:b/>
          <w:sz w:val="24"/>
          <w:szCs w:val="24"/>
          <w:lang w:eastAsia="ru-RU"/>
        </w:rPr>
        <w:t>она, городского округа</w:t>
      </w:r>
    </w:p>
    <w:p w:rsidR="00362662" w:rsidRPr="00630E35" w:rsidRDefault="00362662" w:rsidP="00362662">
      <w:pPr>
        <w:spacing w:after="0" w:line="240" w:lineRule="auto"/>
        <w:jc w:val="center"/>
        <w:rPr>
          <w:rFonts w:ascii="Times New Roman" w:hAnsi="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9"/>
        <w:gridCol w:w="1021"/>
        <w:gridCol w:w="1480"/>
        <w:gridCol w:w="1901"/>
        <w:gridCol w:w="1822"/>
        <w:gridCol w:w="1628"/>
      </w:tblGrid>
      <w:tr w:rsidR="00362662" w:rsidRPr="00652098" w:rsidTr="00362662">
        <w:tc>
          <w:tcPr>
            <w:tcW w:w="2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ВСЕГО</w:t>
            </w:r>
          </w:p>
        </w:tc>
        <w:tc>
          <w:tcPr>
            <w:tcW w:w="11275" w:type="dxa"/>
            <w:gridSpan w:val="5"/>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В том числе</w:t>
            </w:r>
          </w:p>
        </w:tc>
      </w:tr>
      <w:tr w:rsidR="00362662" w:rsidRPr="00652098" w:rsidTr="00362662">
        <w:trPr>
          <w:trHeight w:val="247"/>
        </w:trPr>
        <w:tc>
          <w:tcPr>
            <w:tcW w:w="2613"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 xml:space="preserve">Приобретено книг </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(100 %)</w:t>
            </w:r>
          </w:p>
        </w:tc>
        <w:tc>
          <w:tcPr>
            <w:tcW w:w="1872"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Для д</w:t>
            </w:r>
            <w:r w:rsidRPr="00630E35">
              <w:rPr>
                <w:rFonts w:ascii="Times New Roman" w:hAnsi="Times New Roman"/>
                <w:b/>
                <w:sz w:val="20"/>
                <w:szCs w:val="20"/>
                <w:lang w:eastAsia="ru-RU"/>
              </w:rPr>
              <w:t>е</w:t>
            </w:r>
            <w:r w:rsidRPr="00630E35">
              <w:rPr>
                <w:rFonts w:ascii="Times New Roman" w:hAnsi="Times New Roman"/>
                <w:b/>
                <w:sz w:val="20"/>
                <w:szCs w:val="20"/>
                <w:lang w:eastAsia="ru-RU"/>
              </w:rPr>
              <w:t>тей</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(не м</w:t>
            </w:r>
            <w:r w:rsidRPr="00630E35">
              <w:rPr>
                <w:rFonts w:ascii="Times New Roman" w:hAnsi="Times New Roman"/>
                <w:sz w:val="20"/>
                <w:szCs w:val="20"/>
                <w:lang w:eastAsia="ru-RU"/>
              </w:rPr>
              <w:t>е</w:t>
            </w:r>
            <w:r w:rsidRPr="00630E35">
              <w:rPr>
                <w:rFonts w:ascii="Times New Roman" w:hAnsi="Times New Roman"/>
                <w:sz w:val="20"/>
                <w:szCs w:val="20"/>
                <w:lang w:eastAsia="ru-RU"/>
              </w:rPr>
              <w:t>нее 30%)</w:t>
            </w:r>
          </w:p>
        </w:tc>
        <w:tc>
          <w:tcPr>
            <w:tcW w:w="2019"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 xml:space="preserve">Отраслевая </w:t>
            </w:r>
          </w:p>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sz w:val="20"/>
                <w:szCs w:val="20"/>
                <w:lang w:eastAsia="ru-RU"/>
              </w:rPr>
              <w:t>(не менее 25 %)</w:t>
            </w:r>
          </w:p>
        </w:tc>
        <w:tc>
          <w:tcPr>
            <w:tcW w:w="2413" w:type="dxa"/>
            <w:vMerge w:val="restart"/>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b/>
                <w:sz w:val="20"/>
                <w:szCs w:val="20"/>
                <w:lang w:eastAsia="ru-RU"/>
              </w:rPr>
              <w:t xml:space="preserve">Художественная </w:t>
            </w:r>
          </w:p>
          <w:p w:rsidR="00362662" w:rsidRPr="00630E35" w:rsidRDefault="00362662" w:rsidP="00362662">
            <w:pPr>
              <w:spacing w:after="0" w:line="240" w:lineRule="auto"/>
              <w:jc w:val="center"/>
              <w:rPr>
                <w:rFonts w:ascii="Times New Roman" w:hAnsi="Times New Roman"/>
                <w:sz w:val="20"/>
                <w:szCs w:val="20"/>
                <w:lang w:eastAsia="ru-RU"/>
              </w:rPr>
            </w:pPr>
            <w:r w:rsidRPr="00630E35">
              <w:rPr>
                <w:rFonts w:ascii="Times New Roman" w:hAnsi="Times New Roman"/>
                <w:sz w:val="20"/>
                <w:szCs w:val="20"/>
                <w:lang w:eastAsia="ru-RU"/>
              </w:rPr>
              <w:t>(не более 25 %)</w:t>
            </w:r>
          </w:p>
        </w:tc>
        <w:tc>
          <w:tcPr>
            <w:tcW w:w="4971" w:type="dxa"/>
            <w:gridSpan w:val="2"/>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Из них</w:t>
            </w:r>
          </w:p>
        </w:tc>
      </w:tr>
      <w:tr w:rsidR="00362662" w:rsidRPr="00652098" w:rsidTr="00362662">
        <w:tc>
          <w:tcPr>
            <w:tcW w:w="2613"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tc>
        <w:tc>
          <w:tcPr>
            <w:tcW w:w="1872"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tc>
        <w:tc>
          <w:tcPr>
            <w:tcW w:w="2019"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tc>
        <w:tc>
          <w:tcPr>
            <w:tcW w:w="2413" w:type="dxa"/>
            <w:vMerge/>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p>
        </w:tc>
        <w:tc>
          <w:tcPr>
            <w:tcW w:w="251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 xml:space="preserve">Краеведческая </w:t>
            </w:r>
          </w:p>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sz w:val="20"/>
                <w:szCs w:val="20"/>
                <w:lang w:eastAsia="ru-RU"/>
              </w:rPr>
              <w:t>(не менее  3%)</w:t>
            </w:r>
          </w:p>
        </w:tc>
        <w:tc>
          <w:tcPr>
            <w:tcW w:w="245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 xml:space="preserve">Справочная </w:t>
            </w:r>
          </w:p>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sz w:val="20"/>
                <w:szCs w:val="20"/>
                <w:lang w:eastAsia="ru-RU"/>
              </w:rPr>
              <w:t>(не менее 10 %)</w:t>
            </w:r>
          </w:p>
        </w:tc>
      </w:tr>
      <w:tr w:rsidR="00362662" w:rsidRPr="00652098" w:rsidTr="00362662">
        <w:tc>
          <w:tcPr>
            <w:tcW w:w="2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1</w:t>
            </w:r>
          </w:p>
        </w:tc>
        <w:tc>
          <w:tcPr>
            <w:tcW w:w="187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2</w:t>
            </w:r>
          </w:p>
        </w:tc>
        <w:tc>
          <w:tcPr>
            <w:tcW w:w="201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3</w:t>
            </w:r>
          </w:p>
        </w:tc>
        <w:tc>
          <w:tcPr>
            <w:tcW w:w="24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4</w:t>
            </w:r>
          </w:p>
        </w:tc>
        <w:tc>
          <w:tcPr>
            <w:tcW w:w="251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5</w:t>
            </w:r>
          </w:p>
        </w:tc>
        <w:tc>
          <w:tcPr>
            <w:tcW w:w="245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w:t>
            </w:r>
          </w:p>
        </w:tc>
      </w:tr>
      <w:tr w:rsidR="00362662" w:rsidRPr="00652098" w:rsidTr="00362662">
        <w:tc>
          <w:tcPr>
            <w:tcW w:w="2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600</w:t>
            </w:r>
          </w:p>
        </w:tc>
        <w:tc>
          <w:tcPr>
            <w:tcW w:w="187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200</w:t>
            </w:r>
          </w:p>
        </w:tc>
        <w:tc>
          <w:tcPr>
            <w:tcW w:w="201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50</w:t>
            </w:r>
          </w:p>
        </w:tc>
        <w:tc>
          <w:tcPr>
            <w:tcW w:w="24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350</w:t>
            </w:r>
          </w:p>
        </w:tc>
        <w:tc>
          <w:tcPr>
            <w:tcW w:w="251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w:t>
            </w:r>
          </w:p>
        </w:tc>
        <w:tc>
          <w:tcPr>
            <w:tcW w:w="245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17</w:t>
            </w:r>
          </w:p>
        </w:tc>
      </w:tr>
      <w:tr w:rsidR="00362662" w:rsidRPr="00652098" w:rsidTr="00362662">
        <w:tc>
          <w:tcPr>
            <w:tcW w:w="26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w:t>
            </w:r>
          </w:p>
        </w:tc>
        <w:tc>
          <w:tcPr>
            <w:tcW w:w="1872"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33,3</w:t>
            </w:r>
          </w:p>
        </w:tc>
        <w:tc>
          <w:tcPr>
            <w:tcW w:w="2019"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8,3</w:t>
            </w:r>
          </w:p>
        </w:tc>
        <w:tc>
          <w:tcPr>
            <w:tcW w:w="2413"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58,4</w:t>
            </w:r>
          </w:p>
        </w:tc>
        <w:tc>
          <w:tcPr>
            <w:tcW w:w="2517"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w:t>
            </w:r>
          </w:p>
        </w:tc>
        <w:tc>
          <w:tcPr>
            <w:tcW w:w="2454"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3,0</w:t>
            </w:r>
          </w:p>
        </w:tc>
      </w:tr>
    </w:tbl>
    <w:p w:rsidR="00362662" w:rsidRPr="00630E35" w:rsidRDefault="00362662" w:rsidP="00362662">
      <w:pPr>
        <w:spacing w:after="0" w:line="240" w:lineRule="auto"/>
        <w:jc w:val="center"/>
        <w:rPr>
          <w:rFonts w:ascii="Times New Roman" w:hAnsi="Times New Roman"/>
          <w:b/>
          <w:sz w:val="20"/>
          <w:szCs w:val="20"/>
          <w:lang w:eastAsia="ru-RU"/>
        </w:rPr>
      </w:pP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1.  Поступления книг всего по муниципальному району.</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 xml:space="preserve">2.  Для детей: литература для детей от 0 до 14 лет: отраслевая, справочная, художественная, краеведческая и.т.д. </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3.  Отраслевая: литература по всем отраслям знания, кроме детской</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4.  Художественная: вся художественная литература, кроме детской.</w:t>
      </w:r>
    </w:p>
    <w:p w:rsidR="00362662" w:rsidRPr="00630E35" w:rsidRDefault="00362662" w:rsidP="00362662">
      <w:pPr>
        <w:spacing w:after="0" w:line="240" w:lineRule="auto"/>
        <w:rPr>
          <w:rFonts w:ascii="Times New Roman" w:hAnsi="Times New Roman"/>
          <w:sz w:val="20"/>
          <w:szCs w:val="20"/>
          <w:lang w:eastAsia="ru-RU"/>
        </w:rPr>
      </w:pPr>
      <w:r w:rsidRPr="00630E35">
        <w:rPr>
          <w:rFonts w:ascii="Times New Roman" w:hAnsi="Times New Roman"/>
          <w:sz w:val="20"/>
          <w:szCs w:val="20"/>
          <w:lang w:eastAsia="ru-RU"/>
        </w:rPr>
        <w:t>5-6. Краеведческая и справочная литература выделяется из детской, отраслевой и художественной.</w:t>
      </w:r>
    </w:p>
    <w:p w:rsidR="00362662" w:rsidRPr="00630E35" w:rsidRDefault="00362662" w:rsidP="00362662">
      <w:pPr>
        <w:spacing w:after="0" w:line="240" w:lineRule="auto"/>
        <w:rPr>
          <w:rFonts w:ascii="Times New Roman" w:hAnsi="Times New Roman"/>
          <w:b/>
          <w:sz w:val="20"/>
          <w:szCs w:val="20"/>
          <w:lang w:eastAsia="ru-RU"/>
        </w:rPr>
      </w:pPr>
      <w:r w:rsidRPr="00630E35">
        <w:rPr>
          <w:rFonts w:ascii="Times New Roman" w:hAnsi="Times New Roman"/>
          <w:b/>
          <w:sz w:val="20"/>
          <w:szCs w:val="20"/>
          <w:lang w:eastAsia="ru-RU"/>
        </w:rPr>
        <w:t>Колонки 2,3,4  в сумме должны дать колонку 1 и 100 %</w:t>
      </w:r>
    </w:p>
    <w:p w:rsidR="00362662" w:rsidRDefault="00362662" w:rsidP="00362662">
      <w:pPr>
        <w:spacing w:after="0" w:line="240" w:lineRule="auto"/>
        <w:jc w:val="right"/>
        <w:rPr>
          <w:rFonts w:ascii="Times New Roman" w:hAnsi="Times New Roman"/>
          <w:b/>
          <w:sz w:val="24"/>
          <w:szCs w:val="24"/>
          <w:lang w:eastAsia="x-none"/>
        </w:rPr>
      </w:pPr>
    </w:p>
    <w:p w:rsidR="00362662" w:rsidRDefault="00362662" w:rsidP="00362662">
      <w:pPr>
        <w:spacing w:after="0" w:line="240" w:lineRule="auto"/>
        <w:jc w:val="right"/>
        <w:rPr>
          <w:rFonts w:ascii="Times New Roman" w:hAnsi="Times New Roman"/>
          <w:b/>
          <w:sz w:val="24"/>
          <w:szCs w:val="24"/>
          <w:lang w:eastAsia="x-none"/>
        </w:rPr>
      </w:pPr>
    </w:p>
    <w:p w:rsidR="00362662" w:rsidRPr="00630E35" w:rsidRDefault="00362662" w:rsidP="00362662">
      <w:pPr>
        <w:spacing w:after="0" w:line="240" w:lineRule="auto"/>
        <w:jc w:val="right"/>
        <w:rPr>
          <w:rFonts w:ascii="Times New Roman" w:hAnsi="Times New Roman"/>
          <w:b/>
          <w:sz w:val="24"/>
          <w:szCs w:val="24"/>
          <w:lang w:eastAsia="x-none"/>
        </w:rPr>
      </w:pPr>
      <w:r w:rsidRPr="00630E35">
        <w:rPr>
          <w:rFonts w:ascii="Times New Roman" w:hAnsi="Times New Roman"/>
          <w:b/>
          <w:sz w:val="24"/>
          <w:szCs w:val="24"/>
          <w:lang w:val="x-none" w:eastAsia="x-none"/>
        </w:rPr>
        <w:t>Таблица № 9</w:t>
      </w:r>
      <w:r w:rsidRPr="00630E35">
        <w:rPr>
          <w:rFonts w:ascii="Times New Roman" w:hAnsi="Times New Roman"/>
          <w:b/>
          <w:sz w:val="24"/>
          <w:szCs w:val="24"/>
          <w:lang w:eastAsia="x-none"/>
        </w:rPr>
        <w:t>ж</w:t>
      </w:r>
    </w:p>
    <w:p w:rsidR="00362662" w:rsidRPr="00630E35" w:rsidRDefault="00362662" w:rsidP="00362662">
      <w:pPr>
        <w:spacing w:after="0" w:line="240" w:lineRule="auto"/>
        <w:rPr>
          <w:rFonts w:ascii="Times New Roman" w:hAnsi="Times New Roman"/>
          <w:b/>
          <w:sz w:val="20"/>
          <w:szCs w:val="20"/>
          <w:lang w:eastAsia="ru-RU"/>
        </w:rPr>
      </w:pP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Поступление новых книг*  на средства местного бюджета</w:t>
      </w:r>
    </w:p>
    <w:p w:rsidR="00362662" w:rsidRPr="00630E35" w:rsidRDefault="00362662" w:rsidP="00362662">
      <w:pPr>
        <w:spacing w:after="0" w:line="240" w:lineRule="auto"/>
        <w:jc w:val="center"/>
        <w:rPr>
          <w:rFonts w:ascii="Times New Roman" w:hAnsi="Times New Roman"/>
          <w:b/>
          <w:sz w:val="24"/>
          <w:szCs w:val="24"/>
          <w:lang w:eastAsia="ru-RU"/>
        </w:rPr>
      </w:pPr>
      <w:r w:rsidRPr="00630E35">
        <w:rPr>
          <w:rFonts w:ascii="Times New Roman" w:hAnsi="Times New Roman"/>
          <w:b/>
          <w:sz w:val="24"/>
          <w:szCs w:val="24"/>
          <w:lang w:eastAsia="ru-RU"/>
        </w:rPr>
        <w:t xml:space="preserve">(города, района, поселения)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9"/>
        <w:gridCol w:w="3137"/>
        <w:gridCol w:w="3115"/>
      </w:tblGrid>
      <w:tr w:rsidR="00362662" w:rsidRPr="00652098" w:rsidTr="00362662">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Структурное подразделение</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Количество новых книг</w:t>
            </w:r>
          </w:p>
        </w:tc>
        <w:tc>
          <w:tcPr>
            <w:tcW w:w="47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sidRPr="00630E35">
              <w:rPr>
                <w:rFonts w:ascii="Times New Roman" w:hAnsi="Times New Roman"/>
                <w:b/>
                <w:sz w:val="20"/>
                <w:szCs w:val="20"/>
                <w:lang w:eastAsia="ru-RU"/>
              </w:rPr>
              <w:t>На сумму</w:t>
            </w:r>
          </w:p>
        </w:tc>
      </w:tr>
      <w:tr w:rsidR="00362662" w:rsidRPr="00652098" w:rsidTr="00362662">
        <w:trPr>
          <w:trHeight w:val="852"/>
        </w:trPr>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МБУК»ГЦМБ»</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344</w:t>
            </w:r>
          </w:p>
        </w:tc>
        <w:tc>
          <w:tcPr>
            <w:tcW w:w="47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90317,00</w:t>
            </w:r>
          </w:p>
        </w:tc>
      </w:tr>
      <w:tr w:rsidR="00362662" w:rsidRPr="00652098" w:rsidTr="00362662">
        <w:trPr>
          <w:trHeight w:val="873"/>
        </w:trPr>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МБУК»ГЦДБ»</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704</w:t>
            </w:r>
          </w:p>
        </w:tc>
        <w:tc>
          <w:tcPr>
            <w:tcW w:w="47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150000,00</w:t>
            </w:r>
          </w:p>
        </w:tc>
      </w:tr>
      <w:tr w:rsidR="00362662" w:rsidRPr="00652098" w:rsidTr="00362662">
        <w:trPr>
          <w:trHeight w:val="978"/>
        </w:trPr>
        <w:tc>
          <w:tcPr>
            <w:tcW w:w="4725" w:type="dxa"/>
            <w:tcBorders>
              <w:top w:val="single" w:sz="4" w:space="0" w:color="auto"/>
              <w:left w:val="single" w:sz="4" w:space="0" w:color="auto"/>
              <w:bottom w:val="single" w:sz="4" w:space="0" w:color="auto"/>
              <w:right w:val="single" w:sz="4" w:space="0" w:color="auto"/>
            </w:tcBorders>
          </w:tcPr>
          <w:p w:rsidR="00362662" w:rsidRPr="00630E35" w:rsidRDefault="00BF72FA"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Библиотека –филиал п</w:t>
            </w:r>
            <w:proofErr w:type="gramStart"/>
            <w:r>
              <w:rPr>
                <w:rFonts w:ascii="Times New Roman" w:hAnsi="Times New Roman"/>
                <w:b/>
                <w:sz w:val="20"/>
                <w:szCs w:val="20"/>
                <w:lang w:eastAsia="ru-RU"/>
              </w:rPr>
              <w:t>.Т</w:t>
            </w:r>
            <w:proofErr w:type="gramEnd"/>
            <w:r>
              <w:rPr>
                <w:rFonts w:ascii="Times New Roman" w:hAnsi="Times New Roman"/>
                <w:b/>
                <w:sz w:val="20"/>
                <w:szCs w:val="20"/>
                <w:lang w:eastAsia="ru-RU"/>
              </w:rPr>
              <w:t>еплая гора</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14</w:t>
            </w:r>
          </w:p>
        </w:tc>
        <w:tc>
          <w:tcPr>
            <w:tcW w:w="47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4683,00</w:t>
            </w:r>
          </w:p>
        </w:tc>
      </w:tr>
      <w:tr w:rsidR="00362662" w:rsidRPr="00652098" w:rsidTr="00362662">
        <w:trPr>
          <w:trHeight w:val="986"/>
        </w:trPr>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BF72FA">
            <w:pPr>
              <w:spacing w:after="0" w:line="240" w:lineRule="auto"/>
              <w:rPr>
                <w:rFonts w:ascii="Times New Roman" w:hAnsi="Times New Roman"/>
                <w:b/>
                <w:sz w:val="20"/>
                <w:szCs w:val="20"/>
                <w:lang w:eastAsia="ru-RU"/>
              </w:rPr>
            </w:pPr>
            <w:r>
              <w:rPr>
                <w:rFonts w:ascii="Times New Roman" w:hAnsi="Times New Roman"/>
                <w:b/>
                <w:sz w:val="20"/>
                <w:szCs w:val="20"/>
                <w:lang w:eastAsia="ru-RU"/>
              </w:rPr>
              <w:t>МБУК</w:t>
            </w:r>
            <w:r w:rsidR="00BF72FA">
              <w:rPr>
                <w:rFonts w:ascii="Times New Roman" w:hAnsi="Times New Roman"/>
                <w:b/>
                <w:sz w:val="20"/>
                <w:szCs w:val="20"/>
                <w:lang w:eastAsia="ru-RU"/>
              </w:rPr>
              <w:t xml:space="preserve"> «Библиотека медведки</w:t>
            </w:r>
            <w:r w:rsidR="00BF72FA">
              <w:rPr>
                <w:rFonts w:ascii="Times New Roman" w:hAnsi="Times New Roman"/>
                <w:b/>
                <w:sz w:val="20"/>
                <w:szCs w:val="20"/>
                <w:lang w:eastAsia="ru-RU"/>
              </w:rPr>
              <w:t>н</w:t>
            </w:r>
            <w:r w:rsidR="00BF72FA">
              <w:rPr>
                <w:rFonts w:ascii="Times New Roman" w:hAnsi="Times New Roman"/>
                <w:b/>
                <w:sz w:val="20"/>
                <w:szCs w:val="20"/>
                <w:lang w:eastAsia="ru-RU"/>
              </w:rPr>
              <w:t>ского сельского поселения» п</w:t>
            </w:r>
            <w:proofErr w:type="gramStart"/>
            <w:r w:rsidR="00BF72FA">
              <w:rPr>
                <w:rFonts w:ascii="Times New Roman" w:hAnsi="Times New Roman"/>
                <w:b/>
                <w:sz w:val="20"/>
                <w:szCs w:val="20"/>
                <w:lang w:eastAsia="ru-RU"/>
              </w:rPr>
              <w:t>.М</w:t>
            </w:r>
            <w:proofErr w:type="gramEnd"/>
            <w:r w:rsidR="00BF72FA">
              <w:rPr>
                <w:rFonts w:ascii="Times New Roman" w:hAnsi="Times New Roman"/>
                <w:b/>
                <w:sz w:val="20"/>
                <w:szCs w:val="20"/>
                <w:lang w:eastAsia="ru-RU"/>
              </w:rPr>
              <w:t>едведка</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116</w:t>
            </w:r>
          </w:p>
        </w:tc>
        <w:tc>
          <w:tcPr>
            <w:tcW w:w="4726"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9619,00</w:t>
            </w:r>
          </w:p>
        </w:tc>
      </w:tr>
      <w:tr w:rsidR="00362662" w:rsidRPr="00652098" w:rsidTr="00362662">
        <w:trPr>
          <w:trHeight w:val="353"/>
        </w:trPr>
        <w:tc>
          <w:tcPr>
            <w:tcW w:w="4725" w:type="dxa"/>
            <w:tcBorders>
              <w:top w:val="single" w:sz="4" w:space="0" w:color="auto"/>
              <w:left w:val="single" w:sz="4" w:space="0" w:color="auto"/>
              <w:bottom w:val="single" w:sz="4" w:space="0" w:color="auto"/>
              <w:right w:val="single" w:sz="4" w:space="0" w:color="auto"/>
            </w:tcBorders>
          </w:tcPr>
          <w:p w:rsidR="00362662" w:rsidRPr="00630E35" w:rsidRDefault="00BF72FA"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Библиотека –филиал п</w:t>
            </w:r>
            <w:proofErr w:type="gramStart"/>
            <w:r>
              <w:rPr>
                <w:rFonts w:ascii="Times New Roman" w:hAnsi="Times New Roman"/>
                <w:b/>
                <w:sz w:val="20"/>
                <w:szCs w:val="20"/>
                <w:lang w:eastAsia="ru-RU"/>
              </w:rPr>
              <w:t>.С</w:t>
            </w:r>
            <w:proofErr w:type="gramEnd"/>
            <w:r>
              <w:rPr>
                <w:rFonts w:ascii="Times New Roman" w:hAnsi="Times New Roman"/>
                <w:b/>
                <w:sz w:val="20"/>
                <w:szCs w:val="20"/>
                <w:lang w:eastAsia="ru-RU"/>
              </w:rPr>
              <w:t>редняя Усьва</w:t>
            </w:r>
          </w:p>
        </w:tc>
        <w:tc>
          <w:tcPr>
            <w:tcW w:w="4725" w:type="dxa"/>
            <w:tcBorders>
              <w:top w:val="single" w:sz="4" w:space="0" w:color="auto"/>
              <w:left w:val="single" w:sz="4" w:space="0" w:color="auto"/>
              <w:bottom w:val="single" w:sz="4" w:space="0" w:color="auto"/>
              <w:right w:val="single" w:sz="4" w:space="0" w:color="auto"/>
            </w:tcBorders>
          </w:tcPr>
          <w:p w:rsidR="00362662" w:rsidRPr="00630E35"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112</w:t>
            </w:r>
          </w:p>
        </w:tc>
        <w:tc>
          <w:tcPr>
            <w:tcW w:w="4726"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10380,00</w:t>
            </w:r>
          </w:p>
          <w:p w:rsidR="00362662" w:rsidRDefault="00362662" w:rsidP="00362662">
            <w:pPr>
              <w:spacing w:after="0" w:line="240" w:lineRule="auto"/>
              <w:jc w:val="center"/>
              <w:rPr>
                <w:rFonts w:ascii="Times New Roman" w:hAnsi="Times New Roman"/>
                <w:b/>
                <w:sz w:val="24"/>
                <w:szCs w:val="24"/>
                <w:lang w:eastAsia="ru-RU"/>
              </w:rPr>
            </w:pPr>
          </w:p>
          <w:p w:rsidR="00362662" w:rsidRPr="00630E35" w:rsidRDefault="00362662" w:rsidP="00362662">
            <w:pPr>
              <w:spacing w:after="0" w:line="240" w:lineRule="auto"/>
              <w:rPr>
                <w:rFonts w:ascii="Times New Roman" w:hAnsi="Times New Roman"/>
                <w:b/>
                <w:sz w:val="24"/>
                <w:szCs w:val="24"/>
                <w:lang w:eastAsia="ru-RU"/>
              </w:rPr>
            </w:pPr>
          </w:p>
        </w:tc>
      </w:tr>
      <w:tr w:rsidR="00362662" w:rsidRPr="006012ED" w:rsidTr="00362662">
        <w:trPr>
          <w:trHeight w:val="78"/>
        </w:trPr>
        <w:tc>
          <w:tcPr>
            <w:tcW w:w="472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p>
        </w:tc>
        <w:tc>
          <w:tcPr>
            <w:tcW w:w="472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4"/>
                <w:szCs w:val="24"/>
                <w:lang w:eastAsia="ru-RU"/>
              </w:rPr>
            </w:pPr>
          </w:p>
        </w:tc>
        <w:tc>
          <w:tcPr>
            <w:tcW w:w="4726" w:type="dxa"/>
            <w:tcBorders>
              <w:top w:val="single" w:sz="4" w:space="0" w:color="auto"/>
              <w:left w:val="single" w:sz="4" w:space="0" w:color="auto"/>
              <w:bottom w:val="single" w:sz="4" w:space="0" w:color="auto"/>
              <w:right w:val="single" w:sz="4" w:space="0" w:color="auto"/>
            </w:tcBorders>
          </w:tcPr>
          <w:p w:rsidR="00362662" w:rsidRDefault="00362662" w:rsidP="00362662">
            <w:pPr>
              <w:spacing w:after="0" w:line="240" w:lineRule="auto"/>
              <w:jc w:val="center"/>
              <w:rPr>
                <w:rFonts w:ascii="Times New Roman" w:hAnsi="Times New Roman"/>
                <w:b/>
                <w:sz w:val="24"/>
                <w:szCs w:val="24"/>
                <w:lang w:eastAsia="ru-RU"/>
              </w:rPr>
            </w:pPr>
          </w:p>
          <w:p w:rsidR="00362662" w:rsidRDefault="00362662" w:rsidP="00362662">
            <w:pPr>
              <w:spacing w:after="0" w:line="240" w:lineRule="auto"/>
              <w:jc w:val="center"/>
              <w:rPr>
                <w:rFonts w:ascii="Times New Roman" w:hAnsi="Times New Roman"/>
                <w:b/>
                <w:sz w:val="24"/>
                <w:szCs w:val="24"/>
                <w:lang w:eastAsia="ru-RU"/>
              </w:rPr>
            </w:pPr>
          </w:p>
          <w:p w:rsidR="00362662" w:rsidRPr="006012ED" w:rsidRDefault="00362662" w:rsidP="00362662">
            <w:pPr>
              <w:spacing w:after="0" w:line="240" w:lineRule="auto"/>
              <w:jc w:val="center"/>
              <w:rPr>
                <w:rFonts w:ascii="Times New Roman" w:hAnsi="Times New Roman"/>
                <w:b/>
                <w:sz w:val="24"/>
                <w:szCs w:val="24"/>
                <w:lang w:eastAsia="ru-RU"/>
              </w:rPr>
            </w:pPr>
          </w:p>
        </w:tc>
      </w:tr>
      <w:tr w:rsidR="00362662" w:rsidRPr="006012ED" w:rsidTr="00362662">
        <w:trPr>
          <w:trHeight w:val="293"/>
        </w:trPr>
        <w:tc>
          <w:tcPr>
            <w:tcW w:w="472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rPr>
                <w:rFonts w:ascii="Times New Roman" w:hAnsi="Times New Roman"/>
                <w:b/>
                <w:sz w:val="20"/>
                <w:szCs w:val="20"/>
                <w:lang w:eastAsia="ru-RU"/>
              </w:rPr>
            </w:pPr>
            <w:r>
              <w:rPr>
                <w:rFonts w:ascii="Times New Roman" w:hAnsi="Times New Roman"/>
                <w:b/>
                <w:sz w:val="20"/>
                <w:szCs w:val="20"/>
                <w:lang w:eastAsia="ru-RU"/>
              </w:rPr>
              <w:t>Итого по району</w:t>
            </w:r>
          </w:p>
        </w:tc>
        <w:tc>
          <w:tcPr>
            <w:tcW w:w="4725"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1290</w:t>
            </w:r>
          </w:p>
        </w:tc>
        <w:tc>
          <w:tcPr>
            <w:tcW w:w="4726" w:type="dxa"/>
            <w:tcBorders>
              <w:top w:val="single" w:sz="4" w:space="0" w:color="auto"/>
              <w:left w:val="single" w:sz="4" w:space="0" w:color="auto"/>
              <w:bottom w:val="single" w:sz="4" w:space="0" w:color="auto"/>
              <w:right w:val="single" w:sz="4" w:space="0" w:color="auto"/>
            </w:tcBorders>
          </w:tcPr>
          <w:p w:rsidR="00362662" w:rsidRPr="006012ED" w:rsidRDefault="00362662" w:rsidP="0036266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264999,00</w:t>
            </w:r>
          </w:p>
        </w:tc>
      </w:tr>
    </w:tbl>
    <w:p w:rsidR="00362662" w:rsidRPr="006012ED" w:rsidRDefault="00362662" w:rsidP="00362662">
      <w:pPr>
        <w:spacing w:after="0" w:line="240" w:lineRule="auto"/>
        <w:jc w:val="center"/>
        <w:rPr>
          <w:rFonts w:ascii="Times New Roman" w:hAnsi="Times New Roman"/>
          <w:b/>
          <w:sz w:val="24"/>
          <w:szCs w:val="24"/>
          <w:lang w:eastAsia="ru-RU"/>
        </w:rPr>
      </w:pPr>
    </w:p>
    <w:p w:rsidR="00362662" w:rsidRPr="00630E35" w:rsidRDefault="00362662" w:rsidP="00362662">
      <w:pPr>
        <w:spacing w:after="0" w:line="240" w:lineRule="auto"/>
        <w:ind w:left="360"/>
        <w:rPr>
          <w:rFonts w:ascii="Times New Roman" w:hAnsi="Times New Roman"/>
          <w:sz w:val="20"/>
          <w:szCs w:val="20"/>
          <w:lang w:eastAsia="ru-RU"/>
        </w:rPr>
      </w:pPr>
      <w:r w:rsidRPr="00630E35">
        <w:rPr>
          <w:rFonts w:ascii="Times New Roman" w:hAnsi="Times New Roman"/>
          <w:sz w:val="20"/>
          <w:szCs w:val="20"/>
          <w:lang w:eastAsia="ru-RU"/>
        </w:rPr>
        <w:t>*  Без учета данных в дар, перераспределения, взамен утерянных и приобретенных за счет средств фед</w:t>
      </w:r>
      <w:r w:rsidRPr="00630E35">
        <w:rPr>
          <w:rFonts w:ascii="Times New Roman" w:hAnsi="Times New Roman"/>
          <w:sz w:val="20"/>
          <w:szCs w:val="20"/>
          <w:lang w:eastAsia="ru-RU"/>
        </w:rPr>
        <w:t>е</w:t>
      </w:r>
      <w:r w:rsidRPr="00630E35">
        <w:rPr>
          <w:rFonts w:ascii="Times New Roman" w:hAnsi="Times New Roman"/>
          <w:sz w:val="20"/>
          <w:szCs w:val="20"/>
          <w:lang w:eastAsia="ru-RU"/>
        </w:rPr>
        <w:t>рального бюджета и без данных по периодике</w:t>
      </w:r>
    </w:p>
    <w:p w:rsidR="00362662" w:rsidRPr="00630E35" w:rsidRDefault="00362662" w:rsidP="00362662">
      <w:pPr>
        <w:spacing w:after="0" w:line="240" w:lineRule="auto"/>
        <w:ind w:left="360"/>
        <w:rPr>
          <w:rFonts w:ascii="Times New Roman" w:hAnsi="Times New Roman"/>
          <w:sz w:val="20"/>
          <w:szCs w:val="20"/>
          <w:lang w:eastAsia="ru-RU"/>
        </w:rPr>
      </w:pPr>
    </w:p>
    <w:p w:rsidR="00362662" w:rsidRDefault="00362662" w:rsidP="00362662">
      <w:pPr>
        <w:jc w:val="center"/>
        <w:rPr>
          <w:rFonts w:ascii="Times New Roman" w:hAnsi="Times New Roman"/>
          <w:b/>
          <w:sz w:val="24"/>
          <w:szCs w:val="24"/>
        </w:rPr>
      </w:pPr>
    </w:p>
    <w:p w:rsidR="00362662" w:rsidRDefault="00362662" w:rsidP="00362662">
      <w:pPr>
        <w:jc w:val="center"/>
        <w:rPr>
          <w:rFonts w:ascii="Times New Roman" w:hAnsi="Times New Roman"/>
          <w:b/>
          <w:sz w:val="24"/>
          <w:szCs w:val="24"/>
        </w:rPr>
        <w:sectPr w:rsidR="00362662">
          <w:pgSz w:w="11906" w:h="16838"/>
          <w:pgMar w:top="1134" w:right="850" w:bottom="1134" w:left="1701" w:header="708" w:footer="708" w:gutter="0"/>
          <w:cols w:space="708"/>
          <w:docGrid w:linePitch="360"/>
        </w:sectPr>
      </w:pPr>
    </w:p>
    <w:p w:rsidR="00E73F44" w:rsidRDefault="00E73F44" w:rsidP="00E73F44">
      <w:pPr>
        <w:spacing w:after="0" w:line="240" w:lineRule="auto"/>
        <w:jc w:val="right"/>
        <w:rPr>
          <w:rFonts w:ascii="Times New Roman" w:hAnsi="Times New Roman"/>
          <w:b/>
          <w:sz w:val="24"/>
          <w:szCs w:val="24"/>
        </w:rPr>
      </w:pPr>
      <w:r w:rsidRPr="00630E35">
        <w:rPr>
          <w:rFonts w:ascii="Times New Roman" w:hAnsi="Times New Roman"/>
          <w:b/>
          <w:sz w:val="24"/>
          <w:szCs w:val="24"/>
          <w:lang w:val="x-none" w:eastAsia="x-none"/>
        </w:rPr>
        <w:lastRenderedPageBreak/>
        <w:t>Таблица № 9</w:t>
      </w:r>
      <w:r>
        <w:rPr>
          <w:rFonts w:ascii="Times New Roman" w:hAnsi="Times New Roman"/>
          <w:b/>
          <w:sz w:val="24"/>
          <w:szCs w:val="24"/>
          <w:lang w:eastAsia="x-none"/>
        </w:rPr>
        <w:t>.1.в</w:t>
      </w:r>
    </w:p>
    <w:p w:rsidR="00362662" w:rsidRPr="00C370CA" w:rsidRDefault="00362662" w:rsidP="00362662">
      <w:pPr>
        <w:jc w:val="center"/>
        <w:rPr>
          <w:rFonts w:ascii="Times New Roman" w:hAnsi="Times New Roman"/>
          <w:b/>
          <w:sz w:val="24"/>
          <w:szCs w:val="24"/>
        </w:rPr>
      </w:pPr>
      <w:r w:rsidRPr="00C370CA">
        <w:rPr>
          <w:rFonts w:ascii="Times New Roman" w:hAnsi="Times New Roman"/>
          <w:b/>
          <w:sz w:val="24"/>
          <w:szCs w:val="24"/>
        </w:rPr>
        <w:t>Электронные ресурсы собственной агрегации</w:t>
      </w:r>
    </w:p>
    <w:tbl>
      <w:tblPr>
        <w:tblW w:w="14047" w:type="dxa"/>
        <w:jc w:val="center"/>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
        <w:gridCol w:w="2480"/>
        <w:gridCol w:w="1612"/>
        <w:gridCol w:w="1701"/>
        <w:gridCol w:w="1223"/>
        <w:gridCol w:w="1229"/>
        <w:gridCol w:w="1511"/>
        <w:gridCol w:w="3794"/>
      </w:tblGrid>
      <w:tr w:rsidR="00362662" w:rsidRPr="00C370CA" w:rsidTr="00362662">
        <w:trPr>
          <w:jc w:val="center"/>
        </w:trPr>
        <w:tc>
          <w:tcPr>
            <w:tcW w:w="497"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w:t>
            </w:r>
          </w:p>
        </w:tc>
        <w:tc>
          <w:tcPr>
            <w:tcW w:w="2480"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Название БД</w:t>
            </w:r>
          </w:p>
        </w:tc>
        <w:tc>
          <w:tcPr>
            <w:tcW w:w="1612"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Общий объём</w:t>
            </w:r>
          </w:p>
          <w:p w:rsidR="00362662" w:rsidRPr="00C370CA" w:rsidRDefault="00362662" w:rsidP="00362662">
            <w:pPr>
              <w:spacing w:line="240" w:lineRule="auto"/>
              <w:jc w:val="center"/>
              <w:rPr>
                <w:rFonts w:ascii="Times New Roman" w:hAnsi="Times New Roman"/>
              </w:rPr>
            </w:pPr>
            <w:r w:rsidRPr="00C370CA">
              <w:rPr>
                <w:rFonts w:ascii="Times New Roman" w:hAnsi="Times New Roman"/>
              </w:rPr>
              <w:t>(кол-во назв</w:t>
            </w:r>
            <w:r w:rsidRPr="00C370CA">
              <w:rPr>
                <w:rFonts w:ascii="Times New Roman" w:hAnsi="Times New Roman"/>
              </w:rPr>
              <w:t>а</w:t>
            </w:r>
            <w:r w:rsidRPr="00C370CA">
              <w:rPr>
                <w:rFonts w:ascii="Times New Roman" w:hAnsi="Times New Roman"/>
              </w:rPr>
              <w:t xml:space="preserve">ний) </w:t>
            </w:r>
          </w:p>
        </w:tc>
        <w:tc>
          <w:tcPr>
            <w:tcW w:w="1701"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Оцифровано средствами библиотеки за 2017 г.</w:t>
            </w:r>
          </w:p>
        </w:tc>
        <w:tc>
          <w:tcPr>
            <w:tcW w:w="3963" w:type="dxa"/>
            <w:gridSpan w:val="3"/>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 xml:space="preserve">Поступило, приобретено, в 2016 г., </w:t>
            </w:r>
          </w:p>
          <w:p w:rsidR="00362662" w:rsidRPr="00C370CA" w:rsidRDefault="00362662" w:rsidP="00362662">
            <w:pPr>
              <w:spacing w:line="240" w:lineRule="auto"/>
              <w:jc w:val="center"/>
              <w:rPr>
                <w:rFonts w:ascii="Times New Roman" w:hAnsi="Times New Roman"/>
              </w:rPr>
            </w:pPr>
            <w:r w:rsidRPr="00C370CA">
              <w:rPr>
                <w:rFonts w:ascii="Times New Roman" w:hAnsi="Times New Roman"/>
              </w:rPr>
              <w:t xml:space="preserve">в т.ч. </w:t>
            </w:r>
          </w:p>
        </w:tc>
        <w:tc>
          <w:tcPr>
            <w:tcW w:w="3794"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 xml:space="preserve">Стоимость приобретенных ресурсов </w:t>
            </w:r>
          </w:p>
          <w:p w:rsidR="00362662" w:rsidRPr="00C370CA" w:rsidRDefault="00362662" w:rsidP="00362662">
            <w:pPr>
              <w:spacing w:line="240" w:lineRule="auto"/>
              <w:jc w:val="center"/>
              <w:rPr>
                <w:rFonts w:ascii="Times New Roman" w:hAnsi="Times New Roman"/>
              </w:rPr>
            </w:pPr>
            <w:r w:rsidRPr="00C370CA">
              <w:rPr>
                <w:rFonts w:ascii="Times New Roman" w:hAnsi="Times New Roman"/>
              </w:rPr>
              <w:t>(тыс. руб.)</w:t>
            </w:r>
          </w:p>
        </w:tc>
      </w:tr>
      <w:tr w:rsidR="00362662" w:rsidRPr="00C370CA" w:rsidTr="00362662">
        <w:trPr>
          <w:trHeight w:val="855"/>
          <w:jc w:val="center"/>
        </w:trPr>
        <w:tc>
          <w:tcPr>
            <w:tcW w:w="497" w:type="dxa"/>
            <w:vMerge/>
          </w:tcPr>
          <w:p w:rsidR="00362662" w:rsidRPr="00C370CA" w:rsidRDefault="00362662" w:rsidP="00362662">
            <w:pPr>
              <w:spacing w:line="240" w:lineRule="auto"/>
              <w:jc w:val="center"/>
              <w:rPr>
                <w:rFonts w:ascii="Times New Roman" w:hAnsi="Times New Roman"/>
              </w:rPr>
            </w:pPr>
          </w:p>
        </w:tc>
        <w:tc>
          <w:tcPr>
            <w:tcW w:w="2480" w:type="dxa"/>
            <w:vMerge/>
          </w:tcPr>
          <w:p w:rsidR="00362662" w:rsidRPr="00C370CA" w:rsidRDefault="00362662" w:rsidP="00362662">
            <w:pPr>
              <w:spacing w:line="240" w:lineRule="auto"/>
              <w:jc w:val="center"/>
              <w:rPr>
                <w:rFonts w:ascii="Times New Roman" w:hAnsi="Times New Roman"/>
              </w:rPr>
            </w:pPr>
          </w:p>
        </w:tc>
        <w:tc>
          <w:tcPr>
            <w:tcW w:w="1612" w:type="dxa"/>
            <w:vMerge/>
          </w:tcPr>
          <w:p w:rsidR="00362662" w:rsidRPr="00C370CA" w:rsidRDefault="00362662" w:rsidP="00362662">
            <w:pPr>
              <w:spacing w:line="240" w:lineRule="auto"/>
              <w:jc w:val="center"/>
              <w:rPr>
                <w:rFonts w:ascii="Times New Roman" w:hAnsi="Times New Roman"/>
              </w:rPr>
            </w:pPr>
          </w:p>
        </w:tc>
        <w:tc>
          <w:tcPr>
            <w:tcW w:w="1701" w:type="dxa"/>
            <w:vMerge/>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Всего</w:t>
            </w:r>
          </w:p>
        </w:tc>
        <w:tc>
          <w:tcPr>
            <w:tcW w:w="1229"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Муниц. обязат. эл.экз.</w:t>
            </w:r>
          </w:p>
        </w:tc>
        <w:tc>
          <w:tcPr>
            <w:tcW w:w="1511"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Поступило от авторов/ пр</w:t>
            </w:r>
            <w:r w:rsidRPr="00C370CA">
              <w:rPr>
                <w:rFonts w:ascii="Times New Roman" w:hAnsi="Times New Roman"/>
              </w:rPr>
              <w:t>а</w:t>
            </w:r>
            <w:r w:rsidRPr="00C370CA">
              <w:rPr>
                <w:rFonts w:ascii="Times New Roman" w:hAnsi="Times New Roman"/>
              </w:rPr>
              <w:t>вообладат</w:t>
            </w:r>
            <w:r w:rsidRPr="00C370CA">
              <w:rPr>
                <w:rFonts w:ascii="Times New Roman" w:hAnsi="Times New Roman"/>
              </w:rPr>
              <w:t>е</w:t>
            </w:r>
            <w:r w:rsidRPr="00C370CA">
              <w:rPr>
                <w:rFonts w:ascii="Times New Roman" w:hAnsi="Times New Roman"/>
              </w:rPr>
              <w:t>лей</w:t>
            </w:r>
          </w:p>
        </w:tc>
        <w:tc>
          <w:tcPr>
            <w:tcW w:w="3794" w:type="dxa"/>
            <w:vMerge/>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b/>
              </w:rPr>
            </w:pPr>
            <w:r w:rsidRPr="00C370CA">
              <w:rPr>
                <w:rFonts w:ascii="Times New Roman" w:hAnsi="Times New Roman"/>
                <w:b/>
              </w:rPr>
              <w:t>1.</w:t>
            </w: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b/>
              </w:rPr>
              <w:t>Электронная (цифр</w:t>
            </w:r>
            <w:r w:rsidRPr="00C370CA">
              <w:rPr>
                <w:rFonts w:ascii="Times New Roman" w:hAnsi="Times New Roman"/>
                <w:b/>
              </w:rPr>
              <w:t>о</w:t>
            </w:r>
            <w:r w:rsidRPr="00C370CA">
              <w:rPr>
                <w:rFonts w:ascii="Times New Roman" w:hAnsi="Times New Roman"/>
                <w:b/>
              </w:rPr>
              <w:t>вая) библиотека</w:t>
            </w:r>
            <w:r w:rsidRPr="00C370CA">
              <w:rPr>
                <w:rFonts w:ascii="Times New Roman" w:hAnsi="Times New Roman"/>
              </w:rPr>
              <w:t xml:space="preserve"> (кол-во полнотекстовых д</w:t>
            </w:r>
            <w:r w:rsidRPr="00C370CA">
              <w:rPr>
                <w:rFonts w:ascii="Times New Roman" w:hAnsi="Times New Roman"/>
              </w:rPr>
              <w:t>о</w:t>
            </w:r>
            <w:r w:rsidRPr="00C370CA">
              <w:rPr>
                <w:rFonts w:ascii="Times New Roman" w:hAnsi="Times New Roman"/>
              </w:rPr>
              <w:t>кументов), из них:</w:t>
            </w:r>
          </w:p>
        </w:tc>
        <w:tc>
          <w:tcPr>
            <w:tcW w:w="1612"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38</w:t>
            </w: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1.1</w:t>
            </w: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По видам изданий</w:t>
            </w:r>
          </w:p>
        </w:tc>
        <w:tc>
          <w:tcPr>
            <w:tcW w:w="1612" w:type="dxa"/>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Книги</w:t>
            </w:r>
          </w:p>
        </w:tc>
        <w:tc>
          <w:tcPr>
            <w:tcW w:w="1612" w:type="dxa"/>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Статьи из журналов и сборников</w:t>
            </w:r>
          </w:p>
        </w:tc>
        <w:tc>
          <w:tcPr>
            <w:tcW w:w="1612" w:type="dxa"/>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 xml:space="preserve">Фотографии </w:t>
            </w:r>
          </w:p>
        </w:tc>
        <w:tc>
          <w:tcPr>
            <w:tcW w:w="1612" w:type="dxa"/>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Другие документы (п</w:t>
            </w:r>
            <w:r w:rsidRPr="00C370CA">
              <w:rPr>
                <w:rFonts w:ascii="Times New Roman" w:hAnsi="Times New Roman"/>
              </w:rPr>
              <w:t>е</w:t>
            </w:r>
            <w:r w:rsidRPr="00C370CA">
              <w:rPr>
                <w:rFonts w:ascii="Times New Roman" w:hAnsi="Times New Roman"/>
              </w:rPr>
              <w:t>речислить)</w:t>
            </w:r>
          </w:p>
        </w:tc>
        <w:tc>
          <w:tcPr>
            <w:tcW w:w="1612" w:type="dxa"/>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1.2</w:t>
            </w:r>
          </w:p>
        </w:tc>
        <w:tc>
          <w:tcPr>
            <w:tcW w:w="2480" w:type="dxa"/>
          </w:tcPr>
          <w:p w:rsidR="00362662" w:rsidRPr="00C370CA" w:rsidRDefault="00362662" w:rsidP="00362662">
            <w:pPr>
              <w:spacing w:line="240" w:lineRule="auto"/>
              <w:rPr>
                <w:rFonts w:ascii="Times New Roman" w:hAnsi="Times New Roman"/>
              </w:rPr>
            </w:pPr>
            <w:r w:rsidRPr="00C370CA">
              <w:rPr>
                <w:rFonts w:ascii="Times New Roman" w:hAnsi="Times New Roman"/>
              </w:rPr>
              <w:t>Издания библиотеки в электронном виде</w:t>
            </w:r>
          </w:p>
        </w:tc>
        <w:tc>
          <w:tcPr>
            <w:tcW w:w="1612"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38</w:t>
            </w:r>
          </w:p>
        </w:tc>
        <w:tc>
          <w:tcPr>
            <w:tcW w:w="1701" w:type="dxa"/>
          </w:tcPr>
          <w:p w:rsidR="00362662" w:rsidRPr="00C370CA" w:rsidRDefault="00362662" w:rsidP="00362662">
            <w:pPr>
              <w:spacing w:line="240" w:lineRule="auto"/>
              <w:jc w:val="center"/>
              <w:rPr>
                <w:rFonts w:ascii="Times New Roman" w:hAnsi="Times New Roman"/>
              </w:rPr>
            </w:pPr>
          </w:p>
        </w:tc>
        <w:tc>
          <w:tcPr>
            <w:tcW w:w="1223" w:type="dxa"/>
          </w:tcPr>
          <w:p w:rsidR="00362662" w:rsidRPr="00C370CA" w:rsidRDefault="00362662" w:rsidP="00362662">
            <w:pPr>
              <w:spacing w:line="240" w:lineRule="auto"/>
              <w:jc w:val="center"/>
              <w:rPr>
                <w:rFonts w:ascii="Times New Roman" w:hAnsi="Times New Roman"/>
              </w:rPr>
            </w:pP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p>
        </w:tc>
        <w:tc>
          <w:tcPr>
            <w:tcW w:w="3794" w:type="dxa"/>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vMerge w:val="restart"/>
          </w:tcPr>
          <w:p w:rsidR="00362662" w:rsidRPr="00C370CA" w:rsidRDefault="00362662" w:rsidP="00362662">
            <w:pPr>
              <w:spacing w:line="240" w:lineRule="auto"/>
              <w:jc w:val="center"/>
              <w:rPr>
                <w:rFonts w:ascii="Times New Roman" w:hAnsi="Times New Roman"/>
                <w:b/>
              </w:rPr>
            </w:pPr>
            <w:r w:rsidRPr="00C370CA">
              <w:rPr>
                <w:rFonts w:ascii="Times New Roman" w:hAnsi="Times New Roman"/>
                <w:b/>
              </w:rPr>
              <w:t>2.</w:t>
            </w:r>
          </w:p>
        </w:tc>
        <w:tc>
          <w:tcPr>
            <w:tcW w:w="2480" w:type="dxa"/>
            <w:vMerge w:val="restart"/>
          </w:tcPr>
          <w:p w:rsidR="00362662" w:rsidRPr="00C370CA" w:rsidRDefault="00362662" w:rsidP="00362662">
            <w:pPr>
              <w:spacing w:line="240" w:lineRule="auto"/>
              <w:rPr>
                <w:rFonts w:ascii="Times New Roman" w:hAnsi="Times New Roman"/>
                <w:b/>
              </w:rPr>
            </w:pPr>
            <w:r w:rsidRPr="00C370CA">
              <w:rPr>
                <w:rFonts w:ascii="Times New Roman" w:hAnsi="Times New Roman"/>
                <w:b/>
              </w:rPr>
              <w:t xml:space="preserve">Электронный каталог </w:t>
            </w:r>
          </w:p>
          <w:p w:rsidR="00362662" w:rsidRPr="00C370CA" w:rsidRDefault="00362662" w:rsidP="00362662">
            <w:pPr>
              <w:spacing w:line="240" w:lineRule="auto"/>
              <w:jc w:val="center"/>
              <w:rPr>
                <w:rFonts w:ascii="Times New Roman" w:hAnsi="Times New Roman"/>
              </w:rPr>
            </w:pPr>
            <w:r w:rsidRPr="00C370CA">
              <w:rPr>
                <w:rFonts w:ascii="Times New Roman" w:hAnsi="Times New Roman"/>
                <w:b/>
              </w:rPr>
              <w:t>(кол-во записей)</w:t>
            </w:r>
          </w:p>
        </w:tc>
        <w:tc>
          <w:tcPr>
            <w:tcW w:w="1612"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 xml:space="preserve">Общий объём </w:t>
            </w:r>
          </w:p>
        </w:tc>
        <w:tc>
          <w:tcPr>
            <w:tcW w:w="4153" w:type="dxa"/>
            <w:gridSpan w:val="3"/>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Внесено записей за 2017 г.</w:t>
            </w:r>
          </w:p>
        </w:tc>
        <w:tc>
          <w:tcPr>
            <w:tcW w:w="1511"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Удалено з</w:t>
            </w:r>
            <w:r w:rsidRPr="00C370CA">
              <w:rPr>
                <w:rFonts w:ascii="Times New Roman" w:hAnsi="Times New Roman"/>
              </w:rPr>
              <w:t>а</w:t>
            </w:r>
            <w:r w:rsidRPr="00C370CA">
              <w:rPr>
                <w:rFonts w:ascii="Times New Roman" w:hAnsi="Times New Roman"/>
              </w:rPr>
              <w:t>писей</w:t>
            </w:r>
          </w:p>
        </w:tc>
        <w:tc>
          <w:tcPr>
            <w:tcW w:w="3794" w:type="dxa"/>
            <w:vMerge w:val="restart"/>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Х</w:t>
            </w:r>
          </w:p>
        </w:tc>
      </w:tr>
      <w:tr w:rsidR="00362662" w:rsidRPr="00C370CA" w:rsidTr="00362662">
        <w:trPr>
          <w:jc w:val="center"/>
        </w:trPr>
        <w:tc>
          <w:tcPr>
            <w:tcW w:w="497" w:type="dxa"/>
            <w:vMerge/>
          </w:tcPr>
          <w:p w:rsidR="00362662" w:rsidRPr="00C370CA" w:rsidRDefault="00362662" w:rsidP="00362662">
            <w:pPr>
              <w:spacing w:line="240" w:lineRule="auto"/>
              <w:jc w:val="center"/>
              <w:rPr>
                <w:rFonts w:ascii="Times New Roman" w:hAnsi="Times New Roman"/>
              </w:rPr>
            </w:pPr>
          </w:p>
        </w:tc>
        <w:tc>
          <w:tcPr>
            <w:tcW w:w="2480" w:type="dxa"/>
            <w:vMerge/>
          </w:tcPr>
          <w:p w:rsidR="00362662" w:rsidRPr="00C370CA" w:rsidRDefault="00362662" w:rsidP="00362662">
            <w:pPr>
              <w:spacing w:line="240" w:lineRule="auto"/>
              <w:jc w:val="center"/>
              <w:rPr>
                <w:rFonts w:ascii="Times New Roman" w:hAnsi="Times New Roman"/>
              </w:rPr>
            </w:pPr>
          </w:p>
        </w:tc>
        <w:tc>
          <w:tcPr>
            <w:tcW w:w="1612" w:type="dxa"/>
            <w:vMerge/>
          </w:tcPr>
          <w:p w:rsidR="00362662" w:rsidRPr="00C370CA" w:rsidRDefault="00362662" w:rsidP="00362662">
            <w:pPr>
              <w:spacing w:line="240" w:lineRule="auto"/>
              <w:jc w:val="center"/>
              <w:rPr>
                <w:rFonts w:ascii="Times New Roman" w:hAnsi="Times New Roman"/>
              </w:rPr>
            </w:pPr>
          </w:p>
        </w:tc>
        <w:tc>
          <w:tcPr>
            <w:tcW w:w="1701"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всего</w:t>
            </w:r>
          </w:p>
        </w:tc>
        <w:tc>
          <w:tcPr>
            <w:tcW w:w="1223"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Ретроз</w:t>
            </w:r>
            <w:r w:rsidRPr="00C370CA">
              <w:rPr>
                <w:rFonts w:ascii="Times New Roman" w:hAnsi="Times New Roman"/>
              </w:rPr>
              <w:t>а</w:t>
            </w:r>
            <w:r w:rsidRPr="00C370CA">
              <w:rPr>
                <w:rFonts w:ascii="Times New Roman" w:hAnsi="Times New Roman"/>
              </w:rPr>
              <w:t>писей</w:t>
            </w:r>
          </w:p>
        </w:tc>
        <w:tc>
          <w:tcPr>
            <w:tcW w:w="1229"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Заимств</w:t>
            </w:r>
            <w:r w:rsidRPr="00C370CA">
              <w:rPr>
                <w:rFonts w:ascii="Times New Roman" w:hAnsi="Times New Roman"/>
              </w:rPr>
              <w:t>о</w:t>
            </w:r>
            <w:r w:rsidRPr="00C370CA">
              <w:rPr>
                <w:rFonts w:ascii="Times New Roman" w:hAnsi="Times New Roman"/>
              </w:rPr>
              <w:t>ванных</w:t>
            </w:r>
          </w:p>
        </w:tc>
        <w:tc>
          <w:tcPr>
            <w:tcW w:w="1511" w:type="dxa"/>
            <w:vMerge/>
          </w:tcPr>
          <w:p w:rsidR="00362662" w:rsidRPr="00C370CA" w:rsidRDefault="00362662" w:rsidP="00362662">
            <w:pPr>
              <w:spacing w:line="240" w:lineRule="auto"/>
              <w:jc w:val="center"/>
              <w:rPr>
                <w:rFonts w:ascii="Times New Roman" w:hAnsi="Times New Roman"/>
              </w:rPr>
            </w:pPr>
          </w:p>
        </w:tc>
        <w:tc>
          <w:tcPr>
            <w:tcW w:w="3794" w:type="dxa"/>
            <w:vMerge/>
          </w:tcPr>
          <w:p w:rsidR="00362662" w:rsidRPr="00C370CA" w:rsidRDefault="00362662" w:rsidP="00362662">
            <w:pPr>
              <w:spacing w:line="240" w:lineRule="auto"/>
              <w:jc w:val="center"/>
              <w:rPr>
                <w:rFonts w:ascii="Times New Roman" w:hAnsi="Times New Roman"/>
              </w:rPr>
            </w:pPr>
          </w:p>
        </w:tc>
      </w:tr>
      <w:tr w:rsidR="00362662" w:rsidRPr="00C370CA" w:rsidTr="00362662">
        <w:trPr>
          <w:jc w:val="center"/>
        </w:trPr>
        <w:tc>
          <w:tcPr>
            <w:tcW w:w="497" w:type="dxa"/>
          </w:tcPr>
          <w:p w:rsidR="00362662" w:rsidRPr="00C370CA" w:rsidRDefault="00362662" w:rsidP="00362662">
            <w:pPr>
              <w:spacing w:line="240" w:lineRule="auto"/>
              <w:jc w:val="center"/>
              <w:rPr>
                <w:rFonts w:ascii="Times New Roman" w:hAnsi="Times New Roman"/>
              </w:rPr>
            </w:pPr>
          </w:p>
        </w:tc>
        <w:tc>
          <w:tcPr>
            <w:tcW w:w="2480" w:type="dxa"/>
          </w:tcPr>
          <w:p w:rsidR="00362662" w:rsidRPr="00C370CA" w:rsidRDefault="00362662" w:rsidP="00362662">
            <w:pPr>
              <w:spacing w:line="240" w:lineRule="auto"/>
              <w:jc w:val="center"/>
              <w:rPr>
                <w:rFonts w:ascii="Times New Roman" w:hAnsi="Times New Roman"/>
              </w:rPr>
            </w:pPr>
          </w:p>
        </w:tc>
        <w:tc>
          <w:tcPr>
            <w:tcW w:w="1612"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31581</w:t>
            </w:r>
          </w:p>
        </w:tc>
        <w:tc>
          <w:tcPr>
            <w:tcW w:w="1701"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1754</w:t>
            </w:r>
          </w:p>
        </w:tc>
        <w:tc>
          <w:tcPr>
            <w:tcW w:w="1223"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323</w:t>
            </w:r>
          </w:p>
        </w:tc>
        <w:tc>
          <w:tcPr>
            <w:tcW w:w="1229" w:type="dxa"/>
          </w:tcPr>
          <w:p w:rsidR="00362662" w:rsidRPr="00C370CA" w:rsidRDefault="00362662" w:rsidP="00362662">
            <w:pPr>
              <w:spacing w:line="240" w:lineRule="auto"/>
              <w:jc w:val="center"/>
              <w:rPr>
                <w:rFonts w:ascii="Times New Roman" w:hAnsi="Times New Roman"/>
              </w:rPr>
            </w:pPr>
          </w:p>
        </w:tc>
        <w:tc>
          <w:tcPr>
            <w:tcW w:w="1511" w:type="dxa"/>
          </w:tcPr>
          <w:p w:rsidR="00362662" w:rsidRPr="00C370CA" w:rsidRDefault="00362662" w:rsidP="00362662">
            <w:pPr>
              <w:spacing w:line="240" w:lineRule="auto"/>
              <w:jc w:val="center"/>
              <w:rPr>
                <w:rFonts w:ascii="Times New Roman" w:hAnsi="Times New Roman"/>
              </w:rPr>
            </w:pPr>
            <w:r w:rsidRPr="00C370CA">
              <w:rPr>
                <w:rFonts w:ascii="Times New Roman" w:hAnsi="Times New Roman"/>
              </w:rPr>
              <w:t>909</w:t>
            </w:r>
          </w:p>
        </w:tc>
        <w:tc>
          <w:tcPr>
            <w:tcW w:w="3794" w:type="dxa"/>
          </w:tcPr>
          <w:p w:rsidR="00362662" w:rsidRPr="00C370CA" w:rsidRDefault="00362662" w:rsidP="00362662">
            <w:pPr>
              <w:spacing w:line="240" w:lineRule="auto"/>
              <w:jc w:val="center"/>
              <w:rPr>
                <w:rFonts w:ascii="Times New Roman" w:hAnsi="Times New Roman"/>
              </w:rPr>
            </w:pPr>
          </w:p>
        </w:tc>
      </w:tr>
    </w:tbl>
    <w:tbl>
      <w:tblPr>
        <w:tblpPr w:leftFromText="180" w:rightFromText="180" w:vertAnchor="text" w:tblpX="-72" w:tblpY="1"/>
        <w:tblOverlap w:val="neve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332"/>
        <w:gridCol w:w="844"/>
        <w:gridCol w:w="776"/>
        <w:gridCol w:w="720"/>
        <w:gridCol w:w="900"/>
        <w:gridCol w:w="900"/>
        <w:gridCol w:w="840"/>
        <w:gridCol w:w="860"/>
        <w:gridCol w:w="904"/>
        <w:gridCol w:w="782"/>
        <w:gridCol w:w="754"/>
        <w:gridCol w:w="720"/>
        <w:gridCol w:w="720"/>
        <w:gridCol w:w="720"/>
        <w:gridCol w:w="900"/>
        <w:gridCol w:w="720"/>
        <w:gridCol w:w="540"/>
        <w:gridCol w:w="540"/>
      </w:tblGrid>
      <w:tr w:rsidR="00362662" w:rsidRPr="00C370CA" w:rsidTr="00362662">
        <w:trPr>
          <w:trHeight w:val="315"/>
        </w:trPr>
        <w:tc>
          <w:tcPr>
            <w:tcW w:w="15300" w:type="dxa"/>
            <w:gridSpan w:val="19"/>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lastRenderedPageBreak/>
              <w:t>Фонд на физических носителях</w:t>
            </w:r>
          </w:p>
        </w:tc>
      </w:tr>
      <w:tr w:rsidR="00362662" w:rsidRPr="00C370CA" w:rsidTr="00362662">
        <w:trPr>
          <w:trHeight w:val="510"/>
        </w:trPr>
        <w:tc>
          <w:tcPr>
            <w:tcW w:w="828" w:type="dxa"/>
            <w:vMerge w:val="restart"/>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w:t>
            </w:r>
          </w:p>
        </w:tc>
        <w:tc>
          <w:tcPr>
            <w:tcW w:w="1332"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Название библи</w:t>
            </w:r>
            <w:r w:rsidRPr="00C370CA">
              <w:rPr>
                <w:rFonts w:ascii="Times New Roman" w:hAnsi="Times New Roman"/>
                <w:b/>
                <w:bCs/>
                <w:color w:val="000000"/>
                <w:sz w:val="20"/>
                <w:szCs w:val="20"/>
              </w:rPr>
              <w:t>о</w:t>
            </w:r>
            <w:r w:rsidRPr="00C370CA">
              <w:rPr>
                <w:rFonts w:ascii="Times New Roman" w:hAnsi="Times New Roman"/>
                <w:b/>
                <w:bCs/>
                <w:color w:val="000000"/>
                <w:sz w:val="20"/>
                <w:szCs w:val="20"/>
              </w:rPr>
              <w:t>тек/поселений и би</w:t>
            </w:r>
            <w:r w:rsidRPr="00C370CA">
              <w:rPr>
                <w:rFonts w:ascii="Times New Roman" w:hAnsi="Times New Roman"/>
                <w:b/>
                <w:bCs/>
                <w:color w:val="000000"/>
                <w:sz w:val="20"/>
                <w:szCs w:val="20"/>
              </w:rPr>
              <w:t>б</w:t>
            </w:r>
            <w:r w:rsidRPr="00C370CA">
              <w:rPr>
                <w:rFonts w:ascii="Times New Roman" w:hAnsi="Times New Roman"/>
                <w:b/>
                <w:bCs/>
                <w:color w:val="000000"/>
                <w:sz w:val="20"/>
                <w:szCs w:val="20"/>
              </w:rPr>
              <w:t>лиотек-структу</w:t>
            </w:r>
            <w:r w:rsidRPr="00C370CA">
              <w:rPr>
                <w:rFonts w:ascii="Times New Roman" w:hAnsi="Times New Roman"/>
                <w:b/>
                <w:bCs/>
                <w:color w:val="000000"/>
                <w:sz w:val="20"/>
                <w:szCs w:val="20"/>
              </w:rPr>
              <w:t>р</w:t>
            </w:r>
            <w:r w:rsidRPr="00C370CA">
              <w:rPr>
                <w:rFonts w:ascii="Times New Roman" w:hAnsi="Times New Roman"/>
                <w:b/>
                <w:bCs/>
                <w:color w:val="000000"/>
                <w:sz w:val="20"/>
                <w:szCs w:val="20"/>
              </w:rPr>
              <w:t>ных по</w:t>
            </w:r>
            <w:r w:rsidRPr="00C370CA">
              <w:rPr>
                <w:rFonts w:ascii="Times New Roman" w:hAnsi="Times New Roman"/>
                <w:b/>
                <w:bCs/>
                <w:color w:val="000000"/>
                <w:sz w:val="20"/>
                <w:szCs w:val="20"/>
              </w:rPr>
              <w:t>д</w:t>
            </w:r>
            <w:r w:rsidRPr="00C370CA">
              <w:rPr>
                <w:rFonts w:ascii="Times New Roman" w:hAnsi="Times New Roman"/>
                <w:b/>
                <w:bCs/>
                <w:color w:val="000000"/>
                <w:sz w:val="20"/>
                <w:szCs w:val="20"/>
              </w:rPr>
              <w:t>разделений КДУ</w:t>
            </w:r>
          </w:p>
        </w:tc>
        <w:tc>
          <w:tcPr>
            <w:tcW w:w="844"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xml:space="preserve">Всего (экз.) на 01.01.2018 </w:t>
            </w:r>
          </w:p>
        </w:tc>
        <w:tc>
          <w:tcPr>
            <w:tcW w:w="776"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в т.ч. для детей до 14 лет (экз.)</w:t>
            </w:r>
          </w:p>
        </w:tc>
        <w:tc>
          <w:tcPr>
            <w:tcW w:w="72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На 1 жит. (экз.)</w:t>
            </w:r>
          </w:p>
        </w:tc>
        <w:tc>
          <w:tcPr>
            <w:tcW w:w="90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Обр</w:t>
            </w:r>
            <w:r w:rsidRPr="00C370CA">
              <w:rPr>
                <w:rFonts w:ascii="Times New Roman" w:hAnsi="Times New Roman"/>
                <w:b/>
                <w:bCs/>
                <w:color w:val="000000"/>
                <w:sz w:val="20"/>
                <w:szCs w:val="20"/>
              </w:rPr>
              <w:t>а</w:t>
            </w:r>
            <w:r w:rsidRPr="00C370CA">
              <w:rPr>
                <w:rFonts w:ascii="Times New Roman" w:hAnsi="Times New Roman"/>
                <w:b/>
                <w:bCs/>
                <w:color w:val="000000"/>
                <w:sz w:val="20"/>
                <w:szCs w:val="20"/>
              </w:rPr>
              <w:t>ща</w:t>
            </w:r>
            <w:r w:rsidRPr="00C370CA">
              <w:rPr>
                <w:rFonts w:ascii="Times New Roman" w:hAnsi="Times New Roman"/>
                <w:b/>
                <w:bCs/>
                <w:color w:val="000000"/>
                <w:sz w:val="20"/>
                <w:szCs w:val="20"/>
              </w:rPr>
              <w:t>е</w:t>
            </w:r>
            <w:r w:rsidRPr="00C370CA">
              <w:rPr>
                <w:rFonts w:ascii="Times New Roman" w:hAnsi="Times New Roman"/>
                <w:b/>
                <w:bCs/>
                <w:color w:val="000000"/>
                <w:sz w:val="20"/>
                <w:szCs w:val="20"/>
              </w:rPr>
              <w:t>мость фонда</w:t>
            </w:r>
          </w:p>
        </w:tc>
        <w:tc>
          <w:tcPr>
            <w:tcW w:w="90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О</w:t>
            </w:r>
            <w:r w:rsidRPr="00C370CA">
              <w:rPr>
                <w:rFonts w:ascii="Times New Roman" w:hAnsi="Times New Roman"/>
                <w:b/>
                <w:bCs/>
                <w:color w:val="000000"/>
                <w:sz w:val="20"/>
                <w:szCs w:val="20"/>
              </w:rPr>
              <w:t>б</w:t>
            </w:r>
            <w:r w:rsidRPr="00C370CA">
              <w:rPr>
                <w:rFonts w:ascii="Times New Roman" w:hAnsi="Times New Roman"/>
                <w:b/>
                <w:bCs/>
                <w:color w:val="000000"/>
                <w:sz w:val="20"/>
                <w:szCs w:val="20"/>
              </w:rPr>
              <w:t>новл</w:t>
            </w:r>
            <w:r w:rsidRPr="00C370CA">
              <w:rPr>
                <w:rFonts w:ascii="Times New Roman" w:hAnsi="Times New Roman"/>
                <w:b/>
                <w:bCs/>
                <w:color w:val="000000"/>
                <w:sz w:val="20"/>
                <w:szCs w:val="20"/>
              </w:rPr>
              <w:t>я</w:t>
            </w:r>
            <w:r w:rsidRPr="00C370CA">
              <w:rPr>
                <w:rFonts w:ascii="Times New Roman" w:hAnsi="Times New Roman"/>
                <w:b/>
                <w:bCs/>
                <w:color w:val="000000"/>
                <w:sz w:val="20"/>
                <w:szCs w:val="20"/>
              </w:rPr>
              <w:t>емость фонда</w:t>
            </w:r>
          </w:p>
        </w:tc>
        <w:tc>
          <w:tcPr>
            <w:tcW w:w="4860" w:type="dxa"/>
            <w:gridSpan w:val="6"/>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Поступило документов (экз.)</w:t>
            </w:r>
          </w:p>
        </w:tc>
        <w:tc>
          <w:tcPr>
            <w:tcW w:w="2340" w:type="dxa"/>
            <w:gridSpan w:val="3"/>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Справочные издания</w:t>
            </w:r>
          </w:p>
        </w:tc>
        <w:tc>
          <w:tcPr>
            <w:tcW w:w="1800" w:type="dxa"/>
            <w:gridSpan w:val="3"/>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Документы по краеведению</w:t>
            </w:r>
          </w:p>
        </w:tc>
      </w:tr>
      <w:tr w:rsidR="00362662" w:rsidRPr="00C370CA" w:rsidTr="00362662">
        <w:trPr>
          <w:trHeight w:val="405"/>
        </w:trPr>
        <w:tc>
          <w:tcPr>
            <w:tcW w:w="828" w:type="dxa"/>
            <w:vMerge/>
            <w:vAlign w:val="center"/>
          </w:tcPr>
          <w:p w:rsidR="00362662" w:rsidRPr="00C370CA" w:rsidRDefault="00362662" w:rsidP="00362662">
            <w:pPr>
              <w:spacing w:line="240" w:lineRule="auto"/>
              <w:rPr>
                <w:rFonts w:ascii="Times New Roman" w:hAnsi="Times New Roman"/>
                <w:color w:val="000000"/>
                <w:sz w:val="20"/>
                <w:szCs w:val="20"/>
              </w:rPr>
            </w:pPr>
          </w:p>
        </w:tc>
        <w:tc>
          <w:tcPr>
            <w:tcW w:w="1332"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76"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2016</w:t>
            </w:r>
          </w:p>
        </w:tc>
        <w:tc>
          <w:tcPr>
            <w:tcW w:w="86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2017</w:t>
            </w:r>
          </w:p>
        </w:tc>
        <w:tc>
          <w:tcPr>
            <w:tcW w:w="904"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к уровню 2016</w:t>
            </w:r>
          </w:p>
        </w:tc>
        <w:tc>
          <w:tcPr>
            <w:tcW w:w="782"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на 1 жит. (экз.)*</w:t>
            </w:r>
          </w:p>
        </w:tc>
        <w:tc>
          <w:tcPr>
            <w:tcW w:w="754" w:type="dxa"/>
            <w:vMerge w:val="restart"/>
            <w:shd w:val="clear" w:color="auto" w:fill="auto"/>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К но</w:t>
            </w:r>
            <w:r w:rsidRPr="00C370CA">
              <w:rPr>
                <w:rFonts w:ascii="Times New Roman" w:hAnsi="Times New Roman"/>
                <w:b/>
                <w:bCs/>
                <w:color w:val="000000"/>
                <w:sz w:val="20"/>
                <w:szCs w:val="20"/>
              </w:rPr>
              <w:t>р</w:t>
            </w:r>
            <w:r w:rsidRPr="00C370CA">
              <w:rPr>
                <w:rFonts w:ascii="Times New Roman" w:hAnsi="Times New Roman"/>
                <w:b/>
                <w:bCs/>
                <w:color w:val="000000"/>
                <w:sz w:val="20"/>
                <w:szCs w:val="20"/>
              </w:rPr>
              <w:t>мат. Мод. ста</w:t>
            </w:r>
            <w:r w:rsidRPr="00C370CA">
              <w:rPr>
                <w:rFonts w:ascii="Times New Roman" w:hAnsi="Times New Roman"/>
                <w:b/>
                <w:bCs/>
                <w:color w:val="000000"/>
                <w:sz w:val="20"/>
                <w:szCs w:val="20"/>
              </w:rPr>
              <w:t>н</w:t>
            </w:r>
            <w:r w:rsidRPr="00C370CA">
              <w:rPr>
                <w:rFonts w:ascii="Times New Roman" w:hAnsi="Times New Roman"/>
                <w:b/>
                <w:bCs/>
                <w:color w:val="000000"/>
                <w:sz w:val="20"/>
                <w:szCs w:val="20"/>
              </w:rPr>
              <w:t>дарта (%)**</w:t>
            </w:r>
          </w:p>
        </w:tc>
        <w:tc>
          <w:tcPr>
            <w:tcW w:w="72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Для детей до 14 лет</w:t>
            </w:r>
          </w:p>
        </w:tc>
        <w:tc>
          <w:tcPr>
            <w:tcW w:w="1440" w:type="dxa"/>
            <w:gridSpan w:val="2"/>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всего</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пост</w:t>
            </w:r>
            <w:r w:rsidRPr="00C370CA">
              <w:rPr>
                <w:rFonts w:ascii="Times New Roman" w:hAnsi="Times New Roman"/>
                <w:b/>
                <w:bCs/>
                <w:color w:val="000000"/>
                <w:sz w:val="20"/>
                <w:szCs w:val="20"/>
              </w:rPr>
              <w:t>у</w:t>
            </w:r>
            <w:r w:rsidRPr="00C370CA">
              <w:rPr>
                <w:rFonts w:ascii="Times New Roman" w:hAnsi="Times New Roman"/>
                <w:b/>
                <w:bCs/>
                <w:color w:val="000000"/>
                <w:sz w:val="20"/>
                <w:szCs w:val="20"/>
              </w:rPr>
              <w:t>пило</w:t>
            </w:r>
          </w:p>
        </w:tc>
        <w:tc>
          <w:tcPr>
            <w:tcW w:w="1260" w:type="dxa"/>
            <w:gridSpan w:val="2"/>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всего</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п</w:t>
            </w:r>
            <w:r w:rsidRPr="00C370CA">
              <w:rPr>
                <w:rFonts w:ascii="Times New Roman" w:hAnsi="Times New Roman"/>
                <w:b/>
                <w:bCs/>
                <w:color w:val="000000"/>
                <w:sz w:val="20"/>
                <w:szCs w:val="20"/>
              </w:rPr>
              <w:t>о</w:t>
            </w:r>
            <w:r w:rsidRPr="00C370CA">
              <w:rPr>
                <w:rFonts w:ascii="Times New Roman" w:hAnsi="Times New Roman"/>
                <w:b/>
                <w:bCs/>
                <w:color w:val="000000"/>
                <w:sz w:val="20"/>
                <w:szCs w:val="20"/>
              </w:rPr>
              <w:t>ступило</w:t>
            </w:r>
          </w:p>
        </w:tc>
      </w:tr>
      <w:tr w:rsidR="00362662" w:rsidRPr="00C370CA" w:rsidTr="00362662">
        <w:trPr>
          <w:trHeight w:val="480"/>
        </w:trPr>
        <w:tc>
          <w:tcPr>
            <w:tcW w:w="828" w:type="dxa"/>
            <w:vMerge/>
            <w:vAlign w:val="center"/>
          </w:tcPr>
          <w:p w:rsidR="00362662" w:rsidRPr="00C370CA" w:rsidRDefault="00362662" w:rsidP="00362662">
            <w:pPr>
              <w:spacing w:line="240" w:lineRule="auto"/>
              <w:rPr>
                <w:rFonts w:ascii="Times New Roman" w:hAnsi="Times New Roman"/>
                <w:color w:val="000000"/>
                <w:sz w:val="20"/>
                <w:szCs w:val="20"/>
              </w:rPr>
            </w:pPr>
          </w:p>
        </w:tc>
        <w:tc>
          <w:tcPr>
            <w:tcW w:w="1332"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76"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6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82"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5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абс. (экз.)</w:t>
            </w:r>
          </w:p>
        </w:tc>
        <w:tc>
          <w:tcPr>
            <w:tcW w:w="72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к об</w:t>
            </w:r>
            <w:r w:rsidRPr="00C370CA">
              <w:rPr>
                <w:rFonts w:ascii="Times New Roman" w:hAnsi="Times New Roman"/>
                <w:b/>
                <w:bCs/>
                <w:color w:val="000000"/>
                <w:sz w:val="20"/>
                <w:szCs w:val="20"/>
              </w:rPr>
              <w:t>ъ</w:t>
            </w:r>
            <w:r w:rsidRPr="00C370CA">
              <w:rPr>
                <w:rFonts w:ascii="Times New Roman" w:hAnsi="Times New Roman"/>
                <w:b/>
                <w:bCs/>
                <w:color w:val="000000"/>
                <w:sz w:val="20"/>
                <w:szCs w:val="20"/>
              </w:rPr>
              <w:t>ему фо</w:t>
            </w:r>
            <w:r w:rsidRPr="00C370CA">
              <w:rPr>
                <w:rFonts w:ascii="Times New Roman" w:hAnsi="Times New Roman"/>
                <w:b/>
                <w:bCs/>
                <w:color w:val="000000"/>
                <w:sz w:val="20"/>
                <w:szCs w:val="20"/>
              </w:rPr>
              <w:t>н</w:t>
            </w:r>
            <w:r w:rsidRPr="00C370CA">
              <w:rPr>
                <w:rFonts w:ascii="Times New Roman" w:hAnsi="Times New Roman"/>
                <w:b/>
                <w:bCs/>
                <w:color w:val="000000"/>
                <w:sz w:val="20"/>
                <w:szCs w:val="20"/>
              </w:rPr>
              <w:t>да</w:t>
            </w:r>
          </w:p>
        </w:tc>
        <w:tc>
          <w:tcPr>
            <w:tcW w:w="90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абс. (экз.)</w:t>
            </w:r>
          </w:p>
        </w:tc>
        <w:tc>
          <w:tcPr>
            <w:tcW w:w="72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абс. (экз.)</w:t>
            </w:r>
          </w:p>
        </w:tc>
        <w:tc>
          <w:tcPr>
            <w:tcW w:w="54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к объему фонда</w:t>
            </w:r>
          </w:p>
        </w:tc>
        <w:tc>
          <w:tcPr>
            <w:tcW w:w="540" w:type="dxa"/>
            <w:vMerge w:val="restart"/>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абс. (экз.)</w:t>
            </w:r>
          </w:p>
        </w:tc>
      </w:tr>
      <w:tr w:rsidR="00362662" w:rsidRPr="00C370CA" w:rsidTr="00362662">
        <w:trPr>
          <w:trHeight w:val="480"/>
        </w:trPr>
        <w:tc>
          <w:tcPr>
            <w:tcW w:w="828" w:type="dxa"/>
            <w:vMerge/>
            <w:vAlign w:val="center"/>
          </w:tcPr>
          <w:p w:rsidR="00362662" w:rsidRPr="00C370CA" w:rsidRDefault="00362662" w:rsidP="00362662">
            <w:pPr>
              <w:spacing w:line="240" w:lineRule="auto"/>
              <w:rPr>
                <w:rFonts w:ascii="Times New Roman" w:hAnsi="Times New Roman"/>
                <w:color w:val="000000"/>
                <w:sz w:val="20"/>
                <w:szCs w:val="20"/>
              </w:rPr>
            </w:pPr>
          </w:p>
        </w:tc>
        <w:tc>
          <w:tcPr>
            <w:tcW w:w="1332"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76"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4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86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82"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54"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90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72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540" w:type="dxa"/>
            <w:vMerge/>
            <w:vAlign w:val="center"/>
          </w:tcPr>
          <w:p w:rsidR="00362662" w:rsidRPr="00C370CA" w:rsidRDefault="00362662" w:rsidP="00362662">
            <w:pPr>
              <w:spacing w:line="240" w:lineRule="auto"/>
              <w:rPr>
                <w:rFonts w:ascii="Times New Roman" w:hAnsi="Times New Roman"/>
                <w:b/>
                <w:bCs/>
                <w:color w:val="000000"/>
                <w:sz w:val="20"/>
                <w:szCs w:val="20"/>
              </w:rPr>
            </w:pPr>
          </w:p>
        </w:tc>
        <w:tc>
          <w:tcPr>
            <w:tcW w:w="540" w:type="dxa"/>
            <w:vMerge/>
            <w:vAlign w:val="center"/>
          </w:tcPr>
          <w:p w:rsidR="00362662" w:rsidRPr="00C370CA" w:rsidRDefault="00362662" w:rsidP="00362662">
            <w:pPr>
              <w:spacing w:line="240" w:lineRule="auto"/>
              <w:rPr>
                <w:rFonts w:ascii="Times New Roman" w:hAnsi="Times New Roman"/>
                <w:b/>
                <w:bCs/>
                <w:color w:val="000000"/>
                <w:sz w:val="20"/>
                <w:szCs w:val="20"/>
              </w:rPr>
            </w:pP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w:t>
            </w: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 </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32</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33</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35</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36</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37</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38</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39</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40</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43</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46</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47</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bCs/>
                <w:color w:val="000000"/>
                <w:sz w:val="20"/>
                <w:szCs w:val="20"/>
              </w:rPr>
            </w:pPr>
            <w:r w:rsidRPr="00C370CA">
              <w:rPr>
                <w:rFonts w:ascii="Times New Roman" w:hAnsi="Times New Roman"/>
                <w:b/>
                <w:bCs/>
                <w:color w:val="000000"/>
                <w:sz w:val="20"/>
                <w:szCs w:val="20"/>
              </w:rPr>
              <w:t>48</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МБУК»ГЦМБ» </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15514</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15514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6,4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18,6 </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1559 </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1672 </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107</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0,7</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280 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1672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2153 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 76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1079 </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7 </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22 </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городскому пос. </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15514 </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15514 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 6,4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18,6 </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 8</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1559 </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1672 </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107 </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0,7 </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280 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1672 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2153 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14 </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76 </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1079 </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7 </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22 </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w:t>
            </w:r>
          </w:p>
        </w:tc>
        <w:tc>
          <w:tcPr>
            <w:tcW w:w="1332" w:type="dxa"/>
            <w:shd w:val="clear" w:color="auto" w:fill="auto"/>
            <w:vAlign w:val="center"/>
          </w:tcPr>
          <w:p w:rsidR="00362662" w:rsidRPr="00C370CA" w:rsidRDefault="00362662" w:rsidP="00BF72FA">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МБУК</w:t>
            </w:r>
            <w:r w:rsidR="00BF72FA">
              <w:rPr>
                <w:rFonts w:ascii="Times New Roman" w:hAnsi="Times New Roman"/>
                <w:color w:val="000000"/>
                <w:sz w:val="20"/>
                <w:szCs w:val="20"/>
              </w:rPr>
              <w:t xml:space="preserve"> «Теплого</w:t>
            </w:r>
            <w:r w:rsidR="00BF72FA">
              <w:rPr>
                <w:rFonts w:ascii="Times New Roman" w:hAnsi="Times New Roman"/>
                <w:color w:val="000000"/>
                <w:sz w:val="20"/>
                <w:szCs w:val="20"/>
              </w:rPr>
              <w:t>р</w:t>
            </w:r>
            <w:r w:rsidR="00BF72FA">
              <w:rPr>
                <w:rFonts w:ascii="Times New Roman" w:hAnsi="Times New Roman"/>
                <w:color w:val="000000"/>
                <w:sz w:val="20"/>
                <w:szCs w:val="20"/>
              </w:rPr>
              <w:t>ская би</w:t>
            </w:r>
            <w:r w:rsidR="00BF72FA">
              <w:rPr>
                <w:rFonts w:ascii="Times New Roman" w:hAnsi="Times New Roman"/>
                <w:color w:val="000000"/>
                <w:sz w:val="20"/>
                <w:szCs w:val="20"/>
              </w:rPr>
              <w:t>б</w:t>
            </w:r>
            <w:r w:rsidR="00BF72FA">
              <w:rPr>
                <w:rFonts w:ascii="Times New Roman" w:hAnsi="Times New Roman"/>
                <w:color w:val="000000"/>
                <w:sz w:val="20"/>
                <w:szCs w:val="20"/>
              </w:rPr>
              <w:t>лиотека»</w:t>
            </w:r>
            <w:r w:rsidRPr="00C370CA">
              <w:rPr>
                <w:rFonts w:ascii="Times New Roman" w:hAnsi="Times New Roman"/>
                <w:color w:val="000000"/>
                <w:sz w:val="20"/>
                <w:szCs w:val="20"/>
              </w:rPr>
              <w:t>» п. Промысла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2585</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2446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17</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103</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605</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0,2</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37</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319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545</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w:t>
            </w:r>
          </w:p>
        </w:tc>
        <w:tc>
          <w:tcPr>
            <w:tcW w:w="1332" w:type="dxa"/>
            <w:shd w:val="clear" w:color="auto" w:fill="auto"/>
            <w:vAlign w:val="center"/>
          </w:tcPr>
          <w:p w:rsidR="00362662" w:rsidRPr="00C370CA" w:rsidRDefault="00436874" w:rsidP="00362662">
            <w:pPr>
              <w:spacing w:line="240" w:lineRule="auto"/>
              <w:jc w:val="center"/>
              <w:rPr>
                <w:rFonts w:ascii="Times New Roman" w:hAnsi="Times New Roman"/>
                <w:color w:val="000000"/>
                <w:sz w:val="20"/>
                <w:szCs w:val="20"/>
              </w:rPr>
            </w:pPr>
            <w:r>
              <w:rPr>
                <w:rFonts w:ascii="Times New Roman" w:hAnsi="Times New Roman"/>
                <w:color w:val="000000"/>
                <w:sz w:val="20"/>
                <w:szCs w:val="20"/>
              </w:rPr>
              <w:t>Библиотека –филиал №1 п</w:t>
            </w:r>
            <w:proofErr w:type="gramStart"/>
            <w:r>
              <w:rPr>
                <w:rFonts w:ascii="Times New Roman" w:hAnsi="Times New Roman"/>
                <w:color w:val="000000"/>
                <w:sz w:val="20"/>
                <w:szCs w:val="20"/>
              </w:rPr>
              <w:t>.Т</w:t>
            </w:r>
            <w:proofErr w:type="gramEnd"/>
            <w:r>
              <w:rPr>
                <w:rFonts w:ascii="Times New Roman" w:hAnsi="Times New Roman"/>
                <w:color w:val="000000"/>
                <w:sz w:val="20"/>
                <w:szCs w:val="20"/>
              </w:rPr>
              <w:t>еплая Гора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14337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2290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0,4</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87</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62</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71</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0,02</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226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1,6</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84</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0,6</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Теплого</w:t>
            </w:r>
            <w:r w:rsidRPr="00C370CA">
              <w:rPr>
                <w:rFonts w:ascii="Times New Roman" w:hAnsi="Times New Roman"/>
                <w:b/>
                <w:color w:val="000000"/>
                <w:sz w:val="20"/>
                <w:szCs w:val="20"/>
              </w:rPr>
              <w:t>р</w:t>
            </w:r>
            <w:r w:rsidRPr="00C370CA">
              <w:rPr>
                <w:rFonts w:ascii="Times New Roman" w:hAnsi="Times New Roman"/>
                <w:b/>
                <w:color w:val="000000"/>
                <w:sz w:val="20"/>
                <w:szCs w:val="20"/>
              </w:rPr>
              <w:lastRenderedPageBreak/>
              <w:t>скому пос.</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lastRenderedPageBreak/>
              <w:t>16922</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4736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0,01</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104</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165</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158</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0,2</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80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37</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545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629</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lastRenderedPageBreak/>
              <w:t>4</w:t>
            </w:r>
          </w:p>
        </w:tc>
        <w:tc>
          <w:tcPr>
            <w:tcW w:w="1332" w:type="dxa"/>
            <w:shd w:val="clear" w:color="auto" w:fill="auto"/>
            <w:vAlign w:val="center"/>
          </w:tcPr>
          <w:p w:rsidR="00362662" w:rsidRPr="00C370CA" w:rsidRDefault="00362662" w:rsidP="00436874">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МБУК</w:t>
            </w:r>
            <w:r w:rsidR="00436874">
              <w:rPr>
                <w:rFonts w:ascii="Times New Roman" w:hAnsi="Times New Roman"/>
                <w:color w:val="000000"/>
                <w:sz w:val="20"/>
                <w:szCs w:val="20"/>
              </w:rPr>
              <w:t xml:space="preserve"> «Кусье </w:t>
            </w:r>
            <w:proofErr w:type="gramStart"/>
            <w:r w:rsidR="00436874">
              <w:rPr>
                <w:rFonts w:ascii="Times New Roman" w:hAnsi="Times New Roman"/>
                <w:color w:val="000000"/>
                <w:sz w:val="20"/>
                <w:szCs w:val="20"/>
              </w:rPr>
              <w:t>-А</w:t>
            </w:r>
            <w:proofErr w:type="gramEnd"/>
            <w:r w:rsidR="00436874">
              <w:rPr>
                <w:rFonts w:ascii="Times New Roman" w:hAnsi="Times New Roman"/>
                <w:color w:val="000000"/>
                <w:sz w:val="20"/>
                <w:szCs w:val="20"/>
              </w:rPr>
              <w:t>лекса</w:t>
            </w:r>
            <w:r w:rsidR="00436874">
              <w:rPr>
                <w:rFonts w:ascii="Times New Roman" w:hAnsi="Times New Roman"/>
                <w:color w:val="000000"/>
                <w:sz w:val="20"/>
                <w:szCs w:val="20"/>
              </w:rPr>
              <w:t>н</w:t>
            </w:r>
            <w:r w:rsidR="00436874">
              <w:rPr>
                <w:rFonts w:ascii="Times New Roman" w:hAnsi="Times New Roman"/>
                <w:color w:val="000000"/>
                <w:sz w:val="20"/>
                <w:szCs w:val="20"/>
              </w:rPr>
              <w:t>дровская библиотека»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3395</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2164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13,3</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9</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103</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1144</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0,05</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726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21,4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239</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Кусьинск</w:t>
            </w:r>
            <w:r w:rsidRPr="00C370CA">
              <w:rPr>
                <w:rFonts w:ascii="Times New Roman" w:hAnsi="Times New Roman"/>
                <w:b/>
                <w:color w:val="000000"/>
                <w:sz w:val="20"/>
                <w:szCs w:val="20"/>
              </w:rPr>
              <w:t>о</w:t>
            </w:r>
            <w:r w:rsidRPr="00C370CA">
              <w:rPr>
                <w:rFonts w:ascii="Times New Roman" w:hAnsi="Times New Roman"/>
                <w:b/>
                <w:color w:val="000000"/>
                <w:sz w:val="20"/>
                <w:szCs w:val="20"/>
              </w:rPr>
              <w:t>му пос.</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3395</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2164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13,3</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103</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1144</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0,05</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726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21,4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239</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w:t>
            </w:r>
          </w:p>
        </w:tc>
        <w:tc>
          <w:tcPr>
            <w:tcW w:w="1332" w:type="dxa"/>
            <w:shd w:val="clear" w:color="auto" w:fill="auto"/>
            <w:vAlign w:val="center"/>
          </w:tcPr>
          <w:p w:rsidR="00362662" w:rsidRPr="00C370CA" w:rsidRDefault="00436874" w:rsidP="00362662">
            <w:pPr>
              <w:spacing w:line="240" w:lineRule="auto"/>
              <w:jc w:val="center"/>
              <w:rPr>
                <w:rFonts w:ascii="Times New Roman" w:hAnsi="Times New Roman"/>
                <w:color w:val="000000"/>
                <w:sz w:val="20"/>
                <w:szCs w:val="20"/>
              </w:rPr>
            </w:pPr>
            <w:r>
              <w:rPr>
                <w:rFonts w:ascii="Times New Roman" w:hAnsi="Times New Roman"/>
                <w:color w:val="000000"/>
                <w:sz w:val="20"/>
                <w:szCs w:val="20"/>
              </w:rPr>
              <w:t>МБУК «Библиотека медведки</w:t>
            </w:r>
            <w:r>
              <w:rPr>
                <w:rFonts w:ascii="Times New Roman" w:hAnsi="Times New Roman"/>
                <w:color w:val="000000"/>
                <w:sz w:val="20"/>
                <w:szCs w:val="20"/>
              </w:rPr>
              <w:t>н</w:t>
            </w:r>
            <w:r>
              <w:rPr>
                <w:rFonts w:ascii="Times New Roman" w:hAnsi="Times New Roman"/>
                <w:color w:val="000000"/>
                <w:sz w:val="20"/>
                <w:szCs w:val="20"/>
              </w:rPr>
              <w:t>ского сел</w:t>
            </w:r>
            <w:r>
              <w:rPr>
                <w:rFonts w:ascii="Times New Roman" w:hAnsi="Times New Roman"/>
                <w:color w:val="000000"/>
                <w:sz w:val="20"/>
                <w:szCs w:val="20"/>
              </w:rPr>
              <w:t>ь</w:t>
            </w:r>
            <w:r>
              <w:rPr>
                <w:rFonts w:ascii="Times New Roman" w:hAnsi="Times New Roman"/>
                <w:color w:val="000000"/>
                <w:sz w:val="20"/>
                <w:szCs w:val="20"/>
              </w:rPr>
              <w:t>ского пос</w:t>
            </w:r>
            <w:r>
              <w:rPr>
                <w:rFonts w:ascii="Times New Roman" w:hAnsi="Times New Roman"/>
                <w:color w:val="000000"/>
                <w:sz w:val="20"/>
                <w:szCs w:val="20"/>
              </w:rPr>
              <w:t>е</w:t>
            </w:r>
            <w:r>
              <w:rPr>
                <w:rFonts w:ascii="Times New Roman" w:hAnsi="Times New Roman"/>
                <w:color w:val="000000"/>
                <w:sz w:val="20"/>
                <w:szCs w:val="20"/>
              </w:rPr>
              <w:t>ления»</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4237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2621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2,5</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4,0</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325</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170</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52,3</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0,5</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68</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432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468</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w:t>
            </w:r>
          </w:p>
        </w:tc>
        <w:tc>
          <w:tcPr>
            <w:tcW w:w="1332" w:type="dxa"/>
            <w:shd w:val="clear" w:color="auto" w:fill="auto"/>
            <w:vAlign w:val="center"/>
          </w:tcPr>
          <w:p w:rsidR="00362662" w:rsidRPr="00C370CA" w:rsidRDefault="00436874" w:rsidP="00436874">
            <w:pPr>
              <w:spacing w:line="240" w:lineRule="auto"/>
              <w:jc w:val="center"/>
              <w:rPr>
                <w:rFonts w:ascii="Times New Roman" w:hAnsi="Times New Roman"/>
                <w:color w:val="000000"/>
                <w:sz w:val="20"/>
                <w:szCs w:val="20"/>
              </w:rPr>
            </w:pPr>
            <w:r>
              <w:rPr>
                <w:rFonts w:ascii="Times New Roman" w:hAnsi="Times New Roman"/>
                <w:color w:val="000000"/>
                <w:sz w:val="20"/>
                <w:szCs w:val="20"/>
              </w:rPr>
              <w:t>Библиотека –филиал №1 п</w:t>
            </w:r>
            <w:proofErr w:type="gramStart"/>
            <w:r>
              <w:rPr>
                <w:rFonts w:ascii="Times New Roman" w:hAnsi="Times New Roman"/>
                <w:color w:val="000000"/>
                <w:sz w:val="20"/>
                <w:szCs w:val="20"/>
              </w:rPr>
              <w:t>.С</w:t>
            </w:r>
            <w:proofErr w:type="gramEnd"/>
            <w:r>
              <w:rPr>
                <w:rFonts w:ascii="Times New Roman" w:hAnsi="Times New Roman"/>
                <w:color w:val="000000"/>
                <w:sz w:val="20"/>
                <w:szCs w:val="20"/>
              </w:rPr>
              <w:t>редняя Усьва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2950</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1844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5,4</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323</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158</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49</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0,4</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160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53</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143</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Медведки</w:t>
            </w:r>
            <w:r w:rsidRPr="00C370CA">
              <w:rPr>
                <w:rFonts w:ascii="Times New Roman" w:hAnsi="Times New Roman"/>
                <w:b/>
                <w:color w:val="000000"/>
                <w:sz w:val="20"/>
                <w:szCs w:val="20"/>
              </w:rPr>
              <w:t>н</w:t>
            </w:r>
            <w:r w:rsidRPr="00C370CA">
              <w:rPr>
                <w:rFonts w:ascii="Times New Roman" w:hAnsi="Times New Roman"/>
                <w:b/>
                <w:color w:val="000000"/>
                <w:sz w:val="20"/>
                <w:szCs w:val="20"/>
              </w:rPr>
              <w:t>скому пос.</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7187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4465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2,3</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4,6</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648</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328</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50,6</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0,5</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200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121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637</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611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8,5</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w:t>
            </w:r>
          </w:p>
        </w:tc>
        <w:tc>
          <w:tcPr>
            <w:tcW w:w="1332" w:type="dxa"/>
            <w:shd w:val="clear" w:color="auto" w:fill="auto"/>
            <w:vAlign w:val="center"/>
          </w:tcPr>
          <w:p w:rsidR="00362662" w:rsidRPr="00C370CA" w:rsidRDefault="00362662" w:rsidP="00436874">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МБУК</w:t>
            </w:r>
            <w:r w:rsidR="00436874">
              <w:rPr>
                <w:rFonts w:ascii="Times New Roman" w:hAnsi="Times New Roman"/>
                <w:color w:val="000000"/>
                <w:sz w:val="20"/>
                <w:szCs w:val="20"/>
              </w:rPr>
              <w:t xml:space="preserve"> «П</w:t>
            </w:r>
            <w:r w:rsidR="00436874">
              <w:rPr>
                <w:rFonts w:ascii="Times New Roman" w:hAnsi="Times New Roman"/>
                <w:color w:val="000000"/>
                <w:sz w:val="20"/>
                <w:szCs w:val="20"/>
              </w:rPr>
              <w:t>а</w:t>
            </w:r>
            <w:r w:rsidR="00436874">
              <w:rPr>
                <w:rFonts w:ascii="Times New Roman" w:hAnsi="Times New Roman"/>
                <w:color w:val="000000"/>
                <w:sz w:val="20"/>
                <w:szCs w:val="20"/>
              </w:rPr>
              <w:t>шийская библиотека»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9707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1,6</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710</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667</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94</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0,2</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480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495</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w:t>
            </w:r>
          </w:p>
        </w:tc>
        <w:tc>
          <w:tcPr>
            <w:tcW w:w="1332" w:type="dxa"/>
            <w:shd w:val="clear" w:color="auto" w:fill="auto"/>
            <w:vAlign w:val="center"/>
          </w:tcPr>
          <w:p w:rsidR="00362662" w:rsidRPr="00C370CA" w:rsidRDefault="00436874" w:rsidP="00436874">
            <w:pPr>
              <w:spacing w:line="240" w:lineRule="auto"/>
              <w:jc w:val="center"/>
              <w:rPr>
                <w:rFonts w:ascii="Times New Roman" w:hAnsi="Times New Roman"/>
                <w:color w:val="000000"/>
                <w:sz w:val="20"/>
                <w:szCs w:val="20"/>
              </w:rPr>
            </w:pPr>
            <w:r>
              <w:rPr>
                <w:rFonts w:ascii="Times New Roman" w:hAnsi="Times New Roman"/>
                <w:color w:val="000000"/>
                <w:sz w:val="20"/>
                <w:szCs w:val="20"/>
              </w:rPr>
              <w:t xml:space="preserve">Библиотека </w:t>
            </w:r>
            <w:proofErr w:type="gramStart"/>
            <w:r>
              <w:rPr>
                <w:rFonts w:ascii="Times New Roman" w:hAnsi="Times New Roman"/>
                <w:color w:val="000000"/>
                <w:sz w:val="20"/>
                <w:szCs w:val="20"/>
              </w:rPr>
              <w:t>–ф</w:t>
            </w:r>
            <w:proofErr w:type="gramEnd"/>
            <w:r>
              <w:rPr>
                <w:rFonts w:ascii="Times New Roman" w:hAnsi="Times New Roman"/>
                <w:color w:val="000000"/>
                <w:sz w:val="20"/>
                <w:szCs w:val="20"/>
              </w:rPr>
              <w:t>илиал «Пашийская библиотека»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5336</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5336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6,5</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5,3</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4,5</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310</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239</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77,1</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0,3</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120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239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42</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9</w:t>
            </w:r>
          </w:p>
        </w:tc>
        <w:tc>
          <w:tcPr>
            <w:tcW w:w="1332" w:type="dxa"/>
            <w:shd w:val="clear" w:color="auto" w:fill="auto"/>
            <w:vAlign w:val="center"/>
          </w:tcPr>
          <w:p w:rsidR="00362662" w:rsidRPr="00C370CA" w:rsidRDefault="00436874" w:rsidP="00436874">
            <w:pPr>
              <w:spacing w:line="240" w:lineRule="auto"/>
              <w:jc w:val="center"/>
              <w:rPr>
                <w:rFonts w:ascii="Times New Roman" w:hAnsi="Times New Roman"/>
                <w:color w:val="000000"/>
                <w:sz w:val="20"/>
                <w:szCs w:val="20"/>
              </w:rPr>
            </w:pPr>
            <w:r>
              <w:rPr>
                <w:rFonts w:ascii="Times New Roman" w:hAnsi="Times New Roman"/>
                <w:color w:val="000000"/>
                <w:sz w:val="20"/>
                <w:szCs w:val="20"/>
              </w:rPr>
              <w:t>Библиотека –филиал п</w:t>
            </w:r>
            <w:proofErr w:type="gramStart"/>
            <w:r>
              <w:rPr>
                <w:rFonts w:ascii="Times New Roman" w:hAnsi="Times New Roman"/>
                <w:color w:val="000000"/>
                <w:sz w:val="20"/>
                <w:szCs w:val="20"/>
              </w:rPr>
              <w:t>.В</w:t>
            </w:r>
            <w:proofErr w:type="gramEnd"/>
            <w:r>
              <w:rPr>
                <w:rFonts w:ascii="Times New Roman" w:hAnsi="Times New Roman"/>
                <w:color w:val="000000"/>
                <w:sz w:val="20"/>
                <w:szCs w:val="20"/>
              </w:rPr>
              <w:t>ильва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1945</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420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12,4</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201</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241</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120</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400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70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32</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14</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Пашийск</w:t>
            </w:r>
            <w:r w:rsidRPr="00C370CA">
              <w:rPr>
                <w:rFonts w:ascii="Times New Roman" w:hAnsi="Times New Roman"/>
                <w:b/>
                <w:color w:val="000000"/>
                <w:sz w:val="20"/>
                <w:szCs w:val="20"/>
              </w:rPr>
              <w:t>о</w:t>
            </w:r>
            <w:r w:rsidRPr="00C370CA">
              <w:rPr>
                <w:rFonts w:ascii="Times New Roman" w:hAnsi="Times New Roman"/>
                <w:b/>
                <w:color w:val="000000"/>
                <w:sz w:val="20"/>
                <w:szCs w:val="20"/>
              </w:rPr>
              <w:t>му пос.</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16988</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5756</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1221</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1147</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93</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0,3</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120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309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721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551</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3,2</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w:t>
            </w: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МБУК»ГЦМБ»</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31196</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881</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924</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105</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0,1</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2995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35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1747</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б-кам</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91202</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32635</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7,4</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4422</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4339</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98,1</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0,2</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80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2171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7777</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9</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154</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4856</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5,3</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23</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11</w:t>
            </w:r>
          </w:p>
        </w:tc>
        <w:tc>
          <w:tcPr>
            <w:tcW w:w="1332" w:type="dxa"/>
            <w:shd w:val="clear" w:color="auto" w:fill="auto"/>
            <w:vAlign w:val="center"/>
          </w:tcPr>
          <w:p w:rsidR="00362662" w:rsidRPr="00C370CA" w:rsidRDefault="00436874" w:rsidP="00436874">
            <w:pPr>
              <w:spacing w:line="240" w:lineRule="auto"/>
              <w:jc w:val="center"/>
              <w:rPr>
                <w:rFonts w:ascii="Times New Roman" w:hAnsi="Times New Roman"/>
                <w:color w:val="000000"/>
                <w:sz w:val="20"/>
                <w:szCs w:val="20"/>
              </w:rPr>
            </w:pPr>
            <w:r>
              <w:rPr>
                <w:rFonts w:ascii="Times New Roman" w:hAnsi="Times New Roman"/>
                <w:color w:val="000000"/>
                <w:sz w:val="20"/>
                <w:szCs w:val="20"/>
              </w:rPr>
              <w:t>Библиотека МБУК «С</w:t>
            </w:r>
            <w:r>
              <w:rPr>
                <w:rFonts w:ascii="Times New Roman" w:hAnsi="Times New Roman"/>
                <w:color w:val="000000"/>
                <w:sz w:val="20"/>
                <w:szCs w:val="20"/>
              </w:rPr>
              <w:t>а</w:t>
            </w:r>
            <w:r>
              <w:rPr>
                <w:rFonts w:ascii="Times New Roman" w:hAnsi="Times New Roman"/>
                <w:color w:val="000000"/>
                <w:sz w:val="20"/>
                <w:szCs w:val="20"/>
              </w:rPr>
              <w:t>рановский Дом досуга»</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1997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609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0,2</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430</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450</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105</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0,4</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160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50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131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6,6</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48</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2,4</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color w:val="000000"/>
                <w:sz w:val="20"/>
                <w:szCs w:val="20"/>
              </w:rPr>
            </w:pPr>
            <w:r w:rsidRPr="00C370CA">
              <w:rPr>
                <w:rFonts w:ascii="Times New Roman" w:hAnsi="Times New Roman"/>
                <w:color w:val="000000"/>
                <w:sz w:val="20"/>
                <w:szCs w:val="20"/>
              </w:rPr>
              <w:t>--</w:t>
            </w:r>
          </w:p>
        </w:tc>
      </w:tr>
      <w:tr w:rsidR="00362662" w:rsidRPr="00C370CA" w:rsidTr="00362662">
        <w:trPr>
          <w:trHeight w:val="315"/>
        </w:trPr>
        <w:tc>
          <w:tcPr>
            <w:tcW w:w="828"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p>
        </w:tc>
        <w:tc>
          <w:tcPr>
            <w:tcW w:w="133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Всего по КДЦ</w:t>
            </w:r>
          </w:p>
        </w:tc>
        <w:tc>
          <w:tcPr>
            <w:tcW w:w="84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1997</w:t>
            </w:r>
          </w:p>
        </w:tc>
        <w:tc>
          <w:tcPr>
            <w:tcW w:w="776"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609</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0,2</w:t>
            </w:r>
          </w:p>
        </w:tc>
        <w:tc>
          <w:tcPr>
            <w:tcW w:w="8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430</w:t>
            </w:r>
          </w:p>
        </w:tc>
        <w:tc>
          <w:tcPr>
            <w:tcW w:w="86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450</w:t>
            </w:r>
          </w:p>
        </w:tc>
        <w:tc>
          <w:tcPr>
            <w:tcW w:w="90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105</w:t>
            </w:r>
          </w:p>
        </w:tc>
        <w:tc>
          <w:tcPr>
            <w:tcW w:w="782"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0,4</w:t>
            </w:r>
          </w:p>
        </w:tc>
        <w:tc>
          <w:tcPr>
            <w:tcW w:w="754"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160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50</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131</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6,6</w:t>
            </w:r>
          </w:p>
        </w:tc>
        <w:tc>
          <w:tcPr>
            <w:tcW w:w="90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w:t>
            </w:r>
          </w:p>
        </w:tc>
        <w:tc>
          <w:tcPr>
            <w:tcW w:w="72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48</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2,4</w:t>
            </w:r>
          </w:p>
        </w:tc>
        <w:tc>
          <w:tcPr>
            <w:tcW w:w="540" w:type="dxa"/>
            <w:shd w:val="clear" w:color="auto" w:fill="auto"/>
            <w:vAlign w:val="center"/>
          </w:tcPr>
          <w:p w:rsidR="00362662" w:rsidRPr="00C370CA" w:rsidRDefault="00362662" w:rsidP="00362662">
            <w:pPr>
              <w:spacing w:line="240" w:lineRule="auto"/>
              <w:jc w:val="center"/>
              <w:rPr>
                <w:rFonts w:ascii="Times New Roman" w:hAnsi="Times New Roman"/>
                <w:b/>
                <w:color w:val="000000"/>
                <w:sz w:val="20"/>
                <w:szCs w:val="20"/>
              </w:rPr>
            </w:pPr>
            <w:r w:rsidRPr="00C370CA">
              <w:rPr>
                <w:rFonts w:ascii="Times New Roman" w:hAnsi="Times New Roman"/>
                <w:b/>
                <w:color w:val="000000"/>
                <w:sz w:val="20"/>
                <w:szCs w:val="20"/>
              </w:rPr>
              <w:t>--</w:t>
            </w:r>
          </w:p>
        </w:tc>
      </w:tr>
    </w:tbl>
    <w:p w:rsidR="00362662" w:rsidRPr="00185601" w:rsidRDefault="00362662" w:rsidP="00362662">
      <w:pPr>
        <w:rPr>
          <w:b/>
        </w:rPr>
      </w:pPr>
      <w:r w:rsidRPr="00185601">
        <w:rPr>
          <w:b/>
        </w:rPr>
        <w:br w:type="textWrapping" w:clear="all"/>
      </w:r>
    </w:p>
    <w:p w:rsidR="0001465A" w:rsidRDefault="0001465A" w:rsidP="00362662">
      <w:pPr>
        <w:pStyle w:val="af4"/>
        <w:jc w:val="center"/>
        <w:rPr>
          <w:b/>
        </w:rPr>
      </w:pPr>
      <w:r>
        <w:rPr>
          <w:b/>
        </w:rPr>
        <w:br w:type="page"/>
      </w:r>
    </w:p>
    <w:p w:rsidR="00362662" w:rsidRPr="00362662" w:rsidRDefault="00362662" w:rsidP="00362662">
      <w:pPr>
        <w:pStyle w:val="af4"/>
        <w:jc w:val="center"/>
        <w:rPr>
          <w:b/>
        </w:rPr>
      </w:pPr>
      <w:r w:rsidRPr="00362662">
        <w:rPr>
          <w:b/>
        </w:rPr>
        <w:lastRenderedPageBreak/>
        <w:t>10. Использование фонда через ВСО, МБА и ЭДД</w:t>
      </w:r>
    </w:p>
    <w:p w:rsidR="00362662" w:rsidRPr="00362662" w:rsidRDefault="00362662" w:rsidP="0001465A">
      <w:pPr>
        <w:pStyle w:val="af4"/>
        <w:jc w:val="right"/>
        <w:rPr>
          <w:b/>
          <w:color w:val="333333"/>
        </w:rPr>
      </w:pPr>
      <w:r w:rsidRPr="00362662">
        <w:rPr>
          <w:b/>
        </w:rPr>
        <w:t>Таблица 10</w:t>
      </w:r>
    </w:p>
    <w:p w:rsidR="00362662" w:rsidRPr="00362662" w:rsidRDefault="00362662" w:rsidP="0001465A">
      <w:pPr>
        <w:jc w:val="center"/>
        <w:rPr>
          <w:rFonts w:ascii="Times New Roman" w:hAnsi="Times New Roman" w:cs="Times New Roman"/>
          <w:sz w:val="24"/>
          <w:szCs w:val="24"/>
        </w:rPr>
      </w:pPr>
      <w:r w:rsidRPr="00362662">
        <w:rPr>
          <w:rFonts w:ascii="Times New Roman" w:hAnsi="Times New Roman" w:cs="Times New Roman"/>
          <w:b/>
          <w:sz w:val="24"/>
          <w:szCs w:val="24"/>
        </w:rPr>
        <w:t>Внутрисистемный обмен</w:t>
      </w: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770"/>
        <w:gridCol w:w="1782"/>
        <w:gridCol w:w="1782"/>
        <w:gridCol w:w="1770"/>
        <w:gridCol w:w="1770"/>
        <w:gridCol w:w="1769"/>
        <w:gridCol w:w="1769"/>
      </w:tblGrid>
      <w:tr w:rsidR="00362662" w:rsidRPr="00362662" w:rsidTr="00362662">
        <w:trPr>
          <w:trHeight w:val="415"/>
        </w:trPr>
        <w:tc>
          <w:tcPr>
            <w:tcW w:w="1770" w:type="dxa"/>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Кол-во би</w:t>
            </w:r>
            <w:r w:rsidRPr="00362662">
              <w:rPr>
                <w:b/>
                <w:sz w:val="24"/>
                <w:szCs w:val="24"/>
                <w:lang w:eastAsia="en-US"/>
              </w:rPr>
              <w:t>б</w:t>
            </w:r>
            <w:r w:rsidRPr="00362662">
              <w:rPr>
                <w:b/>
                <w:sz w:val="24"/>
                <w:szCs w:val="24"/>
                <w:lang w:eastAsia="en-US"/>
              </w:rPr>
              <w:t>лиотек, в</w:t>
            </w:r>
            <w:r w:rsidRPr="00362662">
              <w:rPr>
                <w:b/>
                <w:sz w:val="24"/>
                <w:szCs w:val="24"/>
                <w:lang w:eastAsia="en-US"/>
              </w:rPr>
              <w:t>ы</w:t>
            </w:r>
            <w:r w:rsidRPr="00362662">
              <w:rPr>
                <w:b/>
                <w:sz w:val="24"/>
                <w:szCs w:val="24"/>
                <w:lang w:eastAsia="en-US"/>
              </w:rPr>
              <w:t>дававших д</w:t>
            </w:r>
            <w:r w:rsidRPr="00362662">
              <w:rPr>
                <w:b/>
                <w:sz w:val="24"/>
                <w:szCs w:val="24"/>
                <w:lang w:eastAsia="en-US"/>
              </w:rPr>
              <w:t>о</w:t>
            </w:r>
            <w:r w:rsidRPr="00362662">
              <w:rPr>
                <w:b/>
                <w:sz w:val="24"/>
                <w:szCs w:val="24"/>
                <w:lang w:eastAsia="en-US"/>
              </w:rPr>
              <w:t>кументы по ВСО</w:t>
            </w:r>
          </w:p>
        </w:tc>
        <w:tc>
          <w:tcPr>
            <w:tcW w:w="1770" w:type="dxa"/>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Кол-во би</w:t>
            </w:r>
            <w:r w:rsidRPr="00362662">
              <w:rPr>
                <w:b/>
                <w:sz w:val="24"/>
                <w:szCs w:val="24"/>
                <w:lang w:eastAsia="en-US"/>
              </w:rPr>
              <w:t>б</w:t>
            </w:r>
            <w:r w:rsidRPr="00362662">
              <w:rPr>
                <w:b/>
                <w:sz w:val="24"/>
                <w:szCs w:val="24"/>
                <w:lang w:eastAsia="en-US"/>
              </w:rPr>
              <w:t>лиотек, пол</w:t>
            </w:r>
            <w:r w:rsidRPr="00362662">
              <w:rPr>
                <w:b/>
                <w:sz w:val="24"/>
                <w:szCs w:val="24"/>
                <w:lang w:eastAsia="en-US"/>
              </w:rPr>
              <w:t>у</w:t>
            </w:r>
            <w:r w:rsidRPr="00362662">
              <w:rPr>
                <w:b/>
                <w:sz w:val="24"/>
                <w:szCs w:val="24"/>
                <w:lang w:eastAsia="en-US"/>
              </w:rPr>
              <w:t>чивших д</w:t>
            </w:r>
            <w:r w:rsidRPr="00362662">
              <w:rPr>
                <w:b/>
                <w:sz w:val="24"/>
                <w:szCs w:val="24"/>
                <w:lang w:eastAsia="en-US"/>
              </w:rPr>
              <w:t>о</w:t>
            </w:r>
            <w:r w:rsidRPr="00362662">
              <w:rPr>
                <w:b/>
                <w:sz w:val="24"/>
                <w:szCs w:val="24"/>
                <w:lang w:eastAsia="en-US"/>
              </w:rPr>
              <w:t>кументы по ВСО</w:t>
            </w:r>
          </w:p>
        </w:tc>
        <w:tc>
          <w:tcPr>
            <w:tcW w:w="3564" w:type="dxa"/>
            <w:gridSpan w:val="2"/>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Циркулирующая выдача</w:t>
            </w:r>
          </w:p>
        </w:tc>
        <w:tc>
          <w:tcPr>
            <w:tcW w:w="3540" w:type="dxa"/>
            <w:gridSpan w:val="2"/>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Читатели, пользующиеся ВСО</w:t>
            </w:r>
          </w:p>
        </w:tc>
        <w:tc>
          <w:tcPr>
            <w:tcW w:w="3538" w:type="dxa"/>
            <w:gridSpan w:val="2"/>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sz w:val="24"/>
                <w:szCs w:val="24"/>
              </w:rPr>
              <w:t>Выдано</w:t>
            </w:r>
          </w:p>
        </w:tc>
      </w:tr>
      <w:tr w:rsidR="00362662" w:rsidRPr="00362662" w:rsidTr="00362662">
        <w:trPr>
          <w:trHeight w:val="9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b/>
                <w:sz w:val="24"/>
                <w:szCs w:val="24"/>
              </w:rPr>
            </w:pPr>
          </w:p>
        </w:tc>
        <w:tc>
          <w:tcPr>
            <w:tcW w:w="1782"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Всего</w:t>
            </w:r>
          </w:p>
        </w:tc>
        <w:tc>
          <w:tcPr>
            <w:tcW w:w="1782" w:type="dxa"/>
            <w:tcBorders>
              <w:top w:val="single" w:sz="4" w:space="0" w:color="auto"/>
              <w:left w:val="single" w:sz="4" w:space="0" w:color="auto"/>
              <w:bottom w:val="single" w:sz="4" w:space="0" w:color="auto"/>
              <w:right w:val="single" w:sz="4" w:space="0" w:color="auto"/>
            </w:tcBorders>
          </w:tcPr>
          <w:p w:rsidR="00362662" w:rsidRPr="00362662" w:rsidRDefault="00362662" w:rsidP="00362662">
            <w:pPr>
              <w:pStyle w:val="31"/>
              <w:spacing w:line="276" w:lineRule="auto"/>
              <w:rPr>
                <w:sz w:val="24"/>
                <w:szCs w:val="24"/>
                <w:lang w:eastAsia="en-US"/>
              </w:rPr>
            </w:pPr>
            <w:r w:rsidRPr="00362662">
              <w:rPr>
                <w:sz w:val="24"/>
                <w:szCs w:val="24"/>
                <w:lang w:eastAsia="en-US"/>
              </w:rPr>
              <w:t xml:space="preserve">% от общей выдачи </w:t>
            </w:r>
          </w:p>
          <w:p w:rsidR="00362662" w:rsidRPr="00362662" w:rsidRDefault="00362662" w:rsidP="00362662">
            <w:pPr>
              <w:pStyle w:val="31"/>
              <w:spacing w:line="276" w:lineRule="auto"/>
              <w:rPr>
                <w:b/>
                <w:sz w:val="24"/>
                <w:szCs w:val="24"/>
                <w:lang w:eastAsia="en-US"/>
              </w:rPr>
            </w:pP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Всего</w:t>
            </w:r>
          </w:p>
        </w:tc>
        <w:tc>
          <w:tcPr>
            <w:tcW w:w="1770" w:type="dxa"/>
            <w:tcBorders>
              <w:top w:val="single" w:sz="4" w:space="0" w:color="auto"/>
              <w:left w:val="single" w:sz="4" w:space="0" w:color="auto"/>
              <w:bottom w:val="single" w:sz="4" w:space="0" w:color="auto"/>
              <w:right w:val="single" w:sz="4" w:space="0" w:color="auto"/>
            </w:tcBorders>
          </w:tcPr>
          <w:p w:rsidR="00362662" w:rsidRPr="00362662" w:rsidRDefault="00362662" w:rsidP="00362662">
            <w:pPr>
              <w:pStyle w:val="31"/>
              <w:spacing w:line="276" w:lineRule="auto"/>
              <w:rPr>
                <w:b/>
                <w:sz w:val="24"/>
                <w:szCs w:val="24"/>
                <w:lang w:eastAsia="en-US"/>
              </w:rPr>
            </w:pPr>
            <w:r w:rsidRPr="00362662">
              <w:rPr>
                <w:b/>
                <w:sz w:val="24"/>
                <w:szCs w:val="24"/>
                <w:lang w:eastAsia="en-US"/>
              </w:rPr>
              <w:t>% от общего числа</w:t>
            </w:r>
          </w:p>
          <w:p w:rsidR="00362662" w:rsidRPr="00362662" w:rsidRDefault="00362662" w:rsidP="00362662">
            <w:pPr>
              <w:pStyle w:val="31"/>
              <w:spacing w:line="276" w:lineRule="auto"/>
              <w:rPr>
                <w:b/>
                <w:sz w:val="24"/>
                <w:szCs w:val="24"/>
                <w:lang w:eastAsia="en-US"/>
              </w:rPr>
            </w:pP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sz w:val="24"/>
                <w:szCs w:val="24"/>
                <w:lang w:eastAsia="en-US"/>
              </w:rPr>
            </w:pPr>
            <w:r w:rsidRPr="00362662">
              <w:rPr>
                <w:sz w:val="24"/>
                <w:szCs w:val="24"/>
                <w:lang w:eastAsia="en-US"/>
              </w:rPr>
              <w:t>Всего</w:t>
            </w: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sz w:val="24"/>
                <w:szCs w:val="24"/>
                <w:lang w:eastAsia="en-US"/>
              </w:rPr>
            </w:pPr>
            <w:r w:rsidRPr="00362662">
              <w:rPr>
                <w:sz w:val="24"/>
                <w:szCs w:val="24"/>
                <w:lang w:eastAsia="en-US"/>
              </w:rPr>
              <w:t xml:space="preserve">% от объема </w:t>
            </w:r>
          </w:p>
        </w:tc>
      </w:tr>
      <w:tr w:rsidR="00362662" w:rsidRPr="00362662" w:rsidTr="00362662">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1</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2</w:t>
            </w:r>
          </w:p>
        </w:tc>
        <w:tc>
          <w:tcPr>
            <w:tcW w:w="1782"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3</w:t>
            </w:r>
          </w:p>
        </w:tc>
        <w:tc>
          <w:tcPr>
            <w:tcW w:w="1782"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4</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5</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6</w:t>
            </w: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7</w:t>
            </w: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8</w:t>
            </w:r>
          </w:p>
        </w:tc>
      </w:tr>
      <w:tr w:rsidR="00362662" w:rsidRPr="00362662" w:rsidTr="00362662">
        <w:trPr>
          <w:trHeight w:val="704"/>
        </w:trPr>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10</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pStyle w:val="31"/>
              <w:spacing w:line="276" w:lineRule="auto"/>
              <w:rPr>
                <w:b/>
                <w:sz w:val="24"/>
                <w:szCs w:val="24"/>
                <w:lang w:eastAsia="en-US"/>
              </w:rPr>
            </w:pPr>
            <w:r w:rsidRPr="00362662">
              <w:rPr>
                <w:b/>
                <w:sz w:val="24"/>
                <w:szCs w:val="24"/>
                <w:lang w:eastAsia="en-US"/>
              </w:rPr>
              <w:t>10</w:t>
            </w:r>
          </w:p>
        </w:tc>
        <w:tc>
          <w:tcPr>
            <w:tcW w:w="1782"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1002</w:t>
            </w:r>
          </w:p>
        </w:tc>
        <w:tc>
          <w:tcPr>
            <w:tcW w:w="1782"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0,1</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120</w:t>
            </w:r>
          </w:p>
        </w:tc>
        <w:tc>
          <w:tcPr>
            <w:tcW w:w="1770"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0,01</w:t>
            </w: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2350</w:t>
            </w:r>
          </w:p>
        </w:tc>
        <w:tc>
          <w:tcPr>
            <w:tcW w:w="1769" w:type="dxa"/>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b/>
                <w:sz w:val="24"/>
                <w:szCs w:val="24"/>
              </w:rPr>
            </w:pPr>
            <w:r w:rsidRPr="00362662">
              <w:rPr>
                <w:rFonts w:ascii="Times New Roman" w:hAnsi="Times New Roman" w:cs="Times New Roman"/>
                <w:b/>
                <w:sz w:val="24"/>
                <w:szCs w:val="24"/>
              </w:rPr>
              <w:t>2,5</w:t>
            </w:r>
          </w:p>
        </w:tc>
      </w:tr>
    </w:tbl>
    <w:p w:rsidR="00362662" w:rsidRPr="00362662" w:rsidRDefault="00362662" w:rsidP="00362662">
      <w:pPr>
        <w:pStyle w:val="af4"/>
        <w:jc w:val="right"/>
        <w:rPr>
          <w:b/>
        </w:rPr>
      </w:pPr>
    </w:p>
    <w:p w:rsidR="0001465A" w:rsidRDefault="0001465A" w:rsidP="00362662">
      <w:pPr>
        <w:pStyle w:val="af4"/>
        <w:jc w:val="right"/>
        <w:rPr>
          <w:b/>
          <w:sz w:val="20"/>
        </w:rPr>
      </w:pPr>
      <w:r>
        <w:rPr>
          <w:b/>
          <w:sz w:val="20"/>
        </w:rPr>
        <w:br w:type="page"/>
      </w:r>
    </w:p>
    <w:p w:rsidR="00362662" w:rsidRPr="00B93F15" w:rsidRDefault="00362662" w:rsidP="0001465A">
      <w:pPr>
        <w:pStyle w:val="3"/>
        <w:jc w:val="center"/>
        <w:rPr>
          <w:rFonts w:ascii="Times New Roman" w:hAnsi="Times New Roman" w:cs="Times New Roman"/>
          <w:b w:val="0"/>
          <w:sz w:val="24"/>
          <w:szCs w:val="24"/>
        </w:rPr>
      </w:pPr>
      <w:r w:rsidRPr="00B93F15">
        <w:rPr>
          <w:rFonts w:ascii="Times New Roman" w:hAnsi="Times New Roman" w:cs="Times New Roman"/>
          <w:b w:val="0"/>
          <w:sz w:val="24"/>
          <w:szCs w:val="24"/>
        </w:rPr>
        <w:lastRenderedPageBreak/>
        <w:t>Межбиблиотечный абонемент*</w:t>
      </w:r>
    </w:p>
    <w:p w:rsidR="0001465A" w:rsidRDefault="0001465A" w:rsidP="0001465A">
      <w:pPr>
        <w:pStyle w:val="af4"/>
        <w:jc w:val="right"/>
        <w:rPr>
          <w:b/>
          <w:sz w:val="20"/>
        </w:rPr>
      </w:pPr>
      <w:r w:rsidRPr="00362662">
        <w:rPr>
          <w:b/>
        </w:rPr>
        <w:t>Таблица</w:t>
      </w:r>
      <w:r>
        <w:rPr>
          <w:b/>
          <w:sz w:val="20"/>
        </w:rPr>
        <w:t xml:space="preserve"> 10а</w:t>
      </w:r>
    </w:p>
    <w:p w:rsidR="00362662" w:rsidRDefault="00362662" w:rsidP="00362662"/>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21"/>
        <w:gridCol w:w="671"/>
        <w:gridCol w:w="621"/>
        <w:gridCol w:w="671"/>
        <w:gridCol w:w="621"/>
        <w:gridCol w:w="671"/>
        <w:gridCol w:w="621"/>
        <w:gridCol w:w="1371"/>
        <w:gridCol w:w="1099"/>
        <w:gridCol w:w="417"/>
        <w:gridCol w:w="1099"/>
        <w:gridCol w:w="417"/>
        <w:gridCol w:w="1312"/>
        <w:gridCol w:w="416"/>
        <w:gridCol w:w="652"/>
        <w:gridCol w:w="694"/>
        <w:gridCol w:w="694"/>
        <w:gridCol w:w="694"/>
        <w:gridCol w:w="694"/>
      </w:tblGrid>
      <w:tr w:rsidR="00362662" w:rsidRPr="00362662" w:rsidTr="00362662">
        <w:trPr>
          <w:cantSplit/>
          <w:trHeight w:val="593"/>
        </w:trPr>
        <w:tc>
          <w:tcPr>
            <w:tcW w:w="471" w:type="pct"/>
            <w:gridSpan w:val="2"/>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Число би</w:t>
            </w:r>
            <w:r w:rsidRPr="00362662">
              <w:rPr>
                <w:rFonts w:ascii="Times New Roman" w:hAnsi="Times New Roman" w:cs="Times New Roman"/>
                <w:sz w:val="20"/>
                <w:szCs w:val="24"/>
              </w:rPr>
              <w:t>б</w:t>
            </w:r>
            <w:r w:rsidRPr="00362662">
              <w:rPr>
                <w:rFonts w:ascii="Times New Roman" w:hAnsi="Times New Roman" w:cs="Times New Roman"/>
                <w:sz w:val="20"/>
                <w:szCs w:val="24"/>
              </w:rPr>
              <w:t>лиотек, пол</w:t>
            </w:r>
            <w:r w:rsidRPr="00362662">
              <w:rPr>
                <w:rFonts w:ascii="Times New Roman" w:hAnsi="Times New Roman" w:cs="Times New Roman"/>
                <w:sz w:val="20"/>
                <w:szCs w:val="24"/>
              </w:rPr>
              <w:t>у</w:t>
            </w:r>
            <w:r w:rsidRPr="00362662">
              <w:rPr>
                <w:rFonts w:ascii="Times New Roman" w:hAnsi="Times New Roman" w:cs="Times New Roman"/>
                <w:sz w:val="20"/>
                <w:szCs w:val="24"/>
              </w:rPr>
              <w:t>чивших изд</w:t>
            </w:r>
            <w:r w:rsidRPr="00362662">
              <w:rPr>
                <w:rFonts w:ascii="Times New Roman" w:hAnsi="Times New Roman" w:cs="Times New Roman"/>
                <w:sz w:val="20"/>
                <w:szCs w:val="24"/>
              </w:rPr>
              <w:t>а</w:t>
            </w:r>
            <w:r w:rsidRPr="00362662">
              <w:rPr>
                <w:rFonts w:ascii="Times New Roman" w:hAnsi="Times New Roman" w:cs="Times New Roman"/>
                <w:sz w:val="20"/>
                <w:szCs w:val="24"/>
              </w:rPr>
              <w:t xml:space="preserve">ния из других библиотек </w:t>
            </w:r>
          </w:p>
        </w:tc>
        <w:tc>
          <w:tcPr>
            <w:tcW w:w="470" w:type="pct"/>
            <w:gridSpan w:val="2"/>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Получено экземпляров из других библиотек</w:t>
            </w:r>
          </w:p>
        </w:tc>
        <w:tc>
          <w:tcPr>
            <w:tcW w:w="472" w:type="pct"/>
            <w:gridSpan w:val="2"/>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Число би</w:t>
            </w:r>
            <w:r w:rsidRPr="00362662">
              <w:rPr>
                <w:rFonts w:ascii="Times New Roman" w:hAnsi="Times New Roman" w:cs="Times New Roman"/>
                <w:sz w:val="20"/>
                <w:szCs w:val="24"/>
              </w:rPr>
              <w:t>б</w:t>
            </w:r>
            <w:r w:rsidRPr="00362662">
              <w:rPr>
                <w:rFonts w:ascii="Times New Roman" w:hAnsi="Times New Roman" w:cs="Times New Roman"/>
                <w:sz w:val="20"/>
                <w:szCs w:val="24"/>
              </w:rPr>
              <w:t>лиотек, в</w:t>
            </w:r>
            <w:r w:rsidRPr="00362662">
              <w:rPr>
                <w:rFonts w:ascii="Times New Roman" w:hAnsi="Times New Roman" w:cs="Times New Roman"/>
                <w:sz w:val="20"/>
                <w:szCs w:val="24"/>
              </w:rPr>
              <w:t>ы</w:t>
            </w:r>
            <w:r w:rsidRPr="00362662">
              <w:rPr>
                <w:rFonts w:ascii="Times New Roman" w:hAnsi="Times New Roman" w:cs="Times New Roman"/>
                <w:sz w:val="20"/>
                <w:szCs w:val="24"/>
              </w:rPr>
              <w:t>дававших издания др</w:t>
            </w:r>
            <w:r w:rsidRPr="00362662">
              <w:rPr>
                <w:rFonts w:ascii="Times New Roman" w:hAnsi="Times New Roman" w:cs="Times New Roman"/>
                <w:sz w:val="20"/>
                <w:szCs w:val="24"/>
              </w:rPr>
              <w:t>у</w:t>
            </w:r>
            <w:r w:rsidRPr="00362662">
              <w:rPr>
                <w:rFonts w:ascii="Times New Roman" w:hAnsi="Times New Roman" w:cs="Times New Roman"/>
                <w:sz w:val="20"/>
                <w:szCs w:val="24"/>
              </w:rPr>
              <w:t>гим библи</w:t>
            </w:r>
            <w:r w:rsidRPr="00362662">
              <w:rPr>
                <w:rFonts w:ascii="Times New Roman" w:hAnsi="Times New Roman" w:cs="Times New Roman"/>
                <w:sz w:val="20"/>
                <w:szCs w:val="24"/>
              </w:rPr>
              <w:t>о</w:t>
            </w:r>
            <w:r w:rsidRPr="00362662">
              <w:rPr>
                <w:rFonts w:ascii="Times New Roman" w:hAnsi="Times New Roman" w:cs="Times New Roman"/>
                <w:sz w:val="20"/>
                <w:szCs w:val="24"/>
              </w:rPr>
              <w:t>текам</w:t>
            </w:r>
          </w:p>
        </w:tc>
        <w:tc>
          <w:tcPr>
            <w:tcW w:w="484" w:type="pct"/>
            <w:gridSpan w:val="2"/>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Выдано э</w:t>
            </w:r>
            <w:r w:rsidRPr="00362662">
              <w:rPr>
                <w:rFonts w:ascii="Times New Roman" w:hAnsi="Times New Roman" w:cs="Times New Roman"/>
                <w:sz w:val="20"/>
                <w:szCs w:val="24"/>
              </w:rPr>
              <w:t>к</w:t>
            </w:r>
            <w:r w:rsidRPr="00362662">
              <w:rPr>
                <w:rFonts w:ascii="Times New Roman" w:hAnsi="Times New Roman" w:cs="Times New Roman"/>
                <w:sz w:val="20"/>
                <w:szCs w:val="24"/>
              </w:rPr>
              <w:t>земпляров другим би</w:t>
            </w:r>
            <w:r w:rsidRPr="00362662">
              <w:rPr>
                <w:rFonts w:ascii="Times New Roman" w:hAnsi="Times New Roman" w:cs="Times New Roman"/>
                <w:sz w:val="20"/>
                <w:szCs w:val="24"/>
              </w:rPr>
              <w:t>б</w:t>
            </w:r>
            <w:r w:rsidRPr="00362662">
              <w:rPr>
                <w:rFonts w:ascii="Times New Roman" w:hAnsi="Times New Roman" w:cs="Times New Roman"/>
                <w:sz w:val="20"/>
                <w:szCs w:val="24"/>
              </w:rPr>
              <w:t>лиотекам</w:t>
            </w:r>
          </w:p>
        </w:tc>
        <w:tc>
          <w:tcPr>
            <w:tcW w:w="2455" w:type="pct"/>
            <w:gridSpan w:val="8"/>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Обслуживание пользователей муниципальных библиотек </w:t>
            </w:r>
          </w:p>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по МБА из ПГКУБ им А.М.Горького</w:t>
            </w:r>
          </w:p>
        </w:tc>
        <w:tc>
          <w:tcPr>
            <w:tcW w:w="648" w:type="pct"/>
            <w:gridSpan w:val="4"/>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Количество отказов</w:t>
            </w:r>
          </w:p>
        </w:tc>
      </w:tr>
      <w:tr w:rsidR="00362662" w:rsidRPr="00362662" w:rsidTr="00362662">
        <w:trPr>
          <w:cantSplit/>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484"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Кол-во </w:t>
            </w:r>
            <w:r w:rsidRPr="00362662">
              <w:rPr>
                <w:rFonts w:ascii="Times New Roman" w:hAnsi="Times New Roman" w:cs="Times New Roman"/>
                <w:b/>
                <w:sz w:val="20"/>
                <w:szCs w:val="24"/>
              </w:rPr>
              <w:t>би</w:t>
            </w:r>
            <w:r w:rsidRPr="00362662">
              <w:rPr>
                <w:rFonts w:ascii="Times New Roman" w:hAnsi="Times New Roman" w:cs="Times New Roman"/>
                <w:b/>
                <w:sz w:val="20"/>
                <w:szCs w:val="24"/>
              </w:rPr>
              <w:t>б</w:t>
            </w:r>
            <w:r w:rsidRPr="00362662">
              <w:rPr>
                <w:rFonts w:ascii="Times New Roman" w:hAnsi="Times New Roman" w:cs="Times New Roman"/>
                <w:b/>
                <w:sz w:val="20"/>
                <w:szCs w:val="24"/>
              </w:rPr>
              <w:t xml:space="preserve">лиотек </w:t>
            </w:r>
            <w:r w:rsidRPr="00362662">
              <w:rPr>
                <w:rFonts w:ascii="Times New Roman" w:hAnsi="Times New Roman" w:cs="Times New Roman"/>
                <w:sz w:val="20"/>
                <w:szCs w:val="24"/>
              </w:rPr>
              <w:t>в ра</w:t>
            </w:r>
            <w:r w:rsidRPr="00362662">
              <w:rPr>
                <w:rFonts w:ascii="Times New Roman" w:hAnsi="Times New Roman" w:cs="Times New Roman"/>
                <w:sz w:val="20"/>
                <w:szCs w:val="24"/>
              </w:rPr>
              <w:t>й</w:t>
            </w:r>
            <w:r w:rsidRPr="00362662">
              <w:rPr>
                <w:rFonts w:ascii="Times New Roman" w:hAnsi="Times New Roman" w:cs="Times New Roman"/>
                <w:sz w:val="20"/>
                <w:szCs w:val="24"/>
              </w:rPr>
              <w:t>оне, округе, пользующихся МБА ПГКУБ</w:t>
            </w:r>
          </w:p>
        </w:tc>
        <w:tc>
          <w:tcPr>
            <w:tcW w:w="535" w:type="pct"/>
            <w:gridSpan w:val="2"/>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Количество </w:t>
            </w:r>
            <w:r w:rsidRPr="00362662">
              <w:rPr>
                <w:rFonts w:ascii="Times New Roman" w:hAnsi="Times New Roman" w:cs="Times New Roman"/>
                <w:b/>
                <w:sz w:val="20"/>
                <w:szCs w:val="24"/>
              </w:rPr>
              <w:t>пользователей</w:t>
            </w:r>
            <w:r w:rsidRPr="00362662">
              <w:rPr>
                <w:rFonts w:ascii="Times New Roman" w:hAnsi="Times New Roman" w:cs="Times New Roman"/>
                <w:sz w:val="20"/>
                <w:szCs w:val="24"/>
              </w:rPr>
              <w:t>, использующих МБА</w:t>
            </w:r>
          </w:p>
        </w:tc>
        <w:tc>
          <w:tcPr>
            <w:tcW w:w="562" w:type="pct"/>
            <w:gridSpan w:val="2"/>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Количество отправленных </w:t>
            </w:r>
            <w:r w:rsidRPr="00362662">
              <w:rPr>
                <w:rFonts w:ascii="Times New Roman" w:hAnsi="Times New Roman" w:cs="Times New Roman"/>
                <w:b/>
                <w:sz w:val="20"/>
                <w:szCs w:val="24"/>
              </w:rPr>
              <w:t>заказов</w:t>
            </w:r>
          </w:p>
        </w:tc>
        <w:tc>
          <w:tcPr>
            <w:tcW w:w="873" w:type="pct"/>
            <w:gridSpan w:val="3"/>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firstLine="91"/>
              <w:jc w:val="center"/>
              <w:rPr>
                <w:rFonts w:ascii="Times New Roman" w:hAnsi="Times New Roman" w:cs="Times New Roman"/>
                <w:sz w:val="20"/>
                <w:szCs w:val="24"/>
              </w:rPr>
            </w:pPr>
            <w:r w:rsidRPr="00362662">
              <w:rPr>
                <w:rFonts w:ascii="Times New Roman" w:hAnsi="Times New Roman" w:cs="Times New Roman"/>
                <w:sz w:val="20"/>
                <w:szCs w:val="24"/>
              </w:rPr>
              <w:t xml:space="preserve">Количество </w:t>
            </w:r>
            <w:r w:rsidRPr="00362662">
              <w:rPr>
                <w:rFonts w:ascii="Times New Roman" w:hAnsi="Times New Roman" w:cs="Times New Roman"/>
                <w:b/>
                <w:sz w:val="20"/>
                <w:szCs w:val="24"/>
              </w:rPr>
              <w:t xml:space="preserve">полученной </w:t>
            </w:r>
            <w:r w:rsidRPr="00362662">
              <w:rPr>
                <w:rFonts w:ascii="Times New Roman" w:hAnsi="Times New Roman" w:cs="Times New Roman"/>
                <w:sz w:val="20"/>
                <w:szCs w:val="24"/>
              </w:rPr>
              <w:t>литературы</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Всего</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Нет в б-ке</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Не выдается</w:t>
            </w:r>
          </w:p>
        </w:tc>
        <w:tc>
          <w:tcPr>
            <w:tcW w:w="16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другие</w:t>
            </w:r>
          </w:p>
        </w:tc>
      </w:tr>
      <w:tr w:rsidR="00362662" w:rsidRPr="00362662" w:rsidTr="00362662">
        <w:trPr>
          <w:cantSplit/>
          <w:trHeight w:val="51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388"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Всего </w:t>
            </w:r>
          </w:p>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по району, городскому округу </w:t>
            </w:r>
          </w:p>
        </w:tc>
        <w:tc>
          <w:tcPr>
            <w:tcW w:w="147"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из них </w:t>
            </w:r>
          </w:p>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в ЦБ</w:t>
            </w:r>
          </w:p>
        </w:tc>
        <w:tc>
          <w:tcPr>
            <w:tcW w:w="388"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 xml:space="preserve">Всего по району, городскому округу </w:t>
            </w:r>
          </w:p>
        </w:tc>
        <w:tc>
          <w:tcPr>
            <w:tcW w:w="174"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из них из ЦБ</w:t>
            </w:r>
          </w:p>
        </w:tc>
        <w:tc>
          <w:tcPr>
            <w:tcW w:w="476" w:type="pct"/>
            <w:vMerge w:val="restar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Всего по району, г</w:t>
            </w:r>
            <w:r w:rsidRPr="00362662">
              <w:rPr>
                <w:rFonts w:ascii="Times New Roman" w:hAnsi="Times New Roman" w:cs="Times New Roman"/>
                <w:sz w:val="20"/>
                <w:szCs w:val="24"/>
              </w:rPr>
              <w:t>о</w:t>
            </w:r>
            <w:r w:rsidRPr="00362662">
              <w:rPr>
                <w:rFonts w:ascii="Times New Roman" w:hAnsi="Times New Roman" w:cs="Times New Roman"/>
                <w:sz w:val="20"/>
                <w:szCs w:val="24"/>
              </w:rPr>
              <w:t xml:space="preserve">родскому округу </w:t>
            </w:r>
          </w:p>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(экз.)</w:t>
            </w:r>
          </w:p>
        </w:tc>
        <w:tc>
          <w:tcPr>
            <w:tcW w:w="398" w:type="pct"/>
            <w:gridSpan w:val="2"/>
            <w:vMerge w:val="restart"/>
            <w:tcBorders>
              <w:top w:val="single" w:sz="4" w:space="0" w:color="auto"/>
              <w:left w:val="single" w:sz="4" w:space="0" w:color="auto"/>
              <w:bottom w:val="nil"/>
              <w:right w:val="single" w:sz="4" w:space="0" w:color="auto"/>
            </w:tcBorders>
            <w:hideMark/>
          </w:tcPr>
          <w:p w:rsidR="00362662" w:rsidRPr="00362662" w:rsidRDefault="00362662" w:rsidP="00362662">
            <w:pPr>
              <w:ind w:left="-57" w:right="-57"/>
              <w:jc w:val="center"/>
              <w:rPr>
                <w:rFonts w:ascii="Times New Roman" w:hAnsi="Times New Roman" w:cs="Times New Roman"/>
                <w:sz w:val="20"/>
                <w:szCs w:val="24"/>
              </w:rPr>
            </w:pPr>
            <w:r w:rsidRPr="00362662">
              <w:rPr>
                <w:rFonts w:ascii="Times New Roman" w:hAnsi="Times New Roman" w:cs="Times New Roman"/>
                <w:sz w:val="20"/>
                <w:szCs w:val="24"/>
              </w:rPr>
              <w:t>В т.ч. ч</w:t>
            </w:r>
            <w:r w:rsidRPr="00362662">
              <w:rPr>
                <w:rFonts w:ascii="Times New Roman" w:hAnsi="Times New Roman" w:cs="Times New Roman"/>
                <w:sz w:val="20"/>
                <w:szCs w:val="24"/>
              </w:rPr>
              <w:t>е</w:t>
            </w:r>
            <w:r w:rsidRPr="00362662">
              <w:rPr>
                <w:rFonts w:ascii="Times New Roman" w:hAnsi="Times New Roman" w:cs="Times New Roman"/>
                <w:sz w:val="20"/>
                <w:szCs w:val="24"/>
              </w:rPr>
              <w:t>рез ЭДД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r>
      <w:tr w:rsidR="00362662" w:rsidRPr="00362662" w:rsidTr="00362662">
        <w:trPr>
          <w:cantSplit/>
          <w:trHeight w:val="1288"/>
        </w:trPr>
        <w:tc>
          <w:tcPr>
            <w:tcW w:w="250"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 xml:space="preserve">Всего </w:t>
            </w:r>
          </w:p>
        </w:tc>
        <w:tc>
          <w:tcPr>
            <w:tcW w:w="220"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 т.ч. по ЭДД</w:t>
            </w:r>
          </w:p>
        </w:tc>
        <w:tc>
          <w:tcPr>
            <w:tcW w:w="237"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всего</w:t>
            </w:r>
          </w:p>
        </w:tc>
        <w:tc>
          <w:tcPr>
            <w:tcW w:w="232"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 т.ч. по ЭДД</w:t>
            </w:r>
          </w:p>
        </w:tc>
        <w:tc>
          <w:tcPr>
            <w:tcW w:w="238"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всего</w:t>
            </w:r>
          </w:p>
        </w:tc>
        <w:tc>
          <w:tcPr>
            <w:tcW w:w="234"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 т.ч. по ЭДД</w:t>
            </w:r>
          </w:p>
        </w:tc>
        <w:tc>
          <w:tcPr>
            <w:tcW w:w="237"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всего</w:t>
            </w:r>
          </w:p>
        </w:tc>
        <w:tc>
          <w:tcPr>
            <w:tcW w:w="247" w:type="pct"/>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r w:rsidRPr="00362662">
              <w:rPr>
                <w:rFonts w:ascii="Times New Roman" w:hAnsi="Times New Roman" w:cs="Times New Roman"/>
                <w:sz w:val="20"/>
                <w:szCs w:val="24"/>
              </w:rPr>
              <w:t>В т.ч. по ЭДД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gridSpan w:val="2"/>
            <w:vMerge/>
            <w:tcBorders>
              <w:top w:val="single" w:sz="4" w:space="0" w:color="auto"/>
              <w:left w:val="single" w:sz="4" w:space="0" w:color="auto"/>
              <w:bottom w:val="nil"/>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2662" w:rsidRPr="00362662" w:rsidRDefault="00362662" w:rsidP="00362662">
            <w:pPr>
              <w:rPr>
                <w:rFonts w:ascii="Times New Roman" w:hAnsi="Times New Roman" w:cs="Times New Roman"/>
                <w:sz w:val="20"/>
                <w:szCs w:val="24"/>
              </w:rPr>
            </w:pPr>
          </w:p>
        </w:tc>
      </w:tr>
      <w:tr w:rsidR="00362662" w:rsidRPr="00362662" w:rsidTr="00362662">
        <w:tc>
          <w:tcPr>
            <w:tcW w:w="250"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w:t>
            </w:r>
          </w:p>
        </w:tc>
        <w:tc>
          <w:tcPr>
            <w:tcW w:w="220"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2</w:t>
            </w:r>
          </w:p>
        </w:tc>
        <w:tc>
          <w:tcPr>
            <w:tcW w:w="237"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3</w:t>
            </w:r>
          </w:p>
        </w:tc>
        <w:tc>
          <w:tcPr>
            <w:tcW w:w="23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4</w:t>
            </w:r>
          </w:p>
        </w:tc>
        <w:tc>
          <w:tcPr>
            <w:tcW w:w="23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5</w:t>
            </w:r>
          </w:p>
        </w:tc>
        <w:tc>
          <w:tcPr>
            <w:tcW w:w="23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6</w:t>
            </w:r>
          </w:p>
        </w:tc>
        <w:tc>
          <w:tcPr>
            <w:tcW w:w="239"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24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8</w:t>
            </w:r>
          </w:p>
        </w:tc>
        <w:tc>
          <w:tcPr>
            <w:tcW w:w="48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9</w:t>
            </w:r>
          </w:p>
        </w:tc>
        <w:tc>
          <w:tcPr>
            <w:tcW w:w="38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10</w:t>
            </w:r>
          </w:p>
        </w:tc>
        <w:tc>
          <w:tcPr>
            <w:tcW w:w="147"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11</w:t>
            </w:r>
          </w:p>
        </w:tc>
        <w:tc>
          <w:tcPr>
            <w:tcW w:w="38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12</w:t>
            </w:r>
          </w:p>
        </w:tc>
        <w:tc>
          <w:tcPr>
            <w:tcW w:w="17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13</w:t>
            </w:r>
          </w:p>
        </w:tc>
        <w:tc>
          <w:tcPr>
            <w:tcW w:w="476"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14</w:t>
            </w:r>
          </w:p>
        </w:tc>
        <w:tc>
          <w:tcPr>
            <w:tcW w:w="154" w:type="pct"/>
            <w:tcBorders>
              <w:top w:val="single" w:sz="4" w:space="0" w:color="auto"/>
              <w:left w:val="single" w:sz="4" w:space="0" w:color="auto"/>
              <w:bottom w:val="single" w:sz="4" w:space="0" w:color="auto"/>
              <w:right w:val="nil"/>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15</w:t>
            </w:r>
          </w:p>
        </w:tc>
        <w:tc>
          <w:tcPr>
            <w:tcW w:w="244" w:type="pct"/>
            <w:tcBorders>
              <w:top w:val="single" w:sz="4" w:space="0" w:color="auto"/>
              <w:left w:val="nil"/>
              <w:bottom w:val="nil"/>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nil"/>
              <w:bottom w:val="nil"/>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16</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17</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18</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19</w:t>
            </w:r>
          </w:p>
        </w:tc>
      </w:tr>
      <w:tr w:rsidR="00362662" w:rsidRPr="00362662" w:rsidTr="00362662">
        <w:tc>
          <w:tcPr>
            <w:tcW w:w="250"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w:t>
            </w:r>
          </w:p>
        </w:tc>
        <w:tc>
          <w:tcPr>
            <w:tcW w:w="220"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237"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23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23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23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239"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24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48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1</w:t>
            </w:r>
          </w:p>
        </w:tc>
        <w:tc>
          <w:tcPr>
            <w:tcW w:w="38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147"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388"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174"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476"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7</w:t>
            </w:r>
          </w:p>
        </w:tc>
        <w:tc>
          <w:tcPr>
            <w:tcW w:w="154" w:type="pct"/>
            <w:tcBorders>
              <w:top w:val="single" w:sz="4" w:space="0" w:color="auto"/>
              <w:left w:val="single" w:sz="4" w:space="0" w:color="auto"/>
              <w:bottom w:val="single" w:sz="4" w:space="0" w:color="auto"/>
              <w:right w:val="nil"/>
            </w:tcBorders>
          </w:tcPr>
          <w:p w:rsidR="00362662" w:rsidRPr="00362662" w:rsidRDefault="00362662" w:rsidP="00362662">
            <w:pPr>
              <w:jc w:val="center"/>
              <w:rPr>
                <w:rFonts w:ascii="Times New Roman" w:hAnsi="Times New Roman" w:cs="Times New Roman"/>
                <w:sz w:val="20"/>
                <w:szCs w:val="24"/>
              </w:rPr>
            </w:pPr>
          </w:p>
        </w:tc>
        <w:tc>
          <w:tcPr>
            <w:tcW w:w="244" w:type="pct"/>
            <w:tcBorders>
              <w:top w:val="single" w:sz="4" w:space="0" w:color="auto"/>
              <w:left w:val="nil"/>
              <w:bottom w:val="nil"/>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nil"/>
              <w:bottom w:val="nil"/>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c>
          <w:tcPr>
            <w:tcW w:w="162" w:type="pct"/>
            <w:tcBorders>
              <w:top w:val="single" w:sz="4" w:space="0" w:color="auto"/>
              <w:left w:val="single" w:sz="4" w:space="0" w:color="auto"/>
              <w:bottom w:val="single" w:sz="4" w:space="0" w:color="auto"/>
              <w:right w:val="single" w:sz="4" w:space="0" w:color="auto"/>
            </w:tcBorders>
            <w:hideMark/>
          </w:tcPr>
          <w:p w:rsidR="00362662" w:rsidRPr="00362662" w:rsidRDefault="00362662" w:rsidP="00362662">
            <w:pPr>
              <w:jc w:val="center"/>
              <w:rPr>
                <w:rFonts w:ascii="Times New Roman" w:hAnsi="Times New Roman" w:cs="Times New Roman"/>
                <w:sz w:val="20"/>
                <w:szCs w:val="24"/>
              </w:rPr>
            </w:pPr>
            <w:r w:rsidRPr="00362662">
              <w:rPr>
                <w:rFonts w:ascii="Times New Roman" w:hAnsi="Times New Roman" w:cs="Times New Roman"/>
                <w:sz w:val="20"/>
                <w:szCs w:val="24"/>
              </w:rPr>
              <w:t>-</w:t>
            </w:r>
          </w:p>
        </w:tc>
      </w:tr>
      <w:tr w:rsidR="00362662" w:rsidRPr="00362662" w:rsidTr="00362662">
        <w:tc>
          <w:tcPr>
            <w:tcW w:w="471" w:type="pct"/>
            <w:gridSpan w:val="2"/>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237"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232"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472" w:type="pct"/>
            <w:gridSpan w:val="2"/>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484" w:type="pct"/>
            <w:gridSpan w:val="2"/>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484"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388"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47"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388"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74"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476"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54" w:type="pct"/>
            <w:tcBorders>
              <w:top w:val="single" w:sz="4" w:space="0" w:color="auto"/>
              <w:left w:val="single" w:sz="4" w:space="0" w:color="auto"/>
              <w:bottom w:val="single" w:sz="4" w:space="0" w:color="auto"/>
              <w:right w:val="nil"/>
            </w:tcBorders>
          </w:tcPr>
          <w:p w:rsidR="00362662" w:rsidRPr="00362662" w:rsidRDefault="00362662" w:rsidP="00362662">
            <w:pPr>
              <w:jc w:val="center"/>
              <w:rPr>
                <w:rFonts w:ascii="Times New Roman" w:hAnsi="Times New Roman" w:cs="Times New Roman"/>
                <w:sz w:val="20"/>
                <w:szCs w:val="24"/>
              </w:rPr>
            </w:pPr>
          </w:p>
        </w:tc>
        <w:tc>
          <w:tcPr>
            <w:tcW w:w="244" w:type="pct"/>
            <w:tcBorders>
              <w:top w:val="single" w:sz="4" w:space="0" w:color="auto"/>
              <w:left w:val="nil"/>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c>
          <w:tcPr>
            <w:tcW w:w="162" w:type="pct"/>
            <w:tcBorders>
              <w:top w:val="single" w:sz="4" w:space="0" w:color="auto"/>
              <w:left w:val="single" w:sz="4" w:space="0" w:color="auto"/>
              <w:bottom w:val="single" w:sz="4" w:space="0" w:color="auto"/>
              <w:right w:val="single" w:sz="4" w:space="0" w:color="auto"/>
            </w:tcBorders>
          </w:tcPr>
          <w:p w:rsidR="00362662" w:rsidRPr="00362662" w:rsidRDefault="00362662" w:rsidP="00362662">
            <w:pPr>
              <w:jc w:val="center"/>
              <w:rPr>
                <w:rFonts w:ascii="Times New Roman" w:hAnsi="Times New Roman" w:cs="Times New Roman"/>
                <w:sz w:val="20"/>
                <w:szCs w:val="24"/>
              </w:rPr>
            </w:pPr>
          </w:p>
        </w:tc>
      </w:tr>
    </w:tbl>
    <w:p w:rsidR="00362662" w:rsidRDefault="00362662" w:rsidP="00362662"/>
    <w:p w:rsidR="00362662" w:rsidRDefault="00362662" w:rsidP="00362662"/>
    <w:p w:rsidR="00362662" w:rsidRDefault="00362662" w:rsidP="00362662"/>
    <w:p w:rsidR="00362662" w:rsidRDefault="00362662" w:rsidP="00362662"/>
    <w:p w:rsidR="00362662" w:rsidRPr="00362662" w:rsidRDefault="00362662" w:rsidP="00362662">
      <w:pPr>
        <w:pStyle w:val="af4"/>
        <w:jc w:val="right"/>
        <w:rPr>
          <w:b/>
        </w:rPr>
      </w:pPr>
    </w:p>
    <w:p w:rsidR="00362662" w:rsidRPr="00362662" w:rsidRDefault="00362662" w:rsidP="00362662">
      <w:pPr>
        <w:jc w:val="center"/>
        <w:rPr>
          <w:rFonts w:ascii="Times New Roman" w:hAnsi="Times New Roman" w:cs="Times New Roman"/>
          <w:sz w:val="24"/>
          <w:szCs w:val="24"/>
        </w:rPr>
        <w:sectPr w:rsidR="00362662" w:rsidRPr="00362662" w:rsidSect="00362662">
          <w:pgSz w:w="16838" w:h="11906" w:orient="landscape"/>
          <w:pgMar w:top="851" w:right="1134" w:bottom="1701" w:left="1134" w:header="709" w:footer="709" w:gutter="0"/>
          <w:cols w:space="708"/>
          <w:docGrid w:linePitch="360"/>
        </w:sectPr>
      </w:pPr>
    </w:p>
    <w:p w:rsidR="002D2E86" w:rsidRPr="00BC0F90" w:rsidRDefault="002D2E86" w:rsidP="00BC0F90">
      <w:pPr>
        <w:pStyle w:val="a7"/>
        <w:shd w:val="clear" w:color="auto" w:fill="FFFFFF"/>
        <w:spacing w:before="0" w:beforeAutospacing="0" w:after="0" w:afterAutospacing="0"/>
        <w:jc w:val="center"/>
        <w:rPr>
          <w:b/>
          <w:color w:val="333333"/>
          <w:sz w:val="28"/>
          <w:szCs w:val="28"/>
        </w:rPr>
      </w:pPr>
      <w:r w:rsidRPr="00BC0F90">
        <w:rPr>
          <w:b/>
          <w:color w:val="333333"/>
          <w:sz w:val="28"/>
          <w:szCs w:val="28"/>
        </w:rPr>
        <w:lastRenderedPageBreak/>
        <w:t>11. Управление. Работа с кадрами.</w:t>
      </w:r>
    </w:p>
    <w:p w:rsidR="002D2E86" w:rsidRPr="00BC0F90" w:rsidRDefault="002D2E86" w:rsidP="00BC0F90">
      <w:pPr>
        <w:pStyle w:val="a7"/>
        <w:shd w:val="clear" w:color="auto" w:fill="FFFFFF"/>
        <w:spacing w:before="0" w:beforeAutospacing="0" w:after="0" w:afterAutospacing="0"/>
        <w:jc w:val="both"/>
        <w:rPr>
          <w:color w:val="333333"/>
          <w:sz w:val="28"/>
          <w:szCs w:val="28"/>
        </w:rPr>
      </w:pPr>
      <w:r w:rsidRPr="00BC0F90">
        <w:rPr>
          <w:color w:val="333333"/>
          <w:sz w:val="28"/>
          <w:szCs w:val="28"/>
        </w:rPr>
        <w:t xml:space="preserve">11.1. </w:t>
      </w:r>
      <w:r w:rsidR="00D11633" w:rsidRPr="00BC0F90">
        <w:rPr>
          <w:color w:val="333333"/>
          <w:sz w:val="28"/>
          <w:szCs w:val="28"/>
        </w:rPr>
        <w:t>Программные документы (региональные, муниципальные акты), опр</w:t>
      </w:r>
      <w:r w:rsidR="00D11633" w:rsidRPr="00BC0F90">
        <w:rPr>
          <w:color w:val="333333"/>
          <w:sz w:val="28"/>
          <w:szCs w:val="28"/>
        </w:rPr>
        <w:t>е</w:t>
      </w:r>
      <w:r w:rsidR="00D11633" w:rsidRPr="00BC0F90">
        <w:rPr>
          <w:color w:val="333333"/>
          <w:sz w:val="28"/>
          <w:szCs w:val="28"/>
        </w:rPr>
        <w:t>деляющие библиотечную политику в территории. Взаимодействие с орган</w:t>
      </w:r>
      <w:r w:rsidR="00D11633" w:rsidRPr="00BC0F90">
        <w:rPr>
          <w:color w:val="333333"/>
          <w:sz w:val="28"/>
          <w:szCs w:val="28"/>
        </w:rPr>
        <w:t>а</w:t>
      </w:r>
      <w:r w:rsidR="00D11633" w:rsidRPr="00BC0F90">
        <w:rPr>
          <w:color w:val="333333"/>
          <w:sz w:val="28"/>
          <w:szCs w:val="28"/>
        </w:rPr>
        <w:t>ми местного самоуправления, с библиотеками поселений, с учредителем. О</w:t>
      </w:r>
      <w:r w:rsidR="00D11633" w:rsidRPr="00BC0F90">
        <w:rPr>
          <w:color w:val="333333"/>
          <w:sz w:val="28"/>
          <w:szCs w:val="28"/>
        </w:rPr>
        <w:t>т</w:t>
      </w:r>
      <w:r w:rsidR="00D11633" w:rsidRPr="00BC0F90">
        <w:rPr>
          <w:color w:val="333333"/>
          <w:sz w:val="28"/>
          <w:szCs w:val="28"/>
        </w:rPr>
        <w:t>четы. День библиотек.</w:t>
      </w:r>
    </w:p>
    <w:p w:rsidR="00934149" w:rsidRPr="00BC0F90" w:rsidRDefault="00CA2A1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Управление </w:t>
      </w:r>
      <w:r w:rsidR="00D11633" w:rsidRPr="00BC0F90">
        <w:rPr>
          <w:rFonts w:ascii="Times New Roman" w:hAnsi="Times New Roman" w:cs="Times New Roman"/>
          <w:sz w:val="28"/>
          <w:szCs w:val="28"/>
        </w:rPr>
        <w:t xml:space="preserve"> библиотеками </w:t>
      </w:r>
      <w:r w:rsidRPr="00BC0F90">
        <w:rPr>
          <w:rFonts w:ascii="Times New Roman" w:hAnsi="Times New Roman" w:cs="Times New Roman"/>
          <w:sz w:val="28"/>
          <w:szCs w:val="28"/>
        </w:rPr>
        <w:t>проходит через различные совещания. Ежен</w:t>
      </w:r>
      <w:r w:rsidRPr="00BC0F90">
        <w:rPr>
          <w:rFonts w:ascii="Times New Roman" w:hAnsi="Times New Roman" w:cs="Times New Roman"/>
          <w:sz w:val="28"/>
          <w:szCs w:val="28"/>
        </w:rPr>
        <w:t>е</w:t>
      </w:r>
      <w:r w:rsidRPr="00BC0F90">
        <w:rPr>
          <w:rFonts w:ascii="Times New Roman" w:hAnsi="Times New Roman" w:cs="Times New Roman"/>
          <w:sz w:val="28"/>
          <w:szCs w:val="28"/>
        </w:rPr>
        <w:t>дельно директора МБУК «ГЦМБ» и МБУК «ГЦДБ» предоставляют отчеты</w:t>
      </w:r>
      <w:r w:rsidR="00D11633" w:rsidRPr="00BC0F90">
        <w:rPr>
          <w:rFonts w:ascii="Times New Roman" w:hAnsi="Times New Roman" w:cs="Times New Roman"/>
          <w:sz w:val="28"/>
          <w:szCs w:val="28"/>
        </w:rPr>
        <w:t xml:space="preserve"> и планы </w:t>
      </w:r>
      <w:r w:rsidR="00F55E27" w:rsidRPr="00BC0F90">
        <w:rPr>
          <w:rFonts w:ascii="Times New Roman" w:hAnsi="Times New Roman" w:cs="Times New Roman"/>
          <w:sz w:val="28"/>
          <w:szCs w:val="28"/>
        </w:rPr>
        <w:t xml:space="preserve"> о проводимых мероприятиях</w:t>
      </w:r>
      <w:r w:rsidRPr="00BC0F90">
        <w:rPr>
          <w:rFonts w:ascii="Times New Roman" w:hAnsi="Times New Roman" w:cs="Times New Roman"/>
          <w:sz w:val="28"/>
          <w:szCs w:val="28"/>
        </w:rPr>
        <w:t xml:space="preserve"> на аппаратное совещание в Управление культуры и работы с молодежью</w:t>
      </w:r>
      <w:r w:rsidR="00D11633" w:rsidRPr="00BC0F90">
        <w:rPr>
          <w:rFonts w:ascii="Times New Roman" w:hAnsi="Times New Roman" w:cs="Times New Roman"/>
          <w:sz w:val="28"/>
          <w:szCs w:val="28"/>
        </w:rPr>
        <w:t xml:space="preserve"> администрации Горнозаводского муниц</w:t>
      </w:r>
      <w:r w:rsidR="00D11633" w:rsidRPr="00BC0F90">
        <w:rPr>
          <w:rFonts w:ascii="Times New Roman" w:hAnsi="Times New Roman" w:cs="Times New Roman"/>
          <w:sz w:val="28"/>
          <w:szCs w:val="28"/>
        </w:rPr>
        <w:t>и</w:t>
      </w:r>
      <w:r w:rsidR="00D11633" w:rsidRPr="00BC0F90">
        <w:rPr>
          <w:rFonts w:ascii="Times New Roman" w:hAnsi="Times New Roman" w:cs="Times New Roman"/>
          <w:sz w:val="28"/>
          <w:szCs w:val="28"/>
        </w:rPr>
        <w:t>пального района</w:t>
      </w:r>
      <w:r w:rsidRPr="00BC0F90">
        <w:rPr>
          <w:rFonts w:ascii="Times New Roman" w:hAnsi="Times New Roman" w:cs="Times New Roman"/>
          <w:sz w:val="28"/>
          <w:szCs w:val="28"/>
        </w:rPr>
        <w:t xml:space="preserve">. </w:t>
      </w:r>
    </w:p>
    <w:p w:rsidR="00F55E27" w:rsidRPr="00BC0F90" w:rsidRDefault="00F55E27" w:rsidP="00BC0F90">
      <w:pPr>
        <w:spacing w:after="0" w:line="240" w:lineRule="auto"/>
        <w:jc w:val="both"/>
        <w:rPr>
          <w:rFonts w:ascii="Times New Roman" w:hAnsi="Times New Roman" w:cs="Times New Roman"/>
          <w:b/>
          <w:sz w:val="28"/>
          <w:szCs w:val="28"/>
        </w:rPr>
      </w:pPr>
      <w:r w:rsidRPr="00BC0F90">
        <w:rPr>
          <w:rFonts w:ascii="Times New Roman" w:hAnsi="Times New Roman" w:cs="Times New Roman"/>
          <w:b/>
          <w:sz w:val="28"/>
          <w:szCs w:val="28"/>
        </w:rPr>
        <w:t>Отчеты перед населением</w:t>
      </w:r>
    </w:p>
    <w:p w:rsidR="00F55E27" w:rsidRPr="00BC0F90" w:rsidRDefault="00F55E27"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Информация о работе библиотек МБУК «ГЦМБ», ГЦДБ» оперативно разм</w:t>
      </w:r>
      <w:r w:rsidRPr="00BC0F90">
        <w:rPr>
          <w:rFonts w:ascii="Times New Roman" w:hAnsi="Times New Roman" w:cs="Times New Roman"/>
          <w:sz w:val="28"/>
          <w:szCs w:val="28"/>
        </w:rPr>
        <w:t>е</w:t>
      </w:r>
      <w:r w:rsidRPr="00BC0F90">
        <w:rPr>
          <w:rFonts w:ascii="Times New Roman" w:hAnsi="Times New Roman" w:cs="Times New Roman"/>
          <w:sz w:val="28"/>
          <w:szCs w:val="28"/>
        </w:rPr>
        <w:t>щается на сайтах. Один из  районных методических библиотечных  дней для работников библиотек посвящается планированию и отчетности.</w:t>
      </w:r>
    </w:p>
    <w:p w:rsidR="00CA2A10" w:rsidRPr="00BC0F90" w:rsidRDefault="00CA2A10"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11.2. Муниципальное задание на текущий год утверждено  у всех муниц</w:t>
      </w:r>
      <w:r w:rsidRPr="00BC0F90">
        <w:rPr>
          <w:rFonts w:ascii="Times New Roman" w:hAnsi="Times New Roman" w:cs="Times New Roman"/>
          <w:sz w:val="28"/>
          <w:szCs w:val="28"/>
        </w:rPr>
        <w:t>и</w:t>
      </w:r>
      <w:r w:rsidRPr="00BC0F90">
        <w:rPr>
          <w:rFonts w:ascii="Times New Roman" w:hAnsi="Times New Roman" w:cs="Times New Roman"/>
          <w:sz w:val="28"/>
          <w:szCs w:val="28"/>
        </w:rPr>
        <w:t>пальных библиотек.</w:t>
      </w:r>
      <w:r w:rsidR="00F55E27" w:rsidRPr="00BC0F90">
        <w:rPr>
          <w:rFonts w:ascii="Times New Roman" w:hAnsi="Times New Roman" w:cs="Times New Roman"/>
          <w:sz w:val="28"/>
          <w:szCs w:val="28"/>
        </w:rPr>
        <w:t xml:space="preserve"> Ежеквартально учреждения отчитываются перед учр</w:t>
      </w:r>
      <w:r w:rsidR="00F55E27" w:rsidRPr="00BC0F90">
        <w:rPr>
          <w:rFonts w:ascii="Times New Roman" w:hAnsi="Times New Roman" w:cs="Times New Roman"/>
          <w:sz w:val="28"/>
          <w:szCs w:val="28"/>
        </w:rPr>
        <w:t>е</w:t>
      </w:r>
      <w:r w:rsidR="00F55E27" w:rsidRPr="00BC0F90">
        <w:rPr>
          <w:rFonts w:ascii="Times New Roman" w:hAnsi="Times New Roman" w:cs="Times New Roman"/>
          <w:sz w:val="28"/>
          <w:szCs w:val="28"/>
        </w:rPr>
        <w:t>дителями о выполнении муниципального задания, размещают отчеты на со</w:t>
      </w:r>
      <w:r w:rsidR="00F55E27" w:rsidRPr="00BC0F90">
        <w:rPr>
          <w:rFonts w:ascii="Times New Roman" w:hAnsi="Times New Roman" w:cs="Times New Roman"/>
          <w:sz w:val="28"/>
          <w:szCs w:val="28"/>
        </w:rPr>
        <w:t>б</w:t>
      </w:r>
      <w:r w:rsidR="00F55E27" w:rsidRPr="00BC0F90">
        <w:rPr>
          <w:rFonts w:ascii="Times New Roman" w:hAnsi="Times New Roman" w:cs="Times New Roman"/>
          <w:sz w:val="28"/>
          <w:szCs w:val="28"/>
        </w:rPr>
        <w:t>ственных сайтах и на сайте ГМУ.</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11.3. Учреждения в своей деятельности руководствуются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w:t>
      </w:r>
      <w:r w:rsidRPr="00BC0F90">
        <w:rPr>
          <w:rFonts w:ascii="Times New Roman" w:hAnsi="Times New Roman" w:cs="Times New Roman"/>
          <w:sz w:val="28"/>
          <w:szCs w:val="28"/>
        </w:rPr>
        <w:t>о</w:t>
      </w:r>
      <w:r w:rsidRPr="00BC0F90">
        <w:rPr>
          <w:rFonts w:ascii="Times New Roman" w:hAnsi="Times New Roman" w:cs="Times New Roman"/>
          <w:sz w:val="28"/>
          <w:szCs w:val="28"/>
        </w:rPr>
        <w:t>управления в Российской Федерации», «О библиотечном деле», «Об обяз</w:t>
      </w:r>
      <w:r w:rsidRPr="00BC0F90">
        <w:rPr>
          <w:rFonts w:ascii="Times New Roman" w:hAnsi="Times New Roman" w:cs="Times New Roman"/>
          <w:sz w:val="28"/>
          <w:szCs w:val="28"/>
        </w:rPr>
        <w:t>а</w:t>
      </w:r>
      <w:r w:rsidRPr="00BC0F90">
        <w:rPr>
          <w:rFonts w:ascii="Times New Roman" w:hAnsi="Times New Roman" w:cs="Times New Roman"/>
          <w:sz w:val="28"/>
          <w:szCs w:val="28"/>
        </w:rPr>
        <w:t>тельном экземпляре документов», «Об информации, информационных те</w:t>
      </w:r>
      <w:r w:rsidRPr="00BC0F90">
        <w:rPr>
          <w:rFonts w:ascii="Times New Roman" w:hAnsi="Times New Roman" w:cs="Times New Roman"/>
          <w:sz w:val="28"/>
          <w:szCs w:val="28"/>
        </w:rPr>
        <w:t>х</w:t>
      </w:r>
      <w:r w:rsidRPr="00BC0F90">
        <w:rPr>
          <w:rFonts w:ascii="Times New Roman" w:hAnsi="Times New Roman" w:cs="Times New Roman"/>
          <w:sz w:val="28"/>
          <w:szCs w:val="28"/>
        </w:rPr>
        <w:t>нологиях и о защите информации» иными нормативными правовыми актами.</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Положение об оплате труда работников муниципальных учреждений от 26.12.2013 № 18-27, Постановление администрации Горнозаводского мун</w:t>
      </w:r>
      <w:r w:rsidRPr="00BC0F90">
        <w:rPr>
          <w:rFonts w:ascii="Times New Roman" w:hAnsi="Times New Roman" w:cs="Times New Roman"/>
          <w:sz w:val="28"/>
          <w:szCs w:val="28"/>
        </w:rPr>
        <w:t>и</w:t>
      </w:r>
      <w:r w:rsidRPr="00BC0F90">
        <w:rPr>
          <w:rFonts w:ascii="Times New Roman" w:hAnsi="Times New Roman" w:cs="Times New Roman"/>
          <w:sz w:val="28"/>
          <w:szCs w:val="28"/>
        </w:rPr>
        <w:t>ципального района от 26.11.2015 №1141 «Об уровне соотношения зарабо</w:t>
      </w:r>
      <w:r w:rsidRPr="00BC0F90">
        <w:rPr>
          <w:rFonts w:ascii="Times New Roman" w:hAnsi="Times New Roman" w:cs="Times New Roman"/>
          <w:sz w:val="28"/>
          <w:szCs w:val="28"/>
        </w:rPr>
        <w:t>т</w:t>
      </w:r>
      <w:r w:rsidRPr="00BC0F90">
        <w:rPr>
          <w:rFonts w:ascii="Times New Roman" w:hAnsi="Times New Roman" w:cs="Times New Roman"/>
          <w:sz w:val="28"/>
          <w:szCs w:val="28"/>
        </w:rPr>
        <w:t>ной платы директора» регламентируют оплату труда руководителей и спец</w:t>
      </w:r>
      <w:r w:rsidRPr="00BC0F90">
        <w:rPr>
          <w:rFonts w:ascii="Times New Roman" w:hAnsi="Times New Roman" w:cs="Times New Roman"/>
          <w:sz w:val="28"/>
          <w:szCs w:val="28"/>
        </w:rPr>
        <w:t>и</w:t>
      </w:r>
      <w:r w:rsidRPr="00BC0F90">
        <w:rPr>
          <w:rFonts w:ascii="Times New Roman" w:hAnsi="Times New Roman" w:cs="Times New Roman"/>
          <w:sz w:val="28"/>
          <w:szCs w:val="28"/>
        </w:rPr>
        <w:t>алистов бюджетных учреждений. Устав учреждений, Коллективные догов</w:t>
      </w:r>
      <w:r w:rsidRPr="00BC0F90">
        <w:rPr>
          <w:rFonts w:ascii="Times New Roman" w:hAnsi="Times New Roman" w:cs="Times New Roman"/>
          <w:sz w:val="28"/>
          <w:szCs w:val="28"/>
        </w:rPr>
        <w:t>о</w:t>
      </w:r>
      <w:r w:rsidRPr="00BC0F90">
        <w:rPr>
          <w:rFonts w:ascii="Times New Roman" w:hAnsi="Times New Roman" w:cs="Times New Roman"/>
          <w:sz w:val="28"/>
          <w:szCs w:val="28"/>
        </w:rPr>
        <w:t>ры, Правила внутреннего распорядка.</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11.4. Кадровая политика.</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отчетном году в муниципальных библиотеках работали -4</w:t>
      </w:r>
      <w:r w:rsidR="00E0445F" w:rsidRPr="00BC0F90">
        <w:rPr>
          <w:rFonts w:ascii="Times New Roman" w:hAnsi="Times New Roman" w:cs="Times New Roman"/>
          <w:sz w:val="28"/>
          <w:szCs w:val="28"/>
        </w:rPr>
        <w:t>2</w:t>
      </w:r>
      <w:r w:rsidRPr="00BC0F90">
        <w:rPr>
          <w:rFonts w:ascii="Times New Roman" w:hAnsi="Times New Roman" w:cs="Times New Roman"/>
          <w:sz w:val="28"/>
          <w:szCs w:val="28"/>
        </w:rPr>
        <w:t xml:space="preserve"> человека, 3</w:t>
      </w:r>
      <w:r w:rsidR="00E0445F" w:rsidRPr="00BC0F90">
        <w:rPr>
          <w:rFonts w:ascii="Times New Roman" w:hAnsi="Times New Roman" w:cs="Times New Roman"/>
          <w:sz w:val="28"/>
          <w:szCs w:val="28"/>
        </w:rPr>
        <w:t>0</w:t>
      </w:r>
      <w:r w:rsidRPr="00BC0F90">
        <w:rPr>
          <w:rFonts w:ascii="Times New Roman" w:hAnsi="Times New Roman" w:cs="Times New Roman"/>
          <w:sz w:val="28"/>
          <w:szCs w:val="28"/>
        </w:rPr>
        <w:t xml:space="preserve"> – из них основной персонал.</w:t>
      </w:r>
      <w:r w:rsidR="00F55E27" w:rsidRPr="00BC0F90">
        <w:rPr>
          <w:rFonts w:ascii="Times New Roman" w:hAnsi="Times New Roman" w:cs="Times New Roman"/>
          <w:sz w:val="28"/>
          <w:szCs w:val="28"/>
        </w:rPr>
        <w:t xml:space="preserve"> Профессиональный и возрастной состав сущ</w:t>
      </w:r>
      <w:r w:rsidR="00F55E27" w:rsidRPr="00BC0F90">
        <w:rPr>
          <w:rFonts w:ascii="Times New Roman" w:hAnsi="Times New Roman" w:cs="Times New Roman"/>
          <w:sz w:val="28"/>
          <w:szCs w:val="28"/>
        </w:rPr>
        <w:t>е</w:t>
      </w:r>
      <w:r w:rsidR="00F55E27" w:rsidRPr="00BC0F90">
        <w:rPr>
          <w:rFonts w:ascii="Times New Roman" w:hAnsi="Times New Roman" w:cs="Times New Roman"/>
          <w:sz w:val="28"/>
          <w:szCs w:val="28"/>
        </w:rPr>
        <w:t>ственно не изменился.</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Из них имеют образование:</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Высшее -13(30%)</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Высшее библиотечное -9 (22%)</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Среднее –</w:t>
      </w:r>
      <w:r w:rsidR="00CB4E51" w:rsidRPr="00BC0F90">
        <w:rPr>
          <w:rFonts w:ascii="Times New Roman" w:hAnsi="Times New Roman" w:cs="Times New Roman"/>
          <w:sz w:val="28"/>
          <w:szCs w:val="28"/>
        </w:rPr>
        <w:t xml:space="preserve"> </w:t>
      </w:r>
      <w:r w:rsidRPr="00BC0F90">
        <w:rPr>
          <w:rFonts w:ascii="Times New Roman" w:hAnsi="Times New Roman" w:cs="Times New Roman"/>
          <w:sz w:val="28"/>
          <w:szCs w:val="28"/>
        </w:rPr>
        <w:t>специальное -12 (29%)</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Среднее –</w:t>
      </w:r>
      <w:r w:rsidR="00CB4E51" w:rsidRPr="00BC0F90">
        <w:rPr>
          <w:rFonts w:ascii="Times New Roman" w:hAnsi="Times New Roman" w:cs="Times New Roman"/>
          <w:sz w:val="28"/>
          <w:szCs w:val="28"/>
        </w:rPr>
        <w:t xml:space="preserve"> </w:t>
      </w:r>
      <w:r w:rsidRPr="00BC0F90">
        <w:rPr>
          <w:rFonts w:ascii="Times New Roman" w:hAnsi="Times New Roman" w:cs="Times New Roman"/>
          <w:sz w:val="28"/>
          <w:szCs w:val="28"/>
        </w:rPr>
        <w:t>специальное библиотечное -3 (8%)</w:t>
      </w:r>
    </w:p>
    <w:p w:rsidR="00F654D9" w:rsidRPr="00BC0F90" w:rsidRDefault="00F654D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Рудакова Ольга Михайловна, заведующий </w:t>
      </w:r>
      <w:r w:rsidR="00CB4E51" w:rsidRPr="00BC0F90">
        <w:rPr>
          <w:rFonts w:ascii="Times New Roman" w:hAnsi="Times New Roman" w:cs="Times New Roman"/>
          <w:sz w:val="28"/>
          <w:szCs w:val="28"/>
        </w:rPr>
        <w:t>П</w:t>
      </w:r>
      <w:r w:rsidRPr="00BC0F90">
        <w:rPr>
          <w:rFonts w:ascii="Times New Roman" w:hAnsi="Times New Roman" w:cs="Times New Roman"/>
          <w:sz w:val="28"/>
          <w:szCs w:val="28"/>
        </w:rPr>
        <w:t xml:space="preserve">ашийской детской библиотекой продолжает заочное обучение </w:t>
      </w:r>
      <w:r w:rsidR="00CB4E51" w:rsidRPr="00BC0F90">
        <w:rPr>
          <w:rFonts w:ascii="Times New Roman" w:hAnsi="Times New Roman" w:cs="Times New Roman"/>
          <w:sz w:val="28"/>
          <w:szCs w:val="28"/>
        </w:rPr>
        <w:t>в Пермском краевом колледже культуры на библиотечном отделении.</w:t>
      </w:r>
    </w:p>
    <w:p w:rsidR="00CB4E51" w:rsidRPr="00BC0F90" w:rsidRDefault="00CB4E5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МБУК «ГЦМБ»:</w:t>
      </w:r>
    </w:p>
    <w:p w:rsidR="00CB4E51" w:rsidRPr="00BC0F90" w:rsidRDefault="00CB4E5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-8 специалистов имеют высшее  библиотечное образование</w:t>
      </w:r>
    </w:p>
    <w:p w:rsidR="00CB4E51" w:rsidRPr="00BC0F90" w:rsidRDefault="00CB4E5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-2 специалиста- высшее образование</w:t>
      </w:r>
    </w:p>
    <w:p w:rsidR="00CB4E51" w:rsidRPr="00BC0F90" w:rsidRDefault="00CB4E5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 специалист -среднее – специальное  библиотечное</w:t>
      </w:r>
    </w:p>
    <w:p w:rsidR="000A5417" w:rsidRPr="00BC0F90" w:rsidRDefault="00CB4E5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-1специалист -среднее- специальное</w:t>
      </w:r>
    </w:p>
    <w:p w:rsidR="00934149" w:rsidRPr="00BC0F90" w:rsidRDefault="00934149" w:rsidP="00BC0F90">
      <w:pPr>
        <w:shd w:val="clear" w:color="auto" w:fill="FFFFFF"/>
        <w:spacing w:after="0" w:line="240" w:lineRule="auto"/>
        <w:rPr>
          <w:rFonts w:ascii="Tahoma" w:eastAsia="Times New Roman" w:hAnsi="Tahoma" w:cs="Tahoma"/>
          <w:color w:val="333333"/>
          <w:sz w:val="28"/>
          <w:szCs w:val="28"/>
          <w:lang w:eastAsia="ru-RU"/>
        </w:rPr>
      </w:pPr>
    </w:p>
    <w:p w:rsidR="00992165"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В МБУК «ГЦДБ»:</w:t>
      </w: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-2 специалиста имеют высшее образование, один из них – библиотечное</w:t>
      </w: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-5 специалистов – среднее – специальное педагогическое</w:t>
      </w: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Состав библиотечных кадров по возрасту:</w:t>
      </w: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 xml:space="preserve">До 30 лет </w:t>
      </w:r>
      <w:r w:rsidR="00A75A0C" w:rsidRPr="00BC0F90">
        <w:rPr>
          <w:rFonts w:ascii="Times New Roman" w:eastAsia="Times New Roman" w:hAnsi="Times New Roman" w:cs="Times New Roman"/>
          <w:color w:val="333333"/>
          <w:sz w:val="28"/>
          <w:szCs w:val="28"/>
          <w:lang w:eastAsia="ru-RU"/>
        </w:rPr>
        <w:t>–</w:t>
      </w:r>
      <w:r w:rsidRPr="00BC0F90">
        <w:rPr>
          <w:rFonts w:ascii="Times New Roman" w:eastAsia="Times New Roman" w:hAnsi="Times New Roman" w:cs="Times New Roman"/>
          <w:color w:val="333333"/>
          <w:sz w:val="28"/>
          <w:szCs w:val="28"/>
          <w:lang w:eastAsia="ru-RU"/>
        </w:rPr>
        <w:t xml:space="preserve"> </w:t>
      </w:r>
      <w:r w:rsidR="00A75A0C" w:rsidRPr="00BC0F90">
        <w:rPr>
          <w:rFonts w:ascii="Times New Roman" w:eastAsia="Times New Roman" w:hAnsi="Times New Roman" w:cs="Times New Roman"/>
          <w:color w:val="333333"/>
          <w:sz w:val="28"/>
          <w:szCs w:val="28"/>
          <w:lang w:eastAsia="ru-RU"/>
        </w:rPr>
        <w:t>3 (8%)</w:t>
      </w:r>
    </w:p>
    <w:p w:rsidR="00A75A0C" w:rsidRPr="00BC0F90" w:rsidRDefault="00A75A0C"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От 30-55 лет -2</w:t>
      </w:r>
      <w:r w:rsidR="00E0445F" w:rsidRPr="00BC0F90">
        <w:rPr>
          <w:rFonts w:ascii="Times New Roman" w:eastAsia="Times New Roman" w:hAnsi="Times New Roman" w:cs="Times New Roman"/>
          <w:color w:val="333333"/>
          <w:sz w:val="28"/>
          <w:szCs w:val="28"/>
          <w:lang w:eastAsia="ru-RU"/>
        </w:rPr>
        <w:t>0</w:t>
      </w:r>
      <w:r w:rsidRPr="00BC0F90">
        <w:rPr>
          <w:rFonts w:ascii="Times New Roman" w:eastAsia="Times New Roman" w:hAnsi="Times New Roman" w:cs="Times New Roman"/>
          <w:color w:val="333333"/>
          <w:sz w:val="28"/>
          <w:szCs w:val="28"/>
          <w:lang w:eastAsia="ru-RU"/>
        </w:rPr>
        <w:t xml:space="preserve"> (50%)</w:t>
      </w:r>
    </w:p>
    <w:p w:rsidR="00A75A0C" w:rsidRPr="00BC0F90" w:rsidRDefault="00A75A0C" w:rsidP="00BC0F90">
      <w:pPr>
        <w:shd w:val="clear" w:color="auto" w:fill="FFFFFF"/>
        <w:spacing w:after="0" w:line="240" w:lineRule="auto"/>
        <w:rPr>
          <w:rFonts w:ascii="Times New Roman" w:eastAsia="Times New Roman" w:hAnsi="Times New Roman" w:cs="Times New Roman"/>
          <w:color w:val="333333"/>
          <w:sz w:val="28"/>
          <w:szCs w:val="28"/>
          <w:lang w:eastAsia="ru-RU"/>
        </w:rPr>
      </w:pPr>
      <w:r w:rsidRPr="00BC0F90">
        <w:rPr>
          <w:rFonts w:ascii="Times New Roman" w:eastAsia="Times New Roman" w:hAnsi="Times New Roman" w:cs="Times New Roman"/>
          <w:color w:val="333333"/>
          <w:sz w:val="28"/>
          <w:szCs w:val="28"/>
          <w:lang w:eastAsia="ru-RU"/>
        </w:rPr>
        <w:t>Старше 55 лет – 7 (15%)</w:t>
      </w:r>
    </w:p>
    <w:p w:rsidR="00CB4E51" w:rsidRPr="00BC0F90" w:rsidRDefault="00CB4E51" w:rsidP="00BC0F90">
      <w:pPr>
        <w:shd w:val="clear" w:color="auto" w:fill="FFFFFF"/>
        <w:spacing w:after="0" w:line="240" w:lineRule="auto"/>
        <w:rPr>
          <w:rFonts w:ascii="Times New Roman" w:eastAsia="Times New Roman" w:hAnsi="Times New Roman" w:cs="Times New Roman"/>
          <w:color w:val="333333"/>
          <w:sz w:val="28"/>
          <w:szCs w:val="28"/>
          <w:lang w:eastAsia="ru-RU"/>
        </w:rPr>
      </w:pPr>
    </w:p>
    <w:p w:rsidR="00992165" w:rsidRPr="00BC0F90" w:rsidRDefault="00A75A0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По стажу:</w:t>
      </w:r>
    </w:p>
    <w:p w:rsidR="00A75A0C" w:rsidRPr="00BC0F90" w:rsidRDefault="00A75A0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До 3 –х лет – </w:t>
      </w:r>
      <w:r w:rsidR="00E0445F" w:rsidRPr="00BC0F90">
        <w:rPr>
          <w:rFonts w:ascii="Times New Roman" w:hAnsi="Times New Roman" w:cs="Times New Roman"/>
          <w:sz w:val="28"/>
          <w:szCs w:val="28"/>
        </w:rPr>
        <w:t>4</w:t>
      </w:r>
      <w:r w:rsidRPr="00BC0F90">
        <w:rPr>
          <w:rFonts w:ascii="Times New Roman" w:hAnsi="Times New Roman" w:cs="Times New Roman"/>
          <w:sz w:val="28"/>
          <w:szCs w:val="28"/>
        </w:rPr>
        <w:t>(12%)</w:t>
      </w:r>
    </w:p>
    <w:p w:rsidR="00A75A0C" w:rsidRPr="00BC0F90" w:rsidRDefault="00A75A0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От 3 –х лет до 10 -</w:t>
      </w:r>
      <w:r w:rsidR="00E0445F" w:rsidRPr="00BC0F90">
        <w:rPr>
          <w:rFonts w:ascii="Times New Roman" w:hAnsi="Times New Roman" w:cs="Times New Roman"/>
          <w:sz w:val="28"/>
          <w:szCs w:val="28"/>
        </w:rPr>
        <w:t>5</w:t>
      </w:r>
      <w:r w:rsidRPr="00BC0F90">
        <w:rPr>
          <w:rFonts w:ascii="Times New Roman" w:hAnsi="Times New Roman" w:cs="Times New Roman"/>
          <w:sz w:val="28"/>
          <w:szCs w:val="28"/>
        </w:rPr>
        <w:t xml:space="preserve"> (10%)</w:t>
      </w:r>
    </w:p>
    <w:p w:rsidR="00A75A0C" w:rsidRPr="00BC0F90" w:rsidRDefault="00A75A0C"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Свыше 10 лет -21 (50%)</w:t>
      </w:r>
    </w:p>
    <w:p w:rsidR="008307BE" w:rsidRPr="00BC0F90" w:rsidRDefault="00A75A0C"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Стимулирование</w:t>
      </w:r>
      <w:r w:rsidR="00C2471E" w:rsidRPr="00BC0F90">
        <w:rPr>
          <w:rFonts w:ascii="Times New Roman" w:hAnsi="Times New Roman" w:cs="Times New Roman"/>
          <w:b/>
          <w:sz w:val="28"/>
          <w:szCs w:val="28"/>
        </w:rPr>
        <w:t>.</w:t>
      </w:r>
    </w:p>
    <w:p w:rsidR="00C2471E" w:rsidRPr="00BC0F90" w:rsidRDefault="00C2471E" w:rsidP="00BC0F90">
      <w:pPr>
        <w:spacing w:after="0" w:line="240" w:lineRule="auto"/>
        <w:jc w:val="center"/>
        <w:rPr>
          <w:rFonts w:ascii="Times New Roman" w:hAnsi="Times New Roman" w:cs="Times New Roman"/>
          <w:b/>
          <w:sz w:val="28"/>
          <w:szCs w:val="28"/>
        </w:rPr>
      </w:pPr>
    </w:p>
    <w:p w:rsidR="00A75A0C" w:rsidRPr="00BC0F90" w:rsidRDefault="00A75A0C" w:rsidP="00BC0F90">
      <w:pPr>
        <w:spacing w:after="0" w:line="240" w:lineRule="auto"/>
        <w:jc w:val="center"/>
        <w:rPr>
          <w:rFonts w:ascii="Times New Roman" w:hAnsi="Times New Roman" w:cs="Times New Roman"/>
          <w:sz w:val="28"/>
          <w:szCs w:val="28"/>
        </w:rPr>
      </w:pPr>
      <w:r w:rsidRPr="00BC0F90">
        <w:rPr>
          <w:rFonts w:ascii="Times New Roman" w:hAnsi="Times New Roman" w:cs="Times New Roman"/>
          <w:sz w:val="28"/>
          <w:szCs w:val="28"/>
        </w:rPr>
        <w:t>МБУК «ГЦМБ»</w:t>
      </w:r>
    </w:p>
    <w:p w:rsidR="009C74E0" w:rsidRPr="00BC0F90" w:rsidRDefault="009C74E0" w:rsidP="00BC0F90">
      <w:pPr>
        <w:spacing w:after="0" w:line="240" w:lineRule="auto"/>
        <w:rPr>
          <w:rFonts w:ascii="Times New Roman" w:hAnsi="Times New Roman" w:cs="Times New Roman"/>
          <w:sz w:val="28"/>
          <w:szCs w:val="28"/>
          <w:u w:val="single"/>
        </w:rPr>
      </w:pPr>
      <w:r w:rsidRPr="00BC0F90">
        <w:rPr>
          <w:rFonts w:ascii="Times New Roman" w:hAnsi="Times New Roman" w:cs="Times New Roman"/>
          <w:sz w:val="28"/>
          <w:szCs w:val="28"/>
          <w:u w:val="single"/>
        </w:rPr>
        <w:t>Журова  Елена Николаевна, заведующий читальным залом</w:t>
      </w:r>
    </w:p>
    <w:p w:rsidR="00566896" w:rsidRPr="00BC0F90" w:rsidRDefault="009C74E0"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 xml:space="preserve">-Сертификат </w:t>
      </w:r>
      <w:r w:rsidR="00434540" w:rsidRPr="00BC0F90">
        <w:rPr>
          <w:rFonts w:ascii="Times New Roman" w:hAnsi="Times New Roman" w:cs="Times New Roman"/>
          <w:sz w:val="28"/>
          <w:szCs w:val="28"/>
        </w:rPr>
        <w:t>участника Международной просветительской акции «Большой этнографический диктант»</w:t>
      </w:r>
    </w:p>
    <w:p w:rsidR="00823142" w:rsidRPr="00BC0F90" w:rsidRDefault="00823142"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-Сертификат участника всероссийского конкурса стихов «Загадки и тайны жизни Александра Македонского»</w:t>
      </w:r>
    </w:p>
    <w:p w:rsidR="00581E7E" w:rsidRPr="00BC0F90" w:rsidRDefault="00581E7E"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-Сертификат участника 17 фестиваля – конкурса литературного творчества «Решетовские встречи»</w:t>
      </w:r>
    </w:p>
    <w:p w:rsidR="00581E7E" w:rsidRPr="00BC0F90" w:rsidRDefault="00581E7E"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-Диплом участника 14 открытого поэтического конкурса имени Поликарпа Шестокова «Отечества священная палитра»</w:t>
      </w:r>
    </w:p>
    <w:p w:rsidR="00AD6F5A" w:rsidRPr="00BC0F90" w:rsidRDefault="00AD6F5A" w:rsidP="00BC0F90">
      <w:pPr>
        <w:spacing w:after="0" w:line="240" w:lineRule="auto"/>
        <w:rPr>
          <w:rFonts w:ascii="Times New Roman" w:hAnsi="Times New Roman" w:cs="Times New Roman"/>
          <w:sz w:val="28"/>
          <w:szCs w:val="28"/>
          <w:u w:val="single"/>
        </w:rPr>
      </w:pPr>
      <w:r w:rsidRPr="00BC0F90">
        <w:rPr>
          <w:rFonts w:ascii="Times New Roman" w:hAnsi="Times New Roman" w:cs="Times New Roman"/>
          <w:sz w:val="28"/>
          <w:szCs w:val="28"/>
          <w:u w:val="single"/>
        </w:rPr>
        <w:t>Казарян Елия Сергеевна, заведующий ИПЦ</w:t>
      </w:r>
    </w:p>
    <w:p w:rsidR="00AD6F5A" w:rsidRPr="00BC0F90" w:rsidRDefault="00D365D3"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w:t>
      </w:r>
      <w:r w:rsidR="00AD6F5A" w:rsidRPr="00BC0F90">
        <w:rPr>
          <w:rFonts w:ascii="Times New Roman" w:hAnsi="Times New Roman" w:cs="Times New Roman"/>
          <w:sz w:val="28"/>
          <w:szCs w:val="28"/>
        </w:rPr>
        <w:t>Благодарн</w:t>
      </w:r>
      <w:r w:rsidR="00566896" w:rsidRPr="00BC0F90">
        <w:rPr>
          <w:rFonts w:ascii="Times New Roman" w:hAnsi="Times New Roman" w:cs="Times New Roman"/>
          <w:sz w:val="28"/>
          <w:szCs w:val="28"/>
        </w:rPr>
        <w:t xml:space="preserve">ость </w:t>
      </w:r>
      <w:r w:rsidR="00AD6F5A" w:rsidRPr="00BC0F90">
        <w:rPr>
          <w:rFonts w:ascii="Times New Roman" w:hAnsi="Times New Roman" w:cs="Times New Roman"/>
          <w:sz w:val="28"/>
          <w:szCs w:val="28"/>
        </w:rPr>
        <w:t xml:space="preserve"> </w:t>
      </w:r>
      <w:r w:rsidR="00566896" w:rsidRPr="00BC0F90">
        <w:rPr>
          <w:rFonts w:ascii="Times New Roman" w:hAnsi="Times New Roman" w:cs="Times New Roman"/>
          <w:sz w:val="28"/>
          <w:szCs w:val="28"/>
        </w:rPr>
        <w:t>ФАДН России  за помощь в организации и проведении Международной просветительской акции «Большой этнографический ди</w:t>
      </w:r>
      <w:r w:rsidR="00566896" w:rsidRPr="00BC0F90">
        <w:rPr>
          <w:rFonts w:ascii="Times New Roman" w:hAnsi="Times New Roman" w:cs="Times New Roman"/>
          <w:sz w:val="28"/>
          <w:szCs w:val="28"/>
        </w:rPr>
        <w:t>к</w:t>
      </w:r>
      <w:r w:rsidR="00566896" w:rsidRPr="00BC0F90">
        <w:rPr>
          <w:rFonts w:ascii="Times New Roman" w:hAnsi="Times New Roman" w:cs="Times New Roman"/>
          <w:sz w:val="28"/>
          <w:szCs w:val="28"/>
        </w:rPr>
        <w:t>тант 2017.</w:t>
      </w:r>
    </w:p>
    <w:p w:rsidR="00532DE3" w:rsidRPr="00BC0F90" w:rsidRDefault="00532DE3" w:rsidP="00BC0F90">
      <w:pPr>
        <w:spacing w:after="0" w:line="240" w:lineRule="auto"/>
        <w:rPr>
          <w:rFonts w:ascii="Times New Roman" w:hAnsi="Times New Roman" w:cs="Times New Roman"/>
          <w:sz w:val="28"/>
          <w:szCs w:val="28"/>
          <w:u w:val="single"/>
        </w:rPr>
      </w:pPr>
      <w:r w:rsidRPr="00BC0F90">
        <w:rPr>
          <w:rFonts w:ascii="Times New Roman" w:hAnsi="Times New Roman" w:cs="Times New Roman"/>
          <w:sz w:val="28"/>
          <w:szCs w:val="28"/>
          <w:u w:val="single"/>
        </w:rPr>
        <w:t>Лашкевич Лидия Николаевна, заведующий ЭКЦ</w:t>
      </w:r>
    </w:p>
    <w:p w:rsidR="008307BE" w:rsidRPr="00BC0F90" w:rsidRDefault="003D5B5B"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-Благодарственное письмо главы   муниципального района -  главы админ</w:t>
      </w:r>
      <w:r w:rsidRPr="00BC0F90">
        <w:rPr>
          <w:rFonts w:ascii="Times New Roman" w:hAnsi="Times New Roman" w:cs="Times New Roman"/>
          <w:sz w:val="28"/>
          <w:szCs w:val="28"/>
        </w:rPr>
        <w:t>и</w:t>
      </w:r>
      <w:r w:rsidRPr="00BC0F90">
        <w:rPr>
          <w:rFonts w:ascii="Times New Roman" w:hAnsi="Times New Roman" w:cs="Times New Roman"/>
          <w:sz w:val="28"/>
          <w:szCs w:val="28"/>
        </w:rPr>
        <w:t>страции Горнозаводского муниципального района</w:t>
      </w:r>
    </w:p>
    <w:p w:rsidR="00A75A0C" w:rsidRPr="00BC0F90" w:rsidRDefault="00532DE3" w:rsidP="00BC0F90">
      <w:pPr>
        <w:spacing w:after="0" w:line="240" w:lineRule="auto"/>
        <w:jc w:val="both"/>
        <w:rPr>
          <w:rFonts w:ascii="Times New Roman" w:hAnsi="Times New Roman" w:cs="Times New Roman"/>
          <w:sz w:val="28"/>
          <w:szCs w:val="28"/>
          <w:u w:val="single"/>
        </w:rPr>
      </w:pPr>
      <w:r w:rsidRPr="00BC0F90">
        <w:rPr>
          <w:rFonts w:ascii="Times New Roman" w:hAnsi="Times New Roman" w:cs="Times New Roman"/>
          <w:sz w:val="28"/>
          <w:szCs w:val="28"/>
          <w:u w:val="single"/>
        </w:rPr>
        <w:t>Мезенцева Елена Владимировна, заместитель директора</w:t>
      </w:r>
    </w:p>
    <w:p w:rsidR="00566896" w:rsidRPr="00BC0F90" w:rsidRDefault="00566896" w:rsidP="00BC0F90">
      <w:pPr>
        <w:spacing w:after="0" w:line="240" w:lineRule="auto"/>
        <w:rPr>
          <w:rFonts w:ascii="Times New Roman" w:hAnsi="Times New Roman" w:cs="Times New Roman"/>
          <w:sz w:val="28"/>
          <w:szCs w:val="28"/>
          <w:u w:val="single"/>
        </w:rPr>
      </w:pPr>
      <w:r w:rsidRPr="00BC0F90">
        <w:rPr>
          <w:rFonts w:ascii="Times New Roman" w:hAnsi="Times New Roman" w:cs="Times New Roman"/>
          <w:sz w:val="28"/>
          <w:szCs w:val="28"/>
        </w:rPr>
        <w:t>-Благодарность  ФАДН России  за помощь в организации и проведении Международной просветительской акции «Большой этнографический ди</w:t>
      </w:r>
      <w:r w:rsidRPr="00BC0F90">
        <w:rPr>
          <w:rFonts w:ascii="Times New Roman" w:hAnsi="Times New Roman" w:cs="Times New Roman"/>
          <w:sz w:val="28"/>
          <w:szCs w:val="28"/>
        </w:rPr>
        <w:t>к</w:t>
      </w:r>
      <w:r w:rsidRPr="00BC0F90">
        <w:rPr>
          <w:rFonts w:ascii="Times New Roman" w:hAnsi="Times New Roman" w:cs="Times New Roman"/>
          <w:sz w:val="28"/>
          <w:szCs w:val="28"/>
        </w:rPr>
        <w:t>тант 2017.</w:t>
      </w:r>
    </w:p>
    <w:p w:rsidR="00532DE3" w:rsidRPr="00BC0F90" w:rsidRDefault="00532DE3" w:rsidP="00BC0F90">
      <w:pPr>
        <w:spacing w:after="0" w:line="240" w:lineRule="auto"/>
        <w:jc w:val="both"/>
        <w:rPr>
          <w:rFonts w:ascii="Times New Roman" w:hAnsi="Times New Roman" w:cs="Times New Roman"/>
          <w:sz w:val="28"/>
          <w:szCs w:val="28"/>
          <w:u w:val="single"/>
        </w:rPr>
      </w:pPr>
      <w:r w:rsidRPr="00BC0F90">
        <w:rPr>
          <w:rFonts w:ascii="Times New Roman" w:hAnsi="Times New Roman" w:cs="Times New Roman"/>
          <w:sz w:val="28"/>
          <w:szCs w:val="28"/>
          <w:u w:val="single"/>
        </w:rPr>
        <w:t>Пушкарева Ольга Валерьевна, заведующий информационно –библиографическим отделом</w:t>
      </w:r>
    </w:p>
    <w:p w:rsidR="008307BE" w:rsidRPr="00BC0F90" w:rsidRDefault="008307BE" w:rsidP="00BC0F90">
      <w:pPr>
        <w:spacing w:after="0" w:line="240" w:lineRule="auto"/>
        <w:rPr>
          <w:rFonts w:ascii="Times New Roman" w:hAnsi="Times New Roman" w:cs="Times New Roman"/>
          <w:sz w:val="28"/>
          <w:szCs w:val="28"/>
          <w:u w:val="single"/>
        </w:rPr>
      </w:pPr>
      <w:r w:rsidRPr="00BC0F90">
        <w:rPr>
          <w:rFonts w:ascii="Times New Roman" w:hAnsi="Times New Roman" w:cs="Times New Roman"/>
          <w:sz w:val="28"/>
          <w:szCs w:val="28"/>
          <w:u w:val="single"/>
        </w:rPr>
        <w:t>Русских Наталья Николаевна, директор</w:t>
      </w:r>
    </w:p>
    <w:p w:rsidR="00566896" w:rsidRPr="00BC0F90" w:rsidRDefault="00566896"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lastRenderedPageBreak/>
        <w:t>-Благодарность  ФАДН России  за помощь в организации и проведении Международной просветительской акции «Большой этнографический ди</w:t>
      </w:r>
      <w:r w:rsidRPr="00BC0F90">
        <w:rPr>
          <w:rFonts w:ascii="Times New Roman" w:hAnsi="Times New Roman" w:cs="Times New Roman"/>
          <w:sz w:val="28"/>
          <w:szCs w:val="28"/>
        </w:rPr>
        <w:t>к</w:t>
      </w:r>
      <w:r w:rsidRPr="00BC0F90">
        <w:rPr>
          <w:rFonts w:ascii="Times New Roman" w:hAnsi="Times New Roman" w:cs="Times New Roman"/>
          <w:sz w:val="28"/>
          <w:szCs w:val="28"/>
        </w:rPr>
        <w:t>тант 2017.</w:t>
      </w:r>
    </w:p>
    <w:p w:rsidR="003D5B5B" w:rsidRPr="00BC0F90" w:rsidRDefault="003D5B5B"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-Благодарственное письмо главы   муниципального района -  главы админ</w:t>
      </w:r>
      <w:r w:rsidRPr="00BC0F90">
        <w:rPr>
          <w:rFonts w:ascii="Times New Roman" w:hAnsi="Times New Roman" w:cs="Times New Roman"/>
          <w:sz w:val="28"/>
          <w:szCs w:val="28"/>
        </w:rPr>
        <w:t>и</w:t>
      </w:r>
      <w:r w:rsidRPr="00BC0F90">
        <w:rPr>
          <w:rFonts w:ascii="Times New Roman" w:hAnsi="Times New Roman" w:cs="Times New Roman"/>
          <w:sz w:val="28"/>
          <w:szCs w:val="28"/>
        </w:rPr>
        <w:t>страции Горнозаводского муниципального района</w:t>
      </w:r>
    </w:p>
    <w:p w:rsidR="00566896" w:rsidRPr="00BC0F90" w:rsidRDefault="00566896" w:rsidP="00BC0F90">
      <w:pPr>
        <w:spacing w:after="0" w:line="240" w:lineRule="auto"/>
        <w:jc w:val="both"/>
        <w:rPr>
          <w:rFonts w:ascii="Times New Roman" w:hAnsi="Times New Roman" w:cs="Times New Roman"/>
          <w:sz w:val="28"/>
          <w:szCs w:val="28"/>
          <w:u w:val="single"/>
        </w:rPr>
      </w:pPr>
      <w:r w:rsidRPr="00BC0F90">
        <w:rPr>
          <w:rFonts w:ascii="Times New Roman" w:hAnsi="Times New Roman" w:cs="Times New Roman"/>
          <w:sz w:val="28"/>
          <w:szCs w:val="28"/>
          <w:u w:val="single"/>
        </w:rPr>
        <w:t>Шак Ольга Вассильевна, заведующий сектором библиотечно –сервисных услуг</w:t>
      </w:r>
    </w:p>
    <w:p w:rsidR="003C61F4" w:rsidRPr="00BC0F90" w:rsidRDefault="00566896"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-Благодарность  ФАДН России  за помощь в организации и проведении Международной просветительской акции «Большой этнографический ди</w:t>
      </w:r>
      <w:r w:rsidRPr="00BC0F90">
        <w:rPr>
          <w:rFonts w:ascii="Times New Roman" w:hAnsi="Times New Roman" w:cs="Times New Roman"/>
          <w:sz w:val="28"/>
          <w:szCs w:val="28"/>
        </w:rPr>
        <w:t>к</w:t>
      </w:r>
      <w:r w:rsidRPr="00BC0F90">
        <w:rPr>
          <w:rFonts w:ascii="Times New Roman" w:hAnsi="Times New Roman" w:cs="Times New Roman"/>
          <w:sz w:val="28"/>
          <w:szCs w:val="28"/>
        </w:rPr>
        <w:t>тант 2017.</w:t>
      </w:r>
    </w:p>
    <w:p w:rsidR="00884B52" w:rsidRPr="00BC0F90" w:rsidRDefault="00884B52" w:rsidP="00BC0F90">
      <w:pPr>
        <w:spacing w:after="0" w:line="240" w:lineRule="auto"/>
        <w:jc w:val="both"/>
        <w:rPr>
          <w:rFonts w:ascii="Times New Roman" w:hAnsi="Times New Roman" w:cs="Times New Roman"/>
          <w:sz w:val="28"/>
          <w:szCs w:val="28"/>
        </w:rPr>
      </w:pPr>
    </w:p>
    <w:p w:rsidR="00884B52" w:rsidRPr="00BC0F90" w:rsidRDefault="00884B52" w:rsidP="00BC0F90">
      <w:pPr>
        <w:spacing w:after="0" w:line="240" w:lineRule="auto"/>
        <w:jc w:val="both"/>
        <w:rPr>
          <w:rFonts w:ascii="Times New Roman" w:hAnsi="Times New Roman" w:cs="Times New Roman"/>
          <w:sz w:val="28"/>
          <w:szCs w:val="28"/>
        </w:rPr>
      </w:pPr>
    </w:p>
    <w:p w:rsidR="00362662" w:rsidRDefault="00884B52" w:rsidP="00BC0F90">
      <w:pPr>
        <w:spacing w:after="0" w:line="240" w:lineRule="auto"/>
        <w:jc w:val="center"/>
        <w:rPr>
          <w:rFonts w:ascii="Times New Roman" w:hAnsi="Times New Roman" w:cs="Times New Roman"/>
          <w:b/>
          <w:sz w:val="28"/>
          <w:szCs w:val="28"/>
        </w:rPr>
      </w:pPr>
      <w:r w:rsidRPr="00BC0F90">
        <w:rPr>
          <w:rFonts w:ascii="Times New Roman" w:hAnsi="Times New Roman" w:cs="Times New Roman"/>
          <w:b/>
          <w:sz w:val="28"/>
          <w:szCs w:val="28"/>
        </w:rPr>
        <w:t xml:space="preserve">Анализ  сменяемости кадров </w:t>
      </w:r>
    </w:p>
    <w:p w:rsidR="00884B52" w:rsidRPr="00BC0F90" w:rsidRDefault="00884B52" w:rsidP="00362662">
      <w:pPr>
        <w:spacing w:after="0" w:line="240" w:lineRule="auto"/>
        <w:jc w:val="right"/>
        <w:rPr>
          <w:rFonts w:ascii="Times New Roman" w:hAnsi="Times New Roman" w:cs="Times New Roman"/>
          <w:b/>
          <w:sz w:val="28"/>
          <w:szCs w:val="28"/>
        </w:rPr>
      </w:pPr>
      <w:r w:rsidRPr="00BC0F90">
        <w:rPr>
          <w:rFonts w:ascii="Times New Roman" w:hAnsi="Times New Roman" w:cs="Times New Roman"/>
          <w:b/>
          <w:sz w:val="28"/>
          <w:szCs w:val="28"/>
        </w:rPr>
        <w:t>(Таблица №11)</w:t>
      </w:r>
    </w:p>
    <w:p w:rsidR="00884B52" w:rsidRPr="00BC0F90" w:rsidRDefault="00884B52" w:rsidP="00BC0F90">
      <w:pPr>
        <w:spacing w:after="0" w:line="240" w:lineRule="auto"/>
        <w:jc w:val="center"/>
        <w:rPr>
          <w:rFonts w:ascii="Times New Roman" w:hAnsi="Times New Roman" w:cs="Times New Roman"/>
          <w:b/>
          <w:sz w:val="28"/>
          <w:szCs w:val="28"/>
        </w:rPr>
      </w:pPr>
    </w:p>
    <w:tbl>
      <w:tblPr>
        <w:tblStyle w:val="a5"/>
        <w:tblW w:w="0" w:type="auto"/>
        <w:tblLook w:val="04A0" w:firstRow="1" w:lastRow="0" w:firstColumn="1" w:lastColumn="0" w:noHBand="0" w:noVBand="1"/>
      </w:tblPr>
      <w:tblGrid>
        <w:gridCol w:w="1779"/>
        <w:gridCol w:w="1273"/>
        <w:gridCol w:w="1347"/>
        <w:gridCol w:w="1274"/>
        <w:gridCol w:w="1274"/>
        <w:gridCol w:w="1349"/>
        <w:gridCol w:w="1275"/>
      </w:tblGrid>
      <w:tr w:rsidR="00884B52" w:rsidRPr="00BC0F90" w:rsidTr="00884B52">
        <w:tc>
          <w:tcPr>
            <w:tcW w:w="1367" w:type="dxa"/>
          </w:tcPr>
          <w:p w:rsidR="00884B52" w:rsidRPr="00BC0F90" w:rsidRDefault="00884B52" w:rsidP="00BC0F90">
            <w:pPr>
              <w:jc w:val="center"/>
              <w:rPr>
                <w:rFonts w:ascii="Times New Roman" w:hAnsi="Times New Roman" w:cs="Times New Roman"/>
                <w:b/>
                <w:sz w:val="28"/>
                <w:szCs w:val="28"/>
              </w:rPr>
            </w:pPr>
          </w:p>
        </w:tc>
        <w:tc>
          <w:tcPr>
            <w:tcW w:w="1367" w:type="dxa"/>
          </w:tcPr>
          <w:p w:rsidR="00884B52" w:rsidRPr="00BC0F90" w:rsidRDefault="00884B52" w:rsidP="00BC0F90">
            <w:pPr>
              <w:jc w:val="center"/>
              <w:rPr>
                <w:rFonts w:ascii="Times New Roman" w:hAnsi="Times New Roman" w:cs="Times New Roman"/>
                <w:b/>
                <w:sz w:val="28"/>
                <w:szCs w:val="28"/>
              </w:rPr>
            </w:pP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Уволено</w:t>
            </w:r>
          </w:p>
        </w:tc>
        <w:tc>
          <w:tcPr>
            <w:tcW w:w="1367" w:type="dxa"/>
          </w:tcPr>
          <w:p w:rsidR="00884B52" w:rsidRPr="00BC0F90" w:rsidRDefault="00884B52" w:rsidP="00BC0F90">
            <w:pPr>
              <w:jc w:val="center"/>
              <w:rPr>
                <w:rFonts w:ascii="Times New Roman" w:hAnsi="Times New Roman" w:cs="Times New Roman"/>
                <w:sz w:val="28"/>
                <w:szCs w:val="28"/>
              </w:rPr>
            </w:pPr>
          </w:p>
        </w:tc>
        <w:tc>
          <w:tcPr>
            <w:tcW w:w="1367" w:type="dxa"/>
          </w:tcPr>
          <w:p w:rsidR="00884B52" w:rsidRPr="00BC0F90" w:rsidRDefault="00884B52" w:rsidP="00BC0F90">
            <w:pPr>
              <w:jc w:val="center"/>
              <w:rPr>
                <w:rFonts w:ascii="Times New Roman" w:hAnsi="Times New Roman" w:cs="Times New Roman"/>
                <w:sz w:val="28"/>
                <w:szCs w:val="28"/>
              </w:rPr>
            </w:pPr>
          </w:p>
        </w:tc>
        <w:tc>
          <w:tcPr>
            <w:tcW w:w="1368"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Принято</w:t>
            </w:r>
          </w:p>
        </w:tc>
        <w:tc>
          <w:tcPr>
            <w:tcW w:w="1368" w:type="dxa"/>
          </w:tcPr>
          <w:p w:rsidR="00884B52" w:rsidRPr="00BC0F90" w:rsidRDefault="00884B52" w:rsidP="00BC0F90">
            <w:pPr>
              <w:jc w:val="center"/>
              <w:rPr>
                <w:rFonts w:ascii="Times New Roman" w:hAnsi="Times New Roman" w:cs="Times New Roman"/>
                <w:b/>
                <w:sz w:val="28"/>
                <w:szCs w:val="28"/>
              </w:rPr>
            </w:pPr>
          </w:p>
        </w:tc>
      </w:tr>
      <w:tr w:rsidR="00884B52" w:rsidRPr="00BC0F90" w:rsidTr="00884B52">
        <w:tc>
          <w:tcPr>
            <w:tcW w:w="1367" w:type="dxa"/>
          </w:tcPr>
          <w:p w:rsidR="00884B52" w:rsidRPr="00BC0F90" w:rsidRDefault="00884B52" w:rsidP="00BC0F90">
            <w:pPr>
              <w:jc w:val="center"/>
              <w:rPr>
                <w:rFonts w:ascii="Times New Roman" w:hAnsi="Times New Roman" w:cs="Times New Roman"/>
                <w:b/>
                <w:sz w:val="28"/>
                <w:szCs w:val="28"/>
              </w:rPr>
            </w:pP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085FCC" w:rsidRPr="00BC0F90">
              <w:rPr>
                <w:rFonts w:ascii="Times New Roman" w:hAnsi="Times New Roman" w:cs="Times New Roman"/>
                <w:sz w:val="28"/>
                <w:szCs w:val="28"/>
              </w:rPr>
              <w:t>5</w:t>
            </w:r>
          </w:p>
          <w:p w:rsidR="00CD49DA" w:rsidRPr="00BC0F90" w:rsidRDefault="00CD49DA" w:rsidP="00BC0F90">
            <w:pPr>
              <w:jc w:val="center"/>
              <w:rPr>
                <w:rFonts w:ascii="Times New Roman" w:hAnsi="Times New Roman" w:cs="Times New Roman"/>
                <w:sz w:val="28"/>
                <w:szCs w:val="28"/>
              </w:rPr>
            </w:pP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BE54DA" w:rsidRPr="00BC0F90">
              <w:rPr>
                <w:rFonts w:ascii="Times New Roman" w:hAnsi="Times New Roman" w:cs="Times New Roman"/>
                <w:sz w:val="28"/>
                <w:szCs w:val="28"/>
              </w:rPr>
              <w:t>6</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BE54DA" w:rsidRPr="00BC0F90">
              <w:rPr>
                <w:rFonts w:ascii="Times New Roman" w:hAnsi="Times New Roman" w:cs="Times New Roman"/>
                <w:sz w:val="28"/>
                <w:szCs w:val="28"/>
              </w:rPr>
              <w:t>7</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BE54DA" w:rsidRPr="00BC0F90">
              <w:rPr>
                <w:rFonts w:ascii="Times New Roman" w:hAnsi="Times New Roman" w:cs="Times New Roman"/>
                <w:sz w:val="28"/>
                <w:szCs w:val="28"/>
              </w:rPr>
              <w:t>5</w:t>
            </w:r>
          </w:p>
        </w:tc>
        <w:tc>
          <w:tcPr>
            <w:tcW w:w="1368"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BE54DA" w:rsidRPr="00BC0F90">
              <w:rPr>
                <w:rFonts w:ascii="Times New Roman" w:hAnsi="Times New Roman" w:cs="Times New Roman"/>
                <w:sz w:val="28"/>
                <w:szCs w:val="28"/>
              </w:rPr>
              <w:t>6</w:t>
            </w:r>
          </w:p>
        </w:tc>
        <w:tc>
          <w:tcPr>
            <w:tcW w:w="1368"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201</w:t>
            </w:r>
            <w:r w:rsidR="00BE54DA" w:rsidRPr="00BC0F90">
              <w:rPr>
                <w:rFonts w:ascii="Times New Roman" w:hAnsi="Times New Roman" w:cs="Times New Roman"/>
                <w:sz w:val="28"/>
                <w:szCs w:val="28"/>
              </w:rPr>
              <w:t>7</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3</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4</w:t>
            </w:r>
          </w:p>
        </w:tc>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5</w:t>
            </w:r>
          </w:p>
        </w:tc>
        <w:tc>
          <w:tcPr>
            <w:tcW w:w="1368"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6</w:t>
            </w:r>
          </w:p>
        </w:tc>
        <w:tc>
          <w:tcPr>
            <w:tcW w:w="1368"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7</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Всего</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7" w:type="dxa"/>
          </w:tcPr>
          <w:p w:rsidR="00884B52" w:rsidRPr="00BC0F90" w:rsidRDefault="00581E7E"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8"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3</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По возрасту</w:t>
            </w:r>
          </w:p>
          <w:p w:rsidR="00884B52" w:rsidRPr="00BC0F90" w:rsidRDefault="00884B52" w:rsidP="00BC0F90">
            <w:pPr>
              <w:jc w:val="center"/>
              <w:rPr>
                <w:rFonts w:ascii="Times New Roman" w:hAnsi="Times New Roman" w:cs="Times New Roman"/>
                <w:b/>
                <w:sz w:val="28"/>
                <w:szCs w:val="28"/>
              </w:rPr>
            </w:pPr>
            <w:r w:rsidRPr="00BC0F90">
              <w:rPr>
                <w:rFonts w:ascii="Times New Roman" w:hAnsi="Times New Roman" w:cs="Times New Roman"/>
                <w:sz w:val="28"/>
                <w:szCs w:val="28"/>
              </w:rPr>
              <w:t>До 30 лет</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C7798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8"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По</w:t>
            </w:r>
          </w:p>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образованию</w:t>
            </w:r>
          </w:p>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Высшее</w:t>
            </w:r>
          </w:p>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библ.</w:t>
            </w:r>
          </w:p>
          <w:p w:rsidR="00884B52" w:rsidRPr="00BC0F90" w:rsidRDefault="00884B52" w:rsidP="00BC0F90">
            <w:pPr>
              <w:jc w:val="center"/>
              <w:rPr>
                <w:rFonts w:ascii="Times New Roman" w:hAnsi="Times New Roman" w:cs="Times New Roman"/>
                <w:b/>
                <w:sz w:val="28"/>
                <w:szCs w:val="28"/>
              </w:rPr>
            </w:pPr>
            <w:r w:rsidRPr="00BC0F90">
              <w:rPr>
                <w:rFonts w:ascii="Times New Roman" w:hAnsi="Times New Roman" w:cs="Times New Roman"/>
                <w:sz w:val="28"/>
                <w:szCs w:val="28"/>
              </w:rPr>
              <w:t>образование</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C7798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F03065"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Высшее</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581E7E"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8"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Ср. библ.</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C7798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581E7E"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Среднее</w:t>
            </w:r>
          </w:p>
        </w:tc>
        <w:tc>
          <w:tcPr>
            <w:tcW w:w="1367" w:type="dxa"/>
          </w:tcPr>
          <w:p w:rsidR="00884B52" w:rsidRPr="00BC0F90" w:rsidRDefault="00F03065"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C7798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581E7E"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Стаж до 1 года</w:t>
            </w:r>
          </w:p>
        </w:tc>
        <w:tc>
          <w:tcPr>
            <w:tcW w:w="1367" w:type="dxa"/>
          </w:tcPr>
          <w:p w:rsidR="00884B52" w:rsidRPr="00BC0F90" w:rsidRDefault="00F03065"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w:t>
            </w:r>
          </w:p>
        </w:tc>
        <w:tc>
          <w:tcPr>
            <w:tcW w:w="1367" w:type="dxa"/>
          </w:tcPr>
          <w:p w:rsidR="00884B52" w:rsidRPr="00BC0F90" w:rsidRDefault="00884B52" w:rsidP="00BC0F90">
            <w:pPr>
              <w:jc w:val="center"/>
              <w:rPr>
                <w:rFonts w:ascii="Times New Roman" w:hAnsi="Times New Roman" w:cs="Times New Roman"/>
                <w:sz w:val="28"/>
                <w:szCs w:val="28"/>
              </w:rPr>
            </w:pPr>
          </w:p>
        </w:tc>
        <w:tc>
          <w:tcPr>
            <w:tcW w:w="1367" w:type="dxa"/>
          </w:tcPr>
          <w:p w:rsidR="00884B52" w:rsidRPr="00BC0F90" w:rsidRDefault="004D02E1"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368" w:type="dxa"/>
          </w:tcPr>
          <w:p w:rsidR="00884B52" w:rsidRPr="00BC0F90" w:rsidRDefault="00BE54DA"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1368"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До 5 лет</w:t>
            </w:r>
          </w:p>
        </w:tc>
        <w:tc>
          <w:tcPr>
            <w:tcW w:w="1367" w:type="dxa"/>
          </w:tcPr>
          <w:p w:rsidR="00884B52" w:rsidRPr="00BC0F90" w:rsidRDefault="00F03065"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7" w:type="dxa"/>
          </w:tcPr>
          <w:p w:rsidR="00884B52" w:rsidRPr="00BC0F90" w:rsidRDefault="004D02E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7" w:type="dxa"/>
          </w:tcPr>
          <w:p w:rsidR="00884B52" w:rsidRPr="00BC0F90" w:rsidRDefault="00581E7E" w:rsidP="00BC0F90">
            <w:pPr>
              <w:jc w:val="center"/>
              <w:rPr>
                <w:rFonts w:ascii="Times New Roman" w:hAnsi="Times New Roman" w:cs="Times New Roman"/>
                <w:b/>
                <w:sz w:val="28"/>
                <w:szCs w:val="28"/>
              </w:rPr>
            </w:pPr>
            <w:r w:rsidRPr="00BC0F90">
              <w:rPr>
                <w:rFonts w:ascii="Times New Roman" w:hAnsi="Times New Roman" w:cs="Times New Roman"/>
                <w:b/>
                <w:sz w:val="28"/>
                <w:szCs w:val="28"/>
              </w:rPr>
              <w:t>1</w:t>
            </w:r>
          </w:p>
        </w:tc>
        <w:tc>
          <w:tcPr>
            <w:tcW w:w="1367" w:type="dxa"/>
          </w:tcPr>
          <w:p w:rsidR="00884B52" w:rsidRPr="00BC0F90" w:rsidRDefault="004D02E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8" w:type="dxa"/>
          </w:tcPr>
          <w:p w:rsidR="00884B52" w:rsidRPr="00BC0F90" w:rsidRDefault="00F03065"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8" w:type="dxa"/>
          </w:tcPr>
          <w:p w:rsidR="00884B52" w:rsidRPr="00BC0F90" w:rsidRDefault="00C7798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r w:rsidR="00884B52" w:rsidRPr="00BC0F90" w:rsidTr="00884B52">
        <w:tc>
          <w:tcPr>
            <w:tcW w:w="1367" w:type="dxa"/>
          </w:tcPr>
          <w:p w:rsidR="00884B52" w:rsidRPr="00BC0F90" w:rsidRDefault="00884B52" w:rsidP="00BC0F90">
            <w:pPr>
              <w:jc w:val="center"/>
              <w:rPr>
                <w:rFonts w:ascii="Times New Roman" w:hAnsi="Times New Roman" w:cs="Times New Roman"/>
                <w:sz w:val="28"/>
                <w:szCs w:val="28"/>
              </w:rPr>
            </w:pPr>
            <w:r w:rsidRPr="00BC0F90">
              <w:rPr>
                <w:rFonts w:ascii="Times New Roman" w:hAnsi="Times New Roman" w:cs="Times New Roman"/>
                <w:sz w:val="28"/>
                <w:szCs w:val="28"/>
              </w:rPr>
              <w:t>До 10 лет</w:t>
            </w:r>
          </w:p>
        </w:tc>
        <w:tc>
          <w:tcPr>
            <w:tcW w:w="1367" w:type="dxa"/>
          </w:tcPr>
          <w:p w:rsidR="00884B52" w:rsidRPr="00BC0F90" w:rsidRDefault="00F03065"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7" w:type="dxa"/>
          </w:tcPr>
          <w:p w:rsidR="00884B52" w:rsidRPr="00BC0F90" w:rsidRDefault="004D02E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7" w:type="dxa"/>
          </w:tcPr>
          <w:p w:rsidR="00884B52" w:rsidRPr="00BC0F90" w:rsidRDefault="00C7798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7" w:type="dxa"/>
          </w:tcPr>
          <w:p w:rsidR="00884B52" w:rsidRPr="00BC0F90" w:rsidRDefault="004D02E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8" w:type="dxa"/>
          </w:tcPr>
          <w:p w:rsidR="00884B52" w:rsidRPr="00BC0F90" w:rsidRDefault="00F03065"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c>
          <w:tcPr>
            <w:tcW w:w="1368" w:type="dxa"/>
          </w:tcPr>
          <w:p w:rsidR="00884B52" w:rsidRPr="00BC0F90" w:rsidRDefault="00C77981" w:rsidP="00BC0F90">
            <w:pPr>
              <w:jc w:val="center"/>
              <w:rPr>
                <w:rFonts w:ascii="Times New Roman" w:hAnsi="Times New Roman" w:cs="Times New Roman"/>
                <w:b/>
                <w:sz w:val="28"/>
                <w:szCs w:val="28"/>
              </w:rPr>
            </w:pPr>
            <w:r w:rsidRPr="00BC0F90">
              <w:rPr>
                <w:rFonts w:ascii="Times New Roman" w:hAnsi="Times New Roman" w:cs="Times New Roman"/>
                <w:b/>
                <w:sz w:val="28"/>
                <w:szCs w:val="28"/>
              </w:rPr>
              <w:t>-</w:t>
            </w:r>
          </w:p>
        </w:tc>
      </w:tr>
    </w:tbl>
    <w:p w:rsidR="00884B52" w:rsidRPr="00BC0F90" w:rsidRDefault="00884B52" w:rsidP="00BC0F90">
      <w:pPr>
        <w:spacing w:after="0" w:line="240" w:lineRule="auto"/>
        <w:jc w:val="center"/>
        <w:rPr>
          <w:rFonts w:ascii="Times New Roman" w:hAnsi="Times New Roman" w:cs="Times New Roman"/>
          <w:b/>
          <w:sz w:val="28"/>
          <w:szCs w:val="28"/>
        </w:rPr>
      </w:pPr>
    </w:p>
    <w:p w:rsidR="00884B52" w:rsidRPr="00BC0F90" w:rsidRDefault="00884B52" w:rsidP="00BC0F90">
      <w:pPr>
        <w:spacing w:after="0" w:line="240" w:lineRule="auto"/>
        <w:jc w:val="center"/>
        <w:rPr>
          <w:rFonts w:ascii="Times New Roman" w:hAnsi="Times New Roman" w:cs="Times New Roman"/>
          <w:b/>
          <w:sz w:val="28"/>
          <w:szCs w:val="28"/>
          <w:u w:val="single"/>
        </w:rPr>
      </w:pPr>
    </w:p>
    <w:p w:rsidR="00D365D3" w:rsidRPr="00BC0F90" w:rsidRDefault="00D365D3" w:rsidP="00BC0F90">
      <w:pPr>
        <w:spacing w:after="0" w:line="240" w:lineRule="auto"/>
        <w:ind w:left="360"/>
        <w:rPr>
          <w:rFonts w:ascii="Times New Roman" w:hAnsi="Times New Roman" w:cs="Times New Roman"/>
          <w:b/>
          <w:sz w:val="28"/>
          <w:szCs w:val="28"/>
        </w:rPr>
      </w:pPr>
      <w:r w:rsidRPr="00BC0F90">
        <w:rPr>
          <w:rFonts w:ascii="Times New Roman" w:hAnsi="Times New Roman" w:cs="Times New Roman"/>
          <w:b/>
          <w:sz w:val="28"/>
          <w:szCs w:val="28"/>
        </w:rPr>
        <w:t>11.5 Исполнение  «дорожной карты»</w:t>
      </w:r>
    </w:p>
    <w:p w:rsidR="00D365D3" w:rsidRPr="00BC0F90"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Отчеты по исполнению «дорожной карты»  предоставлялись в управление культуры и работы с молодежью администрации Горнозаводского мун</w:t>
      </w:r>
      <w:r w:rsidRPr="00BC0F90">
        <w:rPr>
          <w:rFonts w:ascii="Times New Roman" w:hAnsi="Times New Roman" w:cs="Times New Roman"/>
          <w:sz w:val="28"/>
          <w:szCs w:val="28"/>
        </w:rPr>
        <w:t>и</w:t>
      </w:r>
      <w:r w:rsidRPr="00BC0F90">
        <w:rPr>
          <w:rFonts w:ascii="Times New Roman" w:hAnsi="Times New Roman" w:cs="Times New Roman"/>
          <w:sz w:val="28"/>
          <w:szCs w:val="28"/>
        </w:rPr>
        <w:t>ципального района</w:t>
      </w:r>
      <w:r w:rsidR="00D15241" w:rsidRPr="00BC0F90">
        <w:rPr>
          <w:rFonts w:ascii="Times New Roman" w:hAnsi="Times New Roman" w:cs="Times New Roman"/>
          <w:sz w:val="28"/>
          <w:szCs w:val="28"/>
        </w:rPr>
        <w:t xml:space="preserve"> в течение года</w:t>
      </w:r>
      <w:r w:rsidRPr="00BC0F90">
        <w:rPr>
          <w:rFonts w:ascii="Times New Roman" w:hAnsi="Times New Roman" w:cs="Times New Roman"/>
          <w:sz w:val="28"/>
          <w:szCs w:val="28"/>
        </w:rPr>
        <w:t>. Мониторинг по заработной плате – по требованию централизованной бухгалтерии, в среднем один раз в месяц.</w:t>
      </w:r>
    </w:p>
    <w:p w:rsidR="00D365D3" w:rsidRPr="00BC0F90" w:rsidRDefault="00D365D3" w:rsidP="00BC0F90">
      <w:pPr>
        <w:spacing w:after="0" w:line="240" w:lineRule="auto"/>
        <w:ind w:left="360"/>
        <w:jc w:val="both"/>
        <w:rPr>
          <w:rFonts w:ascii="Times New Roman" w:hAnsi="Times New Roman" w:cs="Times New Roman"/>
          <w:sz w:val="28"/>
          <w:szCs w:val="28"/>
        </w:rPr>
      </w:pPr>
    </w:p>
    <w:p w:rsidR="00E73F44" w:rsidRDefault="00E73F44" w:rsidP="00BC0F90">
      <w:pPr>
        <w:spacing w:after="0" w:line="240" w:lineRule="auto"/>
        <w:ind w:left="360"/>
        <w:jc w:val="center"/>
        <w:rPr>
          <w:rFonts w:ascii="Times New Roman" w:hAnsi="Times New Roman" w:cs="Times New Roman"/>
          <w:sz w:val="28"/>
          <w:szCs w:val="28"/>
        </w:rPr>
      </w:pPr>
    </w:p>
    <w:p w:rsidR="00E1124C" w:rsidRPr="00E73F44" w:rsidRDefault="00E1124C" w:rsidP="00BC0F90">
      <w:pPr>
        <w:spacing w:after="0" w:line="240" w:lineRule="auto"/>
        <w:ind w:left="360"/>
        <w:jc w:val="center"/>
        <w:rPr>
          <w:rFonts w:ascii="Times New Roman" w:hAnsi="Times New Roman" w:cs="Times New Roman"/>
          <w:sz w:val="28"/>
          <w:szCs w:val="28"/>
        </w:rPr>
      </w:pPr>
      <w:r w:rsidRPr="00E73F44">
        <w:rPr>
          <w:rFonts w:ascii="Times New Roman" w:hAnsi="Times New Roman" w:cs="Times New Roman"/>
          <w:sz w:val="28"/>
          <w:szCs w:val="28"/>
        </w:rPr>
        <w:lastRenderedPageBreak/>
        <w:t>Участие библиотечных специалистов в российских и международных конкурсах, мероприятиях</w:t>
      </w:r>
    </w:p>
    <w:p w:rsidR="00E73F44" w:rsidRPr="00BC0F90" w:rsidRDefault="00E73F44" w:rsidP="00E73F44">
      <w:pPr>
        <w:spacing w:after="0" w:line="240" w:lineRule="auto"/>
        <w:ind w:left="360"/>
        <w:jc w:val="right"/>
        <w:rPr>
          <w:rFonts w:ascii="Times New Roman" w:hAnsi="Times New Roman" w:cs="Times New Roman"/>
          <w:sz w:val="28"/>
          <w:szCs w:val="28"/>
        </w:rPr>
      </w:pPr>
      <w:r>
        <w:rPr>
          <w:rFonts w:ascii="Times New Roman" w:hAnsi="Times New Roman" w:cs="Times New Roman"/>
          <w:sz w:val="28"/>
          <w:szCs w:val="28"/>
        </w:rPr>
        <w:t>Таблица 11 в</w:t>
      </w:r>
    </w:p>
    <w:tbl>
      <w:tblPr>
        <w:tblStyle w:val="a5"/>
        <w:tblW w:w="0" w:type="auto"/>
        <w:tblInd w:w="360" w:type="dxa"/>
        <w:tblLayout w:type="fixed"/>
        <w:tblLook w:val="04A0" w:firstRow="1" w:lastRow="0" w:firstColumn="1" w:lastColumn="0" w:noHBand="0" w:noVBand="1"/>
      </w:tblPr>
      <w:tblGrid>
        <w:gridCol w:w="505"/>
        <w:gridCol w:w="2060"/>
        <w:gridCol w:w="1853"/>
        <w:gridCol w:w="1426"/>
        <w:gridCol w:w="1842"/>
        <w:gridCol w:w="1525"/>
      </w:tblGrid>
      <w:tr w:rsidR="000A156C" w:rsidRPr="00BC0F90" w:rsidTr="00460178">
        <w:tc>
          <w:tcPr>
            <w:tcW w:w="505"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 п/п</w:t>
            </w:r>
          </w:p>
        </w:tc>
        <w:tc>
          <w:tcPr>
            <w:tcW w:w="2060"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Название ко</w:t>
            </w:r>
            <w:r w:rsidRPr="00BC0F90">
              <w:rPr>
                <w:rFonts w:ascii="Times New Roman" w:hAnsi="Times New Roman" w:cs="Times New Roman"/>
                <w:sz w:val="28"/>
                <w:szCs w:val="28"/>
              </w:rPr>
              <w:t>н</w:t>
            </w:r>
            <w:r w:rsidRPr="00BC0F90">
              <w:rPr>
                <w:rFonts w:ascii="Times New Roman" w:hAnsi="Times New Roman" w:cs="Times New Roman"/>
                <w:sz w:val="28"/>
                <w:szCs w:val="28"/>
              </w:rPr>
              <w:t>курса, мер</w:t>
            </w:r>
            <w:r w:rsidRPr="00BC0F90">
              <w:rPr>
                <w:rFonts w:ascii="Times New Roman" w:hAnsi="Times New Roman" w:cs="Times New Roman"/>
                <w:sz w:val="28"/>
                <w:szCs w:val="28"/>
              </w:rPr>
              <w:t>о</w:t>
            </w:r>
            <w:r w:rsidRPr="00BC0F90">
              <w:rPr>
                <w:rFonts w:ascii="Times New Roman" w:hAnsi="Times New Roman" w:cs="Times New Roman"/>
                <w:sz w:val="28"/>
                <w:szCs w:val="28"/>
              </w:rPr>
              <w:t>приятия (в с</w:t>
            </w:r>
            <w:r w:rsidRPr="00BC0F90">
              <w:rPr>
                <w:rFonts w:ascii="Times New Roman" w:hAnsi="Times New Roman" w:cs="Times New Roman"/>
                <w:sz w:val="28"/>
                <w:szCs w:val="28"/>
              </w:rPr>
              <w:t>о</w:t>
            </w:r>
            <w:r w:rsidRPr="00BC0F90">
              <w:rPr>
                <w:rFonts w:ascii="Times New Roman" w:hAnsi="Times New Roman" w:cs="Times New Roman"/>
                <w:sz w:val="28"/>
                <w:szCs w:val="28"/>
              </w:rPr>
              <w:t>ответствии с Положением)</w:t>
            </w:r>
          </w:p>
        </w:tc>
        <w:tc>
          <w:tcPr>
            <w:tcW w:w="1853"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Организатор (в соотве</w:t>
            </w:r>
            <w:r w:rsidRPr="00BC0F90">
              <w:rPr>
                <w:rFonts w:ascii="Times New Roman" w:hAnsi="Times New Roman" w:cs="Times New Roman"/>
                <w:sz w:val="28"/>
                <w:szCs w:val="28"/>
              </w:rPr>
              <w:t>т</w:t>
            </w:r>
            <w:r w:rsidRPr="00BC0F90">
              <w:rPr>
                <w:rFonts w:ascii="Times New Roman" w:hAnsi="Times New Roman" w:cs="Times New Roman"/>
                <w:sz w:val="28"/>
                <w:szCs w:val="28"/>
              </w:rPr>
              <w:t>ствии с П</w:t>
            </w:r>
            <w:r w:rsidRPr="00BC0F90">
              <w:rPr>
                <w:rFonts w:ascii="Times New Roman" w:hAnsi="Times New Roman" w:cs="Times New Roman"/>
                <w:sz w:val="28"/>
                <w:szCs w:val="28"/>
              </w:rPr>
              <w:t>о</w:t>
            </w:r>
            <w:r w:rsidRPr="00BC0F90">
              <w:rPr>
                <w:rFonts w:ascii="Times New Roman" w:hAnsi="Times New Roman" w:cs="Times New Roman"/>
                <w:sz w:val="28"/>
                <w:szCs w:val="28"/>
              </w:rPr>
              <w:t>ложением)</w:t>
            </w:r>
          </w:p>
        </w:tc>
        <w:tc>
          <w:tcPr>
            <w:tcW w:w="1426"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ФИО, дол</w:t>
            </w:r>
            <w:r w:rsidRPr="00BC0F90">
              <w:rPr>
                <w:rFonts w:ascii="Times New Roman" w:hAnsi="Times New Roman" w:cs="Times New Roman"/>
                <w:sz w:val="28"/>
                <w:szCs w:val="28"/>
              </w:rPr>
              <w:t>ж</w:t>
            </w:r>
            <w:r w:rsidRPr="00BC0F90">
              <w:rPr>
                <w:rFonts w:ascii="Times New Roman" w:hAnsi="Times New Roman" w:cs="Times New Roman"/>
                <w:sz w:val="28"/>
                <w:szCs w:val="28"/>
              </w:rPr>
              <w:t>ность, место р</w:t>
            </w:r>
            <w:r w:rsidRPr="00BC0F90">
              <w:rPr>
                <w:rFonts w:ascii="Times New Roman" w:hAnsi="Times New Roman" w:cs="Times New Roman"/>
                <w:sz w:val="28"/>
                <w:szCs w:val="28"/>
              </w:rPr>
              <w:t>а</w:t>
            </w:r>
            <w:r w:rsidRPr="00BC0F90">
              <w:rPr>
                <w:rFonts w:ascii="Times New Roman" w:hAnsi="Times New Roman" w:cs="Times New Roman"/>
                <w:sz w:val="28"/>
                <w:szCs w:val="28"/>
              </w:rPr>
              <w:t>боты участн</w:t>
            </w:r>
            <w:r w:rsidRPr="00BC0F90">
              <w:rPr>
                <w:rFonts w:ascii="Times New Roman" w:hAnsi="Times New Roman" w:cs="Times New Roman"/>
                <w:sz w:val="28"/>
                <w:szCs w:val="28"/>
              </w:rPr>
              <w:t>и</w:t>
            </w:r>
            <w:r w:rsidRPr="00BC0F90">
              <w:rPr>
                <w:rFonts w:ascii="Times New Roman" w:hAnsi="Times New Roman" w:cs="Times New Roman"/>
                <w:sz w:val="28"/>
                <w:szCs w:val="28"/>
              </w:rPr>
              <w:t>ка (юр</w:t>
            </w:r>
            <w:r w:rsidRPr="00BC0F90">
              <w:rPr>
                <w:rFonts w:ascii="Times New Roman" w:hAnsi="Times New Roman" w:cs="Times New Roman"/>
                <w:sz w:val="28"/>
                <w:szCs w:val="28"/>
              </w:rPr>
              <w:t>и</w:t>
            </w:r>
            <w:r w:rsidRPr="00BC0F90">
              <w:rPr>
                <w:rFonts w:ascii="Times New Roman" w:hAnsi="Times New Roman" w:cs="Times New Roman"/>
                <w:sz w:val="28"/>
                <w:szCs w:val="28"/>
              </w:rPr>
              <w:t>дическое название организ</w:t>
            </w:r>
            <w:r w:rsidRPr="00BC0F90">
              <w:rPr>
                <w:rFonts w:ascii="Times New Roman" w:hAnsi="Times New Roman" w:cs="Times New Roman"/>
                <w:sz w:val="28"/>
                <w:szCs w:val="28"/>
              </w:rPr>
              <w:t>а</w:t>
            </w:r>
            <w:r w:rsidRPr="00BC0F90">
              <w:rPr>
                <w:rFonts w:ascii="Times New Roman" w:hAnsi="Times New Roman" w:cs="Times New Roman"/>
                <w:sz w:val="28"/>
                <w:szCs w:val="28"/>
              </w:rPr>
              <w:t>ции)</w:t>
            </w:r>
          </w:p>
        </w:tc>
        <w:tc>
          <w:tcPr>
            <w:tcW w:w="1842"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Название конкурсной работы, в</w:t>
            </w:r>
            <w:r w:rsidRPr="00BC0F90">
              <w:rPr>
                <w:rFonts w:ascii="Times New Roman" w:hAnsi="Times New Roman" w:cs="Times New Roman"/>
                <w:sz w:val="28"/>
                <w:szCs w:val="28"/>
              </w:rPr>
              <w:t>ы</w:t>
            </w:r>
            <w:r w:rsidRPr="00BC0F90">
              <w:rPr>
                <w:rFonts w:ascii="Times New Roman" w:hAnsi="Times New Roman" w:cs="Times New Roman"/>
                <w:sz w:val="28"/>
                <w:szCs w:val="28"/>
              </w:rPr>
              <w:t>ступления</w:t>
            </w:r>
          </w:p>
        </w:tc>
        <w:tc>
          <w:tcPr>
            <w:tcW w:w="1525"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Результат</w:t>
            </w:r>
          </w:p>
        </w:tc>
      </w:tr>
      <w:tr w:rsidR="000A156C" w:rsidRPr="00BC0F90" w:rsidTr="00460178">
        <w:tc>
          <w:tcPr>
            <w:tcW w:w="505"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1</w:t>
            </w:r>
          </w:p>
        </w:tc>
        <w:tc>
          <w:tcPr>
            <w:tcW w:w="2060"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2</w:t>
            </w:r>
          </w:p>
        </w:tc>
        <w:tc>
          <w:tcPr>
            <w:tcW w:w="1853"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3</w:t>
            </w:r>
          </w:p>
        </w:tc>
        <w:tc>
          <w:tcPr>
            <w:tcW w:w="1426"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4</w:t>
            </w:r>
          </w:p>
        </w:tc>
        <w:tc>
          <w:tcPr>
            <w:tcW w:w="1842"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5</w:t>
            </w:r>
          </w:p>
        </w:tc>
        <w:tc>
          <w:tcPr>
            <w:tcW w:w="1525" w:type="dxa"/>
          </w:tcPr>
          <w:p w:rsidR="00E1124C" w:rsidRPr="00BC0F90" w:rsidRDefault="00E1124C" w:rsidP="00BC0F90">
            <w:pPr>
              <w:jc w:val="center"/>
              <w:rPr>
                <w:rFonts w:ascii="Times New Roman" w:hAnsi="Times New Roman" w:cs="Times New Roman"/>
                <w:sz w:val="28"/>
                <w:szCs w:val="28"/>
              </w:rPr>
            </w:pPr>
            <w:r w:rsidRPr="00BC0F90">
              <w:rPr>
                <w:rFonts w:ascii="Times New Roman" w:hAnsi="Times New Roman" w:cs="Times New Roman"/>
                <w:sz w:val="28"/>
                <w:szCs w:val="28"/>
              </w:rPr>
              <w:t>6</w:t>
            </w:r>
          </w:p>
        </w:tc>
      </w:tr>
      <w:tr w:rsidR="000A156C" w:rsidRPr="00BC0F90" w:rsidTr="00460178">
        <w:tc>
          <w:tcPr>
            <w:tcW w:w="505" w:type="dxa"/>
          </w:tcPr>
          <w:p w:rsidR="00E1124C" w:rsidRPr="00BC0F90" w:rsidRDefault="00E1124C" w:rsidP="00BC0F90">
            <w:pPr>
              <w:jc w:val="both"/>
              <w:rPr>
                <w:rFonts w:ascii="Times New Roman" w:hAnsi="Times New Roman" w:cs="Times New Roman"/>
                <w:sz w:val="28"/>
                <w:szCs w:val="28"/>
              </w:rPr>
            </w:pPr>
            <w:r w:rsidRPr="00BC0F90">
              <w:rPr>
                <w:rFonts w:ascii="Times New Roman" w:hAnsi="Times New Roman" w:cs="Times New Roman"/>
                <w:sz w:val="28"/>
                <w:szCs w:val="28"/>
              </w:rPr>
              <w:t>1.</w:t>
            </w:r>
          </w:p>
        </w:tc>
        <w:tc>
          <w:tcPr>
            <w:tcW w:w="2060" w:type="dxa"/>
          </w:tcPr>
          <w:p w:rsidR="00E1124C"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Конкурс, направленный на развитие библиотечного дела в 2017 г</w:t>
            </w:r>
            <w:r w:rsidRPr="00BC0F90">
              <w:rPr>
                <w:rFonts w:ascii="Times New Roman" w:hAnsi="Times New Roman" w:cs="Times New Roman"/>
                <w:sz w:val="28"/>
                <w:szCs w:val="28"/>
              </w:rPr>
              <w:t>о</w:t>
            </w:r>
            <w:r w:rsidRPr="00BC0F90">
              <w:rPr>
                <w:rFonts w:ascii="Times New Roman" w:hAnsi="Times New Roman" w:cs="Times New Roman"/>
                <w:sz w:val="28"/>
                <w:szCs w:val="28"/>
              </w:rPr>
              <w:t>ду</w:t>
            </w:r>
          </w:p>
        </w:tc>
        <w:tc>
          <w:tcPr>
            <w:tcW w:w="1853" w:type="dxa"/>
          </w:tcPr>
          <w:p w:rsidR="00E1124C"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«Центр по реализации проектов в сфере кул</w:t>
            </w:r>
            <w:r w:rsidRPr="00BC0F90">
              <w:rPr>
                <w:rFonts w:ascii="Times New Roman" w:hAnsi="Times New Roman" w:cs="Times New Roman"/>
                <w:sz w:val="28"/>
                <w:szCs w:val="28"/>
              </w:rPr>
              <w:t>ь</w:t>
            </w:r>
            <w:r w:rsidRPr="00BC0F90">
              <w:rPr>
                <w:rFonts w:ascii="Times New Roman" w:hAnsi="Times New Roman" w:cs="Times New Roman"/>
                <w:sz w:val="28"/>
                <w:szCs w:val="28"/>
              </w:rPr>
              <w:t>туры»</w:t>
            </w:r>
          </w:p>
        </w:tc>
        <w:tc>
          <w:tcPr>
            <w:tcW w:w="1426" w:type="dxa"/>
          </w:tcPr>
          <w:p w:rsidR="00E1124C"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Зав.метод.отделом МБУК «ГЦМБ» Салтык</w:t>
            </w:r>
            <w:r w:rsidRPr="00BC0F90">
              <w:rPr>
                <w:rFonts w:ascii="Times New Roman" w:hAnsi="Times New Roman" w:cs="Times New Roman"/>
                <w:sz w:val="28"/>
                <w:szCs w:val="28"/>
              </w:rPr>
              <w:t>о</w:t>
            </w:r>
            <w:r w:rsidRPr="00BC0F90">
              <w:rPr>
                <w:rFonts w:ascii="Times New Roman" w:hAnsi="Times New Roman" w:cs="Times New Roman"/>
                <w:sz w:val="28"/>
                <w:szCs w:val="28"/>
              </w:rPr>
              <w:t>ва О.А.</w:t>
            </w:r>
          </w:p>
        </w:tc>
        <w:tc>
          <w:tcPr>
            <w:tcW w:w="1842" w:type="dxa"/>
          </w:tcPr>
          <w:p w:rsidR="00E1124C"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Проект «Сторите</w:t>
            </w:r>
            <w:r w:rsidRPr="00BC0F90">
              <w:rPr>
                <w:rFonts w:ascii="Times New Roman" w:hAnsi="Times New Roman" w:cs="Times New Roman"/>
                <w:sz w:val="28"/>
                <w:szCs w:val="28"/>
              </w:rPr>
              <w:t>л</w:t>
            </w:r>
            <w:r w:rsidRPr="00BC0F90">
              <w:rPr>
                <w:rFonts w:ascii="Times New Roman" w:hAnsi="Times New Roman" w:cs="Times New Roman"/>
                <w:sz w:val="28"/>
                <w:szCs w:val="28"/>
              </w:rPr>
              <w:t>линг в де</w:t>
            </w:r>
            <w:r w:rsidRPr="00BC0F90">
              <w:rPr>
                <w:rFonts w:ascii="Times New Roman" w:hAnsi="Times New Roman" w:cs="Times New Roman"/>
                <w:sz w:val="28"/>
                <w:szCs w:val="28"/>
              </w:rPr>
              <w:t>т</w:t>
            </w:r>
            <w:r w:rsidRPr="00BC0F90">
              <w:rPr>
                <w:rFonts w:ascii="Times New Roman" w:hAnsi="Times New Roman" w:cs="Times New Roman"/>
                <w:sz w:val="28"/>
                <w:szCs w:val="28"/>
              </w:rPr>
              <w:t>ской библи</w:t>
            </w:r>
            <w:r w:rsidRPr="00BC0F90">
              <w:rPr>
                <w:rFonts w:ascii="Times New Roman" w:hAnsi="Times New Roman" w:cs="Times New Roman"/>
                <w:sz w:val="28"/>
                <w:szCs w:val="28"/>
              </w:rPr>
              <w:t>о</w:t>
            </w:r>
            <w:r w:rsidRPr="00BC0F90">
              <w:rPr>
                <w:rFonts w:ascii="Times New Roman" w:hAnsi="Times New Roman" w:cs="Times New Roman"/>
                <w:sz w:val="28"/>
                <w:szCs w:val="28"/>
              </w:rPr>
              <w:t>теке»: ко</w:t>
            </w:r>
            <w:r w:rsidRPr="00BC0F90">
              <w:rPr>
                <w:rFonts w:ascii="Times New Roman" w:hAnsi="Times New Roman" w:cs="Times New Roman"/>
                <w:sz w:val="28"/>
                <w:szCs w:val="28"/>
              </w:rPr>
              <w:t>р</w:t>
            </w:r>
            <w:r w:rsidRPr="00BC0F90">
              <w:rPr>
                <w:rFonts w:ascii="Times New Roman" w:hAnsi="Times New Roman" w:cs="Times New Roman"/>
                <w:sz w:val="28"/>
                <w:szCs w:val="28"/>
              </w:rPr>
              <w:t>порация ск</w:t>
            </w:r>
            <w:r w:rsidRPr="00BC0F90">
              <w:rPr>
                <w:rFonts w:ascii="Times New Roman" w:hAnsi="Times New Roman" w:cs="Times New Roman"/>
                <w:sz w:val="28"/>
                <w:szCs w:val="28"/>
              </w:rPr>
              <w:t>а</w:t>
            </w:r>
            <w:r w:rsidRPr="00BC0F90">
              <w:rPr>
                <w:rFonts w:ascii="Times New Roman" w:hAnsi="Times New Roman" w:cs="Times New Roman"/>
                <w:sz w:val="28"/>
                <w:szCs w:val="28"/>
              </w:rPr>
              <w:t>зочников»</w:t>
            </w:r>
          </w:p>
        </w:tc>
        <w:tc>
          <w:tcPr>
            <w:tcW w:w="1525" w:type="dxa"/>
          </w:tcPr>
          <w:p w:rsidR="00775821"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Проект –побед</w:t>
            </w:r>
            <w:r w:rsidRPr="00BC0F90">
              <w:rPr>
                <w:rFonts w:ascii="Times New Roman" w:hAnsi="Times New Roman" w:cs="Times New Roman"/>
                <w:sz w:val="28"/>
                <w:szCs w:val="28"/>
              </w:rPr>
              <w:t>и</w:t>
            </w:r>
            <w:r w:rsidRPr="00BC0F90">
              <w:rPr>
                <w:rFonts w:ascii="Times New Roman" w:hAnsi="Times New Roman" w:cs="Times New Roman"/>
                <w:sz w:val="28"/>
                <w:szCs w:val="28"/>
              </w:rPr>
              <w:t>тель, ре</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лизован в </w:t>
            </w:r>
          </w:p>
          <w:p w:rsidR="00E1124C"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2017 г.</w:t>
            </w:r>
          </w:p>
        </w:tc>
      </w:tr>
      <w:tr w:rsidR="00775821" w:rsidRPr="00BC0F90" w:rsidTr="00460178">
        <w:tc>
          <w:tcPr>
            <w:tcW w:w="505" w:type="dxa"/>
          </w:tcPr>
          <w:p w:rsidR="00775821" w:rsidRPr="00BC0F90" w:rsidRDefault="00775821" w:rsidP="00BC0F90">
            <w:pPr>
              <w:jc w:val="both"/>
              <w:rPr>
                <w:rFonts w:ascii="Times New Roman" w:hAnsi="Times New Roman" w:cs="Times New Roman"/>
                <w:sz w:val="28"/>
                <w:szCs w:val="28"/>
              </w:rPr>
            </w:pPr>
            <w:r w:rsidRPr="00BC0F90">
              <w:rPr>
                <w:rFonts w:ascii="Times New Roman" w:hAnsi="Times New Roman" w:cs="Times New Roman"/>
                <w:sz w:val="28"/>
                <w:szCs w:val="28"/>
              </w:rPr>
              <w:t>2.</w:t>
            </w:r>
          </w:p>
        </w:tc>
        <w:tc>
          <w:tcPr>
            <w:tcW w:w="2060" w:type="dxa"/>
          </w:tcPr>
          <w:p w:rsidR="00775821" w:rsidRPr="00BC0F90" w:rsidRDefault="00E20B1E" w:rsidP="00BC0F90">
            <w:pPr>
              <w:jc w:val="both"/>
              <w:rPr>
                <w:rFonts w:ascii="Times New Roman" w:hAnsi="Times New Roman" w:cs="Times New Roman"/>
                <w:sz w:val="28"/>
                <w:szCs w:val="28"/>
              </w:rPr>
            </w:pPr>
            <w:r w:rsidRPr="00BC0F90">
              <w:rPr>
                <w:rFonts w:ascii="Times New Roman" w:hAnsi="Times New Roman" w:cs="Times New Roman"/>
                <w:sz w:val="28"/>
                <w:szCs w:val="28"/>
              </w:rPr>
              <w:t>Краевой ко</w:t>
            </w:r>
            <w:r w:rsidRPr="00BC0F90">
              <w:rPr>
                <w:rFonts w:ascii="Times New Roman" w:hAnsi="Times New Roman" w:cs="Times New Roman"/>
                <w:sz w:val="28"/>
                <w:szCs w:val="28"/>
              </w:rPr>
              <w:t>н</w:t>
            </w:r>
            <w:r w:rsidRPr="00BC0F90">
              <w:rPr>
                <w:rFonts w:ascii="Times New Roman" w:hAnsi="Times New Roman" w:cs="Times New Roman"/>
                <w:sz w:val="28"/>
                <w:szCs w:val="28"/>
              </w:rPr>
              <w:t>курс профе</w:t>
            </w:r>
            <w:r w:rsidRPr="00BC0F90">
              <w:rPr>
                <w:rFonts w:ascii="Times New Roman" w:hAnsi="Times New Roman" w:cs="Times New Roman"/>
                <w:sz w:val="28"/>
                <w:szCs w:val="28"/>
              </w:rPr>
              <w:t>с</w:t>
            </w:r>
            <w:r w:rsidRPr="00BC0F90">
              <w:rPr>
                <w:rFonts w:ascii="Times New Roman" w:hAnsi="Times New Roman" w:cs="Times New Roman"/>
                <w:sz w:val="28"/>
                <w:szCs w:val="28"/>
              </w:rPr>
              <w:t>сионального мастерства «Ради детей», приуроченный к 100-летию создания к</w:t>
            </w:r>
            <w:r w:rsidRPr="00BC0F90">
              <w:rPr>
                <w:rFonts w:ascii="Times New Roman" w:hAnsi="Times New Roman" w:cs="Times New Roman"/>
                <w:sz w:val="28"/>
                <w:szCs w:val="28"/>
              </w:rPr>
              <w:t>о</w:t>
            </w:r>
            <w:r w:rsidRPr="00BC0F90">
              <w:rPr>
                <w:rFonts w:ascii="Times New Roman" w:hAnsi="Times New Roman" w:cs="Times New Roman"/>
                <w:sz w:val="28"/>
                <w:szCs w:val="28"/>
              </w:rPr>
              <w:t>миссий по д</w:t>
            </w:r>
            <w:r w:rsidRPr="00BC0F90">
              <w:rPr>
                <w:rFonts w:ascii="Times New Roman" w:hAnsi="Times New Roman" w:cs="Times New Roman"/>
                <w:sz w:val="28"/>
                <w:szCs w:val="28"/>
              </w:rPr>
              <w:t>е</w:t>
            </w:r>
            <w:r w:rsidRPr="00BC0F90">
              <w:rPr>
                <w:rFonts w:ascii="Times New Roman" w:hAnsi="Times New Roman" w:cs="Times New Roman"/>
                <w:sz w:val="28"/>
                <w:szCs w:val="28"/>
              </w:rPr>
              <w:t>лам несове</w:t>
            </w:r>
            <w:r w:rsidRPr="00BC0F90">
              <w:rPr>
                <w:rFonts w:ascii="Times New Roman" w:hAnsi="Times New Roman" w:cs="Times New Roman"/>
                <w:sz w:val="28"/>
                <w:szCs w:val="28"/>
              </w:rPr>
              <w:t>р</w:t>
            </w:r>
            <w:r w:rsidRPr="00BC0F90">
              <w:rPr>
                <w:rFonts w:ascii="Times New Roman" w:hAnsi="Times New Roman" w:cs="Times New Roman"/>
                <w:sz w:val="28"/>
                <w:szCs w:val="28"/>
              </w:rPr>
              <w:t>шеннолетних и защите их прав в РФ</w:t>
            </w:r>
          </w:p>
        </w:tc>
        <w:tc>
          <w:tcPr>
            <w:tcW w:w="1853" w:type="dxa"/>
          </w:tcPr>
          <w:p w:rsidR="00775821" w:rsidRPr="00BC0F90" w:rsidRDefault="00E20B1E" w:rsidP="00BC0F90">
            <w:pPr>
              <w:jc w:val="both"/>
              <w:rPr>
                <w:rFonts w:ascii="Times New Roman" w:hAnsi="Times New Roman" w:cs="Times New Roman"/>
                <w:sz w:val="28"/>
                <w:szCs w:val="28"/>
              </w:rPr>
            </w:pPr>
            <w:r w:rsidRPr="00BC0F90">
              <w:rPr>
                <w:rFonts w:ascii="Times New Roman" w:hAnsi="Times New Roman" w:cs="Times New Roman"/>
                <w:sz w:val="28"/>
                <w:szCs w:val="28"/>
              </w:rPr>
              <w:t>Департамент социальной политики Аппарата Правител</w:t>
            </w:r>
            <w:r w:rsidRPr="00BC0F90">
              <w:rPr>
                <w:rFonts w:ascii="Times New Roman" w:hAnsi="Times New Roman" w:cs="Times New Roman"/>
                <w:sz w:val="28"/>
                <w:szCs w:val="28"/>
              </w:rPr>
              <w:t>ь</w:t>
            </w:r>
            <w:r w:rsidRPr="00BC0F90">
              <w:rPr>
                <w:rFonts w:ascii="Times New Roman" w:hAnsi="Times New Roman" w:cs="Times New Roman"/>
                <w:sz w:val="28"/>
                <w:szCs w:val="28"/>
              </w:rPr>
              <w:t>ства Пер</w:t>
            </w:r>
            <w:r w:rsidRPr="00BC0F90">
              <w:rPr>
                <w:rFonts w:ascii="Times New Roman" w:hAnsi="Times New Roman" w:cs="Times New Roman"/>
                <w:sz w:val="28"/>
                <w:szCs w:val="28"/>
              </w:rPr>
              <w:t>м</w:t>
            </w:r>
            <w:r w:rsidRPr="00BC0F90">
              <w:rPr>
                <w:rFonts w:ascii="Times New Roman" w:hAnsi="Times New Roman" w:cs="Times New Roman"/>
                <w:sz w:val="28"/>
                <w:szCs w:val="28"/>
              </w:rPr>
              <w:t>ского края</w:t>
            </w:r>
          </w:p>
        </w:tc>
        <w:tc>
          <w:tcPr>
            <w:tcW w:w="1426" w:type="dxa"/>
          </w:tcPr>
          <w:p w:rsidR="00775821" w:rsidRPr="00BC0F90" w:rsidRDefault="00E20B1E" w:rsidP="00BC0F90">
            <w:pPr>
              <w:jc w:val="both"/>
              <w:rPr>
                <w:rFonts w:ascii="Times New Roman" w:hAnsi="Times New Roman" w:cs="Times New Roman"/>
                <w:sz w:val="28"/>
                <w:szCs w:val="28"/>
              </w:rPr>
            </w:pPr>
            <w:r w:rsidRPr="00BC0F90">
              <w:rPr>
                <w:rFonts w:ascii="Times New Roman" w:hAnsi="Times New Roman" w:cs="Times New Roman"/>
                <w:sz w:val="28"/>
                <w:szCs w:val="28"/>
              </w:rPr>
              <w:t>Зав. м</w:t>
            </w:r>
            <w:r w:rsidRPr="00BC0F90">
              <w:rPr>
                <w:rFonts w:ascii="Times New Roman" w:hAnsi="Times New Roman" w:cs="Times New Roman"/>
                <w:sz w:val="28"/>
                <w:szCs w:val="28"/>
              </w:rPr>
              <w:t>е</w:t>
            </w:r>
            <w:r w:rsidRPr="00BC0F90">
              <w:rPr>
                <w:rFonts w:ascii="Times New Roman" w:hAnsi="Times New Roman" w:cs="Times New Roman"/>
                <w:sz w:val="28"/>
                <w:szCs w:val="28"/>
              </w:rPr>
              <w:t>тод. о</w:t>
            </w:r>
            <w:r w:rsidRPr="00BC0F90">
              <w:rPr>
                <w:rFonts w:ascii="Times New Roman" w:hAnsi="Times New Roman" w:cs="Times New Roman"/>
                <w:sz w:val="28"/>
                <w:szCs w:val="28"/>
              </w:rPr>
              <w:t>т</w:t>
            </w:r>
            <w:r w:rsidRPr="00BC0F90">
              <w:rPr>
                <w:rFonts w:ascii="Times New Roman" w:hAnsi="Times New Roman" w:cs="Times New Roman"/>
                <w:sz w:val="28"/>
                <w:szCs w:val="28"/>
              </w:rPr>
              <w:t>делом МБУК «ГЦМБ» Салтык</w:t>
            </w:r>
            <w:r w:rsidRPr="00BC0F90">
              <w:rPr>
                <w:rFonts w:ascii="Times New Roman" w:hAnsi="Times New Roman" w:cs="Times New Roman"/>
                <w:sz w:val="28"/>
                <w:szCs w:val="28"/>
              </w:rPr>
              <w:t>о</w:t>
            </w:r>
            <w:r w:rsidRPr="00BC0F90">
              <w:rPr>
                <w:rFonts w:ascii="Times New Roman" w:hAnsi="Times New Roman" w:cs="Times New Roman"/>
                <w:sz w:val="28"/>
                <w:szCs w:val="28"/>
              </w:rPr>
              <w:t>ва О.А.</w:t>
            </w:r>
          </w:p>
        </w:tc>
        <w:tc>
          <w:tcPr>
            <w:tcW w:w="1842" w:type="dxa"/>
          </w:tcPr>
          <w:p w:rsidR="00775821" w:rsidRPr="00BC0F90" w:rsidRDefault="00E20B1E" w:rsidP="00BC0F90">
            <w:pPr>
              <w:jc w:val="both"/>
              <w:rPr>
                <w:rFonts w:ascii="Times New Roman" w:hAnsi="Times New Roman" w:cs="Times New Roman"/>
                <w:sz w:val="28"/>
                <w:szCs w:val="28"/>
              </w:rPr>
            </w:pPr>
            <w:r w:rsidRPr="00BC0F90">
              <w:rPr>
                <w:rFonts w:ascii="Times New Roman" w:hAnsi="Times New Roman" w:cs="Times New Roman"/>
                <w:sz w:val="28"/>
                <w:szCs w:val="28"/>
              </w:rPr>
              <w:t>«Инновац</w:t>
            </w:r>
            <w:r w:rsidRPr="00BC0F90">
              <w:rPr>
                <w:rFonts w:ascii="Times New Roman" w:hAnsi="Times New Roman" w:cs="Times New Roman"/>
                <w:sz w:val="28"/>
                <w:szCs w:val="28"/>
              </w:rPr>
              <w:t>и</w:t>
            </w:r>
            <w:r w:rsidRPr="00BC0F90">
              <w:rPr>
                <w:rFonts w:ascii="Times New Roman" w:hAnsi="Times New Roman" w:cs="Times New Roman"/>
                <w:sz w:val="28"/>
                <w:szCs w:val="28"/>
              </w:rPr>
              <w:t>онная пл</w:t>
            </w:r>
            <w:r w:rsidRPr="00BC0F90">
              <w:rPr>
                <w:rFonts w:ascii="Times New Roman" w:hAnsi="Times New Roman" w:cs="Times New Roman"/>
                <w:sz w:val="28"/>
                <w:szCs w:val="28"/>
              </w:rPr>
              <w:t>о</w:t>
            </w:r>
            <w:r w:rsidRPr="00BC0F90">
              <w:rPr>
                <w:rFonts w:ascii="Times New Roman" w:hAnsi="Times New Roman" w:cs="Times New Roman"/>
                <w:sz w:val="28"/>
                <w:szCs w:val="28"/>
              </w:rPr>
              <w:t>щадка род</w:t>
            </w:r>
            <w:r w:rsidRPr="00BC0F90">
              <w:rPr>
                <w:rFonts w:ascii="Times New Roman" w:hAnsi="Times New Roman" w:cs="Times New Roman"/>
                <w:sz w:val="28"/>
                <w:szCs w:val="28"/>
              </w:rPr>
              <w:t>и</w:t>
            </w:r>
            <w:r w:rsidRPr="00BC0F90">
              <w:rPr>
                <w:rFonts w:ascii="Times New Roman" w:hAnsi="Times New Roman" w:cs="Times New Roman"/>
                <w:sz w:val="28"/>
                <w:szCs w:val="28"/>
              </w:rPr>
              <w:t>тельского образования и профила</w:t>
            </w:r>
            <w:r w:rsidRPr="00BC0F90">
              <w:rPr>
                <w:rFonts w:ascii="Times New Roman" w:hAnsi="Times New Roman" w:cs="Times New Roman"/>
                <w:sz w:val="28"/>
                <w:szCs w:val="28"/>
              </w:rPr>
              <w:t>к</w:t>
            </w:r>
            <w:r w:rsidRPr="00BC0F90">
              <w:rPr>
                <w:rFonts w:ascii="Times New Roman" w:hAnsi="Times New Roman" w:cs="Times New Roman"/>
                <w:sz w:val="28"/>
                <w:szCs w:val="28"/>
              </w:rPr>
              <w:t>тики семе</w:t>
            </w:r>
            <w:r w:rsidRPr="00BC0F90">
              <w:rPr>
                <w:rFonts w:ascii="Times New Roman" w:hAnsi="Times New Roman" w:cs="Times New Roman"/>
                <w:sz w:val="28"/>
                <w:szCs w:val="28"/>
              </w:rPr>
              <w:t>й</w:t>
            </w:r>
            <w:r w:rsidRPr="00BC0F90">
              <w:rPr>
                <w:rFonts w:ascii="Times New Roman" w:hAnsi="Times New Roman" w:cs="Times New Roman"/>
                <w:sz w:val="28"/>
                <w:szCs w:val="28"/>
              </w:rPr>
              <w:t>ного небл</w:t>
            </w:r>
            <w:r w:rsidRPr="00BC0F90">
              <w:rPr>
                <w:rFonts w:ascii="Times New Roman" w:hAnsi="Times New Roman" w:cs="Times New Roman"/>
                <w:sz w:val="28"/>
                <w:szCs w:val="28"/>
              </w:rPr>
              <w:t>а</w:t>
            </w:r>
            <w:r w:rsidRPr="00BC0F90">
              <w:rPr>
                <w:rFonts w:ascii="Times New Roman" w:hAnsi="Times New Roman" w:cs="Times New Roman"/>
                <w:sz w:val="28"/>
                <w:szCs w:val="28"/>
              </w:rPr>
              <w:t>гополучия «Родител</w:t>
            </w:r>
            <w:r w:rsidRPr="00BC0F90">
              <w:rPr>
                <w:rFonts w:ascii="Times New Roman" w:hAnsi="Times New Roman" w:cs="Times New Roman"/>
                <w:sz w:val="28"/>
                <w:szCs w:val="28"/>
              </w:rPr>
              <w:t>ь</w:t>
            </w:r>
            <w:r w:rsidRPr="00BC0F90">
              <w:rPr>
                <w:rFonts w:ascii="Times New Roman" w:hAnsi="Times New Roman" w:cs="Times New Roman"/>
                <w:sz w:val="28"/>
                <w:szCs w:val="28"/>
              </w:rPr>
              <w:t>ские Униве</w:t>
            </w:r>
            <w:r w:rsidRPr="00BC0F90">
              <w:rPr>
                <w:rFonts w:ascii="Times New Roman" w:hAnsi="Times New Roman" w:cs="Times New Roman"/>
                <w:sz w:val="28"/>
                <w:szCs w:val="28"/>
              </w:rPr>
              <w:t>р</w:t>
            </w:r>
            <w:r w:rsidRPr="00BC0F90">
              <w:rPr>
                <w:rFonts w:ascii="Times New Roman" w:hAnsi="Times New Roman" w:cs="Times New Roman"/>
                <w:sz w:val="28"/>
                <w:szCs w:val="28"/>
              </w:rPr>
              <w:t>ситеты»</w:t>
            </w:r>
          </w:p>
        </w:tc>
        <w:tc>
          <w:tcPr>
            <w:tcW w:w="1525" w:type="dxa"/>
          </w:tcPr>
          <w:p w:rsidR="00775821"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1 место в номин</w:t>
            </w:r>
            <w:r w:rsidRPr="00BC0F90">
              <w:rPr>
                <w:rFonts w:ascii="Times New Roman" w:hAnsi="Times New Roman" w:cs="Times New Roman"/>
                <w:sz w:val="28"/>
                <w:szCs w:val="28"/>
              </w:rPr>
              <w:t>а</w:t>
            </w:r>
            <w:r w:rsidRPr="00BC0F90">
              <w:rPr>
                <w:rFonts w:ascii="Times New Roman" w:hAnsi="Times New Roman" w:cs="Times New Roman"/>
                <w:sz w:val="28"/>
                <w:szCs w:val="28"/>
              </w:rPr>
              <w:t>ции «Лучший специ</w:t>
            </w:r>
            <w:r w:rsidRPr="00BC0F90">
              <w:rPr>
                <w:rFonts w:ascii="Times New Roman" w:hAnsi="Times New Roman" w:cs="Times New Roman"/>
                <w:sz w:val="28"/>
                <w:szCs w:val="28"/>
              </w:rPr>
              <w:t>а</w:t>
            </w:r>
            <w:r w:rsidRPr="00BC0F90">
              <w:rPr>
                <w:rFonts w:ascii="Times New Roman" w:hAnsi="Times New Roman" w:cs="Times New Roman"/>
                <w:sz w:val="28"/>
                <w:szCs w:val="28"/>
              </w:rPr>
              <w:t>лист по внедр</w:t>
            </w:r>
            <w:r w:rsidRPr="00BC0F90">
              <w:rPr>
                <w:rFonts w:ascii="Times New Roman" w:hAnsi="Times New Roman" w:cs="Times New Roman"/>
                <w:sz w:val="28"/>
                <w:szCs w:val="28"/>
              </w:rPr>
              <w:t>е</w:t>
            </w:r>
            <w:r w:rsidRPr="00BC0F90">
              <w:rPr>
                <w:rFonts w:ascii="Times New Roman" w:hAnsi="Times New Roman" w:cs="Times New Roman"/>
                <w:sz w:val="28"/>
                <w:szCs w:val="28"/>
              </w:rPr>
              <w:t>нию пр</w:t>
            </w:r>
            <w:r w:rsidRPr="00BC0F90">
              <w:rPr>
                <w:rFonts w:ascii="Times New Roman" w:hAnsi="Times New Roman" w:cs="Times New Roman"/>
                <w:sz w:val="28"/>
                <w:szCs w:val="28"/>
              </w:rPr>
              <w:t>о</w:t>
            </w:r>
            <w:r w:rsidRPr="00BC0F90">
              <w:rPr>
                <w:rFonts w:ascii="Times New Roman" w:hAnsi="Times New Roman" w:cs="Times New Roman"/>
                <w:sz w:val="28"/>
                <w:szCs w:val="28"/>
              </w:rPr>
              <w:t>филакт</w:t>
            </w:r>
            <w:r w:rsidRPr="00BC0F90">
              <w:rPr>
                <w:rFonts w:ascii="Times New Roman" w:hAnsi="Times New Roman" w:cs="Times New Roman"/>
                <w:sz w:val="28"/>
                <w:szCs w:val="28"/>
              </w:rPr>
              <w:t>и</w:t>
            </w:r>
            <w:r w:rsidRPr="00BC0F90">
              <w:rPr>
                <w:rFonts w:ascii="Times New Roman" w:hAnsi="Times New Roman" w:cs="Times New Roman"/>
                <w:sz w:val="28"/>
                <w:szCs w:val="28"/>
              </w:rPr>
              <w:t>ческих и реабил</w:t>
            </w:r>
            <w:r w:rsidRPr="00BC0F90">
              <w:rPr>
                <w:rFonts w:ascii="Times New Roman" w:hAnsi="Times New Roman" w:cs="Times New Roman"/>
                <w:sz w:val="28"/>
                <w:szCs w:val="28"/>
              </w:rPr>
              <w:t>и</w:t>
            </w:r>
            <w:r w:rsidRPr="00BC0F90">
              <w:rPr>
                <w:rFonts w:ascii="Times New Roman" w:hAnsi="Times New Roman" w:cs="Times New Roman"/>
                <w:sz w:val="28"/>
                <w:szCs w:val="28"/>
              </w:rPr>
              <w:t>тацио</w:t>
            </w:r>
            <w:r w:rsidRPr="00BC0F90">
              <w:rPr>
                <w:rFonts w:ascii="Times New Roman" w:hAnsi="Times New Roman" w:cs="Times New Roman"/>
                <w:sz w:val="28"/>
                <w:szCs w:val="28"/>
              </w:rPr>
              <w:t>н</w:t>
            </w:r>
            <w:r w:rsidRPr="00BC0F90">
              <w:rPr>
                <w:rFonts w:ascii="Times New Roman" w:hAnsi="Times New Roman" w:cs="Times New Roman"/>
                <w:sz w:val="28"/>
                <w:szCs w:val="28"/>
              </w:rPr>
              <w:t>ных те</w:t>
            </w:r>
            <w:r w:rsidRPr="00BC0F90">
              <w:rPr>
                <w:rFonts w:ascii="Times New Roman" w:hAnsi="Times New Roman" w:cs="Times New Roman"/>
                <w:sz w:val="28"/>
                <w:szCs w:val="28"/>
              </w:rPr>
              <w:t>х</w:t>
            </w:r>
            <w:r w:rsidRPr="00BC0F90">
              <w:rPr>
                <w:rFonts w:ascii="Times New Roman" w:hAnsi="Times New Roman" w:cs="Times New Roman"/>
                <w:sz w:val="28"/>
                <w:szCs w:val="28"/>
              </w:rPr>
              <w:t>нологий в сфере культуры и спорта» - зав.метод.отделом Салтыкова О.А.</w:t>
            </w:r>
          </w:p>
        </w:tc>
      </w:tr>
      <w:tr w:rsidR="00460178" w:rsidRPr="00BC0F90" w:rsidTr="00460178">
        <w:tc>
          <w:tcPr>
            <w:tcW w:w="505"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lastRenderedPageBreak/>
              <w:t>3.</w:t>
            </w:r>
          </w:p>
        </w:tc>
        <w:tc>
          <w:tcPr>
            <w:tcW w:w="2060"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4Пермский краевой С</w:t>
            </w:r>
            <w:r w:rsidRPr="00BC0F90">
              <w:rPr>
                <w:rFonts w:ascii="Times New Roman" w:hAnsi="Times New Roman" w:cs="Times New Roman"/>
                <w:sz w:val="28"/>
                <w:szCs w:val="28"/>
              </w:rPr>
              <w:t>е</w:t>
            </w:r>
            <w:r w:rsidRPr="00BC0F90">
              <w:rPr>
                <w:rFonts w:ascii="Times New Roman" w:hAnsi="Times New Roman" w:cs="Times New Roman"/>
                <w:sz w:val="28"/>
                <w:szCs w:val="28"/>
              </w:rPr>
              <w:t>мейный Форум «Навстречу Десятилетию детства». По</w:t>
            </w:r>
            <w:r w:rsidRPr="00BC0F90">
              <w:rPr>
                <w:rFonts w:ascii="Times New Roman" w:hAnsi="Times New Roman" w:cs="Times New Roman"/>
                <w:sz w:val="28"/>
                <w:szCs w:val="28"/>
              </w:rPr>
              <w:t>д</w:t>
            </w:r>
            <w:r w:rsidRPr="00BC0F90">
              <w:rPr>
                <w:rFonts w:ascii="Times New Roman" w:hAnsi="Times New Roman" w:cs="Times New Roman"/>
                <w:sz w:val="28"/>
                <w:szCs w:val="28"/>
              </w:rPr>
              <w:t>ведение итогов краевого ко</w:t>
            </w:r>
            <w:r w:rsidRPr="00BC0F90">
              <w:rPr>
                <w:rFonts w:ascii="Times New Roman" w:hAnsi="Times New Roman" w:cs="Times New Roman"/>
                <w:sz w:val="28"/>
                <w:szCs w:val="28"/>
              </w:rPr>
              <w:t>н</w:t>
            </w:r>
            <w:r w:rsidRPr="00BC0F90">
              <w:rPr>
                <w:rFonts w:ascii="Times New Roman" w:hAnsi="Times New Roman" w:cs="Times New Roman"/>
                <w:sz w:val="28"/>
                <w:szCs w:val="28"/>
              </w:rPr>
              <w:t>курса «Ради детей!», пр</w:t>
            </w:r>
            <w:r w:rsidRPr="00BC0F90">
              <w:rPr>
                <w:rFonts w:ascii="Times New Roman" w:hAnsi="Times New Roman" w:cs="Times New Roman"/>
                <w:sz w:val="28"/>
                <w:szCs w:val="28"/>
              </w:rPr>
              <w:t>и</w:t>
            </w:r>
            <w:r w:rsidRPr="00BC0F90">
              <w:rPr>
                <w:rFonts w:ascii="Times New Roman" w:hAnsi="Times New Roman" w:cs="Times New Roman"/>
                <w:sz w:val="28"/>
                <w:szCs w:val="28"/>
              </w:rPr>
              <w:t>уроченного к 100-летию с</w:t>
            </w:r>
            <w:r w:rsidRPr="00BC0F90">
              <w:rPr>
                <w:rFonts w:ascii="Times New Roman" w:hAnsi="Times New Roman" w:cs="Times New Roman"/>
                <w:sz w:val="28"/>
                <w:szCs w:val="28"/>
              </w:rPr>
              <w:t>о</w:t>
            </w:r>
            <w:r w:rsidRPr="00BC0F90">
              <w:rPr>
                <w:rFonts w:ascii="Times New Roman" w:hAnsi="Times New Roman" w:cs="Times New Roman"/>
                <w:sz w:val="28"/>
                <w:szCs w:val="28"/>
              </w:rPr>
              <w:t>здания коми</w:t>
            </w:r>
            <w:r w:rsidRPr="00BC0F90">
              <w:rPr>
                <w:rFonts w:ascii="Times New Roman" w:hAnsi="Times New Roman" w:cs="Times New Roman"/>
                <w:sz w:val="28"/>
                <w:szCs w:val="28"/>
              </w:rPr>
              <w:t>с</w:t>
            </w:r>
            <w:r w:rsidRPr="00BC0F90">
              <w:rPr>
                <w:rFonts w:ascii="Times New Roman" w:hAnsi="Times New Roman" w:cs="Times New Roman"/>
                <w:sz w:val="28"/>
                <w:szCs w:val="28"/>
              </w:rPr>
              <w:t>сий по делам несоверше</w:t>
            </w:r>
            <w:r w:rsidRPr="00BC0F90">
              <w:rPr>
                <w:rFonts w:ascii="Times New Roman" w:hAnsi="Times New Roman" w:cs="Times New Roman"/>
                <w:sz w:val="28"/>
                <w:szCs w:val="28"/>
              </w:rPr>
              <w:t>н</w:t>
            </w:r>
            <w:r w:rsidRPr="00BC0F90">
              <w:rPr>
                <w:rFonts w:ascii="Times New Roman" w:hAnsi="Times New Roman" w:cs="Times New Roman"/>
                <w:sz w:val="28"/>
                <w:szCs w:val="28"/>
              </w:rPr>
              <w:t>нолетних и защите их прав в РФ</w:t>
            </w:r>
          </w:p>
        </w:tc>
        <w:tc>
          <w:tcPr>
            <w:tcW w:w="1853"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Департамент социальной политики Аппарата Правител</w:t>
            </w:r>
            <w:r w:rsidRPr="00BC0F90">
              <w:rPr>
                <w:rFonts w:ascii="Times New Roman" w:hAnsi="Times New Roman" w:cs="Times New Roman"/>
                <w:sz w:val="28"/>
                <w:szCs w:val="28"/>
              </w:rPr>
              <w:t>ь</w:t>
            </w:r>
            <w:r w:rsidRPr="00BC0F90">
              <w:rPr>
                <w:rFonts w:ascii="Times New Roman" w:hAnsi="Times New Roman" w:cs="Times New Roman"/>
                <w:sz w:val="28"/>
                <w:szCs w:val="28"/>
              </w:rPr>
              <w:t>ства Пер</w:t>
            </w:r>
            <w:r w:rsidRPr="00BC0F90">
              <w:rPr>
                <w:rFonts w:ascii="Times New Roman" w:hAnsi="Times New Roman" w:cs="Times New Roman"/>
                <w:sz w:val="28"/>
                <w:szCs w:val="28"/>
              </w:rPr>
              <w:t>м</w:t>
            </w:r>
            <w:r w:rsidRPr="00BC0F90">
              <w:rPr>
                <w:rFonts w:ascii="Times New Roman" w:hAnsi="Times New Roman" w:cs="Times New Roman"/>
                <w:sz w:val="28"/>
                <w:szCs w:val="28"/>
              </w:rPr>
              <w:t>ского края»</w:t>
            </w:r>
          </w:p>
        </w:tc>
        <w:tc>
          <w:tcPr>
            <w:tcW w:w="1426"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Зав. м</w:t>
            </w:r>
            <w:r w:rsidRPr="00BC0F90">
              <w:rPr>
                <w:rFonts w:ascii="Times New Roman" w:hAnsi="Times New Roman" w:cs="Times New Roman"/>
                <w:sz w:val="28"/>
                <w:szCs w:val="28"/>
              </w:rPr>
              <w:t>е</w:t>
            </w:r>
            <w:r w:rsidRPr="00BC0F90">
              <w:rPr>
                <w:rFonts w:ascii="Times New Roman" w:hAnsi="Times New Roman" w:cs="Times New Roman"/>
                <w:sz w:val="28"/>
                <w:szCs w:val="28"/>
              </w:rPr>
              <w:t>тод.</w:t>
            </w:r>
          </w:p>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отделом МБУК «ГЦМБ» Салтык</w:t>
            </w:r>
            <w:r w:rsidRPr="00BC0F90">
              <w:rPr>
                <w:rFonts w:ascii="Times New Roman" w:hAnsi="Times New Roman" w:cs="Times New Roman"/>
                <w:sz w:val="28"/>
                <w:szCs w:val="28"/>
              </w:rPr>
              <w:t>о</w:t>
            </w:r>
            <w:r w:rsidRPr="00BC0F90">
              <w:rPr>
                <w:rFonts w:ascii="Times New Roman" w:hAnsi="Times New Roman" w:cs="Times New Roman"/>
                <w:sz w:val="28"/>
                <w:szCs w:val="28"/>
              </w:rPr>
              <w:t>ва О.А.</w:t>
            </w:r>
          </w:p>
        </w:tc>
        <w:tc>
          <w:tcPr>
            <w:tcW w:w="1842"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«Академия любящих р</w:t>
            </w:r>
            <w:r w:rsidRPr="00BC0F90">
              <w:rPr>
                <w:rFonts w:ascii="Times New Roman" w:hAnsi="Times New Roman" w:cs="Times New Roman"/>
                <w:sz w:val="28"/>
                <w:szCs w:val="28"/>
              </w:rPr>
              <w:t>о</w:t>
            </w:r>
            <w:r w:rsidRPr="00BC0F90">
              <w:rPr>
                <w:rFonts w:ascii="Times New Roman" w:hAnsi="Times New Roman" w:cs="Times New Roman"/>
                <w:sz w:val="28"/>
                <w:szCs w:val="28"/>
              </w:rPr>
              <w:t>дителей» О реализации проекта р</w:t>
            </w:r>
            <w:r w:rsidRPr="00BC0F90">
              <w:rPr>
                <w:rFonts w:ascii="Times New Roman" w:hAnsi="Times New Roman" w:cs="Times New Roman"/>
                <w:sz w:val="28"/>
                <w:szCs w:val="28"/>
              </w:rPr>
              <w:t>о</w:t>
            </w:r>
            <w:r w:rsidRPr="00BC0F90">
              <w:rPr>
                <w:rFonts w:ascii="Times New Roman" w:hAnsi="Times New Roman" w:cs="Times New Roman"/>
                <w:sz w:val="28"/>
                <w:szCs w:val="28"/>
              </w:rPr>
              <w:t>дительского образования в Горноз</w:t>
            </w:r>
            <w:r w:rsidRPr="00BC0F90">
              <w:rPr>
                <w:rFonts w:ascii="Times New Roman" w:hAnsi="Times New Roman" w:cs="Times New Roman"/>
                <w:sz w:val="28"/>
                <w:szCs w:val="28"/>
              </w:rPr>
              <w:t>а</w:t>
            </w:r>
            <w:r w:rsidRPr="00BC0F90">
              <w:rPr>
                <w:rFonts w:ascii="Times New Roman" w:hAnsi="Times New Roman" w:cs="Times New Roman"/>
                <w:sz w:val="28"/>
                <w:szCs w:val="28"/>
              </w:rPr>
              <w:t>водском м</w:t>
            </w:r>
            <w:r w:rsidRPr="00BC0F90">
              <w:rPr>
                <w:rFonts w:ascii="Times New Roman" w:hAnsi="Times New Roman" w:cs="Times New Roman"/>
                <w:sz w:val="28"/>
                <w:szCs w:val="28"/>
              </w:rPr>
              <w:t>у</w:t>
            </w:r>
            <w:r w:rsidRPr="00BC0F90">
              <w:rPr>
                <w:rFonts w:ascii="Times New Roman" w:hAnsi="Times New Roman" w:cs="Times New Roman"/>
                <w:sz w:val="28"/>
                <w:szCs w:val="28"/>
              </w:rPr>
              <w:t>ниципальном районе Пермского края.</w:t>
            </w:r>
          </w:p>
        </w:tc>
        <w:tc>
          <w:tcPr>
            <w:tcW w:w="1525" w:type="dxa"/>
          </w:tcPr>
          <w:p w:rsidR="00460178" w:rsidRPr="00BC0F90" w:rsidRDefault="00460178" w:rsidP="00BC0F90">
            <w:pPr>
              <w:jc w:val="both"/>
              <w:rPr>
                <w:rFonts w:ascii="Times New Roman" w:hAnsi="Times New Roman" w:cs="Times New Roman"/>
                <w:sz w:val="28"/>
                <w:szCs w:val="28"/>
              </w:rPr>
            </w:pPr>
            <w:r w:rsidRPr="00BC0F90">
              <w:rPr>
                <w:rFonts w:ascii="Times New Roman" w:hAnsi="Times New Roman" w:cs="Times New Roman"/>
                <w:sz w:val="28"/>
                <w:szCs w:val="28"/>
              </w:rPr>
              <w:t>Высту</w:t>
            </w:r>
            <w:r w:rsidRPr="00BC0F90">
              <w:rPr>
                <w:rFonts w:ascii="Times New Roman" w:hAnsi="Times New Roman" w:cs="Times New Roman"/>
                <w:sz w:val="28"/>
                <w:szCs w:val="28"/>
              </w:rPr>
              <w:t>п</w:t>
            </w:r>
            <w:r w:rsidRPr="00BC0F90">
              <w:rPr>
                <w:rFonts w:ascii="Times New Roman" w:hAnsi="Times New Roman" w:cs="Times New Roman"/>
                <w:sz w:val="28"/>
                <w:szCs w:val="28"/>
              </w:rPr>
              <w:t>ление на конфере</w:t>
            </w:r>
            <w:r w:rsidRPr="00BC0F90">
              <w:rPr>
                <w:rFonts w:ascii="Times New Roman" w:hAnsi="Times New Roman" w:cs="Times New Roman"/>
                <w:sz w:val="28"/>
                <w:szCs w:val="28"/>
              </w:rPr>
              <w:t>н</w:t>
            </w:r>
            <w:r w:rsidRPr="00BC0F90">
              <w:rPr>
                <w:rFonts w:ascii="Times New Roman" w:hAnsi="Times New Roman" w:cs="Times New Roman"/>
                <w:sz w:val="28"/>
                <w:szCs w:val="28"/>
              </w:rPr>
              <w:t>ции сп</w:t>
            </w:r>
            <w:r w:rsidRPr="00BC0F90">
              <w:rPr>
                <w:rFonts w:ascii="Times New Roman" w:hAnsi="Times New Roman" w:cs="Times New Roman"/>
                <w:sz w:val="28"/>
                <w:szCs w:val="28"/>
              </w:rPr>
              <w:t>е</w:t>
            </w:r>
            <w:r w:rsidRPr="00BC0F90">
              <w:rPr>
                <w:rFonts w:ascii="Times New Roman" w:hAnsi="Times New Roman" w:cs="Times New Roman"/>
                <w:sz w:val="28"/>
                <w:szCs w:val="28"/>
              </w:rPr>
              <w:t>циалистов, занима</w:t>
            </w:r>
            <w:r w:rsidRPr="00BC0F90">
              <w:rPr>
                <w:rFonts w:ascii="Times New Roman" w:hAnsi="Times New Roman" w:cs="Times New Roman"/>
                <w:sz w:val="28"/>
                <w:szCs w:val="28"/>
              </w:rPr>
              <w:t>ю</w:t>
            </w:r>
            <w:r w:rsidRPr="00BC0F90">
              <w:rPr>
                <w:rFonts w:ascii="Times New Roman" w:hAnsi="Times New Roman" w:cs="Times New Roman"/>
                <w:sz w:val="28"/>
                <w:szCs w:val="28"/>
              </w:rPr>
              <w:t>щихся профила</w:t>
            </w:r>
            <w:r w:rsidRPr="00BC0F90">
              <w:rPr>
                <w:rFonts w:ascii="Times New Roman" w:hAnsi="Times New Roman" w:cs="Times New Roman"/>
                <w:sz w:val="28"/>
                <w:szCs w:val="28"/>
              </w:rPr>
              <w:t>к</w:t>
            </w:r>
            <w:r w:rsidRPr="00BC0F90">
              <w:rPr>
                <w:rFonts w:ascii="Times New Roman" w:hAnsi="Times New Roman" w:cs="Times New Roman"/>
                <w:sz w:val="28"/>
                <w:szCs w:val="28"/>
              </w:rPr>
              <w:t>тикой с</w:t>
            </w:r>
            <w:r w:rsidRPr="00BC0F90">
              <w:rPr>
                <w:rFonts w:ascii="Times New Roman" w:hAnsi="Times New Roman" w:cs="Times New Roman"/>
                <w:sz w:val="28"/>
                <w:szCs w:val="28"/>
              </w:rPr>
              <w:t>е</w:t>
            </w:r>
            <w:r w:rsidRPr="00BC0F90">
              <w:rPr>
                <w:rFonts w:ascii="Times New Roman" w:hAnsi="Times New Roman" w:cs="Times New Roman"/>
                <w:sz w:val="28"/>
                <w:szCs w:val="28"/>
              </w:rPr>
              <w:t>мейного неблаг</w:t>
            </w:r>
            <w:r w:rsidRPr="00BC0F90">
              <w:rPr>
                <w:rFonts w:ascii="Times New Roman" w:hAnsi="Times New Roman" w:cs="Times New Roman"/>
                <w:sz w:val="28"/>
                <w:szCs w:val="28"/>
              </w:rPr>
              <w:t>о</w:t>
            </w:r>
            <w:r w:rsidRPr="00BC0F90">
              <w:rPr>
                <w:rFonts w:ascii="Times New Roman" w:hAnsi="Times New Roman" w:cs="Times New Roman"/>
                <w:sz w:val="28"/>
                <w:szCs w:val="28"/>
              </w:rPr>
              <w:t>получия и родител</w:t>
            </w:r>
            <w:r w:rsidRPr="00BC0F90">
              <w:rPr>
                <w:rFonts w:ascii="Times New Roman" w:hAnsi="Times New Roman" w:cs="Times New Roman"/>
                <w:sz w:val="28"/>
                <w:szCs w:val="28"/>
              </w:rPr>
              <w:t>ь</w:t>
            </w:r>
            <w:r w:rsidRPr="00BC0F90">
              <w:rPr>
                <w:rFonts w:ascii="Times New Roman" w:hAnsi="Times New Roman" w:cs="Times New Roman"/>
                <w:sz w:val="28"/>
                <w:szCs w:val="28"/>
              </w:rPr>
              <w:t>ского о</w:t>
            </w:r>
            <w:r w:rsidRPr="00BC0F90">
              <w:rPr>
                <w:rFonts w:ascii="Times New Roman" w:hAnsi="Times New Roman" w:cs="Times New Roman"/>
                <w:sz w:val="28"/>
                <w:szCs w:val="28"/>
              </w:rPr>
              <w:t>б</w:t>
            </w:r>
            <w:r w:rsidRPr="00BC0F90">
              <w:rPr>
                <w:rFonts w:ascii="Times New Roman" w:hAnsi="Times New Roman" w:cs="Times New Roman"/>
                <w:sz w:val="28"/>
                <w:szCs w:val="28"/>
              </w:rPr>
              <w:t>разования.</w:t>
            </w:r>
          </w:p>
        </w:tc>
      </w:tr>
    </w:tbl>
    <w:p w:rsidR="00E1124C" w:rsidRPr="00BC0F90" w:rsidRDefault="00E1124C" w:rsidP="00BC0F90">
      <w:pPr>
        <w:spacing w:after="0" w:line="240" w:lineRule="auto"/>
        <w:ind w:left="360"/>
        <w:jc w:val="both"/>
        <w:rPr>
          <w:rFonts w:ascii="Times New Roman" w:hAnsi="Times New Roman" w:cs="Times New Roman"/>
          <w:sz w:val="28"/>
          <w:szCs w:val="28"/>
        </w:rPr>
      </w:pPr>
    </w:p>
    <w:p w:rsidR="00E1124C" w:rsidRPr="00BC0F90" w:rsidRDefault="00E1124C" w:rsidP="00BC0F90">
      <w:pPr>
        <w:spacing w:after="0" w:line="240" w:lineRule="auto"/>
        <w:ind w:left="360"/>
        <w:jc w:val="both"/>
        <w:rPr>
          <w:rFonts w:ascii="Times New Roman" w:hAnsi="Times New Roman" w:cs="Times New Roman"/>
          <w:sz w:val="28"/>
          <w:szCs w:val="28"/>
        </w:rPr>
      </w:pPr>
    </w:p>
    <w:p w:rsidR="00D365D3" w:rsidRPr="00BC0F90"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11.6.Финансовая</w:t>
      </w:r>
      <w:r w:rsidR="00436874">
        <w:rPr>
          <w:rFonts w:ascii="Times New Roman" w:hAnsi="Times New Roman" w:cs="Times New Roman"/>
          <w:sz w:val="28"/>
          <w:szCs w:val="28"/>
        </w:rPr>
        <w:t xml:space="preserve"> </w:t>
      </w:r>
      <w:r w:rsidRPr="00BC0F90">
        <w:rPr>
          <w:rFonts w:ascii="Times New Roman" w:hAnsi="Times New Roman" w:cs="Times New Roman"/>
          <w:sz w:val="28"/>
          <w:szCs w:val="28"/>
        </w:rPr>
        <w:t>деятельность. Бюджетное финансирование. Таблица №11 «а»</w:t>
      </w:r>
    </w:p>
    <w:p w:rsidR="00D365D3" w:rsidRPr="00BC0F90"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11.8. Коллегиальные формы управления (в т.</w:t>
      </w:r>
      <w:r w:rsidR="00D15241" w:rsidRPr="00BC0F90">
        <w:rPr>
          <w:rFonts w:ascii="Times New Roman" w:hAnsi="Times New Roman" w:cs="Times New Roman"/>
          <w:sz w:val="28"/>
          <w:szCs w:val="28"/>
        </w:rPr>
        <w:t xml:space="preserve"> </w:t>
      </w:r>
      <w:r w:rsidRPr="00BC0F90">
        <w:rPr>
          <w:rFonts w:ascii="Times New Roman" w:hAnsi="Times New Roman" w:cs="Times New Roman"/>
          <w:sz w:val="28"/>
          <w:szCs w:val="28"/>
        </w:rPr>
        <w:t>ч. кадровых проблем)</w:t>
      </w:r>
    </w:p>
    <w:p w:rsidR="00D365D3" w:rsidRPr="00BC0F90"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Были рассмотрены следующие вопросы :</w:t>
      </w:r>
    </w:p>
    <w:p w:rsidR="00D365D3" w:rsidRPr="00BC0F90"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-Мониторинг контрольных показателей</w:t>
      </w:r>
    </w:p>
    <w:p w:rsidR="00D365D3" w:rsidRDefault="00D365D3"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-Основные направления деятельности библиотек</w:t>
      </w:r>
    </w:p>
    <w:p w:rsidR="00362662" w:rsidRDefault="00362662" w:rsidP="00362662">
      <w:pPr>
        <w:pStyle w:val="31"/>
        <w:rPr>
          <w:b/>
          <w:sz w:val="24"/>
          <w:szCs w:val="24"/>
        </w:rPr>
      </w:pPr>
    </w:p>
    <w:p w:rsidR="0001465A" w:rsidRDefault="0001465A" w:rsidP="00362662">
      <w:pPr>
        <w:pStyle w:val="31"/>
        <w:rPr>
          <w:b/>
          <w:sz w:val="24"/>
          <w:szCs w:val="24"/>
        </w:rPr>
      </w:pPr>
      <w:r>
        <w:rPr>
          <w:b/>
          <w:sz w:val="24"/>
          <w:szCs w:val="24"/>
        </w:rPr>
        <w:br w:type="page"/>
      </w:r>
    </w:p>
    <w:p w:rsidR="00362662" w:rsidRDefault="00362662" w:rsidP="00362662">
      <w:pPr>
        <w:pStyle w:val="31"/>
        <w:rPr>
          <w:b/>
          <w:sz w:val="24"/>
          <w:szCs w:val="24"/>
        </w:rPr>
      </w:pPr>
      <w:r>
        <w:rPr>
          <w:b/>
          <w:sz w:val="24"/>
          <w:szCs w:val="24"/>
        </w:rPr>
        <w:lastRenderedPageBreak/>
        <w:t>Финансирование на 2017 год</w:t>
      </w:r>
    </w:p>
    <w:p w:rsidR="00362662" w:rsidRDefault="00362662" w:rsidP="00362662">
      <w:pPr>
        <w:pStyle w:val="31"/>
        <w:jc w:val="right"/>
        <w:rPr>
          <w:sz w:val="24"/>
          <w:szCs w:val="24"/>
        </w:rPr>
      </w:pPr>
      <w:r w:rsidRPr="00BC0F90">
        <w:rPr>
          <w:szCs w:val="28"/>
        </w:rPr>
        <w:t>Таблица №11</w:t>
      </w:r>
      <w:r>
        <w:rPr>
          <w:szCs w:val="28"/>
        </w:rPr>
        <w:t xml:space="preserve"> а</w:t>
      </w:r>
    </w:p>
    <w:tbl>
      <w:tblPr>
        <w:tblW w:w="917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992"/>
        <w:gridCol w:w="1244"/>
        <w:gridCol w:w="1134"/>
        <w:gridCol w:w="850"/>
        <w:gridCol w:w="709"/>
        <w:gridCol w:w="992"/>
        <w:gridCol w:w="706"/>
        <w:gridCol w:w="993"/>
      </w:tblGrid>
      <w:tr w:rsidR="00362662" w:rsidTr="00362662">
        <w:trPr>
          <w:cantSplit/>
          <w:trHeight w:val="207"/>
        </w:trPr>
        <w:tc>
          <w:tcPr>
            <w:tcW w:w="1559" w:type="dxa"/>
            <w:vMerge w:val="restart"/>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18"/>
                <w:szCs w:val="18"/>
                <w:lang w:eastAsia="en-US"/>
              </w:rPr>
            </w:pPr>
            <w:r>
              <w:rPr>
                <w:sz w:val="18"/>
                <w:szCs w:val="18"/>
                <w:lang w:eastAsia="en-US"/>
              </w:rPr>
              <w:t>Название б-к</w:t>
            </w:r>
          </w:p>
        </w:tc>
        <w:tc>
          <w:tcPr>
            <w:tcW w:w="992" w:type="dxa"/>
            <w:vMerge w:val="restart"/>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Всего пост</w:t>
            </w:r>
            <w:r>
              <w:rPr>
                <w:sz w:val="20"/>
                <w:lang w:eastAsia="en-US"/>
              </w:rPr>
              <w:t>у</w:t>
            </w:r>
            <w:r>
              <w:rPr>
                <w:sz w:val="20"/>
                <w:lang w:eastAsia="en-US"/>
              </w:rPr>
              <w:t>пило (руб.)</w:t>
            </w:r>
          </w:p>
        </w:tc>
        <w:tc>
          <w:tcPr>
            <w:tcW w:w="1244" w:type="dxa"/>
            <w:vMerge w:val="restart"/>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Израсход</w:t>
            </w:r>
            <w:r>
              <w:rPr>
                <w:sz w:val="20"/>
                <w:lang w:eastAsia="en-US"/>
              </w:rPr>
              <w:t>о</w:t>
            </w:r>
            <w:r>
              <w:rPr>
                <w:sz w:val="20"/>
                <w:lang w:eastAsia="en-US"/>
              </w:rPr>
              <w:t>вано</w:t>
            </w:r>
          </w:p>
          <w:p w:rsidR="00362662" w:rsidRDefault="00362662" w:rsidP="00362662">
            <w:pPr>
              <w:pStyle w:val="31"/>
              <w:spacing w:line="276" w:lineRule="auto"/>
              <w:rPr>
                <w:sz w:val="20"/>
                <w:lang w:eastAsia="en-US"/>
              </w:rPr>
            </w:pPr>
            <w:r>
              <w:rPr>
                <w:sz w:val="20"/>
                <w:lang w:eastAsia="en-US"/>
              </w:rPr>
              <w:t>всего (руб.)</w:t>
            </w:r>
          </w:p>
        </w:tc>
        <w:tc>
          <w:tcPr>
            <w:tcW w:w="5384" w:type="dxa"/>
            <w:gridSpan w:val="6"/>
            <w:tcBorders>
              <w:top w:val="single" w:sz="4" w:space="0" w:color="auto"/>
              <w:left w:val="single" w:sz="4" w:space="0" w:color="auto"/>
              <w:bottom w:val="single" w:sz="4" w:space="0" w:color="auto"/>
              <w:right w:val="single" w:sz="4" w:space="0" w:color="auto"/>
            </w:tcBorders>
            <w:hideMark/>
          </w:tcPr>
          <w:p w:rsidR="00362662" w:rsidRDefault="00362662" w:rsidP="00362662">
            <w:r>
              <w:t>В          том   числе</w:t>
            </w:r>
          </w:p>
        </w:tc>
      </w:tr>
      <w:tr w:rsidR="00362662" w:rsidTr="00362662">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c>
          <w:tcPr>
            <w:tcW w:w="1244"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c>
          <w:tcPr>
            <w:tcW w:w="1984" w:type="dxa"/>
            <w:gridSpan w:val="2"/>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2"/>
                <w:lang w:eastAsia="en-US"/>
              </w:rPr>
            </w:pPr>
            <w:r>
              <w:rPr>
                <w:sz w:val="22"/>
                <w:lang w:eastAsia="en-US"/>
              </w:rPr>
              <w:t>На содерж. зданий</w:t>
            </w:r>
          </w:p>
        </w:tc>
        <w:tc>
          <w:tcPr>
            <w:tcW w:w="1701" w:type="dxa"/>
            <w:gridSpan w:val="2"/>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Услуги связи</w:t>
            </w:r>
          </w:p>
        </w:tc>
        <w:tc>
          <w:tcPr>
            <w:tcW w:w="706" w:type="dxa"/>
            <w:vMerge w:val="restart"/>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К</w:t>
            </w:r>
            <w:r>
              <w:rPr>
                <w:sz w:val="20"/>
                <w:lang w:eastAsia="en-US"/>
              </w:rPr>
              <w:t>о</w:t>
            </w:r>
            <w:r>
              <w:rPr>
                <w:sz w:val="20"/>
                <w:lang w:eastAsia="en-US"/>
              </w:rPr>
              <w:t>ма</w:t>
            </w:r>
            <w:r>
              <w:rPr>
                <w:sz w:val="20"/>
                <w:lang w:eastAsia="en-US"/>
              </w:rPr>
              <w:t>н</w:t>
            </w:r>
            <w:r>
              <w:rPr>
                <w:sz w:val="20"/>
                <w:lang w:eastAsia="en-US"/>
              </w:rPr>
              <w:t>дир. ра</w:t>
            </w:r>
            <w:r>
              <w:rPr>
                <w:sz w:val="20"/>
                <w:lang w:eastAsia="en-US"/>
              </w:rPr>
              <w:t>с</w:t>
            </w:r>
            <w:r>
              <w:rPr>
                <w:sz w:val="20"/>
                <w:lang w:eastAsia="en-US"/>
              </w:rPr>
              <w:t>ходы</w:t>
            </w:r>
          </w:p>
        </w:tc>
        <w:tc>
          <w:tcPr>
            <w:tcW w:w="993" w:type="dxa"/>
            <w:vMerge w:val="restart"/>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Оплата за об</w:t>
            </w:r>
            <w:r>
              <w:rPr>
                <w:sz w:val="20"/>
                <w:lang w:eastAsia="en-US"/>
              </w:rPr>
              <w:t>у</w:t>
            </w:r>
            <w:r>
              <w:rPr>
                <w:sz w:val="20"/>
                <w:lang w:eastAsia="en-US"/>
              </w:rPr>
              <w:t>чение</w:t>
            </w:r>
          </w:p>
        </w:tc>
      </w:tr>
      <w:tr w:rsidR="00362662" w:rsidTr="00362662">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c>
          <w:tcPr>
            <w:tcW w:w="1244"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4"/>
                <w:lang w:eastAsia="en-US"/>
              </w:rPr>
            </w:pPr>
            <w:r>
              <w:rPr>
                <w:sz w:val="24"/>
                <w:lang w:eastAsia="en-US"/>
              </w:rPr>
              <w:t>всего</w:t>
            </w:r>
          </w:p>
        </w:tc>
        <w:tc>
          <w:tcPr>
            <w:tcW w:w="850"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всего</w:t>
            </w:r>
          </w:p>
        </w:tc>
        <w:tc>
          <w:tcPr>
            <w:tcW w:w="992"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в т.ч. Инте</w:t>
            </w:r>
            <w:r>
              <w:rPr>
                <w:sz w:val="20"/>
                <w:lang w:eastAsia="en-US"/>
              </w:rPr>
              <w:t>р</w:t>
            </w:r>
            <w:r>
              <w:rPr>
                <w:sz w:val="20"/>
                <w:lang w:eastAsia="en-US"/>
              </w:rPr>
              <w:t>нет</w:t>
            </w:r>
          </w:p>
        </w:tc>
        <w:tc>
          <w:tcPr>
            <w:tcW w:w="706"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62662" w:rsidRDefault="00362662" w:rsidP="00362662">
            <w:pPr>
              <w:rPr>
                <w:sz w:val="20"/>
                <w:szCs w:val="20"/>
              </w:rPr>
            </w:pP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1</w:t>
            </w:r>
          </w:p>
        </w:tc>
        <w:tc>
          <w:tcPr>
            <w:tcW w:w="992"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2</w:t>
            </w:r>
          </w:p>
        </w:tc>
        <w:tc>
          <w:tcPr>
            <w:tcW w:w="1244"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3</w:t>
            </w:r>
          </w:p>
        </w:tc>
        <w:tc>
          <w:tcPr>
            <w:tcW w:w="1134"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4</w:t>
            </w:r>
          </w:p>
        </w:tc>
        <w:tc>
          <w:tcPr>
            <w:tcW w:w="850"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5</w:t>
            </w:r>
          </w:p>
        </w:tc>
        <w:tc>
          <w:tcPr>
            <w:tcW w:w="709"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6</w:t>
            </w:r>
          </w:p>
        </w:tc>
        <w:tc>
          <w:tcPr>
            <w:tcW w:w="992"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7</w:t>
            </w:r>
          </w:p>
        </w:tc>
        <w:tc>
          <w:tcPr>
            <w:tcW w:w="706"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0"/>
                <w:lang w:eastAsia="en-US"/>
              </w:rPr>
            </w:pPr>
            <w:r>
              <w:rPr>
                <w:sz w:val="20"/>
                <w:lang w:eastAsia="en-US"/>
              </w:rPr>
              <w:t>9</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«ГЦМБ»</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7600,0</w:t>
            </w:r>
          </w:p>
          <w:p w:rsidR="00362662" w:rsidRDefault="00362662" w:rsidP="00362662">
            <w:pPr>
              <w:pStyle w:val="31"/>
              <w:spacing w:line="276" w:lineRule="auto"/>
              <w:rPr>
                <w:sz w:val="20"/>
                <w:lang w:eastAsia="en-US"/>
              </w:rPr>
            </w:pPr>
          </w:p>
        </w:tc>
        <w:tc>
          <w:tcPr>
            <w:tcW w:w="1244"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7600,0</w:t>
            </w:r>
          </w:p>
        </w:tc>
        <w:tc>
          <w:tcPr>
            <w:tcW w:w="1134"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383,1</w:t>
            </w:r>
          </w:p>
        </w:tc>
        <w:tc>
          <w:tcPr>
            <w:tcW w:w="850"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5%</w:t>
            </w:r>
          </w:p>
        </w:tc>
        <w:tc>
          <w:tcPr>
            <w:tcW w:w="709"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68,3</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49,6</w:t>
            </w:r>
          </w:p>
        </w:tc>
        <w:tc>
          <w:tcPr>
            <w:tcW w:w="706"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2,5</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0</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«ГЦДБ»</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5235,3</w:t>
            </w:r>
          </w:p>
          <w:p w:rsidR="00362662" w:rsidRDefault="00362662" w:rsidP="00362662">
            <w:pPr>
              <w:pStyle w:val="31"/>
              <w:spacing w:line="276" w:lineRule="auto"/>
              <w:rPr>
                <w:sz w:val="20"/>
                <w:lang w:eastAsia="en-US"/>
              </w:rPr>
            </w:pPr>
          </w:p>
        </w:tc>
        <w:tc>
          <w:tcPr>
            <w:tcW w:w="1244"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5235,3</w:t>
            </w:r>
          </w:p>
        </w:tc>
        <w:tc>
          <w:tcPr>
            <w:tcW w:w="1134"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501,4</w:t>
            </w:r>
          </w:p>
        </w:tc>
        <w:tc>
          <w:tcPr>
            <w:tcW w:w="850"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10%</w:t>
            </w:r>
          </w:p>
        </w:tc>
        <w:tc>
          <w:tcPr>
            <w:tcW w:w="709"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46,6</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37,4</w:t>
            </w:r>
          </w:p>
        </w:tc>
        <w:tc>
          <w:tcPr>
            <w:tcW w:w="706"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2,8</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p>
          <w:p w:rsidR="00362662" w:rsidRDefault="00362662" w:rsidP="00362662">
            <w:pPr>
              <w:pStyle w:val="31"/>
              <w:spacing w:line="276" w:lineRule="auto"/>
              <w:rPr>
                <w:sz w:val="20"/>
                <w:lang w:eastAsia="en-US"/>
              </w:rPr>
            </w:pPr>
            <w:r>
              <w:rPr>
                <w:sz w:val="20"/>
                <w:lang w:eastAsia="en-US"/>
              </w:rPr>
              <w:t>2,5</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«Паши</w:t>
            </w:r>
            <w:r w:rsidRPr="00F51DA2">
              <w:rPr>
                <w:rFonts w:asciiTheme="minorHAnsi" w:hAnsiTheme="minorHAnsi" w:cstheme="minorHAnsi"/>
                <w:sz w:val="18"/>
                <w:lang w:eastAsia="en-US"/>
              </w:rPr>
              <w:t>й</w:t>
            </w:r>
            <w:r w:rsidRPr="00F51DA2">
              <w:rPr>
                <w:rFonts w:asciiTheme="minorHAnsi" w:hAnsiTheme="minorHAnsi" w:cstheme="minorHAnsi"/>
                <w:sz w:val="18"/>
                <w:lang w:eastAsia="en-US"/>
              </w:rPr>
              <w:t>ская библиот</w:t>
            </w:r>
            <w:r w:rsidRPr="00F51DA2">
              <w:rPr>
                <w:rFonts w:asciiTheme="minorHAnsi" w:hAnsiTheme="minorHAnsi" w:cstheme="minorHAnsi"/>
                <w:sz w:val="18"/>
                <w:lang w:eastAsia="en-US"/>
              </w:rPr>
              <w:t>е</w:t>
            </w:r>
            <w:r w:rsidRPr="00F51DA2">
              <w:rPr>
                <w:rFonts w:asciiTheme="minorHAnsi" w:hAnsiTheme="minorHAnsi" w:cstheme="minorHAnsi"/>
                <w:sz w:val="18"/>
                <w:lang w:eastAsia="en-US"/>
              </w:rPr>
              <w:t>ка»</w:t>
            </w:r>
          </w:p>
        </w:tc>
        <w:tc>
          <w:tcPr>
            <w:tcW w:w="992" w:type="dxa"/>
            <w:tcBorders>
              <w:top w:val="single" w:sz="4" w:space="0" w:color="auto"/>
              <w:left w:val="single" w:sz="4" w:space="0" w:color="auto"/>
              <w:bottom w:val="single" w:sz="4" w:space="0" w:color="auto"/>
              <w:right w:val="single" w:sz="4" w:space="0" w:color="auto"/>
            </w:tcBorders>
          </w:tcPr>
          <w:p w:rsidR="00362662" w:rsidRPr="0075763D" w:rsidRDefault="00362662" w:rsidP="00362662">
            <w:pPr>
              <w:pStyle w:val="31"/>
              <w:spacing w:line="276" w:lineRule="auto"/>
              <w:rPr>
                <w:sz w:val="20"/>
                <w:lang w:eastAsia="en-US"/>
              </w:rPr>
            </w:pPr>
            <w:r w:rsidRPr="0075763D">
              <w:rPr>
                <w:sz w:val="20"/>
                <w:lang w:eastAsia="en-US"/>
              </w:rPr>
              <w:t>1346,8</w:t>
            </w:r>
          </w:p>
        </w:tc>
        <w:tc>
          <w:tcPr>
            <w:tcW w:w="1244" w:type="dxa"/>
            <w:tcBorders>
              <w:top w:val="single" w:sz="4" w:space="0" w:color="auto"/>
              <w:left w:val="single" w:sz="4" w:space="0" w:color="auto"/>
              <w:bottom w:val="single" w:sz="4" w:space="0" w:color="auto"/>
              <w:right w:val="single" w:sz="4" w:space="0" w:color="auto"/>
            </w:tcBorders>
          </w:tcPr>
          <w:p w:rsidR="00362662" w:rsidRPr="0075763D" w:rsidRDefault="00362662" w:rsidP="00362662">
            <w:pPr>
              <w:pStyle w:val="31"/>
              <w:spacing w:line="276" w:lineRule="auto"/>
              <w:rPr>
                <w:sz w:val="20"/>
                <w:lang w:eastAsia="en-US"/>
              </w:rPr>
            </w:pPr>
            <w:r w:rsidRPr="0075763D">
              <w:rPr>
                <w:sz w:val="20"/>
                <w:lang w:eastAsia="en-US"/>
              </w:rPr>
              <w:t>1346,8</w:t>
            </w:r>
          </w:p>
        </w:tc>
        <w:tc>
          <w:tcPr>
            <w:tcW w:w="1134"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4"/>
                <w:lang w:eastAsia="en-US"/>
              </w:rPr>
            </w:pPr>
            <w:r>
              <w:rPr>
                <w:sz w:val="24"/>
                <w:lang w:eastAsia="en-US"/>
              </w:rPr>
              <w:t>0</w:t>
            </w:r>
          </w:p>
        </w:tc>
        <w:tc>
          <w:tcPr>
            <w:tcW w:w="850"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4"/>
                <w:lang w:eastAsia="en-US"/>
              </w:rPr>
            </w:pPr>
            <w:r>
              <w:rPr>
                <w:sz w:val="24"/>
                <w:lang w:eastAsia="en-US"/>
              </w:rPr>
              <w:t>0</w:t>
            </w:r>
          </w:p>
        </w:tc>
        <w:tc>
          <w:tcPr>
            <w:tcW w:w="709"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21,56</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15,86</w:t>
            </w:r>
          </w:p>
        </w:tc>
        <w:tc>
          <w:tcPr>
            <w:tcW w:w="706"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0</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0</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«Кусье –Александро</w:t>
            </w:r>
            <w:r w:rsidRPr="00F51DA2">
              <w:rPr>
                <w:rFonts w:asciiTheme="minorHAnsi" w:hAnsiTheme="minorHAnsi" w:cstheme="minorHAnsi"/>
                <w:sz w:val="18"/>
                <w:lang w:eastAsia="en-US"/>
              </w:rPr>
              <w:t>в</w:t>
            </w:r>
            <w:r w:rsidRPr="00F51DA2">
              <w:rPr>
                <w:rFonts w:asciiTheme="minorHAnsi" w:hAnsiTheme="minorHAnsi" w:cstheme="minorHAnsi"/>
                <w:sz w:val="18"/>
                <w:lang w:eastAsia="en-US"/>
              </w:rPr>
              <w:t>ская библиот</w:t>
            </w:r>
            <w:r w:rsidRPr="00F51DA2">
              <w:rPr>
                <w:rFonts w:asciiTheme="minorHAnsi" w:hAnsiTheme="minorHAnsi" w:cstheme="minorHAnsi"/>
                <w:sz w:val="18"/>
                <w:lang w:eastAsia="en-US"/>
              </w:rPr>
              <w:t>е</w:t>
            </w:r>
            <w:r w:rsidRPr="00F51DA2">
              <w:rPr>
                <w:rFonts w:asciiTheme="minorHAnsi" w:hAnsiTheme="minorHAnsi" w:cstheme="minorHAnsi"/>
                <w:sz w:val="18"/>
                <w:lang w:eastAsia="en-US"/>
              </w:rPr>
              <w:t>ка»</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771,9</w:t>
            </w:r>
          </w:p>
        </w:tc>
        <w:tc>
          <w:tcPr>
            <w:tcW w:w="124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771,9</w:t>
            </w:r>
          </w:p>
        </w:tc>
        <w:tc>
          <w:tcPr>
            <w:tcW w:w="113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174,5</w:t>
            </w:r>
          </w:p>
        </w:tc>
        <w:tc>
          <w:tcPr>
            <w:tcW w:w="850"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23%</w:t>
            </w:r>
          </w:p>
        </w:tc>
        <w:tc>
          <w:tcPr>
            <w:tcW w:w="709"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15,0</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12,1</w:t>
            </w:r>
          </w:p>
        </w:tc>
        <w:tc>
          <w:tcPr>
            <w:tcW w:w="706"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0</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«Тепл</w:t>
            </w:r>
            <w:r w:rsidRPr="00F51DA2">
              <w:rPr>
                <w:rFonts w:asciiTheme="minorHAnsi" w:hAnsiTheme="minorHAnsi" w:cstheme="minorHAnsi"/>
                <w:sz w:val="18"/>
                <w:lang w:eastAsia="en-US"/>
              </w:rPr>
              <w:t>о</w:t>
            </w:r>
            <w:r w:rsidRPr="00F51DA2">
              <w:rPr>
                <w:rFonts w:asciiTheme="minorHAnsi" w:hAnsiTheme="minorHAnsi" w:cstheme="minorHAnsi"/>
                <w:sz w:val="18"/>
                <w:lang w:eastAsia="en-US"/>
              </w:rPr>
              <w:t>горская библи</w:t>
            </w:r>
            <w:r w:rsidRPr="00F51DA2">
              <w:rPr>
                <w:rFonts w:asciiTheme="minorHAnsi" w:hAnsiTheme="minorHAnsi" w:cstheme="minorHAnsi"/>
                <w:sz w:val="18"/>
                <w:lang w:eastAsia="en-US"/>
              </w:rPr>
              <w:t>о</w:t>
            </w:r>
            <w:r w:rsidRPr="00F51DA2">
              <w:rPr>
                <w:rFonts w:asciiTheme="minorHAnsi" w:hAnsiTheme="minorHAnsi" w:cstheme="minorHAnsi"/>
                <w:sz w:val="18"/>
                <w:lang w:eastAsia="en-US"/>
              </w:rPr>
              <w:t>тека»</w:t>
            </w:r>
          </w:p>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(п.Промысла</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127,5</w:t>
            </w:r>
          </w:p>
        </w:tc>
        <w:tc>
          <w:tcPr>
            <w:tcW w:w="124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127,5</w:t>
            </w:r>
          </w:p>
        </w:tc>
        <w:tc>
          <w:tcPr>
            <w:tcW w:w="113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850"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709"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706"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0</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Pr="00F51DA2" w:rsidRDefault="00362662" w:rsidP="00362662">
            <w:pPr>
              <w:pStyle w:val="31"/>
              <w:spacing w:line="276" w:lineRule="auto"/>
              <w:rPr>
                <w:rFonts w:asciiTheme="minorHAnsi" w:hAnsiTheme="minorHAnsi" w:cstheme="minorHAnsi"/>
                <w:sz w:val="18"/>
                <w:lang w:eastAsia="en-US"/>
              </w:rPr>
            </w:pPr>
            <w:r w:rsidRPr="00F51DA2">
              <w:rPr>
                <w:rFonts w:asciiTheme="minorHAnsi" w:hAnsiTheme="minorHAnsi" w:cstheme="minorHAnsi"/>
                <w:sz w:val="18"/>
                <w:lang w:eastAsia="en-US"/>
              </w:rPr>
              <w:t>МБУК «Библи</w:t>
            </w:r>
            <w:r w:rsidRPr="00F51DA2">
              <w:rPr>
                <w:rFonts w:asciiTheme="minorHAnsi" w:hAnsiTheme="minorHAnsi" w:cstheme="minorHAnsi"/>
                <w:sz w:val="18"/>
                <w:lang w:eastAsia="en-US"/>
              </w:rPr>
              <w:t>о</w:t>
            </w:r>
            <w:r w:rsidRPr="00F51DA2">
              <w:rPr>
                <w:rFonts w:asciiTheme="minorHAnsi" w:hAnsiTheme="minorHAnsi" w:cstheme="minorHAnsi"/>
                <w:sz w:val="18"/>
                <w:lang w:eastAsia="en-US"/>
              </w:rPr>
              <w:t>тека медве</w:t>
            </w:r>
            <w:r w:rsidRPr="00F51DA2">
              <w:rPr>
                <w:rFonts w:asciiTheme="minorHAnsi" w:hAnsiTheme="minorHAnsi" w:cstheme="minorHAnsi"/>
                <w:sz w:val="18"/>
                <w:lang w:eastAsia="en-US"/>
              </w:rPr>
              <w:t>д</w:t>
            </w:r>
            <w:r w:rsidRPr="00F51DA2">
              <w:rPr>
                <w:rFonts w:asciiTheme="minorHAnsi" w:hAnsiTheme="minorHAnsi" w:cstheme="minorHAnsi"/>
                <w:sz w:val="18"/>
                <w:lang w:eastAsia="en-US"/>
              </w:rPr>
              <w:t>кинского сел</w:t>
            </w:r>
            <w:r w:rsidRPr="00F51DA2">
              <w:rPr>
                <w:rFonts w:asciiTheme="minorHAnsi" w:hAnsiTheme="minorHAnsi" w:cstheme="minorHAnsi"/>
                <w:sz w:val="18"/>
                <w:lang w:eastAsia="en-US"/>
              </w:rPr>
              <w:t>ь</w:t>
            </w:r>
            <w:r w:rsidRPr="00F51DA2">
              <w:rPr>
                <w:rFonts w:asciiTheme="minorHAnsi" w:hAnsiTheme="minorHAnsi" w:cstheme="minorHAnsi"/>
                <w:sz w:val="18"/>
                <w:lang w:eastAsia="en-US"/>
              </w:rPr>
              <w:t>ского посел</w:t>
            </w:r>
            <w:r w:rsidRPr="00F51DA2">
              <w:rPr>
                <w:rFonts w:asciiTheme="minorHAnsi" w:hAnsiTheme="minorHAnsi" w:cstheme="minorHAnsi"/>
                <w:sz w:val="18"/>
                <w:lang w:eastAsia="en-US"/>
              </w:rPr>
              <w:t>е</w:t>
            </w:r>
            <w:r w:rsidRPr="00F51DA2">
              <w:rPr>
                <w:rFonts w:asciiTheme="minorHAnsi" w:hAnsiTheme="minorHAnsi" w:cstheme="minorHAnsi"/>
                <w:sz w:val="18"/>
                <w:lang w:eastAsia="en-US"/>
              </w:rPr>
              <w:t>ния»</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Pr>
                <w:sz w:val="20"/>
                <w:lang w:eastAsia="en-US"/>
              </w:rPr>
              <w:t>525,8</w:t>
            </w:r>
          </w:p>
        </w:tc>
        <w:tc>
          <w:tcPr>
            <w:tcW w:w="124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Pr>
                <w:sz w:val="20"/>
                <w:lang w:eastAsia="en-US"/>
              </w:rPr>
              <w:t>525,8</w:t>
            </w:r>
          </w:p>
        </w:tc>
        <w:tc>
          <w:tcPr>
            <w:tcW w:w="1134"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850"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709"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11,2</w:t>
            </w:r>
          </w:p>
        </w:tc>
        <w:tc>
          <w:tcPr>
            <w:tcW w:w="992"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11,2</w:t>
            </w:r>
          </w:p>
        </w:tc>
        <w:tc>
          <w:tcPr>
            <w:tcW w:w="706" w:type="dxa"/>
            <w:tcBorders>
              <w:top w:val="single" w:sz="4" w:space="0" w:color="auto"/>
              <w:left w:val="single" w:sz="4" w:space="0" w:color="auto"/>
              <w:bottom w:val="single" w:sz="4" w:space="0" w:color="auto"/>
              <w:right w:val="single" w:sz="4" w:space="0" w:color="auto"/>
            </w:tcBorders>
          </w:tcPr>
          <w:p w:rsidR="00362662" w:rsidRPr="00C52B74" w:rsidRDefault="00362662" w:rsidP="00362662">
            <w:pPr>
              <w:pStyle w:val="31"/>
              <w:spacing w:line="276" w:lineRule="auto"/>
              <w:rPr>
                <w:sz w:val="20"/>
                <w:lang w:eastAsia="en-US"/>
              </w:rPr>
            </w:pPr>
            <w:r w:rsidRPr="00C52B74">
              <w:rPr>
                <w:sz w:val="20"/>
                <w:lang w:eastAsia="en-US"/>
              </w:rPr>
              <w:t>0</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2,8</w:t>
            </w:r>
          </w:p>
        </w:tc>
      </w:tr>
      <w:tr w:rsidR="00362662" w:rsidTr="00362662">
        <w:trPr>
          <w:cantSplit/>
        </w:trPr>
        <w:tc>
          <w:tcPr>
            <w:tcW w:w="1559" w:type="dxa"/>
            <w:tcBorders>
              <w:top w:val="single" w:sz="4" w:space="0" w:color="auto"/>
              <w:left w:val="single" w:sz="4" w:space="0" w:color="auto"/>
              <w:bottom w:val="single" w:sz="4" w:space="0" w:color="auto"/>
              <w:right w:val="single" w:sz="4" w:space="0" w:color="auto"/>
            </w:tcBorders>
            <w:hideMark/>
          </w:tcPr>
          <w:p w:rsidR="00362662" w:rsidRDefault="00362662" w:rsidP="00362662">
            <w:pPr>
              <w:pStyle w:val="31"/>
              <w:spacing w:line="276" w:lineRule="auto"/>
              <w:rPr>
                <w:sz w:val="22"/>
                <w:lang w:eastAsia="en-US"/>
              </w:rPr>
            </w:pPr>
            <w:r>
              <w:rPr>
                <w:sz w:val="22"/>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362662" w:rsidRPr="00061848" w:rsidRDefault="00362662" w:rsidP="00362662">
            <w:pPr>
              <w:pStyle w:val="31"/>
              <w:spacing w:line="276" w:lineRule="auto"/>
              <w:rPr>
                <w:sz w:val="20"/>
                <w:lang w:eastAsia="en-US"/>
              </w:rPr>
            </w:pPr>
            <w:r w:rsidRPr="00061848">
              <w:rPr>
                <w:sz w:val="20"/>
                <w:lang w:eastAsia="en-US"/>
              </w:rPr>
              <w:t>15607,30</w:t>
            </w:r>
          </w:p>
        </w:tc>
        <w:tc>
          <w:tcPr>
            <w:tcW w:w="1244" w:type="dxa"/>
            <w:tcBorders>
              <w:top w:val="single" w:sz="4" w:space="0" w:color="auto"/>
              <w:left w:val="single" w:sz="4" w:space="0" w:color="auto"/>
              <w:bottom w:val="single" w:sz="4" w:space="0" w:color="auto"/>
              <w:right w:val="single" w:sz="4" w:space="0" w:color="auto"/>
            </w:tcBorders>
          </w:tcPr>
          <w:p w:rsidR="00362662" w:rsidRPr="00061848" w:rsidRDefault="00362662" w:rsidP="00362662">
            <w:pPr>
              <w:pStyle w:val="31"/>
              <w:spacing w:line="276" w:lineRule="auto"/>
              <w:rPr>
                <w:sz w:val="20"/>
                <w:lang w:eastAsia="en-US"/>
              </w:rPr>
            </w:pPr>
            <w:r w:rsidRPr="00061848">
              <w:rPr>
                <w:sz w:val="20"/>
                <w:lang w:eastAsia="en-US"/>
              </w:rPr>
              <w:t>15607,30</w:t>
            </w:r>
          </w:p>
        </w:tc>
        <w:tc>
          <w:tcPr>
            <w:tcW w:w="1134" w:type="dxa"/>
            <w:tcBorders>
              <w:top w:val="single" w:sz="4" w:space="0" w:color="auto"/>
              <w:left w:val="single" w:sz="4" w:space="0" w:color="auto"/>
              <w:bottom w:val="single" w:sz="4" w:space="0" w:color="auto"/>
              <w:right w:val="single" w:sz="4" w:space="0" w:color="auto"/>
            </w:tcBorders>
          </w:tcPr>
          <w:p w:rsidR="00362662" w:rsidRPr="00061848" w:rsidRDefault="00362662" w:rsidP="00362662">
            <w:pPr>
              <w:pStyle w:val="31"/>
              <w:spacing w:line="276" w:lineRule="auto"/>
              <w:rPr>
                <w:sz w:val="20"/>
                <w:lang w:eastAsia="en-US"/>
              </w:rPr>
            </w:pPr>
            <w:r w:rsidRPr="00061848">
              <w:rPr>
                <w:sz w:val="20"/>
                <w:lang w:eastAsia="en-US"/>
              </w:rPr>
              <w:t>1059,0</w:t>
            </w:r>
          </w:p>
        </w:tc>
        <w:tc>
          <w:tcPr>
            <w:tcW w:w="850" w:type="dxa"/>
            <w:tcBorders>
              <w:top w:val="single" w:sz="4" w:space="0" w:color="auto"/>
              <w:left w:val="single" w:sz="4" w:space="0" w:color="auto"/>
              <w:bottom w:val="single" w:sz="4" w:space="0" w:color="auto"/>
              <w:right w:val="single" w:sz="4" w:space="0" w:color="auto"/>
            </w:tcBorders>
          </w:tcPr>
          <w:p w:rsidR="00362662" w:rsidRPr="00061848" w:rsidRDefault="00362662" w:rsidP="00362662">
            <w:pPr>
              <w:pStyle w:val="31"/>
              <w:spacing w:line="276" w:lineRule="auto"/>
              <w:rPr>
                <w:sz w:val="20"/>
                <w:lang w:eastAsia="en-US"/>
              </w:rPr>
            </w:pPr>
            <w:r w:rsidRPr="00061848">
              <w:rPr>
                <w:sz w:val="20"/>
                <w:lang w:eastAsia="en-US"/>
              </w:rPr>
              <w:t>7%</w:t>
            </w:r>
          </w:p>
        </w:tc>
        <w:tc>
          <w:tcPr>
            <w:tcW w:w="709" w:type="dxa"/>
            <w:tcBorders>
              <w:top w:val="single" w:sz="4" w:space="0" w:color="auto"/>
              <w:left w:val="single" w:sz="4" w:space="0" w:color="auto"/>
              <w:bottom w:val="single" w:sz="4" w:space="0" w:color="auto"/>
              <w:right w:val="single" w:sz="4" w:space="0" w:color="auto"/>
            </w:tcBorders>
          </w:tcPr>
          <w:p w:rsidR="00362662" w:rsidRPr="00061848" w:rsidRDefault="00362662" w:rsidP="00362662">
            <w:pPr>
              <w:pStyle w:val="31"/>
              <w:spacing w:line="276" w:lineRule="auto"/>
              <w:rPr>
                <w:sz w:val="20"/>
                <w:lang w:eastAsia="en-US"/>
              </w:rPr>
            </w:pPr>
            <w:r w:rsidRPr="00061848">
              <w:rPr>
                <w:sz w:val="20"/>
                <w:lang w:eastAsia="en-US"/>
              </w:rPr>
              <w:t>162,66</w:t>
            </w:r>
          </w:p>
        </w:tc>
        <w:tc>
          <w:tcPr>
            <w:tcW w:w="992"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126,16</w:t>
            </w:r>
          </w:p>
        </w:tc>
        <w:tc>
          <w:tcPr>
            <w:tcW w:w="706"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5,3</w:t>
            </w:r>
          </w:p>
        </w:tc>
        <w:tc>
          <w:tcPr>
            <w:tcW w:w="993" w:type="dxa"/>
            <w:tcBorders>
              <w:top w:val="single" w:sz="4" w:space="0" w:color="auto"/>
              <w:left w:val="single" w:sz="4" w:space="0" w:color="auto"/>
              <w:bottom w:val="single" w:sz="4" w:space="0" w:color="auto"/>
              <w:right w:val="single" w:sz="4" w:space="0" w:color="auto"/>
            </w:tcBorders>
          </w:tcPr>
          <w:p w:rsidR="00362662" w:rsidRDefault="00362662" w:rsidP="00362662">
            <w:pPr>
              <w:pStyle w:val="31"/>
              <w:spacing w:line="276" w:lineRule="auto"/>
              <w:rPr>
                <w:sz w:val="20"/>
                <w:lang w:eastAsia="en-US"/>
              </w:rPr>
            </w:pPr>
            <w:r>
              <w:rPr>
                <w:sz w:val="20"/>
                <w:lang w:eastAsia="en-US"/>
              </w:rPr>
              <w:t>5,3</w:t>
            </w:r>
          </w:p>
        </w:tc>
      </w:tr>
    </w:tbl>
    <w:p w:rsidR="00362662" w:rsidRDefault="00362662" w:rsidP="00362662">
      <w:pPr>
        <w:tabs>
          <w:tab w:val="left" w:pos="0"/>
        </w:tabs>
        <w:ind w:right="-625"/>
        <w:jc w:val="center"/>
        <w:rPr>
          <w:b/>
        </w:rPr>
      </w:pPr>
    </w:p>
    <w:p w:rsidR="00362662" w:rsidRDefault="00362662" w:rsidP="00362662">
      <w:pPr>
        <w:tabs>
          <w:tab w:val="left" w:pos="0"/>
        </w:tabs>
        <w:ind w:right="-625"/>
        <w:jc w:val="center"/>
        <w:rPr>
          <w:b/>
        </w:rPr>
      </w:pPr>
    </w:p>
    <w:p w:rsidR="00362662" w:rsidRDefault="00362662" w:rsidP="00362662">
      <w:pPr>
        <w:tabs>
          <w:tab w:val="left" w:pos="0"/>
        </w:tabs>
        <w:ind w:right="-625"/>
        <w:jc w:val="center"/>
        <w:rPr>
          <w:b/>
        </w:rPr>
      </w:pPr>
    </w:p>
    <w:p w:rsidR="00362662" w:rsidRDefault="00362662" w:rsidP="00362662">
      <w:pPr>
        <w:tabs>
          <w:tab w:val="left" w:pos="0"/>
        </w:tabs>
        <w:ind w:right="-625"/>
        <w:jc w:val="center"/>
        <w:rPr>
          <w:b/>
        </w:rPr>
      </w:pPr>
    </w:p>
    <w:p w:rsidR="00362662" w:rsidRDefault="00362662" w:rsidP="00362662">
      <w:pPr>
        <w:tabs>
          <w:tab w:val="left" w:pos="0"/>
        </w:tabs>
        <w:ind w:right="-625"/>
        <w:jc w:val="center"/>
        <w:rPr>
          <w:b/>
        </w:rPr>
      </w:pPr>
    </w:p>
    <w:p w:rsidR="00362662" w:rsidRDefault="00362662" w:rsidP="00362662"/>
    <w:p w:rsidR="00362662" w:rsidRDefault="00362662" w:rsidP="00362662"/>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01465A" w:rsidRDefault="0001465A" w:rsidP="0001465A">
      <w:pPr>
        <w:spacing w:after="0" w:line="240" w:lineRule="auto"/>
        <w:ind w:left="360"/>
        <w:jc w:val="center"/>
        <w:rPr>
          <w:rFonts w:ascii="Times New Roman" w:hAnsi="Times New Roman" w:cs="Times New Roman"/>
          <w:b/>
          <w:sz w:val="28"/>
          <w:szCs w:val="28"/>
        </w:rPr>
      </w:pPr>
      <w:r w:rsidRPr="0001465A">
        <w:rPr>
          <w:rFonts w:ascii="Times New Roman" w:hAnsi="Times New Roman" w:cs="Times New Roman"/>
          <w:b/>
          <w:sz w:val="28"/>
          <w:szCs w:val="28"/>
        </w:rPr>
        <w:lastRenderedPageBreak/>
        <w:t xml:space="preserve">12. </w:t>
      </w:r>
      <w:r w:rsidRPr="0001465A">
        <w:rPr>
          <w:rFonts w:ascii="Times New Roman" w:hAnsi="Times New Roman" w:cs="Times New Roman" w:hint="cs"/>
          <w:b/>
          <w:sz w:val="28"/>
          <w:szCs w:val="28"/>
        </w:rPr>
        <w:t>Организационно</w:t>
      </w:r>
      <w:r w:rsidRPr="0001465A">
        <w:rPr>
          <w:rFonts w:ascii="Times New Roman" w:hAnsi="Times New Roman" w:cs="Times New Roman"/>
          <w:b/>
          <w:sz w:val="28"/>
          <w:szCs w:val="28"/>
        </w:rPr>
        <w:t>-</w:t>
      </w:r>
      <w:r w:rsidRPr="0001465A">
        <w:rPr>
          <w:rFonts w:ascii="Times New Roman" w:hAnsi="Times New Roman" w:cs="Times New Roman" w:hint="cs"/>
          <w:b/>
          <w:sz w:val="28"/>
          <w:szCs w:val="28"/>
        </w:rPr>
        <w:t>методическая</w:t>
      </w:r>
      <w:r w:rsidRPr="0001465A">
        <w:rPr>
          <w:rFonts w:ascii="Times New Roman" w:hAnsi="Times New Roman" w:cs="Times New Roman"/>
          <w:b/>
          <w:sz w:val="28"/>
          <w:szCs w:val="28"/>
        </w:rPr>
        <w:t xml:space="preserve"> </w:t>
      </w:r>
      <w:r w:rsidRPr="0001465A">
        <w:rPr>
          <w:rFonts w:ascii="Times New Roman" w:hAnsi="Times New Roman" w:cs="Times New Roman" w:hint="cs"/>
          <w:b/>
          <w:sz w:val="28"/>
          <w:szCs w:val="28"/>
        </w:rPr>
        <w:t>деятельность</w:t>
      </w:r>
    </w:p>
    <w:p w:rsidR="0001465A" w:rsidRPr="0001465A" w:rsidRDefault="0001465A" w:rsidP="0001465A">
      <w:pPr>
        <w:spacing w:after="0" w:line="240" w:lineRule="auto"/>
        <w:ind w:left="360"/>
        <w:jc w:val="center"/>
        <w:rPr>
          <w:rFonts w:ascii="Times New Roman" w:hAnsi="Times New Roman" w:cs="Times New Roman"/>
          <w:b/>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12.1. </w:t>
      </w:r>
      <w:r w:rsidRPr="0001465A">
        <w:rPr>
          <w:rFonts w:ascii="Times New Roman" w:hAnsi="Times New Roman" w:cs="Times New Roman" w:hint="cs"/>
          <w:sz w:val="28"/>
          <w:szCs w:val="28"/>
        </w:rPr>
        <w:t>Методическая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наименование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структурных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штат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наличие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должности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методиста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штатном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расписании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Задачи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заявки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поселений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Распределение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функциональных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обязанностей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структурными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подразделениями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Система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w:t>
      </w:r>
      <w:r w:rsidRPr="0001465A">
        <w:rPr>
          <w:rFonts w:ascii="Times New Roman" w:hAnsi="Times New Roman" w:cs="Times New Roman" w:hint="cs"/>
          <w:sz w:val="28"/>
          <w:szCs w:val="28"/>
        </w:rPr>
        <w:t>й</w:t>
      </w:r>
      <w:r w:rsidRPr="0001465A">
        <w:rPr>
          <w:rFonts w:ascii="Times New Roman" w:hAnsi="Times New Roman" w:cs="Times New Roman" w:hint="cs"/>
          <w:sz w:val="28"/>
          <w:szCs w:val="28"/>
        </w:rPr>
        <w:t>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Нормативно</w:t>
      </w:r>
      <w:r w:rsidRPr="0001465A">
        <w:rPr>
          <w:rFonts w:ascii="Times New Roman" w:hAnsi="Times New Roman" w:cs="Times New Roman"/>
          <w:sz w:val="28"/>
          <w:szCs w:val="28"/>
        </w:rPr>
        <w:t>-</w:t>
      </w:r>
      <w:r w:rsidRPr="0001465A">
        <w:rPr>
          <w:rFonts w:ascii="Times New Roman" w:hAnsi="Times New Roman" w:cs="Times New Roman" w:hint="cs"/>
          <w:sz w:val="28"/>
          <w:szCs w:val="28"/>
        </w:rPr>
        <w:t>правовое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Уставе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объединения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ведет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заместитель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Задачи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w:t>
      </w:r>
      <w:r w:rsidRPr="0001465A">
        <w:rPr>
          <w:rFonts w:ascii="Times New Roman" w:hAnsi="Times New Roman" w:cs="Times New Roman" w:hint="cs"/>
          <w:sz w:val="28"/>
          <w:szCs w:val="28"/>
        </w:rPr>
        <w:t>осуществление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непрерывного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процесса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содействие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библиотечную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практику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зар</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бежья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вана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2009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выделено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помещение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кабинета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штатном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расписании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появилась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ставка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заместителя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2013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связи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изменением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шта</w:t>
      </w:r>
      <w:r w:rsidRPr="0001465A">
        <w:rPr>
          <w:rFonts w:ascii="Times New Roman" w:hAnsi="Times New Roman" w:cs="Times New Roman" w:hint="cs"/>
          <w:sz w:val="28"/>
          <w:szCs w:val="28"/>
        </w:rPr>
        <w:t>т</w:t>
      </w:r>
      <w:r w:rsidRPr="0001465A">
        <w:rPr>
          <w:rFonts w:ascii="Times New Roman" w:hAnsi="Times New Roman" w:cs="Times New Roman" w:hint="cs"/>
          <w:sz w:val="28"/>
          <w:szCs w:val="28"/>
        </w:rPr>
        <w:t>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расписания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произошли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изменения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ставка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заместителя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изменена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ставку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2009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занимается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w:t>
      </w:r>
      <w:r w:rsidRPr="0001465A">
        <w:rPr>
          <w:rFonts w:ascii="Times New Roman" w:hAnsi="Times New Roman" w:cs="Times New Roman" w:hint="cs"/>
          <w:sz w:val="28"/>
          <w:szCs w:val="28"/>
        </w:rPr>
        <w:t>л</w:t>
      </w:r>
      <w:r w:rsidRPr="0001465A">
        <w:rPr>
          <w:rFonts w:ascii="Times New Roman" w:hAnsi="Times New Roman" w:cs="Times New Roman" w:hint="cs"/>
          <w:sz w:val="28"/>
          <w:szCs w:val="28"/>
        </w:rPr>
        <w:t>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Цели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задачи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позволяют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считать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её</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педаг</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гической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функциональное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содержание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организаторской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руководство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подразумевает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собой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анализ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обобщение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внедрение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составление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оказание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помощи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проведение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осуществляется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через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лекции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беседы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сультации</w:t>
      </w:r>
      <w:r w:rsidRPr="0001465A">
        <w:rPr>
          <w:rFonts w:ascii="Times New Roman" w:hAnsi="Times New Roman" w:cs="Times New Roman"/>
          <w:sz w:val="28"/>
          <w:szCs w:val="28"/>
        </w:rPr>
        <w:t>,  /</w:t>
      </w:r>
      <w:r w:rsidRPr="0001465A">
        <w:rPr>
          <w:rFonts w:ascii="Times New Roman" w:hAnsi="Times New Roman" w:cs="Times New Roman" w:hint="cs"/>
          <w:sz w:val="28"/>
          <w:szCs w:val="28"/>
        </w:rPr>
        <w:t>как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так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групповом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порядке</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Нормативно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правовое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Нормативно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правовое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регл</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ментируется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документами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«Устав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«Положение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должностная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инструкция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контракт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отчеты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12.2. </w:t>
      </w:r>
      <w:r w:rsidRPr="0001465A">
        <w:rPr>
          <w:rFonts w:ascii="Times New Roman" w:hAnsi="Times New Roman" w:cs="Times New Roman" w:hint="cs"/>
          <w:sz w:val="28"/>
          <w:szCs w:val="28"/>
        </w:rPr>
        <w:t>Аналитико</w:t>
      </w:r>
      <w:r w:rsidRPr="0001465A">
        <w:rPr>
          <w:rFonts w:ascii="Times New Roman" w:hAnsi="Times New Roman" w:cs="Times New Roman"/>
          <w:sz w:val="28"/>
          <w:szCs w:val="28"/>
        </w:rPr>
        <w:t>-</w:t>
      </w:r>
      <w:r w:rsidRPr="0001465A">
        <w:rPr>
          <w:rFonts w:ascii="Times New Roman" w:hAnsi="Times New Roman" w:cs="Times New Roman" w:hint="cs"/>
          <w:sz w:val="28"/>
          <w:szCs w:val="28"/>
        </w:rPr>
        <w:t>консультационная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тематика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письменных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устных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групповых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lastRenderedPageBreak/>
        <w:t>занятиях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округа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стороны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w:t>
      </w:r>
      <w:r w:rsidRPr="0001465A">
        <w:rPr>
          <w:rFonts w:ascii="Times New Roman" w:hAnsi="Times New Roman" w:cs="Times New Roman" w:hint="cs"/>
          <w:sz w:val="28"/>
          <w:szCs w:val="28"/>
        </w:rPr>
        <w:t>к</w:t>
      </w:r>
      <w:r w:rsidRPr="0001465A">
        <w:rPr>
          <w:rFonts w:ascii="Times New Roman" w:hAnsi="Times New Roman" w:cs="Times New Roman" w:hint="cs"/>
          <w:sz w:val="28"/>
          <w:szCs w:val="28"/>
        </w:rPr>
        <w:t>турных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ЦГБ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ЦРБ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МПБ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власти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территорий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Количество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подготовленных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информационно</w:t>
      </w:r>
      <w:r w:rsidRPr="0001465A">
        <w:rPr>
          <w:rFonts w:ascii="Times New Roman" w:hAnsi="Times New Roman" w:cs="Times New Roman"/>
          <w:sz w:val="28"/>
          <w:szCs w:val="28"/>
        </w:rPr>
        <w:t>-</w:t>
      </w:r>
      <w:r w:rsidRPr="0001465A">
        <w:rPr>
          <w:rFonts w:ascii="Times New Roman" w:hAnsi="Times New Roman" w:cs="Times New Roman" w:hint="cs"/>
          <w:sz w:val="28"/>
          <w:szCs w:val="28"/>
        </w:rPr>
        <w:t>аналитических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материалов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печатном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электронном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Мониторинги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периодичность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Особенности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оценка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проблемы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Прогноз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тенденций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библиотекарям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групповые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различным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Всего</w:t>
      </w:r>
      <w:r w:rsidRPr="0001465A">
        <w:rPr>
          <w:rFonts w:ascii="Times New Roman" w:hAnsi="Times New Roman" w:cs="Times New Roman"/>
          <w:sz w:val="28"/>
          <w:szCs w:val="28"/>
        </w:rPr>
        <w:t xml:space="preserve"> 125 </w:t>
      </w:r>
      <w:r w:rsidRPr="0001465A">
        <w:rPr>
          <w:rFonts w:ascii="Times New Roman" w:hAnsi="Times New Roman" w:cs="Times New Roman" w:hint="cs"/>
          <w:sz w:val="28"/>
          <w:szCs w:val="28"/>
        </w:rPr>
        <w:t>консультаций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40 </w:t>
      </w:r>
      <w:r w:rsidRPr="0001465A">
        <w:rPr>
          <w:rFonts w:ascii="Times New Roman" w:hAnsi="Times New Roman" w:cs="Times New Roman" w:hint="cs"/>
          <w:sz w:val="28"/>
          <w:szCs w:val="28"/>
        </w:rPr>
        <w:t>консультаций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библиотекарям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обслуживающим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население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Групповых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47.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проведено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анкетирование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населения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целях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анкетировании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152 </w:t>
      </w:r>
      <w:r w:rsidRPr="0001465A">
        <w:rPr>
          <w:rFonts w:ascii="Times New Roman" w:hAnsi="Times New Roman" w:cs="Times New Roman" w:hint="cs"/>
          <w:sz w:val="28"/>
          <w:szCs w:val="28"/>
        </w:rPr>
        <w:t>человека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все</w:t>
      </w:r>
      <w:r w:rsidRPr="0001465A">
        <w:rPr>
          <w:rFonts w:ascii="Times New Roman" w:hAnsi="Times New Roman" w:cs="Times New Roman"/>
          <w:sz w:val="28"/>
          <w:szCs w:val="28"/>
        </w:rPr>
        <w:t xml:space="preserve"> 152 </w:t>
      </w:r>
      <w:r w:rsidRPr="0001465A">
        <w:rPr>
          <w:rFonts w:ascii="Times New Roman" w:hAnsi="Times New Roman" w:cs="Times New Roman" w:hint="cs"/>
          <w:sz w:val="28"/>
          <w:szCs w:val="28"/>
        </w:rPr>
        <w:t>удовлетв</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рены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решение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совершенствования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обслуживания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подростков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педагогов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Выявлению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объективной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картины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соответствия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современным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требованиям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служила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аналитическая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диагностическая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оказание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практической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помощи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теки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данной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используются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разработка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модификация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действующих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деловой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формации»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зале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расположены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папки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накопители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«Пресс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досье»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способствующим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самообразованию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подборки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специализированных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журналов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книжной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полки»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«Школ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«Современная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«Читайка»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«Игра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мейное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«Крылья»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др</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подборки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периодических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журналов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руется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картотека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идей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виртуальная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подборка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разработок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масс</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идея</w:t>
      </w:r>
      <w:r w:rsidRPr="0001465A">
        <w:rPr>
          <w:rFonts w:ascii="Times New Roman" w:hAnsi="Times New Roman" w:cs="Times New Roman"/>
          <w:sz w:val="28"/>
          <w:szCs w:val="28"/>
        </w:rPr>
        <w:t>!</w:t>
      </w:r>
      <w:r w:rsidRPr="0001465A">
        <w:rPr>
          <w:rFonts w:ascii="Times New Roman" w:hAnsi="Times New Roman" w:cs="Times New Roman" w:hint="cs"/>
          <w:sz w:val="28"/>
          <w:szCs w:val="28"/>
        </w:rPr>
        <w:t>»</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навигатор»</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виртуальная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подборка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специализир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ванных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сайтов</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интересующим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вопр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ежедневных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совещаниях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lastRenderedPageBreak/>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необходим</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Огромное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значение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имеет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приоритетного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движения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Благодаря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реализованному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2015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«Коворкинг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взаимодействия»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зованному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«Сторителлинг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порация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сказочников»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данном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проведены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досуга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условиях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переформатирование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пространства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путём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выделения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«коворкинг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Хобби»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игровой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г</w:t>
      </w:r>
      <w:r w:rsidRPr="0001465A">
        <w:rPr>
          <w:rFonts w:ascii="Times New Roman" w:hAnsi="Times New Roman" w:cs="Times New Roman" w:hint="cs"/>
          <w:sz w:val="28"/>
          <w:szCs w:val="28"/>
        </w:rPr>
        <w:t>рополис»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образовательной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«Учимся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Играя»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«Наша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фишка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это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книжка»</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функционирование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модулей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«Театр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«Читальня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«Студия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Сказка»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w:t>
      </w:r>
      <w:r w:rsidRPr="0001465A">
        <w:rPr>
          <w:rFonts w:ascii="Times New Roman" w:hAnsi="Times New Roman" w:cs="Times New Roman" w:hint="cs"/>
          <w:sz w:val="28"/>
          <w:szCs w:val="28"/>
        </w:rPr>
        <w:t>индивидуальные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досуга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суга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книжные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электронные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ресурсы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период</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реализованы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- 15  </w:t>
      </w:r>
      <w:r w:rsidRPr="0001465A">
        <w:rPr>
          <w:rFonts w:ascii="Times New Roman" w:hAnsi="Times New Roman" w:cs="Times New Roman" w:hint="cs"/>
          <w:sz w:val="28"/>
          <w:szCs w:val="28"/>
        </w:rPr>
        <w:t>практикумов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тематических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- 11 </w:t>
      </w:r>
      <w:r w:rsidRPr="0001465A">
        <w:rPr>
          <w:rFonts w:ascii="Times New Roman" w:hAnsi="Times New Roman" w:cs="Times New Roman" w:hint="cs"/>
          <w:sz w:val="28"/>
          <w:szCs w:val="28"/>
        </w:rPr>
        <w:t>практикумов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начинающих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47 </w:t>
      </w:r>
      <w:r w:rsidRPr="0001465A">
        <w:rPr>
          <w:rFonts w:ascii="Times New Roman" w:hAnsi="Times New Roman" w:cs="Times New Roman" w:hint="cs"/>
          <w:sz w:val="28"/>
          <w:szCs w:val="28"/>
        </w:rPr>
        <w:t>консультация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 </w:t>
      </w:r>
      <w:r w:rsidRPr="0001465A">
        <w:rPr>
          <w:rFonts w:ascii="Times New Roman" w:hAnsi="Times New Roman" w:cs="Times New Roman" w:hint="cs"/>
          <w:sz w:val="28"/>
          <w:szCs w:val="28"/>
        </w:rPr>
        <w:t>анализ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структурным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подразделениям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анализ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- 5 </w:t>
      </w:r>
      <w:r w:rsidRPr="0001465A">
        <w:rPr>
          <w:rFonts w:ascii="Times New Roman" w:hAnsi="Times New Roman" w:cs="Times New Roman" w:hint="cs"/>
          <w:sz w:val="28"/>
          <w:szCs w:val="28"/>
        </w:rPr>
        <w:t>обзоров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- 21 </w:t>
      </w:r>
      <w:r w:rsidRPr="0001465A">
        <w:rPr>
          <w:rFonts w:ascii="Times New Roman" w:hAnsi="Times New Roman" w:cs="Times New Roman" w:hint="cs"/>
          <w:sz w:val="28"/>
          <w:szCs w:val="28"/>
        </w:rPr>
        <w:t>выставка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12.3. </w:t>
      </w:r>
      <w:r w:rsidRPr="0001465A">
        <w:rPr>
          <w:rFonts w:ascii="Times New Roman" w:hAnsi="Times New Roman" w:cs="Times New Roman" w:hint="cs"/>
          <w:sz w:val="28"/>
          <w:szCs w:val="28"/>
        </w:rPr>
        <w:t>Практическая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помощь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w:t>
      </w:r>
      <w:r w:rsidRPr="0001465A">
        <w:rPr>
          <w:rFonts w:ascii="Times New Roman" w:hAnsi="Times New Roman" w:cs="Times New Roman" w:hint="cs"/>
          <w:sz w:val="28"/>
          <w:szCs w:val="28"/>
        </w:rPr>
        <w:t>б</w:t>
      </w:r>
      <w:r w:rsidRPr="0001465A">
        <w:rPr>
          <w:rFonts w:ascii="Times New Roman" w:hAnsi="Times New Roman" w:cs="Times New Roman" w:hint="cs"/>
          <w:sz w:val="28"/>
          <w:szCs w:val="28"/>
        </w:rPr>
        <w:t>лиотеками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поселений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входящих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КДУ</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Практическая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помощь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оказывалась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отчету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разработке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анкет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проведения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комплексных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Всеро</w:t>
      </w:r>
      <w:r w:rsidRPr="0001465A">
        <w:rPr>
          <w:rFonts w:ascii="Times New Roman" w:hAnsi="Times New Roman" w:cs="Times New Roman" w:hint="cs"/>
          <w:sz w:val="28"/>
          <w:szCs w:val="28"/>
        </w:rPr>
        <w:t>с</w:t>
      </w:r>
      <w:r w:rsidRPr="0001465A">
        <w:rPr>
          <w:rFonts w:ascii="Times New Roman" w:hAnsi="Times New Roman" w:cs="Times New Roman" w:hint="cs"/>
          <w:sz w:val="28"/>
          <w:szCs w:val="28"/>
        </w:rPr>
        <w:t>сийской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Библиотсумерки</w:t>
      </w:r>
      <w:r w:rsidRPr="0001465A">
        <w:rPr>
          <w:rFonts w:ascii="Times New Roman" w:hAnsi="Times New Roman" w:cs="Times New Roman"/>
          <w:sz w:val="28"/>
          <w:szCs w:val="28"/>
        </w:rPr>
        <w:t>-2017</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12.4. </w:t>
      </w:r>
      <w:r w:rsidRPr="0001465A">
        <w:rPr>
          <w:rFonts w:ascii="Times New Roman" w:hAnsi="Times New Roman" w:cs="Times New Roman" w:hint="cs"/>
          <w:sz w:val="28"/>
          <w:szCs w:val="28"/>
        </w:rPr>
        <w:t>Методическое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количество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Использование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интера</w:t>
      </w:r>
      <w:r w:rsidRPr="0001465A">
        <w:rPr>
          <w:rFonts w:ascii="Times New Roman" w:hAnsi="Times New Roman" w:cs="Times New Roman" w:hint="cs"/>
          <w:sz w:val="28"/>
          <w:szCs w:val="28"/>
        </w:rPr>
        <w:t>к</w:t>
      </w:r>
      <w:r w:rsidRPr="0001465A">
        <w:rPr>
          <w:rFonts w:ascii="Times New Roman" w:hAnsi="Times New Roman" w:cs="Times New Roman" w:hint="cs"/>
          <w:sz w:val="28"/>
          <w:szCs w:val="28"/>
        </w:rPr>
        <w:t>тивных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обучения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Дифференцир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ванный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подход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российских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региональных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Изучение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зарубежных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коллег</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lastRenderedPageBreak/>
        <w:t>Основной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задачей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повышение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потенциала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через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систему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непрерывного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Освоение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сотрудниками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w:t>
      </w:r>
      <w:r w:rsidRPr="0001465A">
        <w:rPr>
          <w:rFonts w:ascii="Times New Roman" w:hAnsi="Times New Roman" w:cs="Times New Roman" w:hint="cs"/>
          <w:sz w:val="28"/>
          <w:szCs w:val="28"/>
        </w:rPr>
        <w:t>б</w:t>
      </w:r>
      <w:r w:rsidRPr="0001465A">
        <w:rPr>
          <w:rFonts w:ascii="Times New Roman" w:hAnsi="Times New Roman" w:cs="Times New Roman" w:hint="cs"/>
          <w:sz w:val="28"/>
          <w:szCs w:val="28"/>
        </w:rPr>
        <w:t>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подх</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Внедрение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практику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стимулирования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среды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потребностей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самообразовании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Специалисты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регулярно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принимают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сультационных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днях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руководителей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консультационном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руководителей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пальных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партне</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практике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город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Пермь</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7.06.2017 </w:t>
      </w:r>
      <w:r w:rsidRPr="0001465A">
        <w:rPr>
          <w:rFonts w:ascii="Times New Roman" w:hAnsi="Times New Roman" w:cs="Times New Roman" w:hint="cs"/>
          <w:sz w:val="28"/>
          <w:szCs w:val="28"/>
        </w:rPr>
        <w:t>Русских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w:t>
      </w:r>
      <w:r w:rsidRPr="0001465A">
        <w:rPr>
          <w:rFonts w:ascii="Times New Roman" w:hAnsi="Times New Roman" w:cs="Times New Roman"/>
          <w:sz w:val="28"/>
          <w:szCs w:val="28"/>
        </w:rPr>
        <w:t>.</w:t>
      </w:r>
      <w:r w:rsidRPr="0001465A">
        <w:rPr>
          <w:rFonts w:ascii="Times New Roman" w:hAnsi="Times New Roman" w:cs="Times New Roman" w:hint="cs"/>
          <w:sz w:val="28"/>
          <w:szCs w:val="28"/>
        </w:rPr>
        <w:t>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Казарян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w:t>
      </w:r>
      <w:r w:rsidRPr="0001465A">
        <w:rPr>
          <w:rFonts w:ascii="Times New Roman" w:hAnsi="Times New Roman" w:cs="Times New Roman"/>
          <w:sz w:val="28"/>
          <w:szCs w:val="28"/>
        </w:rPr>
        <w:t>.</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ИПЦ</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совещании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ниципальных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государственных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«Стратегия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общед</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ступной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партнерство»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Губаха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14.10.2017 </w:t>
      </w: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Лашкевич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Журова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читальным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9 </w:t>
      </w:r>
      <w:r w:rsidRPr="0001465A">
        <w:rPr>
          <w:rFonts w:ascii="Times New Roman" w:hAnsi="Times New Roman" w:cs="Times New Roman" w:hint="cs"/>
          <w:sz w:val="28"/>
          <w:szCs w:val="28"/>
        </w:rPr>
        <w:t>краевом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Социум»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Лысьва</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18.10.2017 </w:t>
      </w: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онном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руководителей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служб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пространства»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Пермь</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27.10.2017 </w:t>
      </w: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праздничном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«Связь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времён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Связь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поколений»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посвященное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истории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мол</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дежного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движения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ПК</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12.4.1.</w:t>
      </w:r>
      <w:r w:rsidRPr="0001465A">
        <w:rPr>
          <w:rFonts w:ascii="Times New Roman" w:hAnsi="Times New Roman" w:cs="Times New Roman" w:hint="cs"/>
          <w:sz w:val="28"/>
          <w:szCs w:val="28"/>
        </w:rPr>
        <w:t>Информационное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заключ</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наличие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фонде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специализированной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журналов</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взаимодействия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«ГМЦБ»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ГКУК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«ПКДБ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Кузьмина»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пользование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Интернет</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ресурсами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управлении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сам</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образованием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используются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каждого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составление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бюллетеней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рекомендательных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списков</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Важным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оставалось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кадров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путём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семинарах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самообразование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Особую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роль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играют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семинары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цель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которых</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углублённое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изучение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вопросов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теории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практики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менее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важным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является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семинарах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межмуниципальных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целью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более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широкой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информированности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lastRenderedPageBreak/>
        <w:t>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партнёров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местном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сообщ</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стве</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12.4.1.1.</w:t>
      </w:r>
      <w:r w:rsidRPr="0001465A">
        <w:rPr>
          <w:rFonts w:ascii="Times New Roman" w:hAnsi="Times New Roman" w:cs="Times New Roman" w:hint="cs"/>
          <w:sz w:val="28"/>
          <w:szCs w:val="28"/>
        </w:rPr>
        <w:t>Все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прошли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обучение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очно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заочных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курсах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инициированных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«Академией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w:t>
      </w:r>
      <w:r w:rsidRPr="0001465A">
        <w:rPr>
          <w:rFonts w:ascii="Times New Roman" w:hAnsi="Times New Roman" w:cs="Times New Roman" w:hint="cs"/>
          <w:sz w:val="28"/>
          <w:szCs w:val="28"/>
        </w:rPr>
        <w:t>Пермь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формирования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ценностей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объёме</w:t>
      </w:r>
      <w:r w:rsidRPr="0001465A">
        <w:rPr>
          <w:rFonts w:ascii="Times New Roman" w:hAnsi="Times New Roman" w:cs="Times New Roman"/>
          <w:sz w:val="28"/>
          <w:szCs w:val="28"/>
        </w:rPr>
        <w:t xml:space="preserve"> 48 </w:t>
      </w:r>
      <w:r w:rsidRPr="0001465A">
        <w:rPr>
          <w:rFonts w:ascii="Times New Roman" w:hAnsi="Times New Roman" w:cs="Times New Roman" w:hint="cs"/>
          <w:sz w:val="28"/>
          <w:szCs w:val="28"/>
        </w:rPr>
        <w:t>академических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часов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проводившая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курсовые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занятия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Частное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образовательное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дополнительного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«Академия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лицензия</w:t>
      </w:r>
      <w:r w:rsidRPr="0001465A">
        <w:rPr>
          <w:rFonts w:ascii="Times New Roman" w:hAnsi="Times New Roman" w:cs="Times New Roman"/>
          <w:sz w:val="28"/>
          <w:szCs w:val="28"/>
        </w:rPr>
        <w:t xml:space="preserve"> 59</w:t>
      </w:r>
      <w:r w:rsidRPr="0001465A">
        <w:rPr>
          <w:rFonts w:ascii="Times New Roman" w:hAnsi="Times New Roman" w:cs="Times New Roman" w:hint="cs"/>
          <w:sz w:val="28"/>
          <w:szCs w:val="28"/>
        </w:rPr>
        <w:t>ЛО</w:t>
      </w:r>
      <w:r w:rsidRPr="0001465A">
        <w:rPr>
          <w:rFonts w:ascii="Times New Roman" w:hAnsi="Times New Roman" w:cs="Times New Roman"/>
          <w:sz w:val="28"/>
          <w:szCs w:val="28"/>
        </w:rPr>
        <w:t xml:space="preserve">1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0003254)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Пермь</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12.4.1.1.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прошла</w:t>
      </w:r>
      <w:r w:rsidRPr="0001465A">
        <w:rPr>
          <w:rFonts w:ascii="Times New Roman" w:hAnsi="Times New Roman" w:cs="Times New Roman"/>
          <w:sz w:val="28"/>
          <w:szCs w:val="28"/>
        </w:rPr>
        <w:t xml:space="preserve"> 1 </w:t>
      </w:r>
      <w:r w:rsidRPr="0001465A">
        <w:rPr>
          <w:rFonts w:ascii="Times New Roman" w:hAnsi="Times New Roman" w:cs="Times New Roman" w:hint="cs"/>
          <w:sz w:val="28"/>
          <w:szCs w:val="28"/>
        </w:rPr>
        <w:t>этап</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чения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очно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заочных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курсах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механизм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президентского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гранту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«Сохраним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семью</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сбережём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Россию</w:t>
      </w:r>
      <w:r w:rsidRPr="0001465A">
        <w:rPr>
          <w:rFonts w:ascii="Times New Roman" w:hAnsi="Times New Roman" w:cs="Times New Roman"/>
          <w:sz w:val="28"/>
          <w:szCs w:val="28"/>
        </w:rPr>
        <w:t>!</w:t>
      </w:r>
      <w:r w:rsidRPr="0001465A">
        <w:rPr>
          <w:rFonts w:ascii="Times New Roman" w:hAnsi="Times New Roman" w:cs="Times New Roman" w:hint="cs"/>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проводившая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курсовые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занятия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Частное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образовательное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дополнительного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«Академия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лицензия</w:t>
      </w:r>
      <w:r w:rsidRPr="0001465A">
        <w:rPr>
          <w:rFonts w:ascii="Times New Roman" w:hAnsi="Times New Roman" w:cs="Times New Roman"/>
          <w:sz w:val="28"/>
          <w:szCs w:val="28"/>
        </w:rPr>
        <w:t xml:space="preserve"> 59</w:t>
      </w:r>
      <w:r w:rsidRPr="0001465A">
        <w:rPr>
          <w:rFonts w:ascii="Times New Roman" w:hAnsi="Times New Roman" w:cs="Times New Roman" w:hint="cs"/>
          <w:sz w:val="28"/>
          <w:szCs w:val="28"/>
        </w:rPr>
        <w:t>ЛО</w:t>
      </w:r>
      <w:r w:rsidRPr="0001465A">
        <w:rPr>
          <w:rFonts w:ascii="Times New Roman" w:hAnsi="Times New Roman" w:cs="Times New Roman"/>
          <w:sz w:val="28"/>
          <w:szCs w:val="28"/>
        </w:rPr>
        <w:t xml:space="preserve">1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0003254)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Пермь</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12.4.1.1.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БИСУ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Удорцева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прошла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обучение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Автоно</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некоммерческой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дополнительного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«Международный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институт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менеджмента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объединений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принимателей»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объёме</w:t>
      </w:r>
      <w:r w:rsidRPr="0001465A">
        <w:rPr>
          <w:rFonts w:ascii="Times New Roman" w:hAnsi="Times New Roman" w:cs="Times New Roman"/>
          <w:sz w:val="28"/>
          <w:szCs w:val="28"/>
        </w:rPr>
        <w:t xml:space="preserve"> 272 </w:t>
      </w:r>
      <w:r w:rsidRPr="0001465A">
        <w:rPr>
          <w:rFonts w:ascii="Times New Roman" w:hAnsi="Times New Roman" w:cs="Times New Roman" w:hint="cs"/>
          <w:sz w:val="28"/>
          <w:szCs w:val="28"/>
        </w:rPr>
        <w:t>часа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подготовке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«Осуществление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контроль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управление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закупками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w:t>
      </w:r>
      <w:r w:rsidRPr="0001465A">
        <w:rPr>
          <w:rFonts w:ascii="Times New Roman" w:hAnsi="Times New Roman" w:cs="Times New Roman" w:hint="cs"/>
          <w:sz w:val="28"/>
          <w:szCs w:val="28"/>
        </w:rPr>
        <w:t>с</w:t>
      </w:r>
      <w:r w:rsidRPr="0001465A">
        <w:rPr>
          <w:rFonts w:ascii="Times New Roman" w:hAnsi="Times New Roman" w:cs="Times New Roman" w:hint="cs"/>
          <w:sz w:val="28"/>
          <w:szCs w:val="28"/>
        </w:rPr>
        <w:t>печения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государственных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корпоративных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нужд»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своена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закупок»</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12.5. </w:t>
      </w:r>
      <w:r w:rsidRPr="0001465A">
        <w:rPr>
          <w:rFonts w:ascii="Times New Roman" w:hAnsi="Times New Roman" w:cs="Times New Roman" w:hint="cs"/>
          <w:sz w:val="28"/>
          <w:szCs w:val="28"/>
        </w:rPr>
        <w:t>Профессиональные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российского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уровней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названия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число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результаты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коммуникаций»</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Организаторами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выступило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Министерство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КГАУ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Чувызгалова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w:t>
      </w:r>
      <w:r w:rsidRPr="0001465A">
        <w:rPr>
          <w:rFonts w:ascii="Times New Roman" w:hAnsi="Times New Roman" w:cs="Times New Roman" w:hint="cs"/>
          <w:sz w:val="28"/>
          <w:szCs w:val="28"/>
        </w:rPr>
        <w:t>П</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«Пашийская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«Живи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родник</w:t>
      </w:r>
      <w:r w:rsidRPr="0001465A">
        <w:rPr>
          <w:rFonts w:ascii="Times New Roman" w:hAnsi="Times New Roman" w:cs="Times New Roman"/>
          <w:sz w:val="28"/>
          <w:szCs w:val="28"/>
        </w:rPr>
        <w:t>!</w:t>
      </w:r>
      <w:r w:rsidRPr="0001465A">
        <w:rPr>
          <w:rFonts w:ascii="Times New Roman" w:hAnsi="Times New Roman" w:cs="Times New Roman" w:hint="cs"/>
          <w:sz w:val="28"/>
          <w:szCs w:val="28"/>
        </w:rPr>
        <w:t>»</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Машкина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«Кусье</w:t>
      </w:r>
      <w:r w:rsidRPr="0001465A">
        <w:rPr>
          <w:rFonts w:ascii="Times New Roman" w:hAnsi="Times New Roman" w:cs="Times New Roman"/>
          <w:sz w:val="28"/>
          <w:szCs w:val="28"/>
        </w:rPr>
        <w:t>-</w:t>
      </w:r>
      <w:r w:rsidRPr="0001465A">
        <w:rPr>
          <w:rFonts w:ascii="Times New Roman" w:hAnsi="Times New Roman" w:cs="Times New Roman" w:hint="cs"/>
          <w:sz w:val="28"/>
          <w:szCs w:val="28"/>
        </w:rPr>
        <w:t>Александровская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общения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людей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ограниченными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способностями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«Равные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среди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равных»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директора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стиле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ЭКО»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«Детективное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агентство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Почтальон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Печкин»</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Казарян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w:t>
      </w:r>
      <w:r w:rsidRPr="0001465A">
        <w:rPr>
          <w:rFonts w:ascii="Times New Roman" w:hAnsi="Times New Roman" w:cs="Times New Roman"/>
          <w:sz w:val="28"/>
          <w:szCs w:val="28"/>
        </w:rPr>
        <w:t>.</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«Стильный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зователь»</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Мезенцева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w:t>
      </w:r>
      <w:r w:rsidRPr="0001465A">
        <w:rPr>
          <w:rFonts w:ascii="Times New Roman" w:hAnsi="Times New Roman" w:cs="Times New Roman"/>
          <w:sz w:val="28"/>
          <w:szCs w:val="28"/>
        </w:rPr>
        <w:t>.</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камский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витамин</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Сити</w:t>
      </w:r>
      <w:r w:rsidRPr="0001465A">
        <w:rPr>
          <w:rFonts w:ascii="Times New Roman" w:hAnsi="Times New Roman" w:cs="Times New Roman"/>
          <w:sz w:val="28"/>
          <w:szCs w:val="28"/>
        </w:rPr>
        <w:t>-</w:t>
      </w:r>
      <w:r w:rsidRPr="0001465A">
        <w:rPr>
          <w:rFonts w:ascii="Times New Roman" w:hAnsi="Times New Roman" w:cs="Times New Roman" w:hint="cs"/>
          <w:sz w:val="28"/>
          <w:szCs w:val="28"/>
        </w:rPr>
        <w:t>квест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«Здоровый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жизни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выбор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молодых»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lastRenderedPageBreak/>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впервые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отборе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«Инициативного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бюджетирования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благоустройству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озеленению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Молодежного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дворика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прилегающей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территории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музея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Старостина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«Островок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поддержан</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12.5.1. </w:t>
      </w:r>
      <w:r w:rsidRPr="0001465A">
        <w:rPr>
          <w:rFonts w:ascii="Times New Roman" w:hAnsi="Times New Roman" w:cs="Times New Roman" w:hint="cs"/>
          <w:sz w:val="28"/>
          <w:szCs w:val="28"/>
        </w:rPr>
        <w:t>Конкурс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муникаций»</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Организаторами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выступило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Министерство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КГАУ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участвовала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«Инклюзивная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«Сторителлинг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w:t>
      </w:r>
      <w:r w:rsidRPr="0001465A">
        <w:rPr>
          <w:rFonts w:ascii="Times New Roman" w:hAnsi="Times New Roman" w:cs="Times New Roman" w:hint="cs"/>
          <w:sz w:val="28"/>
          <w:szCs w:val="28"/>
        </w:rPr>
        <w:t>б</w:t>
      </w:r>
      <w:r w:rsidRPr="0001465A">
        <w:rPr>
          <w:rFonts w:ascii="Times New Roman" w:hAnsi="Times New Roman" w:cs="Times New Roman" w:hint="cs"/>
          <w:sz w:val="28"/>
          <w:szCs w:val="28"/>
        </w:rPr>
        <w:t>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корпорация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сказочников»</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Проект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«Сторителлинг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корпорация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сказочников»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стал</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победителем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реализован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средства</w:t>
      </w:r>
      <w:r w:rsidRPr="0001465A">
        <w:rPr>
          <w:rFonts w:ascii="Times New Roman" w:hAnsi="Times New Roman" w:cs="Times New Roman"/>
          <w:sz w:val="28"/>
          <w:szCs w:val="28"/>
        </w:rPr>
        <w:t xml:space="preserve"> 200000 </w:t>
      </w:r>
      <w:r w:rsidRPr="0001465A">
        <w:rPr>
          <w:rFonts w:ascii="Times New Roman" w:hAnsi="Times New Roman" w:cs="Times New Roman" w:hint="cs"/>
          <w:sz w:val="28"/>
          <w:szCs w:val="28"/>
        </w:rPr>
        <w:t>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местный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w:t>
      </w:r>
      <w:r w:rsidRPr="0001465A">
        <w:rPr>
          <w:rFonts w:ascii="Times New Roman" w:hAnsi="Times New Roman" w:cs="Times New Roman"/>
          <w:sz w:val="28"/>
          <w:szCs w:val="28"/>
        </w:rPr>
        <w:t xml:space="preserve"> 86000</w:t>
      </w:r>
      <w:r w:rsidRPr="0001465A">
        <w:rPr>
          <w:rFonts w:ascii="Times New Roman" w:hAnsi="Times New Roman" w:cs="Times New Roman" w:hint="cs"/>
          <w:sz w:val="28"/>
          <w:szCs w:val="28"/>
        </w:rPr>
        <w:t>р</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12.5.2.</w:t>
      </w:r>
      <w:r w:rsidRPr="0001465A">
        <w:rPr>
          <w:rFonts w:ascii="Times New Roman" w:hAnsi="Times New Roman" w:cs="Times New Roman" w:hint="cs"/>
          <w:sz w:val="28"/>
          <w:szCs w:val="28"/>
        </w:rPr>
        <w:t>Краевой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мастерства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«Ради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приуроченный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w:t>
      </w:r>
      <w:r w:rsidRPr="0001465A">
        <w:rPr>
          <w:rFonts w:ascii="Times New Roman" w:hAnsi="Times New Roman" w:cs="Times New Roman"/>
          <w:sz w:val="28"/>
          <w:szCs w:val="28"/>
        </w:rPr>
        <w:t xml:space="preserve"> 100-</w:t>
      </w:r>
      <w:r w:rsidRPr="0001465A">
        <w:rPr>
          <w:rFonts w:ascii="Times New Roman" w:hAnsi="Times New Roman" w:cs="Times New Roman" w:hint="cs"/>
          <w:sz w:val="28"/>
          <w:szCs w:val="28"/>
        </w:rPr>
        <w:t>летию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создания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комиссий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несовершенн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летних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защите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Российской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Федерации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Организатор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Департамент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политики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Аппарата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вительства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подведены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ит</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ги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мастерства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«Ради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уроченного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w:t>
      </w:r>
      <w:r w:rsidRPr="0001465A">
        <w:rPr>
          <w:rFonts w:ascii="Times New Roman" w:hAnsi="Times New Roman" w:cs="Times New Roman"/>
          <w:sz w:val="28"/>
          <w:szCs w:val="28"/>
        </w:rPr>
        <w:t xml:space="preserve"> 100-</w:t>
      </w:r>
      <w:r w:rsidRPr="0001465A">
        <w:rPr>
          <w:rFonts w:ascii="Times New Roman" w:hAnsi="Times New Roman" w:cs="Times New Roman" w:hint="cs"/>
          <w:sz w:val="28"/>
          <w:szCs w:val="28"/>
        </w:rPr>
        <w:t>летию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создания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комиссий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несовершенноле</w:t>
      </w:r>
      <w:r w:rsidRPr="0001465A">
        <w:rPr>
          <w:rFonts w:ascii="Times New Roman" w:hAnsi="Times New Roman" w:cs="Times New Roman" w:hint="cs"/>
          <w:sz w:val="28"/>
          <w:szCs w:val="28"/>
        </w:rPr>
        <w:t>т</w:t>
      </w:r>
      <w:r w:rsidRPr="0001465A">
        <w:rPr>
          <w:rFonts w:ascii="Times New Roman" w:hAnsi="Times New Roman" w:cs="Times New Roman" w:hint="cs"/>
          <w:sz w:val="28"/>
          <w:szCs w:val="28"/>
        </w:rPr>
        <w:t>них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защите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Российской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Федерации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ходе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конференции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состоялась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ремония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награждения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победителей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«Ради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Первое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место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номинации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«Лучший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внедрению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лактических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реабилитационных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спорта»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заведующий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Ольга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Аркадьевн</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Ольга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Аркадьевна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представила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теки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Ольга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Аркадьевна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Конференции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лактика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Краевого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выступила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трансляцией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12.6. </w:t>
      </w:r>
      <w:r w:rsidRPr="0001465A">
        <w:rPr>
          <w:rFonts w:ascii="Times New Roman" w:hAnsi="Times New Roman" w:cs="Times New Roman" w:hint="cs"/>
          <w:sz w:val="28"/>
          <w:szCs w:val="28"/>
        </w:rPr>
        <w:t>Инновационная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Система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изучения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внедрения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с</w:t>
      </w:r>
      <w:r w:rsidRPr="0001465A">
        <w:rPr>
          <w:rFonts w:ascii="Times New Roman" w:hAnsi="Times New Roman" w:cs="Times New Roman" w:hint="cs"/>
          <w:sz w:val="28"/>
          <w:szCs w:val="28"/>
        </w:rPr>
        <w:t>пользование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Интернет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ресурсов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конкретным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Трансляция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указать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Влияние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отрасли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рег</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оне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изданиях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сайтах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w:t>
      </w:r>
      <w:r w:rsidRPr="0001465A">
        <w:rPr>
          <w:rFonts w:ascii="Times New Roman" w:hAnsi="Times New Roman" w:cs="Times New Roman" w:hint="cs"/>
          <w:sz w:val="28"/>
          <w:szCs w:val="28"/>
        </w:rPr>
        <w:t>ж</w:t>
      </w:r>
      <w:r w:rsidRPr="0001465A">
        <w:rPr>
          <w:rFonts w:ascii="Times New Roman" w:hAnsi="Times New Roman" w:cs="Times New Roman" w:hint="cs"/>
          <w:sz w:val="28"/>
          <w:szCs w:val="28"/>
        </w:rPr>
        <w:t>территориальных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занятиях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Результативность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ваций</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большое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внимание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уделялось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таким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ционной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как</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б</w:t>
      </w:r>
      <w:r w:rsidRPr="0001465A">
        <w:rPr>
          <w:rFonts w:ascii="Times New Roman" w:hAnsi="Times New Roman" w:cs="Times New Roman" w:hint="cs"/>
          <w:sz w:val="28"/>
          <w:szCs w:val="28"/>
        </w:rPr>
        <w:t>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функционирование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влияние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продвижение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w:t>
      </w:r>
      <w:r w:rsidRPr="0001465A">
        <w:rPr>
          <w:rFonts w:ascii="Times New Roman" w:hAnsi="Times New Roman" w:cs="Times New Roman" w:hint="cs"/>
          <w:sz w:val="28"/>
          <w:szCs w:val="28"/>
        </w:rPr>
        <w:t>инновационный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подход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патриотического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воспитания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юных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обеспеченный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патриотическ</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воспитания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«Патриотическая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мозаика»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продвижение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экологического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просвещения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посредством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«БУК</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ЭКО</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Мир»</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«Сторителлинг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корпорация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сказочников»</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12.6.1. </w:t>
      </w:r>
      <w:r w:rsidRPr="0001465A">
        <w:rPr>
          <w:rFonts w:ascii="Times New Roman" w:hAnsi="Times New Roman" w:cs="Times New Roman" w:hint="cs"/>
          <w:sz w:val="28"/>
          <w:szCs w:val="28"/>
        </w:rPr>
        <w:t>Трансляция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12.6. 1.1. </w:t>
      </w:r>
      <w:r w:rsidRPr="0001465A">
        <w:rPr>
          <w:rFonts w:ascii="Times New Roman" w:hAnsi="Times New Roman" w:cs="Times New Roman" w:hint="cs"/>
          <w:sz w:val="28"/>
          <w:szCs w:val="28"/>
        </w:rPr>
        <w:t>Межмуниципальное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сотрудничество</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Специалист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круглом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столе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территорий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сотру</w:t>
      </w:r>
      <w:r w:rsidRPr="0001465A">
        <w:rPr>
          <w:rFonts w:ascii="Times New Roman" w:hAnsi="Times New Roman" w:cs="Times New Roman" w:hint="cs"/>
          <w:sz w:val="28"/>
          <w:szCs w:val="28"/>
        </w:rPr>
        <w:t>д</w:t>
      </w:r>
      <w:r w:rsidRPr="0001465A">
        <w:rPr>
          <w:rFonts w:ascii="Times New Roman" w:hAnsi="Times New Roman" w:cs="Times New Roman" w:hint="cs"/>
          <w:sz w:val="28"/>
          <w:szCs w:val="28"/>
        </w:rPr>
        <w:t>ничества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фестиваля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«Поют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СОЮЗА»</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Тема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выступления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«Межмуниципальное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взаимодействие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социальными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партнёрами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Принимало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круглом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столе</w:t>
      </w:r>
      <w:r w:rsidRPr="0001465A">
        <w:rPr>
          <w:rFonts w:ascii="Times New Roman" w:hAnsi="Times New Roman" w:cs="Times New Roman"/>
          <w:sz w:val="28"/>
          <w:szCs w:val="28"/>
        </w:rPr>
        <w:t xml:space="preserve">: 22 </w:t>
      </w:r>
      <w:r w:rsidRPr="0001465A">
        <w:rPr>
          <w:rFonts w:ascii="Times New Roman" w:hAnsi="Times New Roman" w:cs="Times New Roman" w:hint="cs"/>
          <w:sz w:val="28"/>
          <w:szCs w:val="28"/>
        </w:rPr>
        <w:t>участника</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12.6.1.2. </w:t>
      </w:r>
      <w:r w:rsidRPr="0001465A">
        <w:rPr>
          <w:rFonts w:ascii="Times New Roman" w:hAnsi="Times New Roman" w:cs="Times New Roman" w:hint="cs"/>
          <w:sz w:val="28"/>
          <w:szCs w:val="28"/>
        </w:rPr>
        <w:t>Трансляция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ниципальном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педагогических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других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образовательных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отношений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вместе»</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Заведующий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педагогич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других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участников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образовательных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отношений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вместе»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трансляцией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сфере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авторской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реализуется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2016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доказала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свою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востребованность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лу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представляет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собой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продуманную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конструктивную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систему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lastRenderedPageBreak/>
        <w:t>включением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инновационных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составляющих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дающую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предпосылки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консолидации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педагогов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решении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проблемы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Горнозаводске</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Принимало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форума</w:t>
      </w:r>
      <w:r w:rsidRPr="0001465A">
        <w:rPr>
          <w:rFonts w:ascii="Times New Roman" w:hAnsi="Times New Roman" w:cs="Times New Roman"/>
          <w:sz w:val="28"/>
          <w:szCs w:val="28"/>
        </w:rPr>
        <w:t xml:space="preserve"> 129 </w:t>
      </w:r>
      <w:r w:rsidRPr="0001465A">
        <w:rPr>
          <w:rFonts w:ascii="Times New Roman" w:hAnsi="Times New Roman" w:cs="Times New Roman" w:hint="cs"/>
          <w:sz w:val="28"/>
          <w:szCs w:val="28"/>
        </w:rPr>
        <w:t>человек</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12.6.1. 3.</w:t>
      </w:r>
      <w:r w:rsidRPr="0001465A">
        <w:rPr>
          <w:rFonts w:ascii="Times New Roman" w:hAnsi="Times New Roman" w:cs="Times New Roman" w:hint="cs"/>
          <w:sz w:val="28"/>
          <w:szCs w:val="28"/>
        </w:rPr>
        <w:t>Трансляция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Большом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те</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11 </w:t>
      </w:r>
      <w:r w:rsidRPr="0001465A">
        <w:rPr>
          <w:rFonts w:ascii="Times New Roman" w:hAnsi="Times New Roman" w:cs="Times New Roman" w:hint="cs"/>
          <w:sz w:val="28"/>
          <w:szCs w:val="28"/>
        </w:rPr>
        <w:t>апреля</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ПКДБ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Кузьмина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w:t>
      </w:r>
      <w:r w:rsidRPr="0001465A">
        <w:rPr>
          <w:rFonts w:ascii="Times New Roman" w:hAnsi="Times New Roman" w:cs="Times New Roman" w:hint="cs"/>
          <w:sz w:val="28"/>
          <w:szCs w:val="28"/>
        </w:rPr>
        <w:t>Пермь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состоялся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Большой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заседании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мали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также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представители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Уполномоченного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вам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ребёнка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Общероссийского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народного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фронта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президенте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РФ</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w:t>
      </w:r>
      <w:r w:rsidRPr="0001465A">
        <w:rPr>
          <w:rFonts w:ascii="Times New Roman" w:hAnsi="Times New Roman" w:cs="Times New Roman" w:hint="cs"/>
          <w:sz w:val="28"/>
          <w:szCs w:val="28"/>
        </w:rPr>
        <w:t>б</w:t>
      </w:r>
      <w:r w:rsidRPr="0001465A">
        <w:rPr>
          <w:rFonts w:ascii="Times New Roman" w:hAnsi="Times New Roman" w:cs="Times New Roman" w:hint="cs"/>
          <w:sz w:val="28"/>
          <w:szCs w:val="28"/>
        </w:rPr>
        <w:t>лиотеках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поделились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Суксуна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Очёра</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своём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выступлении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нозаводской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перспективы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транслировала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продвижению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просвещения</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12.6.1. 4.</w:t>
      </w:r>
      <w:r w:rsidRPr="0001465A">
        <w:rPr>
          <w:rFonts w:ascii="Times New Roman" w:hAnsi="Times New Roman" w:cs="Times New Roman" w:hint="cs"/>
          <w:sz w:val="28"/>
          <w:szCs w:val="28"/>
        </w:rPr>
        <w:t>Трансляция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«Горнозаводская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реализованного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рамках</w:t>
      </w:r>
      <w:r w:rsidRPr="0001465A">
        <w:rPr>
          <w:rFonts w:ascii="Times New Roman" w:hAnsi="Times New Roman" w:cs="Times New Roman"/>
          <w:sz w:val="28"/>
          <w:szCs w:val="28"/>
        </w:rPr>
        <w:t xml:space="preserve"> 10 </w:t>
      </w:r>
      <w:r w:rsidRPr="0001465A">
        <w:rPr>
          <w:rFonts w:ascii="Times New Roman" w:hAnsi="Times New Roman" w:cs="Times New Roman" w:hint="cs"/>
          <w:sz w:val="28"/>
          <w:szCs w:val="28"/>
        </w:rPr>
        <w:t>Всероссийских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тельских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чтений</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 </w:t>
      </w:r>
      <w:r w:rsidRPr="0001465A">
        <w:rPr>
          <w:rFonts w:ascii="Times New Roman" w:hAnsi="Times New Roman" w:cs="Times New Roman" w:hint="cs"/>
          <w:sz w:val="28"/>
          <w:szCs w:val="28"/>
        </w:rPr>
        <w:t>декабря</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состоялся</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собравший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своих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площадках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медицины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представителей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общественности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воло</w:t>
      </w:r>
      <w:r w:rsidRPr="0001465A">
        <w:rPr>
          <w:rFonts w:ascii="Times New Roman" w:hAnsi="Times New Roman" w:cs="Times New Roman" w:hint="cs"/>
          <w:sz w:val="28"/>
          <w:szCs w:val="28"/>
        </w:rPr>
        <w:t>н</w:t>
      </w:r>
      <w:r w:rsidRPr="0001465A">
        <w:rPr>
          <w:rFonts w:ascii="Times New Roman" w:hAnsi="Times New Roman" w:cs="Times New Roman" w:hint="cs"/>
          <w:sz w:val="28"/>
          <w:szCs w:val="28"/>
        </w:rPr>
        <w:t>тёров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Словом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всех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кто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стоит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страже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интересов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делает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всё</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чтобы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детство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счастливым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ходе</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проводились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конференции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тали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мастер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классы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круглые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столы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Заведующий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бюджетного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учреждения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w:t>
      </w:r>
      <w:r w:rsidRPr="0001465A">
        <w:rPr>
          <w:rFonts w:ascii="Times New Roman" w:hAnsi="Times New Roman" w:cs="Times New Roman" w:hint="cs"/>
          <w:sz w:val="28"/>
          <w:szCs w:val="28"/>
        </w:rPr>
        <w:t>р</w:t>
      </w:r>
      <w:r w:rsidRPr="0001465A">
        <w:rPr>
          <w:rFonts w:ascii="Times New Roman" w:hAnsi="Times New Roman" w:cs="Times New Roman" w:hint="cs"/>
          <w:sz w:val="28"/>
          <w:szCs w:val="28"/>
        </w:rPr>
        <w:t>нозаводская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центральная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Ольга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Аркад</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евна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Конференции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w:t>
      </w:r>
      <w:r w:rsidRPr="0001465A">
        <w:rPr>
          <w:rFonts w:ascii="Times New Roman" w:hAnsi="Times New Roman" w:cs="Times New Roman" w:hint="cs"/>
          <w:sz w:val="28"/>
          <w:szCs w:val="28"/>
        </w:rPr>
        <w:t>й</w:t>
      </w:r>
      <w:r w:rsidRPr="0001465A">
        <w:rPr>
          <w:rFonts w:ascii="Times New Roman" w:hAnsi="Times New Roman" w:cs="Times New Roman" w:hint="cs"/>
          <w:sz w:val="28"/>
          <w:szCs w:val="28"/>
        </w:rPr>
        <w:t>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выступила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трансляцией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опыта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образованию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профилактике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неблагополучия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«Родительские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Университ</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lastRenderedPageBreak/>
        <w:t xml:space="preserve">12.6.1.5.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модератора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Социум»</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Форум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Социум»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состоялся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сентябре</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hint="cs"/>
          <w:sz w:val="28"/>
          <w:szCs w:val="28"/>
        </w:rPr>
        <w:t>ы</w:t>
      </w:r>
      <w:r w:rsidRPr="0001465A">
        <w:rPr>
          <w:rFonts w:ascii="Times New Roman" w:hAnsi="Times New Roman" w:cs="Times New Roman" w:hint="cs"/>
          <w:sz w:val="28"/>
          <w:szCs w:val="28"/>
        </w:rPr>
        <w:t>сьва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принимала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секции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Пермского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«Формируя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будущее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читательских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компетенций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Секция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проходила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формате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квилта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выступала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модер</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читательских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компетенций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через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семьёй»</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12.6.1.6.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модератора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Заведующий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няла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4 </w:t>
      </w:r>
      <w:r w:rsidRPr="0001465A">
        <w:rPr>
          <w:rFonts w:ascii="Times New Roman" w:hAnsi="Times New Roman" w:cs="Times New Roman" w:hint="cs"/>
          <w:sz w:val="28"/>
          <w:szCs w:val="28"/>
        </w:rPr>
        <w:t>Пермском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Форуме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качестве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спикера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площадки</w:t>
      </w:r>
      <w:r w:rsidRPr="0001465A">
        <w:rPr>
          <w:rFonts w:ascii="Times New Roman" w:hAnsi="Times New Roman" w:cs="Times New Roman"/>
          <w:sz w:val="28"/>
          <w:szCs w:val="28"/>
        </w:rPr>
        <w:t xml:space="preserve"> Public talk </w:t>
      </w:r>
      <w:r w:rsidRPr="0001465A">
        <w:rPr>
          <w:rFonts w:ascii="Times New Roman" w:hAnsi="Times New Roman" w:cs="Times New Roman" w:hint="cs"/>
          <w:sz w:val="28"/>
          <w:szCs w:val="28"/>
        </w:rPr>
        <w:t>«Семья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островок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счастливого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организованного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«ПКДБ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Кузьмина»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х</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площадки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разработаны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стратегии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создания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базе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также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подобраны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иннов</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ционные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технологии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чтения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досуга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обеспеч</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функционирования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семейных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центров</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12.6.2. </w:t>
      </w:r>
      <w:r w:rsidRPr="0001465A">
        <w:rPr>
          <w:rFonts w:ascii="Times New Roman" w:hAnsi="Times New Roman" w:cs="Times New Roman" w:hint="cs"/>
          <w:sz w:val="28"/>
          <w:szCs w:val="28"/>
        </w:rPr>
        <w:t>Влияние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развитие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отрасли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регионе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освящение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сайтах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освящалась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местная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газета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«Новости»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сайтах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местной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газете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«Новости»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опубликованы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статьи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автор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«Сказочный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24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23 </w:t>
      </w:r>
      <w:r w:rsidRPr="0001465A">
        <w:rPr>
          <w:rFonts w:ascii="Times New Roman" w:hAnsi="Times New Roman" w:cs="Times New Roman" w:hint="cs"/>
          <w:sz w:val="28"/>
          <w:szCs w:val="28"/>
        </w:rPr>
        <w:t>июня</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«Интересные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истории</w:t>
      </w:r>
      <w:r w:rsidRPr="0001465A">
        <w:rPr>
          <w:rFonts w:ascii="Times New Roman" w:hAnsi="Times New Roman" w:cs="Times New Roman"/>
          <w:sz w:val="28"/>
          <w:szCs w:val="28"/>
        </w:rPr>
        <w:t>!</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42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27 </w:t>
      </w:r>
      <w:r w:rsidRPr="0001465A">
        <w:rPr>
          <w:rFonts w:ascii="Times New Roman" w:hAnsi="Times New Roman" w:cs="Times New Roman" w:hint="cs"/>
          <w:sz w:val="28"/>
          <w:szCs w:val="28"/>
        </w:rPr>
        <w:t>октября</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12.7. </w:t>
      </w:r>
      <w:r w:rsidRPr="0001465A">
        <w:rPr>
          <w:rFonts w:ascii="Times New Roman" w:hAnsi="Times New Roman" w:cs="Times New Roman" w:hint="cs"/>
          <w:sz w:val="28"/>
          <w:szCs w:val="28"/>
        </w:rPr>
        <w:t>Методический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Совет</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июня</w:t>
      </w:r>
      <w:r w:rsidRPr="0001465A">
        <w:rPr>
          <w:rFonts w:ascii="Times New Roman" w:hAnsi="Times New Roman" w:cs="Times New Roman"/>
          <w:sz w:val="28"/>
          <w:szCs w:val="28"/>
        </w:rPr>
        <w:t xml:space="preserve"> 2004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создан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w:t>
      </w:r>
      <w:r w:rsidRPr="0001465A">
        <w:rPr>
          <w:rFonts w:ascii="Times New Roman" w:hAnsi="Times New Roman" w:cs="Times New Roman"/>
          <w:sz w:val="28"/>
          <w:szCs w:val="28"/>
        </w:rPr>
        <w:t>-</w:t>
      </w:r>
      <w:r w:rsidRPr="0001465A">
        <w:rPr>
          <w:rFonts w:ascii="Times New Roman" w:hAnsi="Times New Roman" w:cs="Times New Roman" w:hint="cs"/>
          <w:sz w:val="28"/>
          <w:szCs w:val="28"/>
        </w:rPr>
        <w:t>производственный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творческо</w:t>
      </w:r>
      <w:r w:rsidRPr="0001465A">
        <w:rPr>
          <w:rFonts w:ascii="Times New Roman" w:hAnsi="Times New Roman" w:cs="Times New Roman"/>
          <w:sz w:val="28"/>
          <w:szCs w:val="28"/>
        </w:rPr>
        <w:t>-</w:t>
      </w:r>
      <w:r w:rsidRPr="0001465A">
        <w:rPr>
          <w:rFonts w:ascii="Times New Roman" w:hAnsi="Times New Roman" w:cs="Times New Roman" w:hint="cs"/>
          <w:sz w:val="28"/>
          <w:szCs w:val="28"/>
        </w:rPr>
        <w:t>производственном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совете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обсуждены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вопросы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организационные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вопросы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написанию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конкурсе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коммуникации»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«Прикамский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витамин»</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всероссийской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«Ночь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библиотеке»</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участие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комплексных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мероприятиях</w:t>
      </w:r>
      <w:r w:rsidRPr="0001465A">
        <w:rPr>
          <w:rFonts w:ascii="Times New Roman" w:hAnsi="Times New Roman" w:cs="Times New Roman"/>
          <w:sz w:val="28"/>
          <w:szCs w:val="28"/>
        </w:rPr>
        <w:t xml:space="preserve"> : </w:t>
      </w:r>
      <w:r w:rsidRPr="0001465A">
        <w:rPr>
          <w:rFonts w:ascii="Times New Roman" w:hAnsi="Times New Roman" w:cs="Times New Roman" w:hint="cs"/>
          <w:sz w:val="28"/>
          <w:szCs w:val="28"/>
        </w:rPr>
        <w:t>«Промысловские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ряды»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1 </w:t>
      </w:r>
      <w:r w:rsidRPr="0001465A">
        <w:rPr>
          <w:rFonts w:ascii="Times New Roman" w:hAnsi="Times New Roman" w:cs="Times New Roman" w:hint="cs"/>
          <w:sz w:val="28"/>
          <w:szCs w:val="28"/>
        </w:rPr>
        <w:t>июня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день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защиты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«Широкая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масленица»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д</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12.8. </w:t>
      </w:r>
      <w:r w:rsidRPr="0001465A">
        <w:rPr>
          <w:rFonts w:ascii="Times New Roman" w:hAnsi="Times New Roman" w:cs="Times New Roman" w:hint="cs"/>
          <w:sz w:val="28"/>
          <w:szCs w:val="28"/>
        </w:rPr>
        <w:t>Издательская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особенности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тематика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заказ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учред</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использования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изданий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Публикации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фессиональных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изданиях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lastRenderedPageBreak/>
        <w:t>Издательская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наибольшей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w:t>
      </w:r>
      <w:r w:rsidRPr="0001465A">
        <w:rPr>
          <w:rFonts w:ascii="Times New Roman" w:hAnsi="Times New Roman" w:cs="Times New Roman" w:hint="cs"/>
          <w:sz w:val="28"/>
          <w:szCs w:val="28"/>
        </w:rPr>
        <w:t>ь</w:t>
      </w:r>
      <w:r w:rsidRPr="0001465A">
        <w:rPr>
          <w:rFonts w:ascii="Times New Roman" w:hAnsi="Times New Roman" w:cs="Times New Roman" w:hint="cs"/>
          <w:sz w:val="28"/>
          <w:szCs w:val="28"/>
        </w:rPr>
        <w:t>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применяется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издательская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заказу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ботали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буклет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«Дню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ребёнка»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у</w:t>
      </w:r>
      <w:r w:rsidRPr="0001465A">
        <w:rPr>
          <w:rFonts w:ascii="Times New Roman" w:hAnsi="Times New Roman" w:cs="Times New Roman" w:hint="cs"/>
          <w:sz w:val="28"/>
          <w:szCs w:val="28"/>
        </w:rPr>
        <w:t>ниципальном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отражает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рассказывает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распространено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более</w:t>
      </w:r>
      <w:r w:rsidRPr="0001465A">
        <w:rPr>
          <w:rFonts w:ascii="Times New Roman" w:hAnsi="Times New Roman" w:cs="Times New Roman"/>
          <w:sz w:val="28"/>
          <w:szCs w:val="28"/>
        </w:rPr>
        <w:t xml:space="preserve"> 100 </w:t>
      </w:r>
      <w:r w:rsidRPr="0001465A">
        <w:rPr>
          <w:rFonts w:ascii="Times New Roman" w:hAnsi="Times New Roman" w:cs="Times New Roman" w:hint="cs"/>
          <w:sz w:val="28"/>
          <w:szCs w:val="28"/>
        </w:rPr>
        <w:t>буклетов</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заказу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учредителей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разработаны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буклет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реклама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распространено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более</w:t>
      </w:r>
      <w:r w:rsidRPr="0001465A">
        <w:rPr>
          <w:rFonts w:ascii="Times New Roman" w:hAnsi="Times New Roman" w:cs="Times New Roman"/>
          <w:sz w:val="28"/>
          <w:szCs w:val="28"/>
        </w:rPr>
        <w:t xml:space="preserve"> 100 </w:t>
      </w:r>
      <w:r w:rsidRPr="0001465A">
        <w:rPr>
          <w:rFonts w:ascii="Times New Roman" w:hAnsi="Times New Roman" w:cs="Times New Roman" w:hint="cs"/>
          <w:sz w:val="28"/>
          <w:szCs w:val="28"/>
        </w:rPr>
        <w:t>экз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буклеты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ЗОЖ</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распр</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странено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более</w:t>
      </w:r>
      <w:r w:rsidRPr="0001465A">
        <w:rPr>
          <w:rFonts w:ascii="Times New Roman" w:hAnsi="Times New Roman" w:cs="Times New Roman"/>
          <w:sz w:val="28"/>
          <w:szCs w:val="28"/>
        </w:rPr>
        <w:t xml:space="preserve"> 120 </w:t>
      </w:r>
      <w:r w:rsidRPr="0001465A">
        <w:rPr>
          <w:rFonts w:ascii="Times New Roman" w:hAnsi="Times New Roman" w:cs="Times New Roman" w:hint="cs"/>
          <w:sz w:val="28"/>
          <w:szCs w:val="28"/>
        </w:rPr>
        <w:t>буклетов</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ab/>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12.9.</w:t>
      </w:r>
      <w:r w:rsidRPr="0001465A">
        <w:rPr>
          <w:rFonts w:ascii="Times New Roman" w:hAnsi="Times New Roman" w:cs="Times New Roman" w:hint="cs"/>
          <w:sz w:val="28"/>
          <w:szCs w:val="28"/>
        </w:rPr>
        <w:t>Организационные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вопросы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фонд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учёт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СБА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кабинете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выделен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фонд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неопубликованных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библиотековедению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смежным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наукам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Фонд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кабинета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«ГЦМБ»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составляет</w:t>
      </w:r>
      <w:r w:rsidRPr="0001465A">
        <w:rPr>
          <w:rFonts w:ascii="Times New Roman" w:hAnsi="Times New Roman" w:cs="Times New Roman"/>
          <w:sz w:val="28"/>
          <w:szCs w:val="28"/>
        </w:rPr>
        <w:t xml:space="preserve"> 430 </w:t>
      </w:r>
      <w:r w:rsidRPr="0001465A">
        <w:rPr>
          <w:rFonts w:ascii="Times New Roman" w:hAnsi="Times New Roman" w:cs="Times New Roman" w:hint="cs"/>
          <w:sz w:val="28"/>
          <w:szCs w:val="28"/>
        </w:rPr>
        <w:t>экземпл</w:t>
      </w:r>
      <w:r w:rsidRPr="0001465A">
        <w:rPr>
          <w:rFonts w:ascii="Times New Roman" w:hAnsi="Times New Roman" w:cs="Times New Roman" w:hint="cs"/>
          <w:sz w:val="28"/>
          <w:szCs w:val="28"/>
        </w:rPr>
        <w:t>я</w:t>
      </w:r>
      <w:r w:rsidRPr="0001465A">
        <w:rPr>
          <w:rFonts w:ascii="Times New Roman" w:hAnsi="Times New Roman" w:cs="Times New Roman" w:hint="cs"/>
          <w:sz w:val="28"/>
          <w:szCs w:val="28"/>
        </w:rPr>
        <w:t>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Ведется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суммарного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библиотечного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фонда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электронная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картотека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материалы»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w:t>
      </w:r>
      <w:r w:rsidRPr="0001465A">
        <w:rPr>
          <w:rFonts w:ascii="Times New Roman" w:hAnsi="Times New Roman" w:cs="Times New Roman"/>
          <w:sz w:val="28"/>
          <w:szCs w:val="28"/>
        </w:rPr>
        <w:t xml:space="preserve"> 1.01.2018 </w:t>
      </w:r>
      <w:r w:rsidRPr="0001465A">
        <w:rPr>
          <w:rFonts w:ascii="Times New Roman" w:hAnsi="Times New Roman" w:cs="Times New Roman" w:hint="cs"/>
          <w:sz w:val="28"/>
          <w:szCs w:val="28"/>
        </w:rPr>
        <w:t>состоит</w:t>
      </w:r>
      <w:r w:rsidRPr="0001465A">
        <w:rPr>
          <w:rFonts w:ascii="Times New Roman" w:hAnsi="Times New Roman" w:cs="Times New Roman"/>
          <w:sz w:val="28"/>
          <w:szCs w:val="28"/>
        </w:rPr>
        <w:t xml:space="preserve"> 1009 </w:t>
      </w:r>
      <w:r w:rsidRPr="0001465A">
        <w:rPr>
          <w:rFonts w:ascii="Times New Roman" w:hAnsi="Times New Roman" w:cs="Times New Roman" w:hint="cs"/>
          <w:sz w:val="28"/>
          <w:szCs w:val="28"/>
        </w:rPr>
        <w:t>записи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Учет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ведется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«Книге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отдельно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отмечаются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посещения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повышению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квалификации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библиотекарей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Отдельно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помещения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w:t>
      </w:r>
      <w:r w:rsidRPr="0001465A">
        <w:rPr>
          <w:rFonts w:ascii="Times New Roman" w:hAnsi="Times New Roman" w:cs="Times New Roman" w:hint="cs"/>
          <w:sz w:val="28"/>
          <w:szCs w:val="28"/>
        </w:rPr>
        <w:t>е</w:t>
      </w:r>
      <w:r w:rsidRPr="0001465A">
        <w:rPr>
          <w:rFonts w:ascii="Times New Roman" w:hAnsi="Times New Roman" w:cs="Times New Roman" w:hint="cs"/>
          <w:sz w:val="28"/>
          <w:szCs w:val="28"/>
        </w:rPr>
        <w:t>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кабинета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оформления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Учёт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организационно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ведётся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журналах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учёта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программ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проектов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которые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проводились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долговременных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Ежемесячно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результат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находит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пресс–релизах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подаваемых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учредителю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Управление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района</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Ежеквартально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«МЦГБ»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Управление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культуры</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Ежегодно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результат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находит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населению</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депутатам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Горнозаводской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городской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Думы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Также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результаты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находят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своё</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отражение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отчётах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отправляемых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w:t>
      </w:r>
      <w:r w:rsidRPr="0001465A">
        <w:rPr>
          <w:rFonts w:ascii="Times New Roman" w:hAnsi="Times New Roman" w:cs="Times New Roman"/>
          <w:sz w:val="28"/>
          <w:szCs w:val="28"/>
        </w:rPr>
        <w:t>.</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Кузьмина»</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Салтыкова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w:t>
      </w:r>
      <w:r w:rsidRPr="0001465A">
        <w:rPr>
          <w:rFonts w:ascii="Times New Roman" w:hAnsi="Times New Roman" w:cs="Times New Roman"/>
          <w:sz w:val="28"/>
          <w:szCs w:val="28"/>
        </w:rPr>
        <w:t>.</w:t>
      </w:r>
      <w:r w:rsidRPr="0001465A">
        <w:rPr>
          <w:rFonts w:ascii="Times New Roman" w:hAnsi="Times New Roman" w:cs="Times New Roman" w:hint="cs"/>
          <w:sz w:val="28"/>
          <w:szCs w:val="28"/>
        </w:rPr>
        <w:t>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модернизировала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разработанные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ранее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комплекты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учёту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различных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учёт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культурно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массовых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муниципальному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зак</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зу</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учёт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выставочной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w:t>
      </w:r>
      <w:r w:rsidRPr="0001465A">
        <w:rPr>
          <w:rFonts w:ascii="Times New Roman" w:hAnsi="Times New Roman" w:cs="Times New Roman"/>
          <w:sz w:val="28"/>
          <w:szCs w:val="28"/>
        </w:rPr>
        <w:t>.</w:t>
      </w:r>
      <w:r w:rsidRPr="0001465A">
        <w:rPr>
          <w:rFonts w:ascii="Times New Roman" w:hAnsi="Times New Roman" w:cs="Times New Roman" w:hint="cs"/>
          <w:sz w:val="28"/>
          <w:szCs w:val="28"/>
        </w:rPr>
        <w:t>ч</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выставок</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lastRenderedPageBreak/>
        <w:t>Оформление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кабинета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определены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тематические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деловой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наших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успехов»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игры»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профессиональной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детского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творчества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украшают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зоны»</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Оформлен</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«Стенд</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где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размещаются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материалы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необходимые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прик</w:t>
      </w:r>
      <w:r w:rsidRPr="0001465A">
        <w:rPr>
          <w:rFonts w:ascii="Times New Roman" w:hAnsi="Times New Roman" w:cs="Times New Roman" w:hint="cs"/>
          <w:sz w:val="28"/>
          <w:szCs w:val="28"/>
        </w:rPr>
        <w:t>а</w:t>
      </w:r>
      <w:r w:rsidRPr="0001465A">
        <w:rPr>
          <w:rFonts w:ascii="Times New Roman" w:hAnsi="Times New Roman" w:cs="Times New Roman" w:hint="cs"/>
          <w:sz w:val="28"/>
          <w:szCs w:val="28"/>
        </w:rPr>
        <w:t>зы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пресс</w:t>
      </w:r>
      <w:r w:rsidRPr="0001465A">
        <w:rPr>
          <w:rFonts w:ascii="Times New Roman" w:hAnsi="Times New Roman" w:cs="Times New Roman"/>
          <w:sz w:val="28"/>
          <w:szCs w:val="28"/>
        </w:rPr>
        <w:t>-</w:t>
      </w:r>
      <w:r w:rsidRPr="0001465A">
        <w:rPr>
          <w:rFonts w:ascii="Times New Roman" w:hAnsi="Times New Roman" w:cs="Times New Roman" w:hint="cs"/>
          <w:sz w:val="28"/>
          <w:szCs w:val="28"/>
        </w:rPr>
        <w:t>релизы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перспективы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акции</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 </w:t>
      </w:r>
      <w:r w:rsidRPr="0001465A">
        <w:rPr>
          <w:rFonts w:ascii="Times New Roman" w:hAnsi="Times New Roman" w:cs="Times New Roman" w:hint="cs"/>
          <w:sz w:val="28"/>
          <w:szCs w:val="28"/>
        </w:rPr>
        <w:t>модифицировалась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«методическая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зона»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читальном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зале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кот</w:t>
      </w:r>
      <w:r w:rsidRPr="0001465A">
        <w:rPr>
          <w:rFonts w:ascii="Times New Roman" w:hAnsi="Times New Roman" w:cs="Times New Roman" w:hint="cs"/>
          <w:sz w:val="28"/>
          <w:szCs w:val="28"/>
        </w:rPr>
        <w:t>о</w:t>
      </w:r>
      <w:r w:rsidRPr="0001465A">
        <w:rPr>
          <w:rFonts w:ascii="Times New Roman" w:hAnsi="Times New Roman" w:cs="Times New Roman" w:hint="cs"/>
          <w:sz w:val="28"/>
          <w:szCs w:val="28"/>
        </w:rPr>
        <w:t>рый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стал</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своеобразным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пресс</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центром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Появились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дополнительные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стенды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выставок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информац</w:t>
      </w:r>
      <w:r w:rsidRPr="0001465A">
        <w:rPr>
          <w:rFonts w:ascii="Times New Roman" w:hAnsi="Times New Roman" w:cs="Times New Roman" w:hint="cs"/>
          <w:sz w:val="28"/>
          <w:szCs w:val="28"/>
        </w:rPr>
        <w:t>и</w:t>
      </w:r>
      <w:r w:rsidRPr="0001465A">
        <w:rPr>
          <w:rFonts w:ascii="Times New Roman" w:hAnsi="Times New Roman" w:cs="Times New Roman" w:hint="cs"/>
          <w:sz w:val="28"/>
          <w:szCs w:val="28"/>
        </w:rPr>
        <w:t>онно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материалов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необходимых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эффективной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w:t>
      </w:r>
      <w:r w:rsidRPr="0001465A">
        <w:rPr>
          <w:rFonts w:ascii="Times New Roman" w:hAnsi="Times New Roman" w:cs="Times New Roman" w:hint="cs"/>
          <w:sz w:val="28"/>
          <w:szCs w:val="28"/>
        </w:rPr>
        <w:t>я</w:t>
      </w:r>
      <w:r w:rsidRPr="0001465A">
        <w:rPr>
          <w:rFonts w:ascii="Times New Roman" w:hAnsi="Times New Roman" w:cs="Times New Roman" w:hint="cs"/>
          <w:sz w:val="28"/>
          <w:szCs w:val="28"/>
        </w:rPr>
        <w:t>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Проводятся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консультации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индивидуальные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групповые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Ежеквартально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осущест</w:t>
      </w:r>
      <w:r w:rsidRPr="0001465A">
        <w:rPr>
          <w:rFonts w:ascii="Times New Roman" w:hAnsi="Times New Roman" w:cs="Times New Roman" w:hint="cs"/>
          <w:sz w:val="28"/>
          <w:szCs w:val="28"/>
        </w:rPr>
        <w:t>в</w:t>
      </w:r>
      <w:r w:rsidRPr="0001465A">
        <w:rPr>
          <w:rFonts w:ascii="Times New Roman" w:hAnsi="Times New Roman" w:cs="Times New Roman" w:hint="cs"/>
          <w:sz w:val="28"/>
          <w:szCs w:val="28"/>
        </w:rPr>
        <w:t>ляются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обзоры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структурных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подразделениях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период</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реализованы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мероприятия</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- 13  </w:t>
      </w:r>
      <w:r w:rsidRPr="0001465A">
        <w:rPr>
          <w:rFonts w:ascii="Times New Roman" w:hAnsi="Times New Roman" w:cs="Times New Roman" w:hint="cs"/>
          <w:sz w:val="28"/>
          <w:szCs w:val="28"/>
        </w:rPr>
        <w:t>практикумов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тематических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- 9 </w:t>
      </w:r>
      <w:r w:rsidRPr="0001465A">
        <w:rPr>
          <w:rFonts w:ascii="Times New Roman" w:hAnsi="Times New Roman" w:cs="Times New Roman" w:hint="cs"/>
          <w:sz w:val="28"/>
          <w:szCs w:val="28"/>
        </w:rPr>
        <w:t>практикумов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начинающих</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31 </w:t>
      </w:r>
      <w:r w:rsidRPr="0001465A">
        <w:rPr>
          <w:rFonts w:ascii="Times New Roman" w:hAnsi="Times New Roman" w:cs="Times New Roman" w:hint="cs"/>
          <w:sz w:val="28"/>
          <w:szCs w:val="28"/>
        </w:rPr>
        <w:t>консультация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 </w:t>
      </w:r>
      <w:r w:rsidRPr="0001465A">
        <w:rPr>
          <w:rFonts w:ascii="Times New Roman" w:hAnsi="Times New Roman" w:cs="Times New Roman" w:hint="cs"/>
          <w:sz w:val="28"/>
          <w:szCs w:val="28"/>
        </w:rPr>
        <w:t>анализ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планов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структурным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подразделениям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 </w:t>
      </w:r>
      <w:r w:rsidRPr="0001465A">
        <w:rPr>
          <w:rFonts w:ascii="Times New Roman" w:hAnsi="Times New Roman" w:cs="Times New Roman" w:hint="cs"/>
          <w:sz w:val="28"/>
          <w:szCs w:val="28"/>
        </w:rPr>
        <w:t>анализ</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направлениям</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- 5 </w:t>
      </w:r>
      <w:r w:rsidRPr="0001465A">
        <w:rPr>
          <w:rFonts w:ascii="Times New Roman" w:hAnsi="Times New Roman" w:cs="Times New Roman" w:hint="cs"/>
          <w:sz w:val="28"/>
          <w:szCs w:val="28"/>
        </w:rPr>
        <w:t>обзоров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- 16 </w:t>
      </w:r>
      <w:r w:rsidRPr="0001465A">
        <w:rPr>
          <w:rFonts w:ascii="Times New Roman" w:hAnsi="Times New Roman" w:cs="Times New Roman" w:hint="cs"/>
          <w:sz w:val="28"/>
          <w:szCs w:val="28"/>
        </w:rPr>
        <w:t>выставок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литературы</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формы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выполнения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учредителя</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подготовлено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107  (</w:t>
      </w:r>
      <w:r w:rsidRPr="0001465A">
        <w:rPr>
          <w:rFonts w:ascii="Times New Roman" w:hAnsi="Times New Roman" w:cs="Times New Roman" w:hint="cs"/>
          <w:sz w:val="28"/>
          <w:szCs w:val="28"/>
        </w:rPr>
        <w:t>кол</w:t>
      </w:r>
      <w:r w:rsidRPr="0001465A">
        <w:rPr>
          <w:rFonts w:ascii="Times New Roman" w:hAnsi="Times New Roman" w:cs="Times New Roman"/>
          <w:sz w:val="28"/>
          <w:szCs w:val="28"/>
        </w:rPr>
        <w:t>-</w:t>
      </w:r>
      <w:r w:rsidRPr="0001465A">
        <w:rPr>
          <w:rFonts w:ascii="Times New Roman" w:hAnsi="Times New Roman" w:cs="Times New Roman" w:hint="cs"/>
          <w:sz w:val="28"/>
          <w:szCs w:val="28"/>
        </w:rPr>
        <w:t>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w:t>
      </w:r>
      <w:r w:rsidRPr="0001465A">
        <w:rPr>
          <w:rFonts w:ascii="Times New Roman" w:hAnsi="Times New Roman" w:cs="Times New Roman"/>
          <w:sz w:val="28"/>
          <w:szCs w:val="28"/>
        </w:rPr>
        <w:t>. 305);</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проведено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xml:space="preserve"> - 12</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краевых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подготовлено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75 (</w:t>
      </w:r>
      <w:r w:rsidRPr="0001465A">
        <w:rPr>
          <w:rFonts w:ascii="Times New Roman" w:hAnsi="Times New Roman" w:cs="Times New Roman" w:hint="cs"/>
          <w:sz w:val="28"/>
          <w:szCs w:val="28"/>
        </w:rPr>
        <w:t>кол</w:t>
      </w:r>
      <w:r w:rsidRPr="0001465A">
        <w:rPr>
          <w:rFonts w:ascii="Times New Roman" w:hAnsi="Times New Roman" w:cs="Times New Roman"/>
          <w:sz w:val="28"/>
          <w:szCs w:val="28"/>
        </w:rPr>
        <w:t>-</w:t>
      </w:r>
      <w:r w:rsidRPr="0001465A">
        <w:rPr>
          <w:rFonts w:ascii="Times New Roman" w:hAnsi="Times New Roman" w:cs="Times New Roman" w:hint="cs"/>
          <w:sz w:val="28"/>
          <w:szCs w:val="28"/>
        </w:rPr>
        <w:t>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w:t>
      </w:r>
      <w:r w:rsidRPr="0001465A">
        <w:rPr>
          <w:rFonts w:ascii="Times New Roman" w:hAnsi="Times New Roman" w:cs="Times New Roman"/>
          <w:sz w:val="28"/>
          <w:szCs w:val="28"/>
        </w:rPr>
        <w:t>.223)</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w:t>
      </w:r>
      <w:r w:rsidRPr="0001465A">
        <w:rPr>
          <w:rFonts w:ascii="Times New Roman" w:hAnsi="Times New Roman" w:cs="Times New Roman" w:hint="cs"/>
          <w:sz w:val="28"/>
          <w:szCs w:val="28"/>
        </w:rPr>
        <w:t>проведено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мероприятий</w:t>
      </w:r>
      <w:r w:rsidRPr="0001465A">
        <w:rPr>
          <w:rFonts w:ascii="Times New Roman" w:hAnsi="Times New Roman" w:cs="Times New Roman"/>
          <w:sz w:val="28"/>
          <w:szCs w:val="28"/>
        </w:rPr>
        <w:t>- 7</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2017 </w:t>
      </w:r>
      <w:r w:rsidRPr="0001465A">
        <w:rPr>
          <w:rFonts w:ascii="Times New Roman" w:hAnsi="Times New Roman" w:cs="Times New Roman" w:hint="cs"/>
          <w:sz w:val="28"/>
          <w:szCs w:val="28"/>
        </w:rPr>
        <w:t>году</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специалистами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МБУК</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«ГЦДБ»</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были</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выполнены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следующие</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виды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методических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услуг</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работ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для</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муниципальных</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библиотек</w:t>
      </w:r>
      <w:r w:rsidRPr="0001465A">
        <w:rPr>
          <w:rFonts w:ascii="Times New Roman" w:hAnsi="Times New Roman" w:cs="Times New Roman"/>
          <w:sz w:val="28"/>
          <w:szCs w:val="28"/>
        </w:rPr>
        <w:t>:</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подготовлено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документов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w:t>
      </w:r>
      <w:r w:rsidRPr="0001465A">
        <w:rPr>
          <w:rFonts w:ascii="Times New Roman" w:hAnsi="Times New Roman" w:cs="Times New Roman"/>
          <w:sz w:val="28"/>
          <w:szCs w:val="28"/>
        </w:rPr>
        <w:t xml:space="preserve"> 23 (</w:t>
      </w:r>
      <w:r w:rsidRPr="0001465A">
        <w:rPr>
          <w:rFonts w:ascii="Times New Roman" w:hAnsi="Times New Roman" w:cs="Times New Roman" w:hint="cs"/>
          <w:sz w:val="28"/>
          <w:szCs w:val="28"/>
        </w:rPr>
        <w:t>кол</w:t>
      </w:r>
      <w:r w:rsidRPr="0001465A">
        <w:rPr>
          <w:rFonts w:ascii="Times New Roman" w:hAnsi="Times New Roman" w:cs="Times New Roman"/>
          <w:sz w:val="28"/>
          <w:szCs w:val="28"/>
        </w:rPr>
        <w:t>-</w:t>
      </w:r>
      <w:r w:rsidRPr="0001465A">
        <w:rPr>
          <w:rFonts w:ascii="Times New Roman" w:hAnsi="Times New Roman" w:cs="Times New Roman" w:hint="cs"/>
          <w:sz w:val="28"/>
          <w:szCs w:val="28"/>
        </w:rPr>
        <w:t>во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стр</w:t>
      </w:r>
      <w:r w:rsidRPr="0001465A">
        <w:rPr>
          <w:rFonts w:ascii="Times New Roman" w:hAnsi="Times New Roman" w:cs="Times New Roman"/>
          <w:sz w:val="28"/>
          <w:szCs w:val="28"/>
        </w:rPr>
        <w:t>.552)</w:t>
      </w:r>
    </w:p>
    <w:p w:rsidR="0001465A" w:rsidRPr="0001465A" w:rsidRDefault="0001465A" w:rsidP="0001465A">
      <w:pPr>
        <w:spacing w:after="0" w:line="240" w:lineRule="auto"/>
        <w:ind w:left="360"/>
        <w:jc w:val="both"/>
        <w:rPr>
          <w:rFonts w:ascii="Times New Roman" w:hAnsi="Times New Roman" w:cs="Times New Roman"/>
          <w:sz w:val="28"/>
          <w:szCs w:val="28"/>
        </w:rPr>
      </w:pPr>
      <w:r w:rsidRPr="0001465A">
        <w:rPr>
          <w:rFonts w:ascii="Times New Roman" w:hAnsi="Times New Roman" w:cs="Times New Roman" w:hint="cs"/>
          <w:sz w:val="28"/>
          <w:szCs w:val="28"/>
        </w:rPr>
        <w:t>Выводы</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деятельность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методического</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отдела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может</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быть</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признана</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э</w:t>
      </w:r>
      <w:r w:rsidRPr="0001465A">
        <w:rPr>
          <w:rFonts w:ascii="Times New Roman" w:hAnsi="Times New Roman" w:cs="Times New Roman" w:hint="cs"/>
          <w:sz w:val="28"/>
          <w:szCs w:val="28"/>
        </w:rPr>
        <w:t>ф</w:t>
      </w:r>
      <w:r w:rsidRPr="0001465A">
        <w:rPr>
          <w:rFonts w:ascii="Times New Roman" w:hAnsi="Times New Roman" w:cs="Times New Roman" w:hint="cs"/>
          <w:sz w:val="28"/>
          <w:szCs w:val="28"/>
        </w:rPr>
        <w:t>фективной</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в</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данном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отчётном</w:t>
      </w:r>
      <w:r w:rsidRPr="0001465A">
        <w:rPr>
          <w:rFonts w:ascii="Times New Roman" w:hAnsi="Times New Roman" w:cs="Times New Roman"/>
          <w:sz w:val="28"/>
          <w:szCs w:val="28"/>
        </w:rPr>
        <w:t xml:space="preserve"> </w:t>
      </w:r>
      <w:r w:rsidRPr="0001465A">
        <w:rPr>
          <w:rFonts w:ascii="Times New Roman" w:hAnsi="Times New Roman" w:cs="Times New Roman" w:hint="cs"/>
          <w:sz w:val="28"/>
          <w:szCs w:val="28"/>
        </w:rPr>
        <w:t>периоде</w:t>
      </w:r>
      <w:r w:rsidRPr="0001465A">
        <w:rPr>
          <w:rFonts w:ascii="Times New Roman" w:hAnsi="Times New Roman" w:cs="Times New Roman"/>
          <w:sz w:val="28"/>
          <w:szCs w:val="28"/>
        </w:rPr>
        <w:t xml:space="preserve">. </w:t>
      </w:r>
    </w:p>
    <w:p w:rsidR="0001465A" w:rsidRPr="0001465A" w:rsidRDefault="0001465A" w:rsidP="0001465A">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01465A" w:rsidRDefault="0001465A"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01465A" w:rsidRDefault="0001465A" w:rsidP="0001465A">
      <w:pPr>
        <w:pStyle w:val="af4"/>
        <w:jc w:val="right"/>
        <w:rPr>
          <w:b/>
          <w:sz w:val="20"/>
        </w:rPr>
      </w:pPr>
    </w:p>
    <w:p w:rsidR="0001465A" w:rsidRPr="00C7005A" w:rsidRDefault="0001465A" w:rsidP="0001465A">
      <w:pPr>
        <w:pStyle w:val="af4"/>
        <w:jc w:val="right"/>
        <w:rPr>
          <w:b/>
          <w:sz w:val="20"/>
        </w:rPr>
      </w:pPr>
      <w:r w:rsidRPr="00C7005A">
        <w:rPr>
          <w:b/>
          <w:sz w:val="20"/>
        </w:rPr>
        <w:lastRenderedPageBreak/>
        <w:t>Таблица №12</w:t>
      </w:r>
    </w:p>
    <w:p w:rsidR="0001465A" w:rsidRPr="0001465A" w:rsidRDefault="0001465A" w:rsidP="0001465A">
      <w:pPr>
        <w:pStyle w:val="af4"/>
        <w:spacing w:after="0"/>
        <w:jc w:val="center"/>
        <w:rPr>
          <w:b/>
        </w:rPr>
      </w:pPr>
      <w:r w:rsidRPr="0001465A">
        <w:rPr>
          <w:b/>
        </w:rPr>
        <w:t xml:space="preserve">Инновационно-методическая деятельность </w:t>
      </w:r>
    </w:p>
    <w:p w:rsidR="0001465A" w:rsidRPr="0001465A" w:rsidRDefault="0001465A" w:rsidP="0001465A">
      <w:pPr>
        <w:pStyle w:val="af4"/>
        <w:spacing w:after="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709"/>
        <w:gridCol w:w="899"/>
      </w:tblGrid>
      <w:tr w:rsidR="0001465A" w:rsidRPr="0001465A" w:rsidTr="0001465A">
        <w:trPr>
          <w:cantSplit/>
        </w:trPr>
        <w:tc>
          <w:tcPr>
            <w:tcW w:w="675" w:type="dxa"/>
            <w:vMerge w:val="restart"/>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2552" w:type="dxa"/>
            <w:vMerge w:val="restart"/>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Виды методической п</w:t>
            </w:r>
            <w:r w:rsidRPr="0001465A">
              <w:rPr>
                <w:rFonts w:ascii="Times New Roman" w:hAnsi="Times New Roman" w:cs="Times New Roman"/>
              </w:rPr>
              <w:t>о</w:t>
            </w:r>
            <w:r w:rsidRPr="0001465A">
              <w:rPr>
                <w:rFonts w:ascii="Times New Roman" w:hAnsi="Times New Roman" w:cs="Times New Roman"/>
              </w:rPr>
              <w:t>мощи</w:t>
            </w:r>
          </w:p>
        </w:tc>
        <w:tc>
          <w:tcPr>
            <w:tcW w:w="1984" w:type="dxa"/>
            <w:gridSpan w:val="2"/>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Вып. в 2016 г.</w:t>
            </w:r>
          </w:p>
        </w:tc>
        <w:tc>
          <w:tcPr>
            <w:tcW w:w="1701" w:type="dxa"/>
            <w:gridSpan w:val="2"/>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Вып. в 2017 г.</w:t>
            </w:r>
          </w:p>
        </w:tc>
        <w:tc>
          <w:tcPr>
            <w:tcW w:w="1608" w:type="dxa"/>
            <w:gridSpan w:val="2"/>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Кол-во учас</w:t>
            </w:r>
            <w:r w:rsidRPr="0001465A">
              <w:rPr>
                <w:rFonts w:ascii="Times New Roman" w:hAnsi="Times New Roman" w:cs="Times New Roman"/>
              </w:rPr>
              <w:t>т</w:t>
            </w:r>
            <w:r w:rsidRPr="0001465A">
              <w:rPr>
                <w:rFonts w:ascii="Times New Roman" w:hAnsi="Times New Roman" w:cs="Times New Roman"/>
              </w:rPr>
              <w:t>ников</w:t>
            </w:r>
          </w:p>
        </w:tc>
      </w:tr>
      <w:tr w:rsidR="0001465A" w:rsidRPr="0001465A" w:rsidTr="0001465A">
        <w:trPr>
          <w:cantSplit/>
        </w:trPr>
        <w:tc>
          <w:tcPr>
            <w:tcW w:w="675" w:type="dxa"/>
            <w:vMerge/>
          </w:tcPr>
          <w:p w:rsidR="0001465A" w:rsidRPr="0001465A" w:rsidRDefault="0001465A" w:rsidP="0001465A">
            <w:pPr>
              <w:spacing w:after="0" w:line="240" w:lineRule="auto"/>
              <w:jc w:val="center"/>
              <w:rPr>
                <w:rFonts w:ascii="Times New Roman" w:hAnsi="Times New Roman" w:cs="Times New Roman"/>
              </w:rPr>
            </w:pPr>
          </w:p>
        </w:tc>
        <w:tc>
          <w:tcPr>
            <w:tcW w:w="2552" w:type="dxa"/>
            <w:vMerge/>
          </w:tcPr>
          <w:p w:rsidR="0001465A" w:rsidRPr="0001465A" w:rsidRDefault="0001465A" w:rsidP="0001465A">
            <w:pPr>
              <w:spacing w:after="0" w:line="240" w:lineRule="auto"/>
              <w:jc w:val="center"/>
              <w:rPr>
                <w:rFonts w:ascii="Times New Roman" w:hAnsi="Times New Roman" w:cs="Times New Roman"/>
              </w:rPr>
            </w:pP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всего</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 т.ч. ДБ</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всего</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 т.ч.</w:t>
            </w:r>
          </w:p>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ДБ</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вс</w:t>
            </w:r>
            <w:r w:rsidRPr="0001465A">
              <w:rPr>
                <w:rFonts w:ascii="Times New Roman" w:hAnsi="Times New Roman" w:cs="Times New Roman"/>
              </w:rPr>
              <w:t>е</w:t>
            </w:r>
            <w:r w:rsidRPr="0001465A">
              <w:rPr>
                <w:rFonts w:ascii="Times New Roman" w:hAnsi="Times New Roman" w:cs="Times New Roman"/>
              </w:rPr>
              <w:t>го</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в т.ч. работ. с детьми</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255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6</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7</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8</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2552" w:type="dxa"/>
          </w:tcPr>
          <w:p w:rsidR="0001465A" w:rsidRPr="0001465A" w:rsidRDefault="0001465A" w:rsidP="0001465A">
            <w:pPr>
              <w:pStyle w:val="4"/>
              <w:spacing w:before="0" w:after="0"/>
              <w:rPr>
                <w:b w:val="0"/>
                <w:sz w:val="22"/>
                <w:szCs w:val="22"/>
              </w:rPr>
            </w:pPr>
            <w:r w:rsidRPr="0001465A">
              <w:rPr>
                <w:sz w:val="22"/>
                <w:szCs w:val="22"/>
              </w:rPr>
              <w:t>Выезды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2552" w:type="dxa"/>
          </w:tcPr>
          <w:p w:rsidR="0001465A" w:rsidRPr="0001465A" w:rsidRDefault="0001465A" w:rsidP="0001465A">
            <w:pPr>
              <w:spacing w:after="0" w:line="240" w:lineRule="auto"/>
              <w:rPr>
                <w:rFonts w:ascii="Times New Roman" w:hAnsi="Times New Roman" w:cs="Times New Roman"/>
                <w:b/>
              </w:rPr>
            </w:pPr>
            <w:r w:rsidRPr="0001465A">
              <w:rPr>
                <w:rFonts w:ascii="Times New Roman" w:hAnsi="Times New Roman" w:cs="Times New Roman"/>
                <w:b/>
              </w:rPr>
              <w:t>Посещения библиотек</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в т.ч. дирекция</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отдел комплектования</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отдел обслуживания</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методисты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библиографы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b/>
              </w:rPr>
              <w:t>Всего мероприятий для библ. специал</w:t>
            </w: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192</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90</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208</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111</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903</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626</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в т.ч. совещания</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41</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37</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51</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47</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396</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316</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семинары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83</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творческие лаборатории</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конференции</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круглые столы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практикумы для нач</w:t>
            </w:r>
            <w:r w:rsidRPr="0001465A">
              <w:rPr>
                <w:rFonts w:ascii="Times New Roman" w:hAnsi="Times New Roman" w:cs="Times New Roman"/>
              </w:rPr>
              <w:t>и</w:t>
            </w:r>
            <w:r w:rsidRPr="0001465A">
              <w:rPr>
                <w:rFonts w:ascii="Times New Roman" w:hAnsi="Times New Roman" w:cs="Times New Roman"/>
              </w:rPr>
              <w:t>нающих</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11</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11</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22</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22</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практикумы тематич</w:t>
            </w:r>
            <w:r w:rsidRPr="0001465A">
              <w:rPr>
                <w:rFonts w:ascii="Times New Roman" w:hAnsi="Times New Roman" w:cs="Times New Roman"/>
              </w:rPr>
              <w:t>е</w:t>
            </w:r>
            <w:r w:rsidRPr="0001465A">
              <w:rPr>
                <w:rFonts w:ascii="Times New Roman" w:hAnsi="Times New Roman" w:cs="Times New Roman"/>
              </w:rPr>
              <w:t>ские</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13</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13</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15</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56</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56</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мастер-классы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лекции</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тренинги</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ролевые игры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Консультации</w:t>
            </w:r>
            <w:r w:rsidRPr="0001465A">
              <w:rPr>
                <w:rStyle w:val="af1"/>
                <w:rFonts w:ascii="Times New Roman" w:hAnsi="Times New Roman" w:cs="Times New Roman"/>
              </w:rPr>
              <w:footnoteReference w:customMarkFollows="1" w:id="6"/>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125\47</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31\1</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127\47</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38</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346</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232</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Аттестации</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p>
        </w:tc>
        <w:tc>
          <w:tcPr>
            <w:tcW w:w="899" w:type="dxa"/>
          </w:tcPr>
          <w:p w:rsidR="0001465A" w:rsidRPr="0001465A" w:rsidRDefault="0001465A" w:rsidP="0001465A">
            <w:pPr>
              <w:spacing w:after="0" w:line="240" w:lineRule="auto"/>
              <w:jc w:val="center"/>
              <w:rPr>
                <w:rFonts w:ascii="Times New Roman" w:hAnsi="Times New Roman" w:cs="Times New Roman"/>
              </w:rPr>
            </w:pP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Выставки, просмотры методических пособий</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20</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16</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24</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21</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6</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Анализ планов и отч</w:t>
            </w:r>
            <w:r w:rsidRPr="0001465A">
              <w:rPr>
                <w:rFonts w:ascii="Times New Roman" w:hAnsi="Times New Roman" w:cs="Times New Roman"/>
              </w:rPr>
              <w:t>е</w:t>
            </w:r>
            <w:r w:rsidRPr="0001465A">
              <w:rPr>
                <w:rFonts w:ascii="Times New Roman" w:hAnsi="Times New Roman" w:cs="Times New Roman"/>
              </w:rPr>
              <w:t>тов структурных по</w:t>
            </w:r>
            <w:r w:rsidRPr="0001465A">
              <w:rPr>
                <w:rFonts w:ascii="Times New Roman" w:hAnsi="Times New Roman" w:cs="Times New Roman"/>
              </w:rPr>
              <w:t>д</w:t>
            </w:r>
            <w:r w:rsidRPr="0001465A">
              <w:rPr>
                <w:rFonts w:ascii="Times New Roman" w:hAnsi="Times New Roman" w:cs="Times New Roman"/>
              </w:rPr>
              <w:t>разделений</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7</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Анализ деятельности библиотек по направл</w:t>
            </w:r>
            <w:r w:rsidRPr="0001465A">
              <w:rPr>
                <w:rFonts w:ascii="Times New Roman" w:hAnsi="Times New Roman" w:cs="Times New Roman"/>
              </w:rPr>
              <w:t>е</w:t>
            </w:r>
            <w:r w:rsidRPr="0001465A">
              <w:rPr>
                <w:rFonts w:ascii="Times New Roman" w:hAnsi="Times New Roman" w:cs="Times New Roman"/>
              </w:rPr>
              <w:t>ниям</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8</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Обзоры методической литературы</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9</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Передачи по радио, т</w:t>
            </w:r>
            <w:r w:rsidRPr="0001465A">
              <w:rPr>
                <w:rFonts w:ascii="Times New Roman" w:hAnsi="Times New Roman" w:cs="Times New Roman"/>
              </w:rPr>
              <w:t>е</w:t>
            </w:r>
            <w:r w:rsidRPr="0001465A">
              <w:rPr>
                <w:rFonts w:ascii="Times New Roman" w:hAnsi="Times New Roman" w:cs="Times New Roman"/>
              </w:rPr>
              <w:t>левидению</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10</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Статьи в местную газ</w:t>
            </w:r>
            <w:r w:rsidRPr="0001465A">
              <w:rPr>
                <w:rFonts w:ascii="Times New Roman" w:hAnsi="Times New Roman" w:cs="Times New Roman"/>
              </w:rPr>
              <w:t>е</w:t>
            </w:r>
            <w:r w:rsidRPr="0001465A">
              <w:rPr>
                <w:rFonts w:ascii="Times New Roman" w:hAnsi="Times New Roman" w:cs="Times New Roman"/>
              </w:rPr>
              <w:t>ту/профес. изд.</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3\2</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2\1</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2</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r w:rsidR="0001465A" w:rsidRPr="0001465A" w:rsidTr="0001465A">
        <w:tc>
          <w:tcPr>
            <w:tcW w:w="675"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11</w:t>
            </w:r>
          </w:p>
        </w:tc>
        <w:tc>
          <w:tcPr>
            <w:tcW w:w="2552" w:type="dxa"/>
          </w:tcPr>
          <w:p w:rsidR="0001465A" w:rsidRPr="0001465A" w:rsidRDefault="0001465A" w:rsidP="0001465A">
            <w:pPr>
              <w:spacing w:after="0" w:line="240" w:lineRule="auto"/>
              <w:rPr>
                <w:rFonts w:ascii="Times New Roman" w:hAnsi="Times New Roman" w:cs="Times New Roman"/>
              </w:rPr>
            </w:pPr>
            <w:r w:rsidRPr="0001465A">
              <w:rPr>
                <w:rFonts w:ascii="Times New Roman" w:hAnsi="Times New Roman" w:cs="Times New Roman"/>
              </w:rPr>
              <w:t xml:space="preserve">Информация коллегам на сайте библиотеки </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561</w:t>
            </w:r>
          </w:p>
        </w:tc>
        <w:tc>
          <w:tcPr>
            <w:tcW w:w="992"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69</w:t>
            </w:r>
          </w:p>
        </w:tc>
        <w:tc>
          <w:tcPr>
            <w:tcW w:w="851"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569</w:t>
            </w:r>
          </w:p>
        </w:tc>
        <w:tc>
          <w:tcPr>
            <w:tcW w:w="850"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41</w:t>
            </w:r>
          </w:p>
        </w:tc>
        <w:tc>
          <w:tcPr>
            <w:tcW w:w="70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c>
          <w:tcPr>
            <w:tcW w:w="899" w:type="dxa"/>
          </w:tcPr>
          <w:p w:rsidR="0001465A" w:rsidRPr="0001465A" w:rsidRDefault="0001465A" w:rsidP="0001465A">
            <w:pPr>
              <w:spacing w:after="0" w:line="240" w:lineRule="auto"/>
              <w:jc w:val="center"/>
              <w:rPr>
                <w:rFonts w:ascii="Times New Roman" w:hAnsi="Times New Roman" w:cs="Times New Roman"/>
              </w:rPr>
            </w:pPr>
            <w:r w:rsidRPr="0001465A">
              <w:rPr>
                <w:rFonts w:ascii="Times New Roman" w:hAnsi="Times New Roman" w:cs="Times New Roman"/>
              </w:rPr>
              <w:t>х</w:t>
            </w:r>
          </w:p>
        </w:tc>
      </w:tr>
    </w:tbl>
    <w:p w:rsidR="0001465A" w:rsidRPr="0001465A" w:rsidRDefault="0001465A" w:rsidP="0001465A">
      <w:pPr>
        <w:pStyle w:val="31"/>
        <w:rPr>
          <w:sz w:val="24"/>
          <w:szCs w:val="24"/>
        </w:rPr>
      </w:pPr>
    </w:p>
    <w:p w:rsidR="0001465A" w:rsidRPr="0001465A" w:rsidRDefault="0001465A" w:rsidP="0001465A">
      <w:pPr>
        <w:pStyle w:val="31"/>
        <w:rPr>
          <w:sz w:val="24"/>
          <w:szCs w:val="24"/>
        </w:rPr>
      </w:pPr>
    </w:p>
    <w:p w:rsidR="0001465A" w:rsidRPr="0001465A" w:rsidRDefault="0001465A" w:rsidP="0001465A">
      <w:pPr>
        <w:spacing w:after="0" w:line="240" w:lineRule="auto"/>
        <w:jc w:val="right"/>
        <w:rPr>
          <w:rFonts w:ascii="Times New Roman" w:hAnsi="Times New Roman" w:cs="Times New Roman"/>
          <w:b/>
          <w:sz w:val="24"/>
          <w:szCs w:val="24"/>
        </w:rPr>
      </w:pPr>
      <w:r w:rsidRPr="0001465A">
        <w:rPr>
          <w:rFonts w:ascii="Times New Roman" w:hAnsi="Times New Roman" w:cs="Times New Roman"/>
          <w:b/>
          <w:sz w:val="24"/>
          <w:szCs w:val="24"/>
        </w:rPr>
        <w:lastRenderedPageBreak/>
        <w:t>Таблица 12а</w:t>
      </w:r>
    </w:p>
    <w:p w:rsidR="0001465A" w:rsidRPr="0001465A" w:rsidRDefault="0001465A" w:rsidP="0001465A">
      <w:pPr>
        <w:spacing w:after="0" w:line="240" w:lineRule="auto"/>
        <w:jc w:val="right"/>
        <w:rPr>
          <w:rFonts w:ascii="Times New Roman" w:hAnsi="Times New Roman" w:cs="Times New Roman"/>
          <w:sz w:val="24"/>
          <w:szCs w:val="24"/>
        </w:rPr>
      </w:pPr>
    </w:p>
    <w:p w:rsidR="0001465A" w:rsidRPr="0001465A" w:rsidRDefault="0001465A" w:rsidP="0001465A">
      <w:pPr>
        <w:pStyle w:val="31"/>
        <w:rPr>
          <w:b/>
          <w:sz w:val="24"/>
          <w:szCs w:val="24"/>
        </w:rPr>
      </w:pPr>
      <w:r w:rsidRPr="0001465A">
        <w:rPr>
          <w:b/>
          <w:sz w:val="24"/>
          <w:szCs w:val="24"/>
        </w:rPr>
        <w:t>Виды и формы выполненных методических услуг (работ)</w:t>
      </w:r>
    </w:p>
    <w:p w:rsidR="0001465A" w:rsidRPr="0001465A" w:rsidRDefault="0001465A" w:rsidP="0001465A">
      <w:pPr>
        <w:pStyle w:val="31"/>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133"/>
      </w:tblGrid>
      <w:tr w:rsidR="0001465A" w:rsidRPr="0001465A" w:rsidTr="0001465A">
        <w:tc>
          <w:tcPr>
            <w:tcW w:w="2132" w:type="dxa"/>
          </w:tcPr>
          <w:p w:rsidR="0001465A" w:rsidRPr="0001465A" w:rsidRDefault="0001465A" w:rsidP="0001465A">
            <w:pPr>
              <w:pStyle w:val="31"/>
              <w:rPr>
                <w:sz w:val="24"/>
                <w:szCs w:val="24"/>
              </w:rPr>
            </w:pPr>
            <w:r w:rsidRPr="0001465A">
              <w:rPr>
                <w:sz w:val="24"/>
                <w:szCs w:val="24"/>
              </w:rPr>
              <w:t>виды работ</w:t>
            </w:r>
          </w:p>
        </w:tc>
        <w:tc>
          <w:tcPr>
            <w:tcW w:w="2132" w:type="dxa"/>
          </w:tcPr>
          <w:p w:rsidR="0001465A" w:rsidRPr="0001465A" w:rsidRDefault="0001465A" w:rsidP="0001465A">
            <w:pPr>
              <w:pStyle w:val="31"/>
              <w:rPr>
                <w:sz w:val="24"/>
                <w:szCs w:val="24"/>
              </w:rPr>
            </w:pPr>
            <w:r w:rsidRPr="0001465A">
              <w:rPr>
                <w:sz w:val="24"/>
                <w:szCs w:val="24"/>
              </w:rPr>
              <w:t>для учредителя</w:t>
            </w:r>
          </w:p>
        </w:tc>
        <w:tc>
          <w:tcPr>
            <w:tcW w:w="2132" w:type="dxa"/>
          </w:tcPr>
          <w:p w:rsidR="0001465A" w:rsidRPr="0001465A" w:rsidRDefault="0001465A" w:rsidP="0001465A">
            <w:pPr>
              <w:pStyle w:val="31"/>
              <w:jc w:val="both"/>
              <w:rPr>
                <w:sz w:val="24"/>
                <w:szCs w:val="24"/>
              </w:rPr>
            </w:pPr>
            <w:r w:rsidRPr="0001465A">
              <w:rPr>
                <w:sz w:val="24"/>
                <w:szCs w:val="24"/>
              </w:rPr>
              <w:t>для краевых би</w:t>
            </w:r>
            <w:r w:rsidRPr="0001465A">
              <w:rPr>
                <w:sz w:val="24"/>
                <w:szCs w:val="24"/>
              </w:rPr>
              <w:t>б</w:t>
            </w:r>
            <w:r w:rsidRPr="0001465A">
              <w:rPr>
                <w:sz w:val="24"/>
                <w:szCs w:val="24"/>
              </w:rPr>
              <w:t>лиотек Пермского края</w:t>
            </w:r>
          </w:p>
        </w:tc>
        <w:tc>
          <w:tcPr>
            <w:tcW w:w="2133" w:type="dxa"/>
          </w:tcPr>
          <w:p w:rsidR="0001465A" w:rsidRPr="0001465A" w:rsidRDefault="0001465A" w:rsidP="0001465A">
            <w:pPr>
              <w:pStyle w:val="31"/>
              <w:jc w:val="both"/>
              <w:rPr>
                <w:sz w:val="24"/>
                <w:szCs w:val="24"/>
              </w:rPr>
            </w:pPr>
            <w:r w:rsidRPr="0001465A">
              <w:rPr>
                <w:sz w:val="24"/>
                <w:szCs w:val="24"/>
              </w:rPr>
              <w:t>для муниципал</w:t>
            </w:r>
            <w:r w:rsidRPr="0001465A">
              <w:rPr>
                <w:sz w:val="24"/>
                <w:szCs w:val="24"/>
              </w:rPr>
              <w:t>ь</w:t>
            </w:r>
            <w:r w:rsidRPr="0001465A">
              <w:rPr>
                <w:sz w:val="24"/>
                <w:szCs w:val="24"/>
              </w:rPr>
              <w:t>ных библиотек территории</w:t>
            </w:r>
          </w:p>
        </w:tc>
      </w:tr>
      <w:tr w:rsidR="0001465A" w:rsidRPr="0001465A" w:rsidTr="0001465A">
        <w:tc>
          <w:tcPr>
            <w:tcW w:w="2132" w:type="dxa"/>
          </w:tcPr>
          <w:p w:rsidR="0001465A" w:rsidRPr="0001465A" w:rsidRDefault="0001465A" w:rsidP="0001465A">
            <w:pPr>
              <w:pStyle w:val="31"/>
              <w:jc w:val="both"/>
              <w:rPr>
                <w:sz w:val="24"/>
                <w:szCs w:val="24"/>
              </w:rPr>
            </w:pPr>
            <w:r w:rsidRPr="0001465A">
              <w:rPr>
                <w:sz w:val="24"/>
                <w:szCs w:val="24"/>
              </w:rPr>
              <w:t>Подготовлено д</w:t>
            </w:r>
            <w:r w:rsidRPr="0001465A">
              <w:rPr>
                <w:sz w:val="24"/>
                <w:szCs w:val="24"/>
              </w:rPr>
              <w:t>о</w:t>
            </w:r>
            <w:r w:rsidRPr="0001465A">
              <w:rPr>
                <w:sz w:val="24"/>
                <w:szCs w:val="24"/>
              </w:rPr>
              <w:t>кументов (кол./стр.</w:t>
            </w:r>
          </w:p>
        </w:tc>
        <w:tc>
          <w:tcPr>
            <w:tcW w:w="2132" w:type="dxa"/>
          </w:tcPr>
          <w:p w:rsidR="0001465A" w:rsidRPr="0001465A" w:rsidRDefault="0001465A" w:rsidP="0001465A">
            <w:pPr>
              <w:pStyle w:val="31"/>
              <w:rPr>
                <w:sz w:val="24"/>
                <w:szCs w:val="24"/>
              </w:rPr>
            </w:pPr>
            <w:r w:rsidRPr="0001465A">
              <w:rPr>
                <w:sz w:val="24"/>
                <w:szCs w:val="24"/>
              </w:rPr>
              <w:t>107\309</w:t>
            </w:r>
          </w:p>
        </w:tc>
        <w:tc>
          <w:tcPr>
            <w:tcW w:w="2132" w:type="dxa"/>
          </w:tcPr>
          <w:p w:rsidR="0001465A" w:rsidRPr="0001465A" w:rsidRDefault="0001465A" w:rsidP="0001465A">
            <w:pPr>
              <w:pStyle w:val="31"/>
              <w:rPr>
                <w:sz w:val="24"/>
                <w:szCs w:val="24"/>
              </w:rPr>
            </w:pPr>
            <w:r w:rsidRPr="0001465A">
              <w:rPr>
                <w:sz w:val="24"/>
                <w:szCs w:val="24"/>
              </w:rPr>
              <w:t>75\223</w:t>
            </w:r>
          </w:p>
        </w:tc>
        <w:tc>
          <w:tcPr>
            <w:tcW w:w="2133" w:type="dxa"/>
          </w:tcPr>
          <w:p w:rsidR="0001465A" w:rsidRPr="0001465A" w:rsidRDefault="0001465A" w:rsidP="0001465A">
            <w:pPr>
              <w:pStyle w:val="31"/>
              <w:rPr>
                <w:sz w:val="24"/>
                <w:szCs w:val="24"/>
              </w:rPr>
            </w:pPr>
            <w:r w:rsidRPr="0001465A">
              <w:rPr>
                <w:sz w:val="24"/>
                <w:szCs w:val="24"/>
              </w:rPr>
              <w:t>0</w:t>
            </w:r>
          </w:p>
        </w:tc>
      </w:tr>
      <w:tr w:rsidR="0001465A" w:rsidRPr="0001465A" w:rsidTr="0001465A">
        <w:tc>
          <w:tcPr>
            <w:tcW w:w="2132" w:type="dxa"/>
          </w:tcPr>
          <w:p w:rsidR="0001465A" w:rsidRPr="0001465A" w:rsidRDefault="0001465A" w:rsidP="0001465A">
            <w:pPr>
              <w:pStyle w:val="31"/>
              <w:jc w:val="both"/>
              <w:rPr>
                <w:sz w:val="24"/>
                <w:szCs w:val="24"/>
              </w:rPr>
            </w:pPr>
            <w:r w:rsidRPr="0001465A">
              <w:rPr>
                <w:sz w:val="24"/>
                <w:szCs w:val="24"/>
              </w:rPr>
              <w:t>Количество ко</w:t>
            </w:r>
            <w:r w:rsidRPr="0001465A">
              <w:rPr>
                <w:sz w:val="24"/>
                <w:szCs w:val="24"/>
              </w:rPr>
              <w:t>н</w:t>
            </w:r>
            <w:r w:rsidRPr="0001465A">
              <w:rPr>
                <w:sz w:val="24"/>
                <w:szCs w:val="24"/>
              </w:rPr>
              <w:t>сультаций всего</w:t>
            </w:r>
          </w:p>
          <w:p w:rsidR="0001465A" w:rsidRPr="0001465A" w:rsidRDefault="0001465A" w:rsidP="0001465A">
            <w:pPr>
              <w:pStyle w:val="31"/>
              <w:jc w:val="both"/>
              <w:rPr>
                <w:sz w:val="24"/>
                <w:szCs w:val="24"/>
              </w:rPr>
            </w:pPr>
            <w:r w:rsidRPr="0001465A">
              <w:rPr>
                <w:sz w:val="24"/>
                <w:szCs w:val="24"/>
              </w:rPr>
              <w:t>- индивидуальных</w:t>
            </w:r>
          </w:p>
          <w:p w:rsidR="0001465A" w:rsidRPr="0001465A" w:rsidRDefault="0001465A" w:rsidP="0001465A">
            <w:pPr>
              <w:pStyle w:val="31"/>
              <w:jc w:val="both"/>
              <w:rPr>
                <w:sz w:val="24"/>
                <w:szCs w:val="24"/>
              </w:rPr>
            </w:pPr>
            <w:r w:rsidRPr="0001465A">
              <w:rPr>
                <w:sz w:val="24"/>
                <w:szCs w:val="24"/>
              </w:rPr>
              <w:t>- групповых</w:t>
            </w:r>
          </w:p>
        </w:tc>
        <w:tc>
          <w:tcPr>
            <w:tcW w:w="2132" w:type="dxa"/>
          </w:tcPr>
          <w:p w:rsidR="0001465A" w:rsidRPr="0001465A" w:rsidRDefault="0001465A" w:rsidP="0001465A">
            <w:pPr>
              <w:pStyle w:val="31"/>
              <w:rPr>
                <w:sz w:val="24"/>
                <w:szCs w:val="24"/>
              </w:rPr>
            </w:pPr>
            <w:r w:rsidRPr="0001465A">
              <w:rPr>
                <w:sz w:val="24"/>
                <w:szCs w:val="24"/>
              </w:rPr>
              <w:t>0</w:t>
            </w:r>
          </w:p>
        </w:tc>
        <w:tc>
          <w:tcPr>
            <w:tcW w:w="2132" w:type="dxa"/>
          </w:tcPr>
          <w:p w:rsidR="0001465A" w:rsidRPr="0001465A" w:rsidRDefault="0001465A" w:rsidP="0001465A">
            <w:pPr>
              <w:pStyle w:val="31"/>
              <w:rPr>
                <w:sz w:val="24"/>
                <w:szCs w:val="24"/>
              </w:rPr>
            </w:pPr>
            <w:r w:rsidRPr="0001465A">
              <w:rPr>
                <w:sz w:val="24"/>
                <w:szCs w:val="24"/>
              </w:rPr>
              <w:t>0</w:t>
            </w:r>
          </w:p>
        </w:tc>
        <w:tc>
          <w:tcPr>
            <w:tcW w:w="2133" w:type="dxa"/>
          </w:tcPr>
          <w:p w:rsidR="0001465A" w:rsidRPr="0001465A" w:rsidRDefault="0001465A" w:rsidP="0001465A">
            <w:pPr>
              <w:pStyle w:val="31"/>
              <w:rPr>
                <w:sz w:val="24"/>
                <w:szCs w:val="24"/>
              </w:rPr>
            </w:pPr>
            <w:r w:rsidRPr="0001465A">
              <w:rPr>
                <w:sz w:val="24"/>
                <w:szCs w:val="24"/>
              </w:rPr>
              <w:t>125\47</w:t>
            </w:r>
          </w:p>
        </w:tc>
      </w:tr>
      <w:tr w:rsidR="0001465A" w:rsidRPr="0001465A" w:rsidTr="0001465A">
        <w:tc>
          <w:tcPr>
            <w:tcW w:w="2132" w:type="dxa"/>
          </w:tcPr>
          <w:p w:rsidR="0001465A" w:rsidRPr="0001465A" w:rsidRDefault="0001465A" w:rsidP="0001465A">
            <w:pPr>
              <w:pStyle w:val="31"/>
              <w:jc w:val="both"/>
              <w:rPr>
                <w:sz w:val="24"/>
                <w:szCs w:val="24"/>
              </w:rPr>
            </w:pPr>
            <w:r w:rsidRPr="0001465A">
              <w:rPr>
                <w:sz w:val="24"/>
                <w:szCs w:val="24"/>
              </w:rPr>
              <w:t>Количество мер</w:t>
            </w:r>
            <w:r w:rsidRPr="0001465A">
              <w:rPr>
                <w:sz w:val="24"/>
                <w:szCs w:val="24"/>
              </w:rPr>
              <w:t>о</w:t>
            </w:r>
            <w:r w:rsidRPr="0001465A">
              <w:rPr>
                <w:sz w:val="24"/>
                <w:szCs w:val="24"/>
              </w:rPr>
              <w:t>приятий</w:t>
            </w:r>
          </w:p>
        </w:tc>
        <w:tc>
          <w:tcPr>
            <w:tcW w:w="2132" w:type="dxa"/>
          </w:tcPr>
          <w:p w:rsidR="0001465A" w:rsidRPr="0001465A" w:rsidRDefault="0001465A" w:rsidP="0001465A">
            <w:pPr>
              <w:pStyle w:val="31"/>
              <w:rPr>
                <w:sz w:val="24"/>
                <w:szCs w:val="24"/>
              </w:rPr>
            </w:pPr>
            <w:r w:rsidRPr="0001465A">
              <w:rPr>
                <w:sz w:val="24"/>
                <w:szCs w:val="24"/>
              </w:rPr>
              <w:t>12</w:t>
            </w:r>
          </w:p>
        </w:tc>
        <w:tc>
          <w:tcPr>
            <w:tcW w:w="2132" w:type="dxa"/>
          </w:tcPr>
          <w:p w:rsidR="0001465A" w:rsidRPr="0001465A" w:rsidRDefault="0001465A" w:rsidP="0001465A">
            <w:pPr>
              <w:pStyle w:val="31"/>
              <w:rPr>
                <w:sz w:val="24"/>
                <w:szCs w:val="24"/>
              </w:rPr>
            </w:pPr>
            <w:r w:rsidRPr="0001465A">
              <w:rPr>
                <w:sz w:val="24"/>
                <w:szCs w:val="24"/>
              </w:rPr>
              <w:t>7</w:t>
            </w:r>
          </w:p>
        </w:tc>
        <w:tc>
          <w:tcPr>
            <w:tcW w:w="2133" w:type="dxa"/>
          </w:tcPr>
          <w:p w:rsidR="0001465A" w:rsidRPr="0001465A" w:rsidRDefault="0001465A" w:rsidP="0001465A">
            <w:pPr>
              <w:pStyle w:val="31"/>
              <w:rPr>
                <w:sz w:val="24"/>
                <w:szCs w:val="24"/>
              </w:rPr>
            </w:pPr>
            <w:r w:rsidRPr="0001465A">
              <w:rPr>
                <w:sz w:val="24"/>
                <w:szCs w:val="24"/>
              </w:rPr>
              <w:t>4</w:t>
            </w:r>
          </w:p>
        </w:tc>
      </w:tr>
      <w:tr w:rsidR="0001465A" w:rsidRPr="0001465A" w:rsidTr="0001465A">
        <w:tc>
          <w:tcPr>
            <w:tcW w:w="2132" w:type="dxa"/>
          </w:tcPr>
          <w:p w:rsidR="0001465A" w:rsidRPr="0001465A" w:rsidRDefault="0001465A" w:rsidP="0001465A">
            <w:pPr>
              <w:pStyle w:val="31"/>
              <w:jc w:val="both"/>
              <w:rPr>
                <w:sz w:val="24"/>
                <w:szCs w:val="24"/>
              </w:rPr>
            </w:pPr>
            <w:r w:rsidRPr="0001465A">
              <w:rPr>
                <w:sz w:val="24"/>
                <w:szCs w:val="24"/>
              </w:rPr>
              <w:t>Количество мон</w:t>
            </w:r>
            <w:r w:rsidRPr="0001465A">
              <w:rPr>
                <w:sz w:val="24"/>
                <w:szCs w:val="24"/>
              </w:rPr>
              <w:t>и</w:t>
            </w:r>
            <w:r w:rsidRPr="0001465A">
              <w:rPr>
                <w:sz w:val="24"/>
                <w:szCs w:val="24"/>
              </w:rPr>
              <w:t>торингов</w:t>
            </w:r>
          </w:p>
        </w:tc>
        <w:tc>
          <w:tcPr>
            <w:tcW w:w="2132" w:type="dxa"/>
          </w:tcPr>
          <w:p w:rsidR="0001465A" w:rsidRPr="0001465A" w:rsidRDefault="0001465A" w:rsidP="0001465A">
            <w:pPr>
              <w:pStyle w:val="31"/>
              <w:rPr>
                <w:sz w:val="24"/>
                <w:szCs w:val="24"/>
              </w:rPr>
            </w:pPr>
            <w:r w:rsidRPr="0001465A">
              <w:rPr>
                <w:sz w:val="24"/>
                <w:szCs w:val="24"/>
              </w:rPr>
              <w:t>0</w:t>
            </w:r>
          </w:p>
        </w:tc>
        <w:tc>
          <w:tcPr>
            <w:tcW w:w="2132" w:type="dxa"/>
          </w:tcPr>
          <w:p w:rsidR="0001465A" w:rsidRPr="0001465A" w:rsidRDefault="0001465A" w:rsidP="0001465A">
            <w:pPr>
              <w:pStyle w:val="31"/>
              <w:rPr>
                <w:sz w:val="24"/>
                <w:szCs w:val="24"/>
              </w:rPr>
            </w:pPr>
            <w:r w:rsidRPr="0001465A">
              <w:rPr>
                <w:sz w:val="24"/>
                <w:szCs w:val="24"/>
              </w:rPr>
              <w:t>0</w:t>
            </w:r>
          </w:p>
        </w:tc>
        <w:tc>
          <w:tcPr>
            <w:tcW w:w="2133" w:type="dxa"/>
          </w:tcPr>
          <w:p w:rsidR="0001465A" w:rsidRPr="0001465A" w:rsidRDefault="0001465A" w:rsidP="0001465A">
            <w:pPr>
              <w:spacing w:after="0" w:line="240" w:lineRule="auto"/>
              <w:ind w:firstLine="708"/>
              <w:rPr>
                <w:rFonts w:ascii="Times New Roman" w:hAnsi="Times New Roman" w:cs="Times New Roman"/>
                <w:sz w:val="24"/>
                <w:szCs w:val="24"/>
              </w:rPr>
            </w:pPr>
            <w:r w:rsidRPr="0001465A">
              <w:rPr>
                <w:rFonts w:ascii="Times New Roman" w:hAnsi="Times New Roman" w:cs="Times New Roman"/>
                <w:sz w:val="24"/>
                <w:szCs w:val="24"/>
              </w:rPr>
              <w:t xml:space="preserve">  0</w:t>
            </w:r>
          </w:p>
        </w:tc>
      </w:tr>
    </w:tbl>
    <w:p w:rsidR="0001465A" w:rsidRPr="0001465A" w:rsidRDefault="0001465A" w:rsidP="0001465A">
      <w:pPr>
        <w:pStyle w:val="31"/>
        <w:rPr>
          <w:sz w:val="24"/>
          <w:szCs w:val="24"/>
        </w:rPr>
      </w:pPr>
    </w:p>
    <w:p w:rsidR="0001465A" w:rsidRPr="0001465A" w:rsidRDefault="0001465A" w:rsidP="0001465A">
      <w:pPr>
        <w:pStyle w:val="31"/>
        <w:rPr>
          <w:sz w:val="24"/>
          <w:szCs w:val="24"/>
        </w:rPr>
      </w:pPr>
    </w:p>
    <w:p w:rsidR="0001465A" w:rsidRPr="0001465A" w:rsidRDefault="0001465A" w:rsidP="0001465A">
      <w:pPr>
        <w:pStyle w:val="31"/>
        <w:rPr>
          <w:sz w:val="24"/>
          <w:szCs w:val="24"/>
        </w:rPr>
      </w:pPr>
    </w:p>
    <w:p w:rsidR="00362662" w:rsidRPr="0001465A" w:rsidRDefault="00362662" w:rsidP="0001465A">
      <w:pPr>
        <w:spacing w:after="0" w:line="240" w:lineRule="auto"/>
        <w:ind w:left="360"/>
        <w:jc w:val="both"/>
        <w:rPr>
          <w:rFonts w:ascii="Times New Roman" w:hAnsi="Times New Roman" w:cs="Times New Roman"/>
          <w:sz w:val="24"/>
          <w:szCs w:val="24"/>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Default="00362662" w:rsidP="00BC0F90">
      <w:pPr>
        <w:spacing w:after="0" w:line="240" w:lineRule="auto"/>
        <w:ind w:left="360"/>
        <w:jc w:val="both"/>
        <w:rPr>
          <w:rFonts w:ascii="Times New Roman" w:hAnsi="Times New Roman" w:cs="Times New Roman"/>
          <w:sz w:val="28"/>
          <w:szCs w:val="28"/>
        </w:rPr>
      </w:pPr>
    </w:p>
    <w:p w:rsidR="00362662" w:rsidRPr="00BC0F90" w:rsidRDefault="00362662" w:rsidP="00BC0F90">
      <w:pPr>
        <w:spacing w:after="0" w:line="240" w:lineRule="auto"/>
        <w:ind w:left="360"/>
        <w:jc w:val="both"/>
        <w:rPr>
          <w:rFonts w:ascii="Times New Roman" w:hAnsi="Times New Roman" w:cs="Times New Roman"/>
          <w:sz w:val="28"/>
          <w:szCs w:val="28"/>
        </w:rPr>
      </w:pPr>
    </w:p>
    <w:p w:rsidR="00362662" w:rsidRDefault="00362662" w:rsidP="00362662">
      <w:pPr>
        <w:spacing w:after="0" w:line="240" w:lineRule="auto"/>
        <w:ind w:left="360"/>
        <w:jc w:val="center"/>
        <w:rPr>
          <w:rFonts w:ascii="Times New Roman" w:eastAsia="Times New Roman" w:hAnsi="Times New Roman" w:cs="Times New Roman"/>
          <w:b/>
          <w:sz w:val="28"/>
          <w:szCs w:val="28"/>
          <w:lang w:eastAsia="ru-RU"/>
        </w:rPr>
        <w:sectPr w:rsidR="00362662">
          <w:pgSz w:w="11906" w:h="16838"/>
          <w:pgMar w:top="1134" w:right="850" w:bottom="1134" w:left="1701" w:header="708" w:footer="708" w:gutter="0"/>
          <w:cols w:space="708"/>
          <w:docGrid w:linePitch="360"/>
        </w:sectPr>
      </w:pPr>
    </w:p>
    <w:p w:rsidR="00362662" w:rsidRPr="00CD25ED" w:rsidRDefault="00362662" w:rsidP="00362662">
      <w:pPr>
        <w:spacing w:after="0" w:line="240" w:lineRule="auto"/>
        <w:ind w:left="360"/>
        <w:jc w:val="center"/>
        <w:rPr>
          <w:rFonts w:ascii="Times New Roman" w:eastAsia="Times New Roman" w:hAnsi="Times New Roman" w:cs="Times New Roman"/>
          <w:b/>
          <w:sz w:val="28"/>
          <w:szCs w:val="28"/>
          <w:lang w:eastAsia="ru-RU"/>
        </w:rPr>
      </w:pPr>
    </w:p>
    <w:p w:rsidR="00362662" w:rsidRPr="00CD25ED" w:rsidRDefault="00362662" w:rsidP="00362662">
      <w:pPr>
        <w:spacing w:after="0" w:line="240" w:lineRule="auto"/>
        <w:jc w:val="right"/>
        <w:rPr>
          <w:rFonts w:ascii="Times New Roman" w:eastAsia="Times New Roman" w:hAnsi="Times New Roman" w:cs="Times New Roman"/>
          <w:sz w:val="24"/>
          <w:szCs w:val="28"/>
          <w:lang w:eastAsia="ru-RU"/>
        </w:rPr>
      </w:pPr>
      <w:r w:rsidRPr="00CD25ED">
        <w:rPr>
          <w:rFonts w:ascii="Times New Roman" w:eastAsia="Times New Roman" w:hAnsi="Times New Roman" w:cs="Times New Roman"/>
          <w:sz w:val="24"/>
          <w:szCs w:val="28"/>
          <w:lang w:eastAsia="ru-RU"/>
        </w:rPr>
        <w:t>Таблица № 12 б</w:t>
      </w:r>
    </w:p>
    <w:p w:rsidR="00362662" w:rsidRPr="00CD25ED" w:rsidRDefault="00362662" w:rsidP="00362662">
      <w:pPr>
        <w:spacing w:after="0" w:line="240" w:lineRule="auto"/>
        <w:jc w:val="center"/>
        <w:rPr>
          <w:rFonts w:ascii="Times New Roman" w:eastAsia="Times New Roman" w:hAnsi="Times New Roman" w:cs="Times New Roman"/>
          <w:sz w:val="28"/>
          <w:szCs w:val="28"/>
          <w:lang w:eastAsia="ru-RU"/>
        </w:rPr>
      </w:pPr>
      <w:r w:rsidRPr="00CD25ED">
        <w:rPr>
          <w:rFonts w:ascii="Times New Roman" w:eastAsia="Times New Roman" w:hAnsi="Times New Roman" w:cs="Times New Roman"/>
          <w:sz w:val="28"/>
          <w:szCs w:val="28"/>
          <w:lang w:eastAsia="ru-RU"/>
        </w:rPr>
        <w:t>Издательская деятельность</w:t>
      </w: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362662" w:rsidRPr="00B009E0" w:rsidTr="00362662">
        <w:trPr>
          <w:cantSplit/>
        </w:trPr>
        <w:tc>
          <w:tcPr>
            <w:tcW w:w="1242"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w:t>
            </w:r>
          </w:p>
        </w:tc>
        <w:tc>
          <w:tcPr>
            <w:tcW w:w="396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Наименование изданий</w:t>
            </w:r>
            <w:r w:rsidRPr="00B009E0">
              <w:rPr>
                <w:rFonts w:ascii="Times New Roman" w:eastAsia="Times New Roman" w:hAnsi="Times New Roman" w:cs="Times New Roman"/>
                <w:sz w:val="24"/>
                <w:szCs w:val="24"/>
                <w:vertAlign w:val="superscript"/>
                <w:lang w:eastAsia="ru-RU"/>
              </w:rPr>
              <w:footnoteReference w:customMarkFollows="1" w:id="7"/>
              <w:t>*</w:t>
            </w:r>
            <w:r w:rsidRPr="00B009E0">
              <w:rPr>
                <w:rFonts w:ascii="Times New Roman" w:eastAsia="Times New Roman" w:hAnsi="Times New Roman" w:cs="Times New Roman"/>
                <w:sz w:val="24"/>
                <w:szCs w:val="24"/>
                <w:lang w:eastAsia="ru-RU"/>
              </w:rPr>
              <w:t xml:space="preserve"> </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Тип издания</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Чит. адрес</w:t>
            </w:r>
          </w:p>
        </w:tc>
        <w:tc>
          <w:tcPr>
            <w:tcW w:w="31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Составитель</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Ф.И.О.</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Должность</w:t>
            </w:r>
          </w:p>
        </w:tc>
        <w:tc>
          <w:tcPr>
            <w:tcW w:w="126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Печать (принтер, ксерокс, ризограф, типогр.)</w:t>
            </w:r>
          </w:p>
        </w:tc>
        <w:tc>
          <w:tcPr>
            <w:tcW w:w="900"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Объем в стр.</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(а.л.)</w:t>
            </w:r>
          </w:p>
        </w:tc>
        <w:tc>
          <w:tcPr>
            <w:tcW w:w="729"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Ти</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раж</w:t>
            </w:r>
          </w:p>
        </w:tc>
      </w:tr>
      <w:tr w:rsidR="00362662" w:rsidRPr="00B009E0" w:rsidTr="00362662">
        <w:tc>
          <w:tcPr>
            <w:tcW w:w="1242"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w:t>
            </w:r>
          </w:p>
        </w:tc>
        <w:tc>
          <w:tcPr>
            <w:tcW w:w="396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4</w:t>
            </w:r>
          </w:p>
        </w:tc>
        <w:tc>
          <w:tcPr>
            <w:tcW w:w="31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c>
          <w:tcPr>
            <w:tcW w:w="126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6</w:t>
            </w:r>
          </w:p>
        </w:tc>
        <w:tc>
          <w:tcPr>
            <w:tcW w:w="900"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7</w:t>
            </w:r>
          </w:p>
        </w:tc>
        <w:tc>
          <w:tcPr>
            <w:tcW w:w="729"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8</w:t>
            </w:r>
          </w:p>
        </w:tc>
      </w:tr>
      <w:tr w:rsidR="00362662" w:rsidRPr="00B009E0" w:rsidTr="00362662">
        <w:tc>
          <w:tcPr>
            <w:tcW w:w="1242"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3676" w:type="dxa"/>
            <w:gridSpan w:val="8"/>
          </w:tcPr>
          <w:p w:rsidR="00362662" w:rsidRPr="00B009E0" w:rsidRDefault="00362662" w:rsidP="00362662">
            <w:pPr>
              <w:spacing w:after="0" w:line="240" w:lineRule="auto"/>
              <w:rPr>
                <w:rFonts w:ascii="Times New Roman" w:eastAsia="Times New Roman" w:hAnsi="Times New Roman" w:cs="Times New Roman"/>
                <w:b/>
                <w:sz w:val="24"/>
                <w:szCs w:val="24"/>
                <w:lang w:eastAsia="ru-RU"/>
              </w:rPr>
            </w:pPr>
            <w:r w:rsidRPr="00B009E0">
              <w:rPr>
                <w:rFonts w:ascii="Times New Roman" w:eastAsia="Times New Roman" w:hAnsi="Times New Roman" w:cs="Times New Roman"/>
                <w:b/>
                <w:sz w:val="24"/>
                <w:szCs w:val="24"/>
                <w:lang w:eastAsia="ru-RU"/>
              </w:rPr>
              <w:t>Библиографические издания</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«Болевые точки поколения»</w:t>
            </w:r>
          </w:p>
        </w:tc>
        <w:tc>
          <w:tcPr>
            <w:tcW w:w="1800" w:type="dxa"/>
          </w:tcPr>
          <w:p w:rsidR="00362662" w:rsidRPr="00B009E0" w:rsidRDefault="00362662" w:rsidP="00362662">
            <w:pPr>
              <w:pStyle w:val="31"/>
              <w:rPr>
                <w:sz w:val="24"/>
                <w:szCs w:val="24"/>
              </w:rPr>
            </w:pPr>
            <w:r w:rsidRPr="00B009E0">
              <w:rPr>
                <w:sz w:val="24"/>
                <w:szCs w:val="24"/>
              </w:rPr>
              <w:t>б/гр. список</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0,16</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«Большая книга 2017»</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Инф. лист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rPr>
          <w:trHeight w:val="580"/>
        </w:trPr>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«Герои былых времён: революция 1917 года и Гражданская война»</w:t>
            </w:r>
          </w:p>
        </w:tc>
        <w:tc>
          <w:tcPr>
            <w:tcW w:w="1800" w:type="dxa"/>
          </w:tcPr>
          <w:p w:rsidR="00362662" w:rsidRPr="00B009E0" w:rsidRDefault="00362662" w:rsidP="00362662">
            <w:pPr>
              <w:pStyle w:val="31"/>
              <w:rPr>
                <w:sz w:val="24"/>
                <w:szCs w:val="24"/>
              </w:rPr>
            </w:pPr>
            <w:r w:rsidRPr="00B009E0">
              <w:rPr>
                <w:sz w:val="24"/>
                <w:szCs w:val="24"/>
              </w:rPr>
              <w:t>Рекомендат. список</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1</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«Играем, размышляем и правильно говорим»</w:t>
            </w:r>
          </w:p>
        </w:tc>
        <w:tc>
          <w:tcPr>
            <w:tcW w:w="1800" w:type="dxa"/>
          </w:tcPr>
          <w:p w:rsidR="00362662" w:rsidRPr="00B009E0" w:rsidRDefault="00362662" w:rsidP="00362662">
            <w:pPr>
              <w:pStyle w:val="31"/>
              <w:rPr>
                <w:sz w:val="24"/>
                <w:szCs w:val="24"/>
              </w:rPr>
            </w:pPr>
            <w:r w:rsidRPr="00B009E0">
              <w:rPr>
                <w:sz w:val="24"/>
                <w:szCs w:val="24"/>
              </w:rPr>
              <w:t>б/гр. пособие</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1,67</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 любви есть слова, те слова не умрут» А.А. Фет</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«Читаем добрые книги» (серия книг)</w:t>
            </w:r>
          </w:p>
        </w:tc>
        <w:tc>
          <w:tcPr>
            <w:tcW w:w="1800" w:type="dxa"/>
          </w:tcPr>
          <w:p w:rsidR="00362662" w:rsidRPr="00B009E0" w:rsidRDefault="00362662" w:rsidP="00362662">
            <w:pPr>
              <w:pStyle w:val="31"/>
              <w:rPr>
                <w:sz w:val="24"/>
                <w:szCs w:val="24"/>
              </w:rPr>
            </w:pPr>
            <w:r w:rsidRPr="00B009E0">
              <w:rPr>
                <w:sz w:val="24"/>
                <w:szCs w:val="24"/>
              </w:rPr>
              <w:t>б/гр. пособие</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0,33</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«Эко-книги. Хроники»</w:t>
            </w:r>
          </w:p>
        </w:tc>
        <w:tc>
          <w:tcPr>
            <w:tcW w:w="1800" w:type="dxa"/>
          </w:tcPr>
          <w:p w:rsidR="00362662" w:rsidRPr="00B009E0" w:rsidRDefault="00362662" w:rsidP="00362662">
            <w:pPr>
              <w:pStyle w:val="31"/>
              <w:rPr>
                <w:sz w:val="24"/>
                <w:szCs w:val="24"/>
              </w:rPr>
            </w:pPr>
            <w:r w:rsidRPr="00B009E0">
              <w:rPr>
                <w:sz w:val="24"/>
                <w:szCs w:val="24"/>
              </w:rPr>
              <w:t>б/гр. список</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lastRenderedPageBreak/>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lastRenderedPageBreak/>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rPr>
          <w:trHeight w:val="732"/>
        </w:trPr>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«Экология! Читаем»</w:t>
            </w:r>
          </w:p>
        </w:tc>
        <w:tc>
          <w:tcPr>
            <w:tcW w:w="1800" w:type="dxa"/>
          </w:tcPr>
          <w:p w:rsidR="00362662" w:rsidRPr="00B009E0" w:rsidRDefault="00362662" w:rsidP="00362662">
            <w:pPr>
              <w:pStyle w:val="31"/>
              <w:rPr>
                <w:sz w:val="24"/>
                <w:szCs w:val="24"/>
              </w:rPr>
            </w:pPr>
            <w:r w:rsidRPr="00B009E0">
              <w:rPr>
                <w:sz w:val="24"/>
                <w:szCs w:val="24"/>
              </w:rPr>
              <w:t>б/гр. пособие</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0,5</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 книг для зимних вечеров.</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Современный круг чтения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Библ.</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пособие</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Бусский Букер 2017</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Инф. лист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Военные приключения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Вчера будет война. «Попаданцы в ВОВ</w:t>
            </w:r>
            <w:r>
              <w:rPr>
                <w:rFonts w:ascii="Times New Roman" w:eastAsia="Times New Roman" w:hAnsi="Times New Roman" w:cs="Times New Roman"/>
                <w:sz w:val="24"/>
                <w:szCs w:val="24"/>
                <w:lang w:eastAsia="ru-RU"/>
              </w:rPr>
              <w:t>»</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Аннотирован.</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список</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Вы будете гордостью России.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В.Т. Шаламов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Дафна Дюморье. Мастер психол</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гического портрета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Как подготовиться психологически к экзаменам и правильно распред</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лить время и силы при сдаче ЕГЭ и ОГЭ</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Учащиеся</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О.В. Пушкарева,</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зав. ИБО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60</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Книги революции. К 100-летию О</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тябрьской революции</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Рек. библ. п</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собие</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Книжная весна. Современный круг чтения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rPr>
          <w:trHeight w:val="830"/>
        </w:trPr>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Книжный дозор. Новинки апреля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Аннотир.</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список книг</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1,5</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Книжный дозор:</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Новинки декабря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Аннотирован.</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список</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Книжный дозор: новинки осени</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Аннотирован.</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список</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0,83</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Книжный листопад. Современный круг чтения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Легендарная быль: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Образ революции в литературе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Рек. библ. п</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собие</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0,83</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Литературная премия «Ясная пол</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на» 2017</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Инф. лист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Ломоносовская библиотека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0,5</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rPr>
          <w:trHeight w:val="830"/>
        </w:trPr>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Мир дому твоему. Обзор новых книг</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Национальная литературная премия «Большая книга». Шорт-лист </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Инф. лист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Национальный конкурс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«Книга года» 2017</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Инф. лист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О Родине, о подвигах, о славе»</w:t>
            </w:r>
          </w:p>
        </w:tc>
        <w:tc>
          <w:tcPr>
            <w:tcW w:w="1800" w:type="dxa"/>
          </w:tcPr>
          <w:p w:rsidR="00362662" w:rsidRPr="00B009E0" w:rsidRDefault="00362662" w:rsidP="00362662">
            <w:pPr>
              <w:pStyle w:val="31"/>
              <w:rPr>
                <w:sz w:val="24"/>
                <w:szCs w:val="24"/>
              </w:rPr>
            </w:pPr>
            <w:r w:rsidRPr="00B009E0">
              <w:rPr>
                <w:sz w:val="24"/>
                <w:szCs w:val="24"/>
              </w:rPr>
              <w:t>б/гр. пособие</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0,67</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Образ революции в литературе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rPr>
          <w:trHeight w:val="830"/>
        </w:trPr>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Подросток и наркотики.</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Выбери жизнь!</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Похититель рассудка. Алкоголь</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Аннотирован.</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список</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Страницы пережитого. Тема р</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прессий в художественной литер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туре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Тоска по идеалу.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Виктория Токарева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Царь драматических поэтов.</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Шекспир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4918" w:type="dxa"/>
            <w:gridSpan w:val="9"/>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b/>
                <w:sz w:val="24"/>
                <w:szCs w:val="24"/>
                <w:lang w:eastAsia="ru-RU"/>
              </w:rPr>
              <w:t>Рекламные издания</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«Бабушкины сказки»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«Идеальный сторителлинг»</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Салтыкова О.А., зав метод отделом, Удорцева Л.Р., зав.БИСУ, Яруллина Р.С., гл. библиограф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60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«Корпорация Горнозаводских ск</w:t>
            </w:r>
            <w:r w:rsidRPr="00B009E0">
              <w:rPr>
                <w:sz w:val="24"/>
                <w:szCs w:val="24"/>
              </w:rPr>
              <w:t>а</w:t>
            </w:r>
            <w:r w:rsidRPr="00B009E0">
              <w:rPr>
                <w:sz w:val="24"/>
                <w:szCs w:val="24"/>
              </w:rPr>
              <w:t>зочников»</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«Расскажи о своей мечте всем!»</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«Фестиваль семейных историй»</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«Читайленд – 2017!»</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lastRenderedPageBreak/>
              <w:t>МБУК «ГЦДБ»</w:t>
            </w:r>
          </w:p>
        </w:tc>
        <w:tc>
          <w:tcPr>
            <w:tcW w:w="1261" w:type="dxa"/>
          </w:tcPr>
          <w:p w:rsidR="00362662" w:rsidRPr="00B009E0" w:rsidRDefault="00362662" w:rsidP="00362662">
            <w:pPr>
              <w:pStyle w:val="31"/>
              <w:rPr>
                <w:sz w:val="24"/>
                <w:szCs w:val="24"/>
              </w:rPr>
            </w:pPr>
            <w:r w:rsidRPr="00B009E0">
              <w:rPr>
                <w:sz w:val="24"/>
                <w:szCs w:val="24"/>
              </w:rPr>
              <w:lastRenderedPageBreak/>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 ноября – всемирный день прав</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вой помощи детям</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p w:rsidR="00362662" w:rsidRPr="00B009E0" w:rsidRDefault="00362662" w:rsidP="00362662">
            <w:pPr>
              <w:spacing w:after="0" w:line="240" w:lineRule="auto"/>
              <w:contextualSpacing/>
              <w:jc w:val="both"/>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val="en-US" w:eastAsia="ru-RU"/>
              </w:rPr>
              <w:t>XIII</w:t>
            </w:r>
            <w:r w:rsidRPr="00B009E0">
              <w:rPr>
                <w:rFonts w:ascii="Times New Roman" w:eastAsia="Times New Roman" w:hAnsi="Times New Roman" w:cs="Times New Roman"/>
                <w:sz w:val="24"/>
                <w:szCs w:val="24"/>
                <w:lang w:eastAsia="ru-RU"/>
              </w:rPr>
              <w:t xml:space="preserve"> районные краеведческие Кир</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евские чтения</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«Природные достопримечательн</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сти Горнозаводского муниципал</w:t>
            </w:r>
            <w:r w:rsidRPr="00B009E0">
              <w:rPr>
                <w:rFonts w:ascii="Times New Roman" w:eastAsia="Times New Roman" w:hAnsi="Times New Roman" w:cs="Times New Roman"/>
                <w:sz w:val="24"/>
                <w:szCs w:val="24"/>
                <w:lang w:eastAsia="ru-RU"/>
              </w:rPr>
              <w:t>ь</w:t>
            </w:r>
            <w:r w:rsidRPr="00B009E0">
              <w:rPr>
                <w:rFonts w:ascii="Times New Roman" w:eastAsia="Times New Roman" w:hAnsi="Times New Roman" w:cs="Times New Roman"/>
                <w:sz w:val="24"/>
                <w:szCs w:val="24"/>
                <w:lang w:eastAsia="ru-RU"/>
              </w:rPr>
              <w:t>ного района»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Азбука военная необыкновенная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Акция «БУК – АРТ – каникулы в библиотеке»</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Акция «День защитника Отечества»</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Акция «Ночь искусств»</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Акция Творческие АРТ – сумерки»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Бесплатная юридическая помощь</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Библиосумерки. Библиотека в стиле ЭКО</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Библиосумерки. Библиотека в стиле ЭКО</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Флайер</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0,01</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Большой этнографический диктант 2017</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День информации «Книжная весна»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Здравствуй зимушка-зима.</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lastRenderedPageBreak/>
              <w:t>День информации</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lastRenderedPageBreak/>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Широкие круги </w:t>
            </w:r>
            <w:r w:rsidRPr="00B009E0">
              <w:rPr>
                <w:rFonts w:ascii="Times New Roman" w:eastAsia="Times New Roman" w:hAnsi="Times New Roman" w:cs="Times New Roman"/>
                <w:sz w:val="24"/>
                <w:szCs w:val="24"/>
                <w:lang w:eastAsia="ru-RU"/>
              </w:rPr>
              <w:lastRenderedPageBreak/>
              <w:t>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lastRenderedPageBreak/>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lastRenderedPageBreak/>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lastRenderedPageBreak/>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Конкурс Горнозаводские сказки»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Конкурс-выставка «Русский сам</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вар»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Лето с пользой: читай, смотри, о</w:t>
            </w:r>
            <w:r w:rsidRPr="00B009E0">
              <w:rPr>
                <w:rFonts w:ascii="Times New Roman" w:eastAsia="Times New Roman" w:hAnsi="Times New Roman" w:cs="Times New Roman"/>
                <w:sz w:val="24"/>
                <w:szCs w:val="24"/>
                <w:lang w:eastAsia="ru-RU"/>
              </w:rPr>
              <w:t>т</w:t>
            </w:r>
            <w:r w:rsidRPr="00B009E0">
              <w:rPr>
                <w:rFonts w:ascii="Times New Roman" w:eastAsia="Times New Roman" w:hAnsi="Times New Roman" w:cs="Times New Roman"/>
                <w:sz w:val="24"/>
                <w:szCs w:val="24"/>
                <w:lang w:eastAsia="ru-RU"/>
              </w:rPr>
              <w:t>дыхай. Программа летнего чтения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Литературно-художественный ко</w:t>
            </w:r>
            <w:r w:rsidRPr="00B009E0">
              <w:rPr>
                <w:rFonts w:ascii="Times New Roman" w:eastAsia="Times New Roman" w:hAnsi="Times New Roman" w:cs="Times New Roman"/>
                <w:sz w:val="24"/>
                <w:szCs w:val="24"/>
                <w:lang w:eastAsia="ru-RU"/>
              </w:rPr>
              <w:t>н</w:t>
            </w:r>
            <w:r w:rsidRPr="00B009E0">
              <w:rPr>
                <w:rFonts w:ascii="Times New Roman" w:eastAsia="Times New Roman" w:hAnsi="Times New Roman" w:cs="Times New Roman"/>
                <w:sz w:val="24"/>
                <w:szCs w:val="24"/>
                <w:lang w:eastAsia="ru-RU"/>
              </w:rPr>
              <w:t>курс «Сохраним природу – сбер</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жем мир!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Любви все возрасты покорны</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Ночь искусств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Ночь искусств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Флайер</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0,01</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Осень. Программа мероприятий</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Программа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Педагоги, во</w:t>
            </w:r>
            <w:r w:rsidRPr="00B009E0">
              <w:rPr>
                <w:rFonts w:ascii="Times New Roman" w:eastAsia="Times New Roman" w:hAnsi="Times New Roman" w:cs="Times New Roman"/>
                <w:sz w:val="24"/>
                <w:szCs w:val="24"/>
                <w:lang w:eastAsia="ru-RU"/>
              </w:rPr>
              <w:t>с</w:t>
            </w:r>
            <w:r w:rsidRPr="00B009E0">
              <w:rPr>
                <w:rFonts w:ascii="Times New Roman" w:eastAsia="Times New Roman" w:hAnsi="Times New Roman" w:cs="Times New Roman"/>
                <w:sz w:val="24"/>
                <w:szCs w:val="24"/>
                <w:lang w:eastAsia="ru-RU"/>
              </w:rPr>
              <w:t>питатели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Л.Н. Лашкевич, зав. ЭКЦ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Парад профессий</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Приглашение на вечу со специал</w:t>
            </w:r>
            <w:r w:rsidRPr="00B009E0">
              <w:rPr>
                <w:sz w:val="24"/>
                <w:szCs w:val="24"/>
              </w:rPr>
              <w:t>и</w:t>
            </w:r>
            <w:r w:rsidRPr="00B009E0">
              <w:rPr>
                <w:sz w:val="24"/>
                <w:szCs w:val="24"/>
              </w:rPr>
              <w:t>стом по сторителлингу Е.Л.Герасимовой</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 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Приглашение на творческую м</w:t>
            </w:r>
            <w:r w:rsidRPr="00B009E0">
              <w:rPr>
                <w:sz w:val="24"/>
                <w:szCs w:val="24"/>
              </w:rPr>
              <w:t>а</w:t>
            </w:r>
            <w:r w:rsidRPr="00B009E0">
              <w:rPr>
                <w:sz w:val="24"/>
                <w:szCs w:val="24"/>
              </w:rPr>
              <w:t>стерскую «Придумай, расскажи!»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Приглашение посетить занятия в тв. Мастерской «БУК – Хобби»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Приглашение специалистов МБУК «ГЦДБ» принять участие в творч</w:t>
            </w:r>
            <w:r w:rsidRPr="00B009E0">
              <w:rPr>
                <w:sz w:val="24"/>
                <w:szCs w:val="24"/>
              </w:rPr>
              <w:t>е</w:t>
            </w:r>
            <w:r w:rsidRPr="00B009E0">
              <w:rPr>
                <w:sz w:val="24"/>
                <w:szCs w:val="24"/>
              </w:rPr>
              <w:t>ских мастер-классах «Волшебные мастерилки»</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Удорцева Л.Р., зав.БИСУ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Прикамье. Репрессии 1930-50е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Проект инициативного бюджетир</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вания «Островок культуры»</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Фестиваль «Свет сердца» в рамках Международного дня инвалидов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Фонд капитального ремонта Пер</w:t>
            </w:r>
            <w:r w:rsidRPr="00B009E0">
              <w:rPr>
                <w:rFonts w:ascii="Times New Roman" w:eastAsia="Times New Roman" w:hAnsi="Times New Roman" w:cs="Times New Roman"/>
                <w:sz w:val="24"/>
                <w:szCs w:val="24"/>
                <w:lang w:eastAsia="ru-RU"/>
              </w:rPr>
              <w:t>м</w:t>
            </w:r>
            <w:r w:rsidRPr="00B009E0">
              <w:rPr>
                <w:rFonts w:ascii="Times New Roman" w:eastAsia="Times New Roman" w:hAnsi="Times New Roman" w:cs="Times New Roman"/>
                <w:sz w:val="24"/>
                <w:szCs w:val="24"/>
                <w:lang w:eastAsia="ru-RU"/>
              </w:rPr>
              <w:t>ского края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Афиша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Экология. Краеведение.</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Программа мероприятий  на 2018 год для школ и детских садов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Программа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Педагоги, во</w:t>
            </w:r>
            <w:r w:rsidRPr="00B009E0">
              <w:rPr>
                <w:rFonts w:ascii="Times New Roman" w:eastAsia="Times New Roman" w:hAnsi="Times New Roman" w:cs="Times New Roman"/>
                <w:sz w:val="24"/>
                <w:szCs w:val="24"/>
                <w:lang w:eastAsia="ru-RU"/>
              </w:rPr>
              <w:t>с</w:t>
            </w:r>
            <w:r w:rsidRPr="00B009E0">
              <w:rPr>
                <w:rFonts w:ascii="Times New Roman" w:eastAsia="Times New Roman" w:hAnsi="Times New Roman" w:cs="Times New Roman"/>
                <w:sz w:val="24"/>
                <w:szCs w:val="24"/>
                <w:lang w:eastAsia="ru-RU"/>
              </w:rPr>
              <w:t>питатели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Л.Н. Лашкевич, зав. ЭКЦ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14</w:t>
            </w:r>
          </w:p>
        </w:tc>
      </w:tr>
      <w:tr w:rsidR="00362662" w:rsidRPr="00B009E0" w:rsidTr="00362662">
        <w:tc>
          <w:tcPr>
            <w:tcW w:w="14918" w:type="dxa"/>
            <w:gridSpan w:val="9"/>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b/>
                <w:sz w:val="24"/>
                <w:szCs w:val="24"/>
                <w:lang w:eastAsia="ru-RU"/>
              </w:rPr>
              <w:t>Методические издания</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«БУК-ЭКО –ЛЕТО!»</w:t>
            </w:r>
          </w:p>
        </w:tc>
        <w:tc>
          <w:tcPr>
            <w:tcW w:w="1800" w:type="dxa"/>
          </w:tcPr>
          <w:p w:rsidR="00362662" w:rsidRPr="00B009E0" w:rsidRDefault="00362662" w:rsidP="00362662">
            <w:pPr>
              <w:pStyle w:val="31"/>
              <w:rPr>
                <w:sz w:val="24"/>
                <w:szCs w:val="24"/>
              </w:rPr>
            </w:pPr>
            <w:r w:rsidRPr="00B009E0">
              <w:rPr>
                <w:sz w:val="24"/>
                <w:szCs w:val="24"/>
              </w:rPr>
              <w:t>Метод. пос</w:t>
            </w:r>
            <w:r w:rsidRPr="00B009E0">
              <w:rPr>
                <w:sz w:val="24"/>
                <w:szCs w:val="24"/>
              </w:rPr>
              <w:t>о</w:t>
            </w:r>
            <w:r w:rsidRPr="00B009E0">
              <w:rPr>
                <w:sz w:val="24"/>
                <w:szCs w:val="24"/>
              </w:rPr>
              <w:t>бие, программа</w:t>
            </w:r>
          </w:p>
        </w:tc>
        <w:tc>
          <w:tcPr>
            <w:tcW w:w="1926" w:type="dxa"/>
          </w:tcPr>
          <w:p w:rsidR="00362662" w:rsidRPr="00B009E0" w:rsidRDefault="00362662" w:rsidP="00362662">
            <w:pPr>
              <w:pStyle w:val="31"/>
              <w:rPr>
                <w:sz w:val="24"/>
                <w:szCs w:val="24"/>
              </w:rPr>
            </w:pPr>
            <w:r w:rsidRPr="00B009E0">
              <w:rPr>
                <w:sz w:val="24"/>
                <w:szCs w:val="24"/>
              </w:rPr>
              <w:t>РДЧ, педагоги</w:t>
            </w:r>
          </w:p>
        </w:tc>
        <w:tc>
          <w:tcPr>
            <w:tcW w:w="3100" w:type="dxa"/>
          </w:tcPr>
          <w:p w:rsidR="00362662" w:rsidRPr="00B009E0" w:rsidRDefault="00362662" w:rsidP="00362662">
            <w:pPr>
              <w:pStyle w:val="31"/>
              <w:jc w:val="left"/>
              <w:rPr>
                <w:sz w:val="24"/>
                <w:szCs w:val="24"/>
              </w:rPr>
            </w:pPr>
            <w:r w:rsidRPr="00B009E0">
              <w:rPr>
                <w:sz w:val="24"/>
                <w:szCs w:val="24"/>
              </w:rPr>
              <w:t>Салтыкова О.А., зав метод отделом, Удорцева Л.Р., зав. 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0,67</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«БУК-ЭКО мир»</w:t>
            </w:r>
          </w:p>
        </w:tc>
        <w:tc>
          <w:tcPr>
            <w:tcW w:w="1800" w:type="dxa"/>
          </w:tcPr>
          <w:p w:rsidR="00362662" w:rsidRPr="00B009E0" w:rsidRDefault="00362662" w:rsidP="00362662">
            <w:pPr>
              <w:pStyle w:val="31"/>
              <w:rPr>
                <w:sz w:val="24"/>
                <w:szCs w:val="24"/>
              </w:rPr>
            </w:pPr>
            <w:r w:rsidRPr="00B009E0">
              <w:rPr>
                <w:sz w:val="24"/>
                <w:szCs w:val="24"/>
              </w:rPr>
              <w:t>Метод. пос</w:t>
            </w:r>
            <w:r w:rsidRPr="00B009E0">
              <w:rPr>
                <w:sz w:val="24"/>
                <w:szCs w:val="24"/>
              </w:rPr>
              <w:t>о</w:t>
            </w:r>
            <w:r w:rsidRPr="00B009E0">
              <w:rPr>
                <w:sz w:val="24"/>
                <w:szCs w:val="24"/>
              </w:rPr>
              <w:t>бие, проект</w:t>
            </w:r>
          </w:p>
        </w:tc>
        <w:tc>
          <w:tcPr>
            <w:tcW w:w="1926" w:type="dxa"/>
          </w:tcPr>
          <w:p w:rsidR="00362662" w:rsidRPr="00B009E0" w:rsidRDefault="00362662" w:rsidP="00362662">
            <w:pPr>
              <w:pStyle w:val="31"/>
              <w:rPr>
                <w:sz w:val="24"/>
                <w:szCs w:val="24"/>
              </w:rPr>
            </w:pPr>
            <w:r w:rsidRPr="00B009E0">
              <w:rPr>
                <w:sz w:val="24"/>
                <w:szCs w:val="24"/>
              </w:rPr>
              <w:t>РДЧ, педагоги</w:t>
            </w:r>
          </w:p>
        </w:tc>
        <w:tc>
          <w:tcPr>
            <w:tcW w:w="3100" w:type="dxa"/>
          </w:tcPr>
          <w:p w:rsidR="00362662" w:rsidRPr="00B009E0" w:rsidRDefault="00362662" w:rsidP="00362662">
            <w:pPr>
              <w:pStyle w:val="31"/>
              <w:jc w:val="left"/>
              <w:rPr>
                <w:sz w:val="24"/>
                <w:szCs w:val="24"/>
              </w:rPr>
            </w:pPr>
            <w:r w:rsidRPr="00B009E0">
              <w:rPr>
                <w:sz w:val="24"/>
                <w:szCs w:val="24"/>
              </w:rPr>
              <w:t>Салтыкова О.А., зав метод отделом, Удорцева Л.Р., зав. БИСУ</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0,67</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Зимние сказки. Сценарий</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Календарь знаменательных и п</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мятных дат по культуре и искусству на 2018 г.</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0,67</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Памятные и юбилейные даты 2017 </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1,33</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4918" w:type="dxa"/>
            <w:gridSpan w:val="9"/>
          </w:tcPr>
          <w:p w:rsidR="00362662" w:rsidRPr="00B009E0" w:rsidRDefault="00362662" w:rsidP="00362662">
            <w:pPr>
              <w:spacing w:after="0" w:line="240" w:lineRule="auto"/>
              <w:rPr>
                <w:rFonts w:ascii="Times New Roman" w:eastAsia="Times New Roman" w:hAnsi="Times New Roman" w:cs="Times New Roman"/>
                <w:b/>
                <w:sz w:val="24"/>
                <w:szCs w:val="24"/>
                <w:lang w:eastAsia="ru-RU"/>
              </w:rPr>
            </w:pPr>
            <w:r w:rsidRPr="00B009E0">
              <w:rPr>
                <w:rFonts w:ascii="Times New Roman" w:eastAsia="Times New Roman" w:hAnsi="Times New Roman" w:cs="Times New Roman"/>
                <w:b/>
                <w:sz w:val="24"/>
                <w:szCs w:val="24"/>
                <w:lang w:eastAsia="ru-RU"/>
              </w:rPr>
              <w:t>Другие</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Pr>
                <w:sz w:val="24"/>
                <w:szCs w:val="24"/>
              </w:rPr>
              <w:t xml:space="preserve">«12 </w:t>
            </w:r>
            <w:r w:rsidRPr="00B009E0">
              <w:rPr>
                <w:sz w:val="24"/>
                <w:szCs w:val="24"/>
              </w:rPr>
              <w:t>отличных идей для совместных игр родителей и детей»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«24 мая-День славянской письме</w:t>
            </w:r>
            <w:r w:rsidRPr="00B009E0">
              <w:rPr>
                <w:sz w:val="24"/>
                <w:szCs w:val="24"/>
              </w:rPr>
              <w:t>н</w:t>
            </w:r>
            <w:r w:rsidRPr="00B009E0">
              <w:rPr>
                <w:sz w:val="24"/>
                <w:szCs w:val="24"/>
              </w:rPr>
              <w:t>ности и культуры»</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«7 правил обучения сторителлингу»</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60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 жестокости к детям»</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«Безопасное поведение детей ж/д»</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детей – забота взрослых»</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на дорогах»</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на дорогах»</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на дорогах» (памятка для родителей)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на ж/д»</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«Безопасность ребёнка дома»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«Большая энциклопедия маленьк</w:t>
            </w:r>
            <w:r w:rsidRPr="00B009E0">
              <w:rPr>
                <w:sz w:val="24"/>
                <w:szCs w:val="24"/>
              </w:rPr>
              <w:t>о</w:t>
            </w:r>
            <w:r w:rsidRPr="00B009E0">
              <w:rPr>
                <w:sz w:val="24"/>
                <w:szCs w:val="24"/>
              </w:rPr>
              <w:t>го мира»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«Буклет по энергосбережению»</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«Влияние алкоголя на организм ч</w:t>
            </w:r>
            <w:r w:rsidRPr="00B009E0">
              <w:rPr>
                <w:sz w:val="24"/>
                <w:szCs w:val="24"/>
              </w:rPr>
              <w:t>е</w:t>
            </w:r>
            <w:r w:rsidRPr="00B009E0">
              <w:rPr>
                <w:sz w:val="24"/>
                <w:szCs w:val="24"/>
              </w:rPr>
              <w:t>ловека»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lastRenderedPageBreak/>
              <w:t>МБУК «ГЦДБ»</w:t>
            </w:r>
          </w:p>
        </w:tc>
        <w:tc>
          <w:tcPr>
            <w:tcW w:w="1261" w:type="dxa"/>
          </w:tcPr>
          <w:p w:rsidR="00362662" w:rsidRPr="00B009E0" w:rsidRDefault="00362662" w:rsidP="00362662">
            <w:pPr>
              <w:pStyle w:val="31"/>
              <w:rPr>
                <w:sz w:val="24"/>
                <w:szCs w:val="24"/>
              </w:rPr>
            </w:pPr>
            <w:r w:rsidRPr="00B009E0">
              <w:rPr>
                <w:sz w:val="24"/>
                <w:szCs w:val="24"/>
              </w:rPr>
              <w:lastRenderedPageBreak/>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«Возникновение орфографии»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«Воспитываем грамотного пешех</w:t>
            </w:r>
            <w:r w:rsidRPr="00B009E0">
              <w:rPr>
                <w:sz w:val="24"/>
                <w:szCs w:val="24"/>
              </w:rPr>
              <w:t>о</w:t>
            </w:r>
            <w:r w:rsidRPr="00B009E0">
              <w:rPr>
                <w:sz w:val="24"/>
                <w:szCs w:val="24"/>
              </w:rPr>
              <w:t>да»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«День рождения Пермского края»</w:t>
            </w:r>
          </w:p>
        </w:tc>
        <w:tc>
          <w:tcPr>
            <w:tcW w:w="1800" w:type="dxa"/>
          </w:tcPr>
          <w:p w:rsidR="00362662" w:rsidRPr="00B009E0" w:rsidRDefault="00362662" w:rsidP="00362662">
            <w:pPr>
              <w:pStyle w:val="31"/>
              <w:rPr>
                <w:sz w:val="24"/>
                <w:szCs w:val="24"/>
              </w:rPr>
            </w:pPr>
            <w:r w:rsidRPr="00B009E0">
              <w:rPr>
                <w:sz w:val="24"/>
                <w:szCs w:val="24"/>
              </w:rPr>
              <w:t>листовки</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0,04</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«День славянской письменности»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«Детство – территория добра»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«Детство без жестокости и нас</w:t>
            </w:r>
            <w:r w:rsidRPr="00B009E0">
              <w:rPr>
                <w:sz w:val="24"/>
                <w:szCs w:val="24"/>
              </w:rPr>
              <w:t>и</w:t>
            </w:r>
            <w:r w:rsidRPr="00B009E0">
              <w:rPr>
                <w:sz w:val="24"/>
                <w:szCs w:val="24"/>
              </w:rPr>
              <w:t>лия»</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«Детям против жестокости»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«Железная дорога-зона повыше</w:t>
            </w:r>
            <w:r w:rsidRPr="00B009E0">
              <w:rPr>
                <w:sz w:val="24"/>
                <w:szCs w:val="24"/>
              </w:rPr>
              <w:t>н</w:t>
            </w:r>
            <w:r w:rsidRPr="00B009E0">
              <w:rPr>
                <w:sz w:val="24"/>
                <w:szCs w:val="24"/>
              </w:rPr>
              <w:t>ной опасности»</w:t>
            </w:r>
          </w:p>
        </w:tc>
        <w:tc>
          <w:tcPr>
            <w:tcW w:w="1800" w:type="dxa"/>
          </w:tcPr>
          <w:p w:rsidR="00362662" w:rsidRPr="00B009E0" w:rsidRDefault="00362662" w:rsidP="00362662">
            <w:pPr>
              <w:pStyle w:val="31"/>
              <w:rPr>
                <w:sz w:val="24"/>
                <w:szCs w:val="24"/>
              </w:rPr>
            </w:pPr>
            <w:r w:rsidRPr="00B009E0">
              <w:rPr>
                <w:sz w:val="24"/>
                <w:szCs w:val="24"/>
              </w:rPr>
              <w:t>памятка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«Жестокое обращение с ребёнком в семье»</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«Жизнь-это счастье, сотвори её сам</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«Защитим детей от насилия. Де</w:t>
            </w:r>
            <w:r w:rsidRPr="00B009E0">
              <w:rPr>
                <w:sz w:val="24"/>
                <w:szCs w:val="24"/>
              </w:rPr>
              <w:t>т</w:t>
            </w:r>
            <w:r w:rsidRPr="00B009E0">
              <w:rPr>
                <w:sz w:val="24"/>
                <w:szCs w:val="24"/>
              </w:rPr>
              <w:t>ство-территория добра»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«Как избежать похищения детей»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«Как создать свою историю»</w:t>
            </w:r>
          </w:p>
        </w:tc>
        <w:tc>
          <w:tcPr>
            <w:tcW w:w="1800" w:type="dxa"/>
          </w:tcPr>
          <w:p w:rsidR="00362662" w:rsidRPr="00B009E0" w:rsidRDefault="00362662" w:rsidP="00362662">
            <w:pPr>
              <w:pStyle w:val="31"/>
              <w:rPr>
                <w:sz w:val="24"/>
                <w:szCs w:val="24"/>
              </w:rPr>
            </w:pPr>
            <w:r w:rsidRPr="00B009E0">
              <w:rPr>
                <w:sz w:val="24"/>
                <w:szCs w:val="24"/>
              </w:rPr>
              <w:t>Дидакт мат</w:t>
            </w:r>
            <w:r w:rsidRPr="00B009E0">
              <w:rPr>
                <w:sz w:val="24"/>
                <w:szCs w:val="24"/>
              </w:rPr>
              <w:t>е</w:t>
            </w:r>
            <w:r w:rsidRPr="00B009E0">
              <w:rPr>
                <w:sz w:val="24"/>
                <w:szCs w:val="24"/>
              </w:rPr>
              <w:t>риал</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«Как уберечь ребёнка от рокового шага»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«Мы – против наркотиков. А – ты?»</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64</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«Обеспечение безопасности детям»</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«Памятка будущим родителям»</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«Памятка для родителей детей младшего возраста»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«Памятка правил поведения на в</w:t>
            </w:r>
            <w:r w:rsidRPr="00B009E0">
              <w:rPr>
                <w:sz w:val="24"/>
                <w:szCs w:val="24"/>
              </w:rPr>
              <w:t>о</w:t>
            </w:r>
            <w:r w:rsidRPr="00B009E0">
              <w:rPr>
                <w:sz w:val="24"/>
                <w:szCs w:val="24"/>
              </w:rPr>
              <w:t>де»</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«Пожарная безопасность для род</w:t>
            </w:r>
            <w:r w:rsidRPr="00B009E0">
              <w:rPr>
                <w:sz w:val="24"/>
                <w:szCs w:val="24"/>
              </w:rPr>
              <w:t>и</w:t>
            </w:r>
            <w:r w:rsidRPr="00B009E0">
              <w:rPr>
                <w:sz w:val="24"/>
                <w:szCs w:val="24"/>
              </w:rPr>
              <w:t>телей»</w:t>
            </w:r>
          </w:p>
        </w:tc>
        <w:tc>
          <w:tcPr>
            <w:tcW w:w="1800" w:type="dxa"/>
          </w:tcPr>
          <w:p w:rsidR="00362662" w:rsidRPr="00B009E0" w:rsidRDefault="00362662" w:rsidP="00362662">
            <w:pPr>
              <w:pStyle w:val="31"/>
              <w:rPr>
                <w:sz w:val="24"/>
                <w:szCs w:val="24"/>
              </w:rPr>
            </w:pPr>
            <w:r w:rsidRPr="00B009E0">
              <w:rPr>
                <w:sz w:val="24"/>
                <w:szCs w:val="24"/>
              </w:rPr>
              <w:t>Буклет с л</w:t>
            </w:r>
            <w:r w:rsidRPr="00B009E0">
              <w:rPr>
                <w:sz w:val="24"/>
                <w:szCs w:val="24"/>
              </w:rPr>
              <w:t>и</w:t>
            </w:r>
            <w:r w:rsidRPr="00B009E0">
              <w:rPr>
                <w:sz w:val="24"/>
                <w:szCs w:val="24"/>
              </w:rPr>
              <w:t>стовками</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0,75</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«Поиск информации в библиотеке и Интернете»</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безопасного поведения детей на ж/д транспорте»</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поведения в лесу»</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поведения во время ле</w:t>
            </w:r>
            <w:r w:rsidRPr="00B009E0">
              <w:rPr>
                <w:sz w:val="24"/>
                <w:szCs w:val="24"/>
              </w:rPr>
              <w:t>т</w:t>
            </w:r>
            <w:r w:rsidRPr="00B009E0">
              <w:rPr>
                <w:sz w:val="24"/>
                <w:szCs w:val="24"/>
              </w:rPr>
              <w:t>них каникул»</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поведения детей на ж/д</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поведения на улице и в темное время суток»</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«Правила пожарной безопасности»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«Простые правила для приятного путешествия»</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«Профилактика подросткового су</w:t>
            </w:r>
            <w:r w:rsidRPr="00B009E0">
              <w:rPr>
                <w:sz w:val="24"/>
                <w:szCs w:val="24"/>
              </w:rPr>
              <w:t>и</w:t>
            </w:r>
            <w:r w:rsidRPr="00B009E0">
              <w:rPr>
                <w:sz w:val="24"/>
                <w:szCs w:val="24"/>
              </w:rPr>
              <w:t>цида»</w:t>
            </w:r>
          </w:p>
        </w:tc>
        <w:tc>
          <w:tcPr>
            <w:tcW w:w="1800" w:type="dxa"/>
          </w:tcPr>
          <w:p w:rsidR="00362662" w:rsidRPr="00B009E0" w:rsidRDefault="00362662" w:rsidP="00362662">
            <w:pPr>
              <w:pStyle w:val="31"/>
              <w:rPr>
                <w:sz w:val="24"/>
                <w:szCs w:val="24"/>
              </w:rPr>
            </w:pPr>
            <w:r w:rsidRPr="00B009E0">
              <w:rPr>
                <w:sz w:val="24"/>
                <w:szCs w:val="24"/>
              </w:rPr>
              <w:t>брошюра</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Pr>
                <w:sz w:val="24"/>
                <w:szCs w:val="24"/>
              </w:rPr>
              <w:t>0,8</w:t>
            </w:r>
          </w:p>
        </w:tc>
        <w:tc>
          <w:tcPr>
            <w:tcW w:w="788" w:type="dxa"/>
            <w:gridSpan w:val="2"/>
          </w:tcPr>
          <w:p w:rsidR="00362662" w:rsidRPr="00B009E0" w:rsidRDefault="00362662" w:rsidP="00362662">
            <w:pPr>
              <w:pStyle w:val="31"/>
              <w:rPr>
                <w:sz w:val="24"/>
                <w:szCs w:val="24"/>
              </w:rPr>
            </w:pPr>
            <w:r w:rsidRPr="00B009E0">
              <w:rPr>
                <w:sz w:val="24"/>
                <w:szCs w:val="24"/>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«Профилактика суицидального п</w:t>
            </w:r>
            <w:r w:rsidRPr="00B009E0">
              <w:rPr>
                <w:sz w:val="24"/>
                <w:szCs w:val="24"/>
              </w:rPr>
              <w:t>о</w:t>
            </w:r>
            <w:r w:rsidRPr="00B009E0">
              <w:rPr>
                <w:sz w:val="24"/>
                <w:szCs w:val="24"/>
              </w:rPr>
              <w:t>ведения среди подростков для уч</w:t>
            </w:r>
            <w:r w:rsidRPr="00B009E0">
              <w:rPr>
                <w:sz w:val="24"/>
                <w:szCs w:val="24"/>
              </w:rPr>
              <w:t>и</w:t>
            </w:r>
            <w:r w:rsidRPr="00B009E0">
              <w:rPr>
                <w:sz w:val="24"/>
                <w:szCs w:val="24"/>
              </w:rPr>
              <w:t>телей»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«Профилактика суицидального п</w:t>
            </w:r>
            <w:r w:rsidRPr="00B009E0">
              <w:rPr>
                <w:sz w:val="24"/>
                <w:szCs w:val="24"/>
              </w:rPr>
              <w:t>о</w:t>
            </w:r>
            <w:r w:rsidRPr="00B009E0">
              <w:rPr>
                <w:sz w:val="24"/>
                <w:szCs w:val="24"/>
              </w:rPr>
              <w:t>ведения»</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«Профилактика суицидов в школе»</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«Профилактика суицидов в школе» (рекомендации для педагогов)</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«Скажем сигарете НЕТ»</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«Совместные игры детей и родит</w:t>
            </w:r>
            <w:r w:rsidRPr="00B009E0">
              <w:rPr>
                <w:sz w:val="24"/>
                <w:szCs w:val="24"/>
              </w:rPr>
              <w:t>е</w:t>
            </w:r>
            <w:r w:rsidRPr="00B009E0">
              <w:rPr>
                <w:sz w:val="24"/>
                <w:szCs w:val="24"/>
              </w:rPr>
              <w:t>лей»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«Список используемых матери</w:t>
            </w:r>
            <w:r w:rsidRPr="00B009E0">
              <w:rPr>
                <w:sz w:val="24"/>
                <w:szCs w:val="24"/>
              </w:rPr>
              <w:t>а</w:t>
            </w:r>
            <w:r w:rsidRPr="00B009E0">
              <w:rPr>
                <w:sz w:val="24"/>
                <w:szCs w:val="24"/>
              </w:rPr>
              <w:t>лов»</w:t>
            </w:r>
          </w:p>
        </w:tc>
        <w:tc>
          <w:tcPr>
            <w:tcW w:w="1800" w:type="dxa"/>
          </w:tcPr>
          <w:p w:rsidR="00362662" w:rsidRPr="00B009E0" w:rsidRDefault="00362662" w:rsidP="00362662">
            <w:pPr>
              <w:pStyle w:val="31"/>
              <w:rPr>
                <w:sz w:val="24"/>
                <w:szCs w:val="24"/>
              </w:rPr>
            </w:pPr>
            <w:r w:rsidRPr="00B009E0">
              <w:rPr>
                <w:sz w:val="24"/>
                <w:szCs w:val="24"/>
              </w:rPr>
              <w:t>листовка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60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«Старшее поколение».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Программа форума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 ф</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рума</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«СТОП! Водоём – опасная зона!» (памятка для родителей)</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«Тайна славянской азбуки»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«Творим вместе: идеи для родит</w:t>
            </w:r>
            <w:r w:rsidRPr="00B009E0">
              <w:rPr>
                <w:sz w:val="24"/>
                <w:szCs w:val="24"/>
              </w:rPr>
              <w:t>е</w:t>
            </w:r>
            <w:r w:rsidRPr="00B009E0">
              <w:rPr>
                <w:sz w:val="24"/>
                <w:szCs w:val="24"/>
              </w:rPr>
              <w:lastRenderedPageBreak/>
              <w:t>лей»</w:t>
            </w:r>
          </w:p>
        </w:tc>
        <w:tc>
          <w:tcPr>
            <w:tcW w:w="1800" w:type="dxa"/>
          </w:tcPr>
          <w:p w:rsidR="00362662" w:rsidRPr="00B009E0" w:rsidRDefault="00362662" w:rsidP="00362662">
            <w:pPr>
              <w:pStyle w:val="31"/>
              <w:rPr>
                <w:sz w:val="24"/>
                <w:szCs w:val="24"/>
              </w:rPr>
            </w:pPr>
            <w:r w:rsidRPr="00B009E0">
              <w:rPr>
                <w:sz w:val="24"/>
                <w:szCs w:val="24"/>
              </w:rPr>
              <w:lastRenderedPageBreak/>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0,17</w:t>
            </w:r>
          </w:p>
        </w:tc>
        <w:tc>
          <w:tcPr>
            <w:tcW w:w="788" w:type="dxa"/>
            <w:gridSpan w:val="2"/>
          </w:tcPr>
          <w:p w:rsidR="00362662" w:rsidRPr="00B009E0" w:rsidRDefault="00362662" w:rsidP="00362662">
            <w:pPr>
              <w:pStyle w:val="31"/>
              <w:rPr>
                <w:sz w:val="24"/>
                <w:szCs w:val="24"/>
              </w:rPr>
            </w:pPr>
            <w:r w:rsidRPr="00B009E0">
              <w:rPr>
                <w:sz w:val="24"/>
                <w:szCs w:val="24"/>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«Умей сказать НЕТ!»</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64</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«Факторы суицидального риска»</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w:t>
            </w:r>
          </w:p>
        </w:tc>
        <w:tc>
          <w:tcPr>
            <w:tcW w:w="3100" w:type="dxa"/>
          </w:tcPr>
          <w:p w:rsidR="00362662" w:rsidRPr="00B009E0" w:rsidRDefault="00362662" w:rsidP="00362662">
            <w:pPr>
              <w:pStyle w:val="31"/>
              <w:jc w:val="left"/>
              <w:rPr>
                <w:sz w:val="24"/>
                <w:szCs w:val="24"/>
              </w:rPr>
            </w:pPr>
            <w:r w:rsidRPr="00B009E0">
              <w:rPr>
                <w:sz w:val="24"/>
                <w:szCs w:val="24"/>
              </w:rPr>
              <w:t>Буренина Н.А., зав. ч/з</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«Что делать с мусором в России»</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«Чудо добрых рук»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Районный конкурс декоративно-прикладного  творчества и изобр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зительного искусства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Диплом</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42</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«Чудо добрых рук» </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Районный конкурс декоративно-прикладного  творчества и изобр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зительного искусства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Сертификат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«Экономия электроэнергии в быту»</w:t>
            </w:r>
          </w:p>
        </w:tc>
        <w:tc>
          <w:tcPr>
            <w:tcW w:w="1800" w:type="dxa"/>
          </w:tcPr>
          <w:p w:rsidR="00362662" w:rsidRPr="00B009E0" w:rsidRDefault="00362662" w:rsidP="00362662">
            <w:pPr>
              <w:pStyle w:val="31"/>
              <w:rPr>
                <w:sz w:val="24"/>
                <w:szCs w:val="24"/>
              </w:rPr>
            </w:pPr>
            <w:r w:rsidRPr="00B009E0">
              <w:rPr>
                <w:sz w:val="24"/>
                <w:szCs w:val="24"/>
              </w:rPr>
              <w:t>буклет</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0,08</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sidRPr="00B009E0">
              <w:rPr>
                <w:sz w:val="24"/>
                <w:szCs w:val="24"/>
              </w:rPr>
              <w:t>«Экошкин дом» Энергосберега</w:t>
            </w:r>
            <w:r w:rsidRPr="00B009E0">
              <w:rPr>
                <w:sz w:val="24"/>
                <w:szCs w:val="24"/>
              </w:rPr>
              <w:t>ю</w:t>
            </w:r>
            <w:r w:rsidRPr="00B009E0">
              <w:rPr>
                <w:sz w:val="24"/>
                <w:szCs w:val="24"/>
              </w:rPr>
              <w:t>щий букварь для родителей и детей</w:t>
            </w:r>
          </w:p>
        </w:tc>
        <w:tc>
          <w:tcPr>
            <w:tcW w:w="1800" w:type="dxa"/>
          </w:tcPr>
          <w:p w:rsidR="00362662" w:rsidRPr="00B009E0" w:rsidRDefault="00362662" w:rsidP="00362662">
            <w:pPr>
              <w:pStyle w:val="31"/>
              <w:rPr>
                <w:sz w:val="24"/>
                <w:szCs w:val="24"/>
              </w:rPr>
            </w:pPr>
            <w:r w:rsidRPr="00B009E0">
              <w:rPr>
                <w:sz w:val="24"/>
                <w:szCs w:val="24"/>
              </w:rPr>
              <w:t>брошюра</w:t>
            </w:r>
          </w:p>
        </w:tc>
        <w:tc>
          <w:tcPr>
            <w:tcW w:w="1926" w:type="dxa"/>
          </w:tcPr>
          <w:p w:rsidR="00362662" w:rsidRPr="00B009E0" w:rsidRDefault="00362662" w:rsidP="00362662">
            <w:pPr>
              <w:pStyle w:val="31"/>
              <w:rPr>
                <w:sz w:val="24"/>
                <w:szCs w:val="24"/>
              </w:rPr>
            </w:pPr>
            <w:r w:rsidRPr="00B009E0">
              <w:rPr>
                <w:sz w:val="24"/>
                <w:szCs w:val="24"/>
              </w:rPr>
              <w:t>РДЧ, дети</w:t>
            </w:r>
          </w:p>
        </w:tc>
        <w:tc>
          <w:tcPr>
            <w:tcW w:w="3100" w:type="dxa"/>
          </w:tcPr>
          <w:p w:rsidR="00362662" w:rsidRPr="00B009E0" w:rsidRDefault="00362662" w:rsidP="00362662">
            <w:pPr>
              <w:pStyle w:val="31"/>
              <w:jc w:val="left"/>
              <w:rPr>
                <w:sz w:val="24"/>
                <w:szCs w:val="24"/>
              </w:rPr>
            </w:pPr>
            <w:r w:rsidRPr="00B009E0">
              <w:rPr>
                <w:sz w:val="24"/>
                <w:szCs w:val="24"/>
              </w:rPr>
              <w:t>Яруллина Р.С., гл. библи</w:t>
            </w:r>
            <w:r w:rsidRPr="00B009E0">
              <w:rPr>
                <w:sz w:val="24"/>
                <w:szCs w:val="24"/>
              </w:rPr>
              <w:t>о</w:t>
            </w:r>
            <w:r w:rsidRPr="00B009E0">
              <w:rPr>
                <w:sz w:val="24"/>
                <w:szCs w:val="24"/>
              </w:rPr>
              <w:t>граф</w:t>
            </w:r>
          </w:p>
          <w:p w:rsidR="00362662" w:rsidRPr="00B009E0" w:rsidRDefault="00362662" w:rsidP="00362662">
            <w:pPr>
              <w:pStyle w:val="31"/>
              <w:jc w:val="left"/>
              <w:rPr>
                <w:sz w:val="24"/>
                <w:szCs w:val="24"/>
              </w:rPr>
            </w:pPr>
            <w:r w:rsidRPr="00B009E0">
              <w:rPr>
                <w:sz w:val="24"/>
                <w:szCs w:val="24"/>
              </w:rPr>
              <w:t>МБУК «ГЦДБ»</w:t>
            </w:r>
          </w:p>
        </w:tc>
        <w:tc>
          <w:tcPr>
            <w:tcW w:w="1261" w:type="dxa"/>
          </w:tcPr>
          <w:p w:rsidR="00362662" w:rsidRPr="00B009E0" w:rsidRDefault="00362662" w:rsidP="00362662">
            <w:pPr>
              <w:pStyle w:val="31"/>
              <w:rPr>
                <w:sz w:val="24"/>
                <w:szCs w:val="24"/>
              </w:rPr>
            </w:pPr>
            <w:r w:rsidRPr="00B009E0">
              <w:rPr>
                <w:sz w:val="24"/>
                <w:szCs w:val="24"/>
              </w:rPr>
              <w:t>принтер</w:t>
            </w:r>
          </w:p>
        </w:tc>
        <w:tc>
          <w:tcPr>
            <w:tcW w:w="841" w:type="dxa"/>
          </w:tcPr>
          <w:p w:rsidR="00362662" w:rsidRPr="00B009E0" w:rsidRDefault="00362662" w:rsidP="00362662">
            <w:pPr>
              <w:pStyle w:val="31"/>
              <w:rPr>
                <w:sz w:val="24"/>
                <w:szCs w:val="24"/>
              </w:rPr>
            </w:pPr>
            <w:r w:rsidRPr="00B009E0">
              <w:rPr>
                <w:sz w:val="24"/>
                <w:szCs w:val="24"/>
              </w:rPr>
              <w:t>0,6</w:t>
            </w:r>
          </w:p>
        </w:tc>
        <w:tc>
          <w:tcPr>
            <w:tcW w:w="788" w:type="dxa"/>
            <w:gridSpan w:val="2"/>
          </w:tcPr>
          <w:p w:rsidR="00362662" w:rsidRPr="00B009E0" w:rsidRDefault="00362662" w:rsidP="00362662">
            <w:pPr>
              <w:pStyle w:val="31"/>
              <w:rPr>
                <w:sz w:val="24"/>
                <w:szCs w:val="24"/>
              </w:rPr>
            </w:pPr>
            <w:r w:rsidRPr="00B009E0">
              <w:rPr>
                <w:sz w:val="24"/>
                <w:szCs w:val="24"/>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7 полезных советов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Памятка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val="en-US" w:eastAsia="ru-RU"/>
              </w:rPr>
              <w:t>XIII</w:t>
            </w:r>
            <w:r w:rsidRPr="00B009E0">
              <w:rPr>
                <w:rFonts w:ascii="Times New Roman" w:eastAsia="Times New Roman" w:hAnsi="Times New Roman" w:cs="Times New Roman"/>
                <w:sz w:val="24"/>
                <w:szCs w:val="24"/>
                <w:lang w:eastAsia="ru-RU"/>
              </w:rPr>
              <w:t xml:space="preserve"> районные краеведческие Кир</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евские чтения</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«Природные достопримечательн</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сти Горнозаводского муниципал</w:t>
            </w:r>
            <w:r w:rsidRPr="00B009E0">
              <w:rPr>
                <w:rFonts w:ascii="Times New Roman" w:eastAsia="Times New Roman" w:hAnsi="Times New Roman" w:cs="Times New Roman"/>
                <w:sz w:val="24"/>
                <w:szCs w:val="24"/>
                <w:lang w:eastAsia="ru-RU"/>
              </w:rPr>
              <w:t>ь</w:t>
            </w:r>
            <w:r w:rsidRPr="00B009E0">
              <w:rPr>
                <w:rFonts w:ascii="Times New Roman" w:eastAsia="Times New Roman" w:hAnsi="Times New Roman" w:cs="Times New Roman"/>
                <w:sz w:val="24"/>
                <w:szCs w:val="24"/>
                <w:lang w:eastAsia="ru-RU"/>
              </w:rPr>
              <w:t>ного района»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Л.Н. Лашкевич, зав. ЭКЦ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val="en-US" w:eastAsia="ru-RU"/>
              </w:rPr>
              <w:t>XIII</w:t>
            </w:r>
            <w:r w:rsidRPr="00B009E0">
              <w:rPr>
                <w:rFonts w:ascii="Times New Roman" w:eastAsia="Times New Roman" w:hAnsi="Times New Roman" w:cs="Times New Roman"/>
                <w:sz w:val="24"/>
                <w:szCs w:val="24"/>
                <w:lang w:eastAsia="ru-RU"/>
              </w:rPr>
              <w:t xml:space="preserve"> районные краеведческие Кир</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евские чтения</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«Природные достопримечательн</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lastRenderedPageBreak/>
              <w:t>сти Горнозаводского муниципал</w:t>
            </w:r>
            <w:r w:rsidRPr="00B009E0">
              <w:rPr>
                <w:rFonts w:ascii="Times New Roman" w:eastAsia="Times New Roman" w:hAnsi="Times New Roman" w:cs="Times New Roman"/>
                <w:sz w:val="24"/>
                <w:szCs w:val="24"/>
                <w:lang w:eastAsia="ru-RU"/>
              </w:rPr>
              <w:t>ь</w:t>
            </w:r>
            <w:r w:rsidRPr="00B009E0">
              <w:rPr>
                <w:rFonts w:ascii="Times New Roman" w:eastAsia="Times New Roman" w:hAnsi="Times New Roman" w:cs="Times New Roman"/>
                <w:sz w:val="24"/>
                <w:szCs w:val="24"/>
                <w:lang w:eastAsia="ru-RU"/>
              </w:rPr>
              <w:t>ного района»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lastRenderedPageBreak/>
              <w:t>Сертификат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16</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Азбука военная необыкновенная</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Приглашения</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Великие об алкоголизме и пьянстве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Герои зимних сказок.</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Викторина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Горнозаводск читает Пушкина.</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Конкурс</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Диплом</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9</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Жестокое обращение с детьми в с</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мье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Заповедный мир природы</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Защитим детей вместе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Календарик</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Календарь</w:t>
            </w:r>
          </w:p>
        </w:tc>
        <w:tc>
          <w:tcPr>
            <w:tcW w:w="1926" w:type="dxa"/>
          </w:tcPr>
          <w:p w:rsidR="00362662" w:rsidRPr="00B009E0" w:rsidRDefault="00362662" w:rsidP="00362662">
            <w:pPr>
              <w:jc w:val="center"/>
              <w:rPr>
                <w:rFonts w:ascii="Times New Roman" w:hAnsi="Times New Roman" w:cs="Times New Roman"/>
                <w:sz w:val="24"/>
                <w:szCs w:val="24"/>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Л.Н. Лашкевич, зав. ЭКЦ МБУК «ГЦМБ»</w:t>
            </w:r>
          </w:p>
        </w:tc>
        <w:tc>
          <w:tcPr>
            <w:tcW w:w="1261"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0,01</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36</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Кто в лесу живет,</w:t>
            </w:r>
          </w:p>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Что в лесу растет?</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Льготы по налогам для пенсион</w:t>
            </w:r>
            <w:r w:rsidRPr="00B009E0">
              <w:rPr>
                <w:rFonts w:ascii="Times New Roman" w:eastAsia="Times New Roman" w:hAnsi="Times New Roman" w:cs="Times New Roman"/>
                <w:sz w:val="24"/>
                <w:szCs w:val="24"/>
                <w:lang w:eastAsia="ru-RU"/>
              </w:rPr>
              <w:t>е</w:t>
            </w:r>
            <w:r w:rsidRPr="00B009E0">
              <w:rPr>
                <w:rFonts w:ascii="Times New Roman" w:eastAsia="Times New Roman" w:hAnsi="Times New Roman" w:cs="Times New Roman"/>
                <w:sz w:val="24"/>
                <w:szCs w:val="24"/>
                <w:lang w:eastAsia="ru-RU"/>
              </w:rPr>
              <w:t>ров. 2017 год</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О нашей библиотеке – в новом веке</w:t>
            </w:r>
          </w:p>
        </w:tc>
        <w:tc>
          <w:tcPr>
            <w:tcW w:w="1800" w:type="dxa"/>
          </w:tcPr>
          <w:p w:rsidR="00362662" w:rsidRPr="00B009E0" w:rsidRDefault="00362662" w:rsidP="00362662">
            <w:pPr>
              <w:jc w:val="center"/>
              <w:rPr>
                <w:rFonts w:ascii="Times New Roman" w:hAnsi="Times New Roman" w:cs="Times New Roman"/>
                <w:sz w:val="24"/>
                <w:szCs w:val="24"/>
              </w:rPr>
            </w:pPr>
            <w:r w:rsidRPr="00B009E0">
              <w:rPr>
                <w:rFonts w:ascii="Times New Roman" w:hAnsi="Times New Roman" w:cs="Times New Roman"/>
                <w:sz w:val="24"/>
                <w:szCs w:val="24"/>
              </w:rPr>
              <w:t>Дайджест</w:t>
            </w:r>
          </w:p>
        </w:tc>
        <w:tc>
          <w:tcPr>
            <w:tcW w:w="1926" w:type="dxa"/>
          </w:tcPr>
          <w:p w:rsidR="00362662" w:rsidRPr="00B009E0" w:rsidRDefault="00362662" w:rsidP="00362662">
            <w:pPr>
              <w:jc w:val="center"/>
              <w:rPr>
                <w:rFonts w:ascii="Times New Roman" w:hAnsi="Times New Roman" w:cs="Times New Roman"/>
                <w:sz w:val="24"/>
                <w:szCs w:val="24"/>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Л.Н. Лашкевич, зав. ЭКЦ МБУК «ГЦМБ»</w:t>
            </w:r>
          </w:p>
        </w:tc>
        <w:tc>
          <w:tcPr>
            <w:tcW w:w="1261"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0,6</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Одной ногой в Европе и в Азии другой</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Права ребенка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Е.С. Казарян, зав ИПЦ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Принципы ЗОЖ</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Проект инициативного бюджетир</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вания «Островок культуры»</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Приглашение</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Администрация,</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Проект инициативного бюджетир</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вания «Островок культуры»</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Благодарность</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w:t>
            </w:r>
          </w:p>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проекта</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Е.В. Мезенцева, зам. дире</w:t>
            </w:r>
            <w:r w:rsidRPr="00B009E0">
              <w:rPr>
                <w:rFonts w:ascii="Times New Roman" w:eastAsia="Times New Roman" w:hAnsi="Times New Roman" w:cs="Times New Roman"/>
                <w:sz w:val="24"/>
                <w:szCs w:val="24"/>
                <w:lang w:eastAsia="ru-RU"/>
              </w:rPr>
              <w:t>к</w:t>
            </w:r>
            <w:r w:rsidRPr="00B009E0">
              <w:rPr>
                <w:rFonts w:ascii="Times New Roman" w:eastAsia="Times New Roman" w:hAnsi="Times New Roman" w:cs="Times New Roman"/>
                <w:sz w:val="24"/>
                <w:szCs w:val="24"/>
                <w:lang w:eastAsia="ru-RU"/>
              </w:rPr>
              <w:t>тора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Районный литературно-художественный конкурс «Сохр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ним природу - сбережем мир»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Диплом</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 ко</w:t>
            </w:r>
            <w:r w:rsidRPr="00B009E0">
              <w:rPr>
                <w:rFonts w:ascii="Times New Roman" w:eastAsia="Times New Roman" w:hAnsi="Times New Roman" w:cs="Times New Roman"/>
                <w:sz w:val="24"/>
                <w:szCs w:val="24"/>
                <w:lang w:eastAsia="ru-RU"/>
              </w:rPr>
              <w:t>н</w:t>
            </w:r>
            <w:r w:rsidRPr="00B009E0">
              <w:rPr>
                <w:rFonts w:ascii="Times New Roman" w:eastAsia="Times New Roman" w:hAnsi="Times New Roman" w:cs="Times New Roman"/>
                <w:sz w:val="24"/>
                <w:szCs w:val="24"/>
                <w:lang w:eastAsia="ru-RU"/>
              </w:rPr>
              <w:t>курса</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Л.Н. Лашкевич, зав. ЭКЦ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26</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Районный литературно-художественный конкурс «Сохр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ним природу - сбережем мир»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Благодарность</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 ко</w:t>
            </w:r>
            <w:r w:rsidRPr="00B009E0">
              <w:rPr>
                <w:rFonts w:ascii="Times New Roman" w:eastAsia="Times New Roman" w:hAnsi="Times New Roman" w:cs="Times New Roman"/>
                <w:sz w:val="24"/>
                <w:szCs w:val="24"/>
                <w:lang w:eastAsia="ru-RU"/>
              </w:rPr>
              <w:t>н</w:t>
            </w:r>
            <w:r w:rsidRPr="00B009E0">
              <w:rPr>
                <w:rFonts w:ascii="Times New Roman" w:eastAsia="Times New Roman" w:hAnsi="Times New Roman" w:cs="Times New Roman"/>
                <w:sz w:val="24"/>
                <w:szCs w:val="24"/>
                <w:lang w:eastAsia="ru-RU"/>
              </w:rPr>
              <w:t>курса</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Л.Н. Лашкевич, зав. ЭКЦ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0,04</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Районный литературно-художественный конкурс «Сохр</w:t>
            </w:r>
            <w:r w:rsidRPr="00B009E0">
              <w:rPr>
                <w:rFonts w:ascii="Times New Roman" w:eastAsia="Times New Roman" w:hAnsi="Times New Roman" w:cs="Times New Roman"/>
                <w:sz w:val="24"/>
                <w:szCs w:val="24"/>
                <w:lang w:eastAsia="ru-RU"/>
              </w:rPr>
              <w:t>а</w:t>
            </w:r>
            <w:r w:rsidRPr="00B009E0">
              <w:rPr>
                <w:rFonts w:ascii="Times New Roman" w:eastAsia="Times New Roman" w:hAnsi="Times New Roman" w:cs="Times New Roman"/>
                <w:sz w:val="24"/>
                <w:szCs w:val="24"/>
                <w:lang w:eastAsia="ru-RU"/>
              </w:rPr>
              <w:t>ним природу - сбережем мир»</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Сертификат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Участники ко</w:t>
            </w:r>
            <w:r w:rsidRPr="00B009E0">
              <w:rPr>
                <w:rFonts w:ascii="Times New Roman" w:eastAsia="Times New Roman" w:hAnsi="Times New Roman" w:cs="Times New Roman"/>
                <w:sz w:val="24"/>
                <w:szCs w:val="24"/>
                <w:lang w:eastAsia="ru-RU"/>
              </w:rPr>
              <w:t>н</w:t>
            </w:r>
            <w:r w:rsidRPr="00B009E0">
              <w:rPr>
                <w:rFonts w:ascii="Times New Roman" w:eastAsia="Times New Roman" w:hAnsi="Times New Roman" w:cs="Times New Roman"/>
                <w:sz w:val="24"/>
                <w:szCs w:val="24"/>
                <w:lang w:eastAsia="ru-RU"/>
              </w:rPr>
              <w:t>курса</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 xml:space="preserve">Л.Н. Лашкевич, зав. ЭКЦ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84</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Традиции хранить и умножать</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0,5</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Фестиваль «Свет сердца» в рамках Международного дня инвалидов</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Приглашение</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Администрация</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Н.Н. Русских, директор МБУК «ГЦМБ»</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Экологический календарь</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Брошюра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1</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3</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Экологический календарь. Весна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Экологический календарь. Зима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Закладка</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0,02</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50</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Экологическое краеведение</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jc w:val="center"/>
              <w:rPr>
                <w:rFonts w:ascii="Times New Roman" w:hAnsi="Times New Roman" w:cs="Times New Roman"/>
                <w:sz w:val="24"/>
                <w:szCs w:val="24"/>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Л.Н. Лашкевич, зав. ЭКЦ МБУК «ГЦМБ»</w:t>
            </w:r>
          </w:p>
        </w:tc>
        <w:tc>
          <w:tcPr>
            <w:tcW w:w="1261" w:type="dxa"/>
          </w:tcPr>
          <w:p w:rsidR="00362662" w:rsidRPr="00B009E0" w:rsidRDefault="00362662" w:rsidP="00362662">
            <w:pPr>
              <w:rPr>
                <w:rFonts w:ascii="Times New Roman" w:hAnsi="Times New Roman" w:cs="Times New Roman"/>
                <w:sz w:val="24"/>
                <w:szCs w:val="24"/>
              </w:rPr>
            </w:pPr>
            <w:r w:rsidRPr="00B009E0">
              <w:rPr>
                <w:rFonts w:ascii="Times New Roman" w:hAnsi="Times New Roman" w:cs="Times New Roman"/>
                <w:sz w:val="24"/>
                <w:szCs w:val="24"/>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8</w:t>
            </w:r>
          </w:p>
        </w:tc>
      </w:tr>
      <w:tr w:rsidR="00362662" w:rsidRPr="00B009E0" w:rsidTr="00362662">
        <w:tc>
          <w:tcPr>
            <w:tcW w:w="1242" w:type="dxa"/>
          </w:tcPr>
          <w:p w:rsidR="00362662" w:rsidRPr="00B009E0" w:rsidRDefault="00362662" w:rsidP="00362662">
            <w:pPr>
              <w:numPr>
                <w:ilvl w:val="0"/>
                <w:numId w:val="34"/>
              </w:numPr>
              <w:spacing w:after="0" w:line="240" w:lineRule="auto"/>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Яблочная викторина</w:t>
            </w:r>
          </w:p>
        </w:tc>
        <w:tc>
          <w:tcPr>
            <w:tcW w:w="1800"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Буклет</w:t>
            </w:r>
          </w:p>
        </w:tc>
        <w:tc>
          <w:tcPr>
            <w:tcW w:w="1926"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Широкие круги пользователей</w:t>
            </w:r>
          </w:p>
        </w:tc>
        <w:tc>
          <w:tcPr>
            <w:tcW w:w="3100"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Н.Г. Хохрина, зав. сект</w:t>
            </w:r>
            <w:r w:rsidRPr="00B009E0">
              <w:rPr>
                <w:rFonts w:ascii="Times New Roman" w:eastAsia="Times New Roman" w:hAnsi="Times New Roman" w:cs="Times New Roman"/>
                <w:sz w:val="24"/>
                <w:szCs w:val="24"/>
                <w:lang w:eastAsia="ru-RU"/>
              </w:rPr>
              <w:t>о</w:t>
            </w:r>
            <w:r w:rsidRPr="00B009E0">
              <w:rPr>
                <w:rFonts w:ascii="Times New Roman" w:eastAsia="Times New Roman" w:hAnsi="Times New Roman" w:cs="Times New Roman"/>
                <w:sz w:val="24"/>
                <w:szCs w:val="24"/>
                <w:lang w:eastAsia="ru-RU"/>
              </w:rPr>
              <w:t>ром информ.- библ. де</w:t>
            </w:r>
            <w:r w:rsidRPr="00B009E0">
              <w:rPr>
                <w:rFonts w:ascii="Times New Roman" w:eastAsia="Times New Roman" w:hAnsi="Times New Roman" w:cs="Times New Roman"/>
                <w:sz w:val="24"/>
                <w:szCs w:val="24"/>
                <w:lang w:eastAsia="ru-RU"/>
              </w:rPr>
              <w:t>я</w:t>
            </w:r>
            <w:r w:rsidRPr="00B009E0">
              <w:rPr>
                <w:rFonts w:ascii="Times New Roman" w:eastAsia="Times New Roman" w:hAnsi="Times New Roman" w:cs="Times New Roman"/>
                <w:sz w:val="24"/>
                <w:szCs w:val="24"/>
                <w:lang w:eastAsia="ru-RU"/>
              </w:rPr>
              <w:t xml:space="preserve">тельности МБУК «ГЦМБ» </w:t>
            </w:r>
          </w:p>
        </w:tc>
        <w:tc>
          <w:tcPr>
            <w:tcW w:w="1261" w:type="dxa"/>
          </w:tcPr>
          <w:p w:rsidR="00362662" w:rsidRPr="00B009E0" w:rsidRDefault="00362662" w:rsidP="00362662">
            <w:pPr>
              <w:spacing w:after="0" w:line="240" w:lineRule="auto"/>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Принтер</w:t>
            </w:r>
          </w:p>
        </w:tc>
        <w:tc>
          <w:tcPr>
            <w:tcW w:w="841" w:type="dxa"/>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0,08</w:t>
            </w:r>
          </w:p>
        </w:tc>
        <w:tc>
          <w:tcPr>
            <w:tcW w:w="788" w:type="dxa"/>
            <w:gridSpan w:val="2"/>
          </w:tcPr>
          <w:p w:rsidR="00362662" w:rsidRPr="00B009E0" w:rsidRDefault="00362662" w:rsidP="00362662">
            <w:pPr>
              <w:spacing w:after="0" w:line="240" w:lineRule="auto"/>
              <w:jc w:val="center"/>
              <w:rPr>
                <w:rFonts w:ascii="Times New Roman" w:eastAsia="Times New Roman" w:hAnsi="Times New Roman" w:cs="Times New Roman"/>
                <w:sz w:val="24"/>
                <w:szCs w:val="24"/>
                <w:lang w:eastAsia="ru-RU"/>
              </w:rPr>
            </w:pPr>
            <w:r w:rsidRPr="00B009E0">
              <w:rPr>
                <w:rFonts w:ascii="Times New Roman" w:eastAsia="Times New Roman" w:hAnsi="Times New Roman" w:cs="Times New Roman"/>
                <w:sz w:val="24"/>
                <w:szCs w:val="24"/>
                <w:lang w:eastAsia="ru-RU"/>
              </w:rPr>
              <w:t>50</w:t>
            </w:r>
          </w:p>
        </w:tc>
      </w:tr>
      <w:tr w:rsidR="00362662" w:rsidRPr="00B009E0" w:rsidTr="00362662">
        <w:tc>
          <w:tcPr>
            <w:tcW w:w="1242" w:type="dxa"/>
          </w:tcPr>
          <w:p w:rsidR="00362662" w:rsidRPr="00B009E0" w:rsidRDefault="00362662" w:rsidP="00362662">
            <w:pPr>
              <w:spacing w:after="0" w:line="240" w:lineRule="auto"/>
              <w:ind w:left="862"/>
              <w:contextualSpacing/>
              <w:rPr>
                <w:rFonts w:ascii="Times New Roman" w:eastAsia="Times New Roman" w:hAnsi="Times New Roman" w:cs="Times New Roman"/>
                <w:sz w:val="24"/>
                <w:szCs w:val="24"/>
                <w:lang w:eastAsia="ru-RU"/>
              </w:rPr>
            </w:pPr>
          </w:p>
        </w:tc>
        <w:tc>
          <w:tcPr>
            <w:tcW w:w="3960" w:type="dxa"/>
          </w:tcPr>
          <w:p w:rsidR="00362662" w:rsidRPr="00B009E0" w:rsidRDefault="00362662" w:rsidP="00362662">
            <w:pPr>
              <w:pStyle w:val="31"/>
              <w:jc w:val="left"/>
              <w:rPr>
                <w:sz w:val="24"/>
                <w:szCs w:val="24"/>
              </w:rPr>
            </w:pPr>
            <w:r>
              <w:rPr>
                <w:sz w:val="24"/>
                <w:szCs w:val="24"/>
              </w:rPr>
              <w:t>Итого названий      166</w:t>
            </w:r>
          </w:p>
        </w:tc>
        <w:tc>
          <w:tcPr>
            <w:tcW w:w="1800" w:type="dxa"/>
          </w:tcPr>
          <w:p w:rsidR="00362662" w:rsidRPr="00B009E0" w:rsidRDefault="00362662" w:rsidP="00362662">
            <w:pPr>
              <w:pStyle w:val="31"/>
              <w:rPr>
                <w:sz w:val="24"/>
                <w:szCs w:val="24"/>
              </w:rPr>
            </w:pPr>
          </w:p>
        </w:tc>
        <w:tc>
          <w:tcPr>
            <w:tcW w:w="1926" w:type="dxa"/>
          </w:tcPr>
          <w:p w:rsidR="00362662" w:rsidRPr="00B009E0" w:rsidRDefault="00362662" w:rsidP="00362662">
            <w:pPr>
              <w:pStyle w:val="31"/>
              <w:rPr>
                <w:sz w:val="24"/>
                <w:szCs w:val="24"/>
              </w:rPr>
            </w:pPr>
          </w:p>
        </w:tc>
        <w:tc>
          <w:tcPr>
            <w:tcW w:w="3100" w:type="dxa"/>
          </w:tcPr>
          <w:p w:rsidR="00362662" w:rsidRPr="00B009E0" w:rsidRDefault="00362662" w:rsidP="00362662">
            <w:pPr>
              <w:pStyle w:val="31"/>
              <w:rPr>
                <w:sz w:val="24"/>
                <w:szCs w:val="24"/>
              </w:rPr>
            </w:pPr>
          </w:p>
        </w:tc>
        <w:tc>
          <w:tcPr>
            <w:tcW w:w="1261" w:type="dxa"/>
          </w:tcPr>
          <w:p w:rsidR="00362662" w:rsidRPr="00B009E0" w:rsidRDefault="00362662" w:rsidP="00362662">
            <w:pPr>
              <w:pStyle w:val="31"/>
              <w:rPr>
                <w:sz w:val="24"/>
                <w:szCs w:val="24"/>
              </w:rPr>
            </w:pPr>
          </w:p>
        </w:tc>
        <w:tc>
          <w:tcPr>
            <w:tcW w:w="841" w:type="dxa"/>
          </w:tcPr>
          <w:p w:rsidR="00362662" w:rsidRPr="00B009E0" w:rsidRDefault="00362662" w:rsidP="00362662">
            <w:pPr>
              <w:pStyle w:val="31"/>
              <w:rPr>
                <w:sz w:val="24"/>
                <w:szCs w:val="24"/>
              </w:rPr>
            </w:pPr>
            <w:r>
              <w:rPr>
                <w:sz w:val="24"/>
                <w:szCs w:val="24"/>
              </w:rPr>
              <w:t>30,43</w:t>
            </w:r>
          </w:p>
        </w:tc>
        <w:tc>
          <w:tcPr>
            <w:tcW w:w="788" w:type="dxa"/>
            <w:gridSpan w:val="2"/>
          </w:tcPr>
          <w:p w:rsidR="00362662" w:rsidRPr="00B009E0" w:rsidRDefault="00362662" w:rsidP="00362662">
            <w:pPr>
              <w:pStyle w:val="31"/>
              <w:rPr>
                <w:sz w:val="24"/>
                <w:szCs w:val="24"/>
              </w:rPr>
            </w:pPr>
          </w:p>
        </w:tc>
      </w:tr>
    </w:tbl>
    <w:p w:rsidR="00362662" w:rsidRPr="00CD25ED" w:rsidRDefault="00362662" w:rsidP="00362662">
      <w:pPr>
        <w:spacing w:after="0" w:line="240" w:lineRule="auto"/>
        <w:rPr>
          <w:rFonts w:ascii="Times New Roman" w:eastAsia="Times New Roman" w:hAnsi="Times New Roman" w:cs="Times New Roman"/>
          <w:sz w:val="24"/>
          <w:szCs w:val="24"/>
          <w:lang w:eastAsia="ru-RU"/>
        </w:rPr>
      </w:pPr>
    </w:p>
    <w:p w:rsidR="00362662" w:rsidRPr="00CD25ED" w:rsidRDefault="00362662" w:rsidP="00362662">
      <w:pPr>
        <w:spacing w:after="0" w:line="240" w:lineRule="auto"/>
        <w:rPr>
          <w:rFonts w:ascii="Times New Roman" w:eastAsia="Times New Roman" w:hAnsi="Times New Roman" w:cs="Times New Roman"/>
          <w:sz w:val="24"/>
          <w:szCs w:val="24"/>
          <w:lang w:eastAsia="ru-RU"/>
        </w:rPr>
      </w:pPr>
    </w:p>
    <w:p w:rsidR="00362662" w:rsidRDefault="00362662" w:rsidP="00BC0F90">
      <w:pPr>
        <w:spacing w:after="0" w:line="240" w:lineRule="auto"/>
        <w:ind w:firstLine="567"/>
        <w:jc w:val="center"/>
        <w:rPr>
          <w:rFonts w:ascii="Times New Roman" w:hAnsi="Times New Roman" w:cs="Times New Roman"/>
          <w:b/>
          <w:sz w:val="28"/>
          <w:szCs w:val="28"/>
        </w:rPr>
        <w:sectPr w:rsidR="00362662" w:rsidSect="00362662">
          <w:pgSz w:w="16838" w:h="11906" w:orient="landscape"/>
          <w:pgMar w:top="851" w:right="1134" w:bottom="1701" w:left="1134" w:header="709" w:footer="709" w:gutter="0"/>
          <w:cols w:space="708"/>
          <w:docGrid w:linePitch="360"/>
        </w:sectPr>
      </w:pPr>
    </w:p>
    <w:p w:rsidR="0044718E" w:rsidRPr="00BC0F90" w:rsidRDefault="0044718E" w:rsidP="00BC0F90">
      <w:pPr>
        <w:spacing w:after="0" w:line="240" w:lineRule="auto"/>
        <w:ind w:firstLine="567"/>
        <w:jc w:val="center"/>
        <w:rPr>
          <w:rFonts w:ascii="Times New Roman" w:hAnsi="Times New Roman" w:cs="Times New Roman"/>
          <w:sz w:val="28"/>
          <w:szCs w:val="28"/>
        </w:rPr>
      </w:pPr>
      <w:r w:rsidRPr="00BC0F90">
        <w:rPr>
          <w:rFonts w:ascii="Times New Roman" w:hAnsi="Times New Roman" w:cs="Times New Roman"/>
          <w:b/>
          <w:sz w:val="28"/>
          <w:szCs w:val="28"/>
        </w:rPr>
        <w:lastRenderedPageBreak/>
        <w:t>13. Информационно – коммуникационные технологии (ИКТ) в би</w:t>
      </w:r>
      <w:r w:rsidRPr="00BC0F90">
        <w:rPr>
          <w:rFonts w:ascii="Times New Roman" w:hAnsi="Times New Roman" w:cs="Times New Roman"/>
          <w:b/>
          <w:sz w:val="28"/>
          <w:szCs w:val="28"/>
        </w:rPr>
        <w:t>б</w:t>
      </w:r>
      <w:r w:rsidRPr="00BC0F90">
        <w:rPr>
          <w:rFonts w:ascii="Times New Roman" w:hAnsi="Times New Roman" w:cs="Times New Roman"/>
          <w:b/>
          <w:sz w:val="28"/>
          <w:szCs w:val="28"/>
        </w:rPr>
        <w:t>лиотеке. Автоматизация  библиотечно-библиографических процессов</w:t>
      </w:r>
    </w:p>
    <w:p w:rsidR="00B17301"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13.1.</w:t>
      </w:r>
      <w:r w:rsidR="004130E1" w:rsidRPr="00BC0F90">
        <w:rPr>
          <w:rFonts w:ascii="Times New Roman" w:hAnsi="Times New Roman" w:cs="Times New Roman"/>
          <w:sz w:val="28"/>
          <w:szCs w:val="28"/>
        </w:rPr>
        <w:t>З</w:t>
      </w:r>
      <w:r w:rsidRPr="00BC0F90">
        <w:rPr>
          <w:rFonts w:ascii="Times New Roman" w:hAnsi="Times New Roman" w:cs="Times New Roman"/>
          <w:sz w:val="28"/>
          <w:szCs w:val="28"/>
        </w:rPr>
        <w:t xml:space="preserve">адачи, решаемые через компьютеризацию библиотечной сети </w:t>
      </w:r>
      <w:r w:rsidR="00B17301" w:rsidRPr="00BC0F90">
        <w:rPr>
          <w:rFonts w:ascii="Times New Roman" w:hAnsi="Times New Roman" w:cs="Times New Roman"/>
          <w:sz w:val="28"/>
          <w:szCs w:val="28"/>
        </w:rPr>
        <w:t xml:space="preserve">. </w:t>
      </w:r>
    </w:p>
    <w:p w:rsidR="002747B9"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Основная цель - обеспечение свободного доступа к информации населения ра</w:t>
      </w:r>
      <w:r w:rsidRPr="00BC0F90">
        <w:rPr>
          <w:rFonts w:ascii="Times New Roman" w:hAnsi="Times New Roman" w:cs="Times New Roman"/>
          <w:sz w:val="28"/>
          <w:szCs w:val="28"/>
        </w:rPr>
        <w:t>й</w:t>
      </w:r>
      <w:r w:rsidRPr="00BC0F90">
        <w:rPr>
          <w:rFonts w:ascii="Times New Roman" w:hAnsi="Times New Roman" w:cs="Times New Roman"/>
          <w:sz w:val="28"/>
          <w:szCs w:val="28"/>
        </w:rPr>
        <w:t>она. Для достижения этой цели решались задачи – увеличение парка компь</w:t>
      </w:r>
      <w:r w:rsidRPr="00BC0F90">
        <w:rPr>
          <w:rFonts w:ascii="Times New Roman" w:hAnsi="Times New Roman" w:cs="Times New Roman"/>
          <w:sz w:val="28"/>
          <w:szCs w:val="28"/>
        </w:rPr>
        <w:t>ю</w:t>
      </w:r>
      <w:r w:rsidRPr="00BC0F90">
        <w:rPr>
          <w:rFonts w:ascii="Times New Roman" w:hAnsi="Times New Roman" w:cs="Times New Roman"/>
          <w:sz w:val="28"/>
          <w:szCs w:val="28"/>
        </w:rPr>
        <w:t>терной технологии и увеличение числа автоматизированных читательских и р</w:t>
      </w:r>
      <w:r w:rsidRPr="00BC0F90">
        <w:rPr>
          <w:rFonts w:ascii="Times New Roman" w:hAnsi="Times New Roman" w:cs="Times New Roman"/>
          <w:sz w:val="28"/>
          <w:szCs w:val="28"/>
        </w:rPr>
        <w:t>а</w:t>
      </w:r>
      <w:r w:rsidRPr="00BC0F90">
        <w:rPr>
          <w:rFonts w:ascii="Times New Roman" w:hAnsi="Times New Roman" w:cs="Times New Roman"/>
          <w:sz w:val="28"/>
          <w:szCs w:val="28"/>
        </w:rPr>
        <w:t xml:space="preserve">бочих мест, обучение персонала новыми информационными технологиями, поддержка бухгалтерской программы 1С. 13.2. На сегодняшний день в МБУК «Межпоселенческая библиотека»  </w:t>
      </w:r>
      <w:r w:rsidR="00B17301" w:rsidRPr="00BC0F90">
        <w:rPr>
          <w:rFonts w:ascii="Times New Roman" w:hAnsi="Times New Roman" w:cs="Times New Roman"/>
          <w:sz w:val="28"/>
          <w:szCs w:val="28"/>
        </w:rPr>
        <w:t>1</w:t>
      </w:r>
      <w:r w:rsidRPr="00BC0F90">
        <w:rPr>
          <w:rFonts w:ascii="Times New Roman" w:hAnsi="Times New Roman" w:cs="Times New Roman"/>
          <w:sz w:val="28"/>
          <w:szCs w:val="28"/>
        </w:rPr>
        <w:t xml:space="preserve">6 компьютер, </w:t>
      </w:r>
      <w:r w:rsidR="00B17301" w:rsidRPr="00BC0F90">
        <w:rPr>
          <w:rFonts w:ascii="Times New Roman" w:hAnsi="Times New Roman" w:cs="Times New Roman"/>
          <w:sz w:val="28"/>
          <w:szCs w:val="28"/>
        </w:rPr>
        <w:t xml:space="preserve"> в течение года было списано  компьютеров</w:t>
      </w:r>
      <w:r w:rsidR="002747B9" w:rsidRPr="00BC0F90">
        <w:rPr>
          <w:rFonts w:ascii="Times New Roman" w:hAnsi="Times New Roman" w:cs="Times New Roman"/>
          <w:sz w:val="28"/>
          <w:szCs w:val="28"/>
        </w:rPr>
        <w:t xml:space="preserve"> 10 шт.</w:t>
      </w:r>
      <w:r w:rsidR="00451E31" w:rsidRPr="00BC0F90">
        <w:rPr>
          <w:rFonts w:ascii="Times New Roman" w:hAnsi="Times New Roman" w:cs="Times New Roman"/>
          <w:sz w:val="28"/>
          <w:szCs w:val="28"/>
        </w:rPr>
        <w:t>,  принтеров</w:t>
      </w:r>
      <w:r w:rsidR="002747B9" w:rsidRPr="00BC0F90">
        <w:rPr>
          <w:rFonts w:ascii="Times New Roman" w:hAnsi="Times New Roman" w:cs="Times New Roman"/>
          <w:sz w:val="28"/>
          <w:szCs w:val="28"/>
        </w:rPr>
        <w:t xml:space="preserve"> 6 шт.</w:t>
      </w:r>
      <w:r w:rsidR="00451E31" w:rsidRPr="00BC0F90">
        <w:rPr>
          <w:rFonts w:ascii="Times New Roman" w:hAnsi="Times New Roman" w:cs="Times New Roman"/>
          <w:sz w:val="28"/>
          <w:szCs w:val="28"/>
        </w:rPr>
        <w:t>, МФУ -2 шт., приобретено МФУ-1 шт.</w:t>
      </w:r>
      <w:r w:rsidRPr="00BC0F90">
        <w:rPr>
          <w:rFonts w:ascii="Times New Roman" w:hAnsi="Times New Roman" w:cs="Times New Roman"/>
          <w:sz w:val="28"/>
          <w:szCs w:val="28"/>
        </w:rPr>
        <w:t xml:space="preserve"> </w:t>
      </w:r>
    </w:p>
    <w:p w:rsidR="0044718E" w:rsidRPr="00BC0F90" w:rsidRDefault="002747B9"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МБУК «ГЦДБ» с</w:t>
      </w:r>
      <w:r w:rsidR="00451E31" w:rsidRPr="00BC0F90">
        <w:rPr>
          <w:rFonts w:ascii="Times New Roman" w:hAnsi="Times New Roman" w:cs="Times New Roman"/>
          <w:sz w:val="28"/>
          <w:szCs w:val="28"/>
        </w:rPr>
        <w:t>писано  принтеров</w:t>
      </w:r>
      <w:r w:rsidRPr="00BC0F90">
        <w:rPr>
          <w:rFonts w:ascii="Times New Roman" w:hAnsi="Times New Roman" w:cs="Times New Roman"/>
          <w:sz w:val="28"/>
          <w:szCs w:val="28"/>
        </w:rPr>
        <w:t xml:space="preserve"> 6 шт.</w:t>
      </w:r>
      <w:r w:rsidR="00451E31" w:rsidRPr="00BC0F90">
        <w:rPr>
          <w:rFonts w:ascii="Times New Roman" w:hAnsi="Times New Roman" w:cs="Times New Roman"/>
          <w:sz w:val="28"/>
          <w:szCs w:val="28"/>
        </w:rPr>
        <w:t>, МФУ -2 шт</w:t>
      </w:r>
      <w:r w:rsidRPr="00BC0F90">
        <w:rPr>
          <w:rFonts w:ascii="Times New Roman" w:hAnsi="Times New Roman" w:cs="Times New Roman"/>
          <w:sz w:val="28"/>
          <w:szCs w:val="28"/>
        </w:rPr>
        <w:t>.</w:t>
      </w:r>
      <w:r w:rsidR="00451E31" w:rsidRPr="00BC0F90">
        <w:rPr>
          <w:rFonts w:ascii="Times New Roman" w:hAnsi="Times New Roman" w:cs="Times New Roman"/>
          <w:sz w:val="28"/>
          <w:szCs w:val="28"/>
        </w:rPr>
        <w:t xml:space="preserve">, приобретён </w:t>
      </w:r>
      <w:r w:rsidRPr="00BC0F90">
        <w:rPr>
          <w:rFonts w:ascii="Times New Roman" w:hAnsi="Times New Roman" w:cs="Times New Roman"/>
          <w:sz w:val="28"/>
          <w:szCs w:val="28"/>
        </w:rPr>
        <w:t xml:space="preserve"> </w:t>
      </w:r>
      <w:r w:rsidR="00451E31" w:rsidRPr="00BC0F90">
        <w:rPr>
          <w:rFonts w:ascii="Times New Roman" w:hAnsi="Times New Roman" w:cs="Times New Roman"/>
          <w:sz w:val="28"/>
          <w:szCs w:val="28"/>
        </w:rPr>
        <w:t>1. В МБУК «ГЦДБ»  приобрет</w:t>
      </w:r>
      <w:r w:rsidRPr="00BC0F90">
        <w:rPr>
          <w:rFonts w:ascii="Times New Roman" w:hAnsi="Times New Roman" w:cs="Times New Roman"/>
          <w:sz w:val="28"/>
          <w:szCs w:val="28"/>
        </w:rPr>
        <w:t>е</w:t>
      </w:r>
      <w:r w:rsidR="00451E31" w:rsidRPr="00BC0F90">
        <w:rPr>
          <w:rFonts w:ascii="Times New Roman" w:hAnsi="Times New Roman" w:cs="Times New Roman"/>
          <w:sz w:val="28"/>
          <w:szCs w:val="28"/>
        </w:rPr>
        <w:t>н  компьютер</w:t>
      </w:r>
      <w:r w:rsidRPr="00BC0F90">
        <w:rPr>
          <w:rFonts w:ascii="Times New Roman" w:hAnsi="Times New Roman" w:cs="Times New Roman"/>
          <w:sz w:val="28"/>
          <w:szCs w:val="28"/>
        </w:rPr>
        <w:t xml:space="preserve"> -1 шт.</w:t>
      </w:r>
      <w:r w:rsidR="00451E31" w:rsidRPr="00BC0F90">
        <w:rPr>
          <w:rFonts w:ascii="Times New Roman" w:hAnsi="Times New Roman" w:cs="Times New Roman"/>
          <w:sz w:val="28"/>
          <w:szCs w:val="28"/>
        </w:rPr>
        <w:t>,</w:t>
      </w:r>
      <w:r w:rsidR="004130E1" w:rsidRPr="00BC0F90">
        <w:rPr>
          <w:rFonts w:ascii="Times New Roman" w:hAnsi="Times New Roman" w:cs="Times New Roman"/>
          <w:sz w:val="28"/>
          <w:szCs w:val="28"/>
        </w:rPr>
        <w:t xml:space="preserve"> приобретен  принтер -1 шт.</w:t>
      </w:r>
      <w:r w:rsidRPr="00BC0F90">
        <w:rPr>
          <w:rFonts w:ascii="Times New Roman" w:hAnsi="Times New Roman" w:cs="Times New Roman"/>
          <w:sz w:val="28"/>
          <w:szCs w:val="28"/>
        </w:rPr>
        <w:t>,</w:t>
      </w:r>
      <w:r w:rsidR="004130E1" w:rsidRPr="00BC0F90">
        <w:rPr>
          <w:rFonts w:ascii="Times New Roman" w:hAnsi="Times New Roman" w:cs="Times New Roman"/>
          <w:sz w:val="28"/>
          <w:szCs w:val="28"/>
        </w:rPr>
        <w:t xml:space="preserve"> списаны МФУ </w:t>
      </w:r>
      <w:r w:rsidRPr="00BC0F90">
        <w:rPr>
          <w:rFonts w:ascii="Times New Roman" w:hAnsi="Times New Roman" w:cs="Times New Roman"/>
          <w:sz w:val="28"/>
          <w:szCs w:val="28"/>
        </w:rPr>
        <w:t xml:space="preserve">– </w:t>
      </w:r>
      <w:r w:rsidR="00451E31" w:rsidRPr="00BC0F90">
        <w:rPr>
          <w:rFonts w:ascii="Times New Roman" w:hAnsi="Times New Roman" w:cs="Times New Roman"/>
          <w:sz w:val="28"/>
          <w:szCs w:val="28"/>
        </w:rPr>
        <w:t>4</w:t>
      </w:r>
      <w:r w:rsidRPr="00BC0F90">
        <w:rPr>
          <w:rFonts w:ascii="Times New Roman" w:hAnsi="Times New Roman" w:cs="Times New Roman"/>
          <w:sz w:val="28"/>
          <w:szCs w:val="28"/>
        </w:rPr>
        <w:t xml:space="preserve"> шт.</w:t>
      </w:r>
      <w:r w:rsidR="004130E1" w:rsidRPr="00BC0F90">
        <w:rPr>
          <w:rFonts w:ascii="Times New Roman" w:hAnsi="Times New Roman" w:cs="Times New Roman"/>
          <w:sz w:val="28"/>
          <w:szCs w:val="28"/>
        </w:rPr>
        <w:t>, списано сканеров -2 шт.</w:t>
      </w:r>
    </w:p>
    <w:p w:rsidR="004130E1" w:rsidRPr="00BC0F90" w:rsidRDefault="004130E1"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МБУК «Библиотека медведкинского сельского поселения» списан  принтер -1 шт.</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Автоматизированные процессы в МБУК «ГЦМБ», МБУК «ГЦДБ»:</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В электронном виде ведутся каталоги и картотеки ( Марк ). В библиотеках имеются сервера, которые обеспечивают локальную связь. В МБУК «ГЦМБ» и МБУК «ГЦДБ» подключен   </w:t>
      </w:r>
      <w:r w:rsidRPr="00BC0F90">
        <w:rPr>
          <w:rFonts w:ascii="Times New Roman" w:hAnsi="Times New Roman" w:cs="Times New Roman"/>
          <w:sz w:val="28"/>
          <w:szCs w:val="28"/>
          <w:lang w:val="en-US"/>
        </w:rPr>
        <w:t>Wi</w:t>
      </w:r>
      <w:r w:rsidRPr="00BC0F90">
        <w:rPr>
          <w:rFonts w:ascii="Times New Roman" w:hAnsi="Times New Roman" w:cs="Times New Roman"/>
          <w:sz w:val="28"/>
          <w:szCs w:val="28"/>
        </w:rPr>
        <w:t xml:space="preserve"> </w:t>
      </w:r>
      <w:r w:rsidRPr="00BC0F90">
        <w:rPr>
          <w:rFonts w:ascii="Times New Roman" w:hAnsi="Times New Roman" w:cs="Times New Roman"/>
          <w:sz w:val="28"/>
          <w:szCs w:val="28"/>
          <w:lang w:val="en-US"/>
        </w:rPr>
        <w:t>Fi</w:t>
      </w:r>
      <w:r w:rsidRPr="00BC0F90">
        <w:rPr>
          <w:rFonts w:ascii="Times New Roman" w:hAnsi="Times New Roman" w:cs="Times New Roman"/>
          <w:sz w:val="28"/>
          <w:szCs w:val="28"/>
        </w:rPr>
        <w:t xml:space="preserve"> .</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 В МБУК «ГЦМБ» Антивирусная программа обновляется каждые 3 года. З</w:t>
      </w:r>
      <w:r w:rsidRPr="00BC0F90">
        <w:rPr>
          <w:rFonts w:ascii="Times New Roman" w:hAnsi="Times New Roman" w:cs="Times New Roman"/>
          <w:sz w:val="28"/>
          <w:szCs w:val="28"/>
        </w:rPr>
        <w:t>а</w:t>
      </w:r>
      <w:r w:rsidRPr="00BC0F90">
        <w:rPr>
          <w:rFonts w:ascii="Times New Roman" w:hAnsi="Times New Roman" w:cs="Times New Roman"/>
          <w:sz w:val="28"/>
          <w:szCs w:val="28"/>
        </w:rPr>
        <w:t>ключено лицензионное соглашение об условиях использования программного обеспечения ООО «Доктор Веб». МБУК «Горнозаводская</w:t>
      </w:r>
      <w:r w:rsidRPr="00BC0F90">
        <w:rPr>
          <w:sz w:val="28"/>
          <w:szCs w:val="28"/>
        </w:rPr>
        <w:t xml:space="preserve"> </w:t>
      </w:r>
      <w:r w:rsidRPr="00BC0F90">
        <w:rPr>
          <w:rFonts w:ascii="Times New Roman" w:hAnsi="Times New Roman" w:cs="Times New Roman"/>
          <w:sz w:val="28"/>
          <w:szCs w:val="28"/>
        </w:rPr>
        <w:t>центральная детская библиотека»  работают с антивирусной программой  «Касперский».</w:t>
      </w:r>
    </w:p>
    <w:p w:rsidR="0044718E" w:rsidRPr="00BC0F90" w:rsidRDefault="0044718E" w:rsidP="00BC0F90">
      <w:pPr>
        <w:pStyle w:val="af"/>
        <w:ind w:firstLine="567"/>
        <w:jc w:val="both"/>
        <w:rPr>
          <w:rFonts w:ascii="Times New Roman" w:hAnsi="Times New Roman"/>
          <w:sz w:val="28"/>
          <w:szCs w:val="28"/>
        </w:rPr>
      </w:pPr>
      <w:r w:rsidRPr="00BC0F90">
        <w:rPr>
          <w:rFonts w:ascii="Times New Roman" w:hAnsi="Times New Roman"/>
          <w:sz w:val="28"/>
          <w:szCs w:val="28"/>
        </w:rPr>
        <w:t>В МБУК «ГЦДБ»  детской библиотеке всего - 11 ПК, из них подключено к сети Интернет – 11, для служебного пользования - 5 ПК, читатели имеют 6 а</w:t>
      </w:r>
      <w:r w:rsidRPr="00BC0F90">
        <w:rPr>
          <w:rFonts w:ascii="Times New Roman" w:hAnsi="Times New Roman"/>
          <w:sz w:val="28"/>
          <w:szCs w:val="28"/>
        </w:rPr>
        <w:t>в</w:t>
      </w:r>
      <w:r w:rsidRPr="00BC0F90">
        <w:rPr>
          <w:rFonts w:ascii="Times New Roman" w:hAnsi="Times New Roman"/>
          <w:sz w:val="28"/>
          <w:szCs w:val="28"/>
        </w:rPr>
        <w:t xml:space="preserve">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BC0F90">
        <w:rPr>
          <w:rFonts w:ascii="Times New Roman" w:hAnsi="Times New Roman"/>
          <w:sz w:val="28"/>
          <w:szCs w:val="28"/>
          <w:lang w:val="en-US"/>
        </w:rPr>
        <w:t>Wi</w:t>
      </w:r>
      <w:r w:rsidRPr="00BC0F90">
        <w:rPr>
          <w:rFonts w:ascii="Times New Roman" w:hAnsi="Times New Roman"/>
          <w:sz w:val="28"/>
          <w:szCs w:val="28"/>
        </w:rPr>
        <w:t>-</w:t>
      </w:r>
      <w:r w:rsidRPr="00BC0F90">
        <w:rPr>
          <w:rFonts w:ascii="Times New Roman" w:hAnsi="Times New Roman"/>
          <w:sz w:val="28"/>
          <w:szCs w:val="28"/>
          <w:lang w:val="en-US"/>
        </w:rPr>
        <w:t>Fi</w:t>
      </w:r>
    </w:p>
    <w:p w:rsidR="0044718E" w:rsidRPr="00BC0F90" w:rsidRDefault="0044718E" w:rsidP="00BC0F90">
      <w:pPr>
        <w:pStyle w:val="af"/>
        <w:ind w:firstLine="567"/>
        <w:jc w:val="both"/>
        <w:rPr>
          <w:rFonts w:ascii="Times New Roman" w:hAnsi="Times New Roman"/>
          <w:sz w:val="28"/>
          <w:szCs w:val="28"/>
        </w:rPr>
      </w:pPr>
      <w:r w:rsidRPr="00BC0F90">
        <w:rPr>
          <w:rFonts w:ascii="Times New Roman" w:hAnsi="Times New Roman"/>
          <w:sz w:val="28"/>
          <w:szCs w:val="28"/>
        </w:rPr>
        <w:t>В МБУК «ГЦДБ» производится электронная роспись периодических изд</w:t>
      </w:r>
      <w:r w:rsidRPr="00BC0F90">
        <w:rPr>
          <w:rFonts w:ascii="Times New Roman" w:hAnsi="Times New Roman"/>
          <w:sz w:val="28"/>
          <w:szCs w:val="28"/>
        </w:rPr>
        <w:t>а</w:t>
      </w:r>
      <w:r w:rsidRPr="00BC0F90">
        <w:rPr>
          <w:rFonts w:ascii="Times New Roman" w:hAnsi="Times New Roman"/>
          <w:sz w:val="28"/>
          <w:szCs w:val="28"/>
        </w:rPr>
        <w:t xml:space="preserve">ний, новых поступлений книг ведётся в программе </w:t>
      </w:r>
      <w:r w:rsidRPr="00BC0F90">
        <w:rPr>
          <w:rFonts w:ascii="Times New Roman" w:hAnsi="Times New Roman"/>
          <w:sz w:val="28"/>
          <w:szCs w:val="28"/>
          <w:lang w:val="en-US"/>
        </w:rPr>
        <w:t>MARK</w:t>
      </w:r>
      <w:r w:rsidRPr="00BC0F90">
        <w:rPr>
          <w:rFonts w:ascii="Times New Roman" w:hAnsi="Times New Roman"/>
          <w:sz w:val="28"/>
          <w:szCs w:val="28"/>
        </w:rPr>
        <w:t xml:space="preserve"> </w:t>
      </w:r>
      <w:r w:rsidRPr="00BC0F90">
        <w:rPr>
          <w:rFonts w:ascii="Times New Roman" w:hAnsi="Times New Roman"/>
          <w:sz w:val="28"/>
          <w:szCs w:val="28"/>
          <w:lang w:val="en-US"/>
        </w:rPr>
        <w:t>SQL</w:t>
      </w:r>
      <w:r w:rsidRPr="00BC0F90">
        <w:rPr>
          <w:rFonts w:ascii="Times New Roman" w:hAnsi="Times New Roman"/>
          <w:sz w:val="28"/>
          <w:szCs w:val="28"/>
        </w:rPr>
        <w:t>. Карточки в а</w:t>
      </w:r>
      <w:r w:rsidRPr="00BC0F90">
        <w:rPr>
          <w:rFonts w:ascii="Times New Roman" w:hAnsi="Times New Roman"/>
          <w:sz w:val="28"/>
          <w:szCs w:val="28"/>
        </w:rPr>
        <w:t>л</w:t>
      </w:r>
      <w:r w:rsidRPr="00BC0F90">
        <w:rPr>
          <w:rFonts w:ascii="Times New Roman" w:hAnsi="Times New Roman"/>
          <w:sz w:val="28"/>
          <w:szCs w:val="28"/>
        </w:rPr>
        <w:t>фавитный и систематический каталог распечатываются на принтере.</w:t>
      </w:r>
    </w:p>
    <w:p w:rsidR="0044718E" w:rsidRPr="00BC0F90" w:rsidRDefault="0044718E" w:rsidP="00BC0F90">
      <w:pPr>
        <w:pStyle w:val="af"/>
        <w:ind w:firstLine="567"/>
        <w:jc w:val="center"/>
        <w:rPr>
          <w:rFonts w:ascii="Times New Roman" w:hAnsi="Times New Roman"/>
          <w:b/>
          <w:sz w:val="28"/>
          <w:szCs w:val="28"/>
        </w:rPr>
      </w:pP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13.3. Компьютерной техникой располагают следующие библиотеки поселений: В МБУК «Пашийская библиотека»  организован информационный центр «Н</w:t>
      </w:r>
      <w:r w:rsidRPr="00BC0F90">
        <w:rPr>
          <w:rFonts w:ascii="Times New Roman" w:hAnsi="Times New Roman" w:cs="Times New Roman"/>
          <w:sz w:val="28"/>
          <w:szCs w:val="28"/>
        </w:rPr>
        <w:t>о</w:t>
      </w:r>
      <w:r w:rsidRPr="00BC0F90">
        <w:rPr>
          <w:rFonts w:ascii="Times New Roman" w:hAnsi="Times New Roman" w:cs="Times New Roman"/>
          <w:sz w:val="28"/>
          <w:szCs w:val="28"/>
        </w:rPr>
        <w:t>вые технологии жителям Пашии». Центр постоянно пополняется новой техн</w:t>
      </w:r>
      <w:r w:rsidRPr="00BC0F90">
        <w:rPr>
          <w:rFonts w:ascii="Times New Roman" w:hAnsi="Times New Roman" w:cs="Times New Roman"/>
          <w:sz w:val="28"/>
          <w:szCs w:val="28"/>
        </w:rPr>
        <w:t>и</w:t>
      </w:r>
      <w:r w:rsidRPr="00BC0F90">
        <w:rPr>
          <w:rFonts w:ascii="Times New Roman" w:hAnsi="Times New Roman" w:cs="Times New Roman"/>
          <w:sz w:val="28"/>
          <w:szCs w:val="28"/>
        </w:rPr>
        <w:t>кой. Так. В результате реализации проекта «Никто не забыт, ничто не забыто!» приобретен МФУ,  цветной телевизор. В библиотеке оборудовано рабочее м</w:t>
      </w:r>
      <w:r w:rsidRPr="00BC0F90">
        <w:rPr>
          <w:rFonts w:ascii="Times New Roman" w:hAnsi="Times New Roman" w:cs="Times New Roman"/>
          <w:sz w:val="28"/>
          <w:szCs w:val="28"/>
        </w:rPr>
        <w:t>е</w:t>
      </w:r>
      <w:r w:rsidRPr="00BC0F90">
        <w:rPr>
          <w:rFonts w:ascii="Times New Roman" w:hAnsi="Times New Roman" w:cs="Times New Roman"/>
          <w:sz w:val="28"/>
          <w:szCs w:val="28"/>
        </w:rPr>
        <w:t>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МБУК «Пашийская библиотека» - 3 (Подключение к Интернет за счет Фед</w:t>
      </w:r>
      <w:r w:rsidRPr="00BC0F90">
        <w:rPr>
          <w:rFonts w:ascii="Times New Roman" w:hAnsi="Times New Roman" w:cs="Times New Roman"/>
          <w:sz w:val="28"/>
          <w:szCs w:val="28"/>
        </w:rPr>
        <w:t>е</w:t>
      </w:r>
      <w:r w:rsidRPr="00BC0F90">
        <w:rPr>
          <w:rFonts w:ascii="Times New Roman" w:hAnsi="Times New Roman" w:cs="Times New Roman"/>
          <w:sz w:val="28"/>
          <w:szCs w:val="28"/>
        </w:rPr>
        <w:t>ральных средств)</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«Библиотека  Медведкинского сельского поселения» - 2 (Подключение к Интернет за счет Федеральных средств)</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«Кусье –Александровская библиотека»-1 (Подключение к Интернет за счет Федеральных средств). Списан 1 компьютер.</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«Теплогорская библиотека» - нет</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Библиотека – филиал ( п.Теплая Гора) МБУК «ГЦМБ»  -1 (Подключение к И</w:t>
      </w:r>
      <w:r w:rsidRPr="00BC0F90">
        <w:rPr>
          <w:rFonts w:ascii="Times New Roman" w:hAnsi="Times New Roman" w:cs="Times New Roman"/>
          <w:sz w:val="28"/>
          <w:szCs w:val="28"/>
        </w:rPr>
        <w:t>н</w:t>
      </w:r>
      <w:r w:rsidRPr="00BC0F90">
        <w:rPr>
          <w:rFonts w:ascii="Times New Roman" w:hAnsi="Times New Roman" w:cs="Times New Roman"/>
          <w:sz w:val="28"/>
          <w:szCs w:val="28"/>
        </w:rPr>
        <w:t>тернет за счет Федеральных средств и средств местного бюджета)</w:t>
      </w:r>
    </w:p>
    <w:p w:rsidR="0044718E" w:rsidRPr="00BC0F90" w:rsidRDefault="0044718E" w:rsidP="00BC0F90">
      <w:pPr>
        <w:pStyle w:val="af"/>
        <w:ind w:firstLine="567"/>
        <w:jc w:val="both"/>
        <w:rPr>
          <w:rFonts w:ascii="Times New Roman" w:hAnsi="Times New Roman"/>
          <w:sz w:val="28"/>
          <w:szCs w:val="28"/>
        </w:rPr>
      </w:pPr>
      <w:r w:rsidRPr="00BC0F90">
        <w:rPr>
          <w:rFonts w:ascii="Times New Roman" w:hAnsi="Times New Roman"/>
          <w:sz w:val="28"/>
          <w:szCs w:val="28"/>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44718E" w:rsidRPr="00BC0F90" w:rsidRDefault="0044718E" w:rsidP="00BC0F90">
      <w:pPr>
        <w:spacing w:after="0" w:line="240" w:lineRule="auto"/>
        <w:jc w:val="both"/>
        <w:rPr>
          <w:rFonts w:ascii="Times New Roman" w:hAnsi="Times New Roman" w:cs="Times New Roman"/>
          <w:sz w:val="28"/>
          <w:szCs w:val="28"/>
        </w:rPr>
      </w:pP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13.5 ЛВС. Интернет. Электронная почта.</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Электронная почта есть  у  следующих библиотек : МБУК «ГЦМБ», МБУК «ГЦДБ», МБУК «Библиотека медведкинского сельского поселения», МБУК «Кусье –Александровская библиотека», МБУК «Пашийская библиотека».</w:t>
      </w:r>
    </w:p>
    <w:p w:rsidR="0044718E" w:rsidRPr="00BC0F90" w:rsidRDefault="0044718E" w:rsidP="00BC0F90">
      <w:pPr>
        <w:spacing w:after="0" w:line="240" w:lineRule="auto"/>
        <w:jc w:val="both"/>
        <w:rPr>
          <w:rFonts w:ascii="Times New Roman" w:hAnsi="Times New Roman" w:cs="Times New Roman"/>
          <w:sz w:val="28"/>
          <w:szCs w:val="28"/>
        </w:rPr>
      </w:pP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13.6. Собственные сайты у следующих библиотек:</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Из 10 муниципальных библиотек района у 6 библиотек - собственные сайты:</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«ГЦМБ» (2 библиотеки)</w:t>
      </w:r>
    </w:p>
    <w:p w:rsidR="0044718E" w:rsidRPr="00BC0F90" w:rsidRDefault="0044718E" w:rsidP="00BC0F90">
      <w:pPr>
        <w:spacing w:after="0" w:line="240" w:lineRule="auto"/>
        <w:jc w:val="both"/>
        <w:rPr>
          <w:rFonts w:ascii="Times New Roman" w:hAnsi="Times New Roman" w:cs="Times New Roman"/>
          <w:sz w:val="28"/>
          <w:szCs w:val="28"/>
        </w:rPr>
      </w:pP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-МБУК «ГЦДБ» (1 библиотека)</w:t>
      </w:r>
    </w:p>
    <w:p w:rsidR="0044718E" w:rsidRPr="00BC0F90" w:rsidRDefault="00EF7CA5" w:rsidP="00BC0F90">
      <w:pPr>
        <w:pStyle w:val="af"/>
        <w:ind w:firstLine="567"/>
        <w:jc w:val="both"/>
        <w:rPr>
          <w:rFonts w:ascii="Times New Roman" w:hAnsi="Times New Roman"/>
          <w:sz w:val="28"/>
          <w:szCs w:val="28"/>
          <w:lang w:val="en-US"/>
        </w:rPr>
      </w:pPr>
      <w:r>
        <w:fldChar w:fldCharType="begin"/>
      </w:r>
      <w:r w:rsidRPr="00DA1143">
        <w:rPr>
          <w:lang w:val="en-US"/>
        </w:rPr>
        <w:instrText xml:space="preserve"> HYPERLINK "http://gorndb.ru/index.html" </w:instrText>
      </w:r>
      <w:r>
        <w:fldChar w:fldCharType="separate"/>
      </w:r>
      <w:r w:rsidR="0044718E" w:rsidRPr="00BC0F90">
        <w:rPr>
          <w:rStyle w:val="a4"/>
          <w:rFonts w:ascii="Times New Roman" w:hAnsi="Times New Roman"/>
          <w:sz w:val="28"/>
          <w:szCs w:val="28"/>
          <w:lang w:val="en-US"/>
        </w:rPr>
        <w:t>http://gorndb.ru/index.html</w:t>
      </w:r>
      <w:r>
        <w:rPr>
          <w:rStyle w:val="a4"/>
          <w:rFonts w:ascii="Times New Roman" w:hAnsi="Times New Roman"/>
          <w:sz w:val="28"/>
          <w:szCs w:val="28"/>
          <w:lang w:val="en-US"/>
        </w:rPr>
        <w:fldChar w:fldCharType="end"/>
      </w:r>
    </w:p>
    <w:p w:rsidR="0044718E" w:rsidRPr="00BC0F90" w:rsidRDefault="0044718E" w:rsidP="00BC0F90">
      <w:pPr>
        <w:pStyle w:val="af"/>
        <w:ind w:firstLine="567"/>
        <w:jc w:val="both"/>
        <w:rPr>
          <w:rFonts w:ascii="Times New Roman" w:hAnsi="Times New Roman"/>
          <w:sz w:val="28"/>
          <w:szCs w:val="28"/>
          <w:lang w:val="en-US"/>
        </w:rPr>
      </w:pPr>
      <w:r w:rsidRPr="00BC0F90">
        <w:rPr>
          <w:rFonts w:ascii="Times New Roman" w:hAnsi="Times New Roman"/>
          <w:sz w:val="28"/>
          <w:szCs w:val="28"/>
        </w:rPr>
        <w:t>Домен</w:t>
      </w:r>
      <w:r w:rsidRPr="00BC0F90">
        <w:rPr>
          <w:rFonts w:ascii="Times New Roman" w:hAnsi="Times New Roman"/>
          <w:sz w:val="28"/>
          <w:szCs w:val="28"/>
          <w:lang w:val="en-US"/>
        </w:rPr>
        <w:t xml:space="preserve">  gorndb.ru</w:t>
      </w:r>
    </w:p>
    <w:p w:rsidR="0044718E" w:rsidRPr="00BC0F90" w:rsidRDefault="0044718E" w:rsidP="00BC0F90">
      <w:pPr>
        <w:pStyle w:val="af"/>
        <w:ind w:firstLine="567"/>
        <w:jc w:val="both"/>
        <w:rPr>
          <w:rFonts w:ascii="Times New Roman" w:hAnsi="Times New Roman"/>
          <w:sz w:val="28"/>
          <w:szCs w:val="28"/>
        </w:rPr>
      </w:pPr>
      <w:r w:rsidRPr="00BC0F90">
        <w:rPr>
          <w:rFonts w:ascii="Times New Roman" w:hAnsi="Times New Roman"/>
          <w:sz w:val="28"/>
          <w:szCs w:val="28"/>
          <w:lang w:val="en-US"/>
        </w:rPr>
        <w:t>BeGet</w:t>
      </w:r>
      <w:r w:rsidRPr="00BC0F90">
        <w:rPr>
          <w:rFonts w:ascii="Times New Roman" w:hAnsi="Times New Roman"/>
          <w:sz w:val="28"/>
          <w:szCs w:val="28"/>
        </w:rPr>
        <w:t>.</w:t>
      </w:r>
      <w:r w:rsidRPr="00BC0F90">
        <w:rPr>
          <w:rFonts w:ascii="Times New Roman" w:hAnsi="Times New Roman"/>
          <w:sz w:val="28"/>
          <w:szCs w:val="28"/>
          <w:lang w:val="en-US"/>
        </w:rPr>
        <w:t>ru</w:t>
      </w:r>
      <w:r w:rsidRPr="00BC0F90">
        <w:rPr>
          <w:rFonts w:ascii="Times New Roman" w:hAnsi="Times New Roman"/>
          <w:sz w:val="28"/>
          <w:szCs w:val="28"/>
        </w:rPr>
        <w:t xml:space="preserve"> Хостинг-провайдер на котором находится наш сайт.</w:t>
      </w:r>
    </w:p>
    <w:p w:rsidR="0044718E" w:rsidRPr="00BC0F90" w:rsidRDefault="0044718E" w:rsidP="00D55855">
      <w:pPr>
        <w:pStyle w:val="af"/>
        <w:ind w:firstLine="567"/>
        <w:jc w:val="both"/>
        <w:rPr>
          <w:rFonts w:ascii="Times New Roman" w:hAnsi="Times New Roman"/>
          <w:sz w:val="28"/>
          <w:szCs w:val="28"/>
        </w:rPr>
      </w:pPr>
      <w:r w:rsidRPr="00BC0F90">
        <w:rPr>
          <w:rFonts w:ascii="Times New Roman" w:hAnsi="Times New Roman"/>
          <w:sz w:val="28"/>
          <w:szCs w:val="28"/>
        </w:rPr>
        <w:t>Рубрики сайта: Главная, новости, проекты, фотогалерея, детям, молодежи, взрослым, педагогам, коллегам, афиша, о нашей библиотеке, о библиотеке, учредитель МБУК «ГЦДБ», официальные документы, муниципальное задание, проекты, программы, электронный каталог, БУК-копилка, конкурсы, меропри</w:t>
      </w:r>
      <w:r w:rsidRPr="00BC0F90">
        <w:rPr>
          <w:rFonts w:ascii="Times New Roman" w:hAnsi="Times New Roman"/>
          <w:sz w:val="28"/>
          <w:szCs w:val="28"/>
        </w:rPr>
        <w:t>я</w:t>
      </w:r>
      <w:r w:rsidRPr="00BC0F90">
        <w:rPr>
          <w:rFonts w:ascii="Times New Roman" w:hAnsi="Times New Roman"/>
          <w:sz w:val="28"/>
          <w:szCs w:val="28"/>
        </w:rPr>
        <w:t xml:space="preserve">тия, наши таланты, подписка, вопрос-ответ, гостевая книга. </w:t>
      </w:r>
    </w:p>
    <w:p w:rsidR="0044718E" w:rsidRPr="00BC0F90" w:rsidRDefault="0044718E" w:rsidP="00BC0F90">
      <w:pPr>
        <w:spacing w:after="0" w:line="240" w:lineRule="auto"/>
        <w:jc w:val="both"/>
        <w:rPr>
          <w:rFonts w:ascii="Times New Roman" w:hAnsi="Times New Roman" w:cs="Times New Roman"/>
          <w:sz w:val="28"/>
          <w:szCs w:val="28"/>
        </w:rPr>
      </w:pPr>
    </w:p>
    <w:p w:rsidR="0044718E" w:rsidRPr="00BC0F90" w:rsidRDefault="0044718E" w:rsidP="00BC0F90">
      <w:pPr>
        <w:spacing w:after="0" w:line="240" w:lineRule="auto"/>
        <w:jc w:val="both"/>
        <w:rPr>
          <w:sz w:val="28"/>
          <w:szCs w:val="28"/>
        </w:rPr>
      </w:pPr>
      <w:r w:rsidRPr="00BC0F90">
        <w:rPr>
          <w:rFonts w:ascii="Times New Roman" w:hAnsi="Times New Roman" w:cs="Times New Roman"/>
          <w:sz w:val="28"/>
          <w:szCs w:val="28"/>
        </w:rPr>
        <w:t xml:space="preserve">-МБУК «Пашийская библиотека» (3 библиотеки) </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13.8.Статистический учет  виртуального пользователя ведется в соответствии с «Инструкцией по организации учета удаленных пользователей в муниципал</w:t>
      </w:r>
      <w:r w:rsidRPr="00BC0F90">
        <w:rPr>
          <w:rFonts w:ascii="Times New Roman" w:hAnsi="Times New Roman" w:cs="Times New Roman"/>
          <w:sz w:val="28"/>
          <w:szCs w:val="28"/>
        </w:rPr>
        <w:t>ь</w:t>
      </w:r>
      <w:r w:rsidRPr="00BC0F90">
        <w:rPr>
          <w:rFonts w:ascii="Times New Roman" w:hAnsi="Times New Roman" w:cs="Times New Roman"/>
          <w:sz w:val="28"/>
          <w:szCs w:val="28"/>
        </w:rPr>
        <w:t>ном бюджетном учреждении культуры «Горнозаводская центральная межпос</w:t>
      </w:r>
      <w:r w:rsidRPr="00BC0F90">
        <w:rPr>
          <w:rFonts w:ascii="Times New Roman" w:hAnsi="Times New Roman" w:cs="Times New Roman"/>
          <w:sz w:val="28"/>
          <w:szCs w:val="28"/>
        </w:rPr>
        <w:t>е</w:t>
      </w:r>
      <w:r w:rsidRPr="00BC0F90">
        <w:rPr>
          <w:rFonts w:ascii="Times New Roman" w:hAnsi="Times New Roman" w:cs="Times New Roman"/>
          <w:sz w:val="28"/>
          <w:szCs w:val="28"/>
        </w:rPr>
        <w:t>ленческая библиотека».</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13.9.Использование компьютерной и мультимедийной техники существенно улучшает качество услуг, предоставляемых пользователям.</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Особенно активно данные формы используют три библиотеки: МБУК «Паши</w:t>
      </w:r>
      <w:r w:rsidRPr="00BC0F90">
        <w:rPr>
          <w:rFonts w:ascii="Times New Roman" w:hAnsi="Times New Roman" w:cs="Times New Roman"/>
          <w:sz w:val="28"/>
          <w:szCs w:val="28"/>
        </w:rPr>
        <w:t>й</w:t>
      </w:r>
      <w:r w:rsidRPr="00BC0F90">
        <w:rPr>
          <w:rFonts w:ascii="Times New Roman" w:hAnsi="Times New Roman" w:cs="Times New Roman"/>
          <w:sz w:val="28"/>
          <w:szCs w:val="28"/>
        </w:rPr>
        <w:t>ская библиотека», МБУК «Горнозаводская центральная детская библиотека», МБУК «Горнозаводская центральная межпоселенческая библиотека».</w:t>
      </w:r>
    </w:p>
    <w:p w:rsidR="0044718E" w:rsidRPr="00BC0F90" w:rsidRDefault="0044718E"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lastRenderedPageBreak/>
        <w:t>Практически все мероприятия, проводимые в этих библиотеках,  сопровожд</w:t>
      </w:r>
      <w:r w:rsidRPr="00BC0F90">
        <w:rPr>
          <w:rFonts w:ascii="Times New Roman" w:hAnsi="Times New Roman" w:cs="Times New Roman"/>
          <w:sz w:val="28"/>
          <w:szCs w:val="28"/>
        </w:rPr>
        <w:t>а</w:t>
      </w:r>
      <w:r w:rsidRPr="00BC0F90">
        <w:rPr>
          <w:rFonts w:ascii="Times New Roman" w:hAnsi="Times New Roman" w:cs="Times New Roman"/>
          <w:sz w:val="28"/>
          <w:szCs w:val="28"/>
        </w:rPr>
        <w:t>ются электронными презентациями. Инновационные формы работы с испол</w:t>
      </w:r>
      <w:r w:rsidRPr="00BC0F90">
        <w:rPr>
          <w:rFonts w:ascii="Times New Roman" w:hAnsi="Times New Roman" w:cs="Times New Roman"/>
          <w:sz w:val="28"/>
          <w:szCs w:val="28"/>
        </w:rPr>
        <w:t>ь</w:t>
      </w:r>
      <w:r w:rsidRPr="00BC0F90">
        <w:rPr>
          <w:rFonts w:ascii="Times New Roman" w:hAnsi="Times New Roman" w:cs="Times New Roman"/>
          <w:sz w:val="28"/>
          <w:szCs w:val="28"/>
        </w:rPr>
        <w:t>зованием ИКТ отражены в картах передового опыта.</w:t>
      </w:r>
    </w:p>
    <w:p w:rsidR="003A311E" w:rsidRDefault="003A311E" w:rsidP="00BC0F90">
      <w:pPr>
        <w:spacing w:after="0" w:line="240" w:lineRule="auto"/>
        <w:ind w:left="360"/>
        <w:jc w:val="both"/>
        <w:rPr>
          <w:rFonts w:ascii="Times New Roman" w:hAnsi="Times New Roman" w:cs="Times New Roman"/>
          <w:sz w:val="28"/>
          <w:szCs w:val="28"/>
        </w:rPr>
        <w:sectPr w:rsidR="003A311E" w:rsidSect="003A311E">
          <w:pgSz w:w="11907" w:h="16840"/>
          <w:pgMar w:top="1701" w:right="1134" w:bottom="851" w:left="1134" w:header="720" w:footer="720" w:gutter="0"/>
          <w:cols w:space="720"/>
        </w:sectPr>
      </w:pPr>
    </w:p>
    <w:p w:rsidR="003D5B5B" w:rsidRDefault="003D5B5B" w:rsidP="00BC0F90">
      <w:pPr>
        <w:spacing w:after="0" w:line="240" w:lineRule="auto"/>
        <w:ind w:left="360"/>
        <w:jc w:val="both"/>
        <w:rPr>
          <w:rFonts w:ascii="Times New Roman" w:hAnsi="Times New Roman" w:cs="Times New Roman"/>
          <w:sz w:val="28"/>
          <w:szCs w:val="28"/>
        </w:rPr>
      </w:pPr>
    </w:p>
    <w:p w:rsidR="001D70C4" w:rsidRDefault="001D70C4" w:rsidP="00BC0F90">
      <w:pPr>
        <w:spacing w:after="0" w:line="240" w:lineRule="auto"/>
        <w:ind w:left="360"/>
        <w:jc w:val="both"/>
        <w:rPr>
          <w:rFonts w:ascii="Times New Roman" w:hAnsi="Times New Roman" w:cs="Times New Roman"/>
          <w:sz w:val="28"/>
          <w:szCs w:val="28"/>
        </w:rPr>
      </w:pPr>
    </w:p>
    <w:p w:rsidR="0001465A" w:rsidRDefault="0001465A" w:rsidP="001D70C4">
      <w:pPr>
        <w:spacing w:after="0" w:line="240" w:lineRule="auto"/>
        <w:jc w:val="center"/>
        <w:rPr>
          <w:rFonts w:ascii="Times New Roman" w:hAnsi="Times New Roman" w:cs="Times New Roman"/>
          <w:b/>
          <w:bCs/>
          <w:sz w:val="24"/>
          <w:szCs w:val="24"/>
        </w:rPr>
      </w:pPr>
    </w:p>
    <w:p w:rsidR="001D70C4" w:rsidRDefault="001D70C4" w:rsidP="001D70C4">
      <w:pPr>
        <w:spacing w:after="0" w:line="240" w:lineRule="auto"/>
        <w:jc w:val="center"/>
        <w:rPr>
          <w:rFonts w:ascii="Times New Roman" w:hAnsi="Times New Roman" w:cs="Times New Roman"/>
          <w:b/>
          <w:bCs/>
          <w:sz w:val="24"/>
          <w:szCs w:val="24"/>
        </w:rPr>
      </w:pPr>
      <w:r w:rsidRPr="001D70C4">
        <w:rPr>
          <w:rFonts w:ascii="Times New Roman" w:hAnsi="Times New Roman" w:cs="Times New Roman"/>
          <w:b/>
          <w:bCs/>
          <w:sz w:val="24"/>
          <w:szCs w:val="24"/>
        </w:rPr>
        <w:t>Состояние и использование ИКТ (информационно - коммуникационных технологий)</w:t>
      </w:r>
    </w:p>
    <w:p w:rsidR="003A311E" w:rsidRPr="001D70C4" w:rsidRDefault="003A311E" w:rsidP="003A311E">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Таблица 13</w:t>
      </w:r>
    </w:p>
    <w:p w:rsidR="001D70C4" w:rsidRPr="001D70C4" w:rsidRDefault="001D70C4" w:rsidP="001D70C4">
      <w:pPr>
        <w:spacing w:after="0" w:line="240" w:lineRule="auto"/>
        <w:jc w:val="center"/>
        <w:rPr>
          <w:rFonts w:ascii="Times New Roman" w:hAnsi="Times New Roman" w:cs="Times New Roman"/>
          <w:sz w:val="24"/>
          <w:szCs w:val="24"/>
        </w:rPr>
      </w:pPr>
    </w:p>
    <w:tbl>
      <w:tblPr>
        <w:tblW w:w="1513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67"/>
        <w:gridCol w:w="568"/>
        <w:gridCol w:w="568"/>
        <w:gridCol w:w="567"/>
        <w:gridCol w:w="567"/>
        <w:gridCol w:w="565"/>
        <w:gridCol w:w="569"/>
        <w:gridCol w:w="567"/>
        <w:gridCol w:w="567"/>
        <w:gridCol w:w="709"/>
        <w:gridCol w:w="1134"/>
        <w:gridCol w:w="709"/>
        <w:gridCol w:w="567"/>
        <w:gridCol w:w="1559"/>
        <w:gridCol w:w="709"/>
        <w:gridCol w:w="709"/>
        <w:gridCol w:w="425"/>
        <w:gridCol w:w="992"/>
        <w:gridCol w:w="1132"/>
      </w:tblGrid>
      <w:tr w:rsidR="001D70C4" w:rsidRPr="001D70C4" w:rsidTr="00B54D58">
        <w:trPr>
          <w:cantSplit/>
          <w:trHeight w:val="415"/>
        </w:trPr>
        <w:tc>
          <w:tcPr>
            <w:tcW w:w="1384"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Название библиот</w:t>
            </w:r>
            <w:r w:rsidRPr="001D70C4">
              <w:rPr>
                <w:rFonts w:ascii="Times New Roman" w:hAnsi="Times New Roman" w:cs="Times New Roman"/>
                <w:sz w:val="24"/>
                <w:szCs w:val="24"/>
              </w:rPr>
              <w:t>е</w:t>
            </w:r>
            <w:r w:rsidRPr="001D70C4">
              <w:rPr>
                <w:rFonts w:ascii="Times New Roman" w:hAnsi="Times New Roman" w:cs="Times New Roman"/>
                <w:sz w:val="24"/>
                <w:szCs w:val="24"/>
              </w:rPr>
              <w:t>ки</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Кол-во ПК всего</w:t>
            </w:r>
          </w:p>
        </w:tc>
        <w:tc>
          <w:tcPr>
            <w:tcW w:w="56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Из них подключено к с</w:t>
            </w:r>
            <w:r w:rsidRPr="001D70C4">
              <w:rPr>
                <w:rFonts w:ascii="Times New Roman" w:hAnsi="Times New Roman" w:cs="Times New Roman"/>
                <w:sz w:val="24"/>
                <w:szCs w:val="24"/>
              </w:rPr>
              <w:t>е</w:t>
            </w:r>
            <w:r w:rsidRPr="001D70C4">
              <w:rPr>
                <w:rFonts w:ascii="Times New Roman" w:hAnsi="Times New Roman" w:cs="Times New Roman"/>
                <w:sz w:val="24"/>
                <w:szCs w:val="24"/>
              </w:rPr>
              <w:t>ти Интернет</w:t>
            </w:r>
          </w:p>
        </w:tc>
        <w:tc>
          <w:tcPr>
            <w:tcW w:w="568" w:type="dxa"/>
            <w:vMerge w:val="restart"/>
            <w:tcBorders>
              <w:top w:val="single" w:sz="4" w:space="0" w:color="auto"/>
              <w:left w:val="single" w:sz="4" w:space="0" w:color="auto"/>
              <w:bottom w:val="single" w:sz="4" w:space="0" w:color="auto"/>
              <w:right w:val="single" w:sz="4" w:space="0" w:color="auto"/>
            </w:tcBorders>
            <w:textDirection w:val="btL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Кол-во ПК для служебн</w:t>
            </w:r>
            <w:r w:rsidRPr="001D70C4">
              <w:rPr>
                <w:rFonts w:ascii="Times New Roman" w:hAnsi="Times New Roman" w:cs="Times New Roman"/>
                <w:sz w:val="24"/>
                <w:szCs w:val="24"/>
              </w:rPr>
              <w:t>о</w:t>
            </w:r>
            <w:r w:rsidRPr="001D70C4">
              <w:rPr>
                <w:rFonts w:ascii="Times New Roman" w:hAnsi="Times New Roman" w:cs="Times New Roman"/>
                <w:sz w:val="24"/>
                <w:szCs w:val="24"/>
              </w:rPr>
              <w:t>го пользования</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Кол-во пользовательских мест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Из них подключено к с</w:t>
            </w:r>
            <w:r w:rsidRPr="001D70C4">
              <w:rPr>
                <w:rFonts w:ascii="Times New Roman" w:hAnsi="Times New Roman" w:cs="Times New Roman"/>
                <w:sz w:val="24"/>
                <w:szCs w:val="24"/>
              </w:rPr>
              <w:t>е</w:t>
            </w:r>
            <w:r w:rsidRPr="001D70C4">
              <w:rPr>
                <w:rFonts w:ascii="Times New Roman" w:hAnsi="Times New Roman" w:cs="Times New Roman"/>
                <w:sz w:val="24"/>
                <w:szCs w:val="24"/>
              </w:rPr>
              <w:t>ти Интернет</w:t>
            </w:r>
          </w:p>
        </w:tc>
        <w:tc>
          <w:tcPr>
            <w:tcW w:w="5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Количество принтеров</w:t>
            </w:r>
          </w:p>
        </w:tc>
        <w:tc>
          <w:tcPr>
            <w:tcW w:w="56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Кол-во МФУ (мн</w:t>
            </w:r>
            <w:r w:rsidRPr="001D70C4">
              <w:rPr>
                <w:rFonts w:ascii="Times New Roman" w:hAnsi="Times New Roman" w:cs="Times New Roman"/>
                <w:sz w:val="24"/>
                <w:szCs w:val="24"/>
              </w:rPr>
              <w:t>о</w:t>
            </w:r>
            <w:r w:rsidRPr="001D70C4">
              <w:rPr>
                <w:rFonts w:ascii="Times New Roman" w:hAnsi="Times New Roman" w:cs="Times New Roman"/>
                <w:sz w:val="24"/>
                <w:szCs w:val="24"/>
              </w:rPr>
              <w:t>гофункциональных устройств)</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Кол-во сканеров</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ЛВС</w:t>
            </w:r>
          </w:p>
        </w:tc>
        <w:tc>
          <w:tcPr>
            <w:tcW w:w="5387" w:type="dxa"/>
            <w:gridSpan w:val="6"/>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Интернет</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Наличие факса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Адрес эле</w:t>
            </w:r>
            <w:r w:rsidRPr="001D70C4">
              <w:rPr>
                <w:rFonts w:ascii="Times New Roman" w:hAnsi="Times New Roman" w:cs="Times New Roman"/>
                <w:sz w:val="24"/>
                <w:szCs w:val="24"/>
              </w:rPr>
              <w:t>к</w:t>
            </w:r>
            <w:r w:rsidRPr="001D70C4">
              <w:rPr>
                <w:rFonts w:ascii="Times New Roman" w:hAnsi="Times New Roman" w:cs="Times New Roman"/>
                <w:sz w:val="24"/>
                <w:szCs w:val="24"/>
              </w:rPr>
              <w:t>тро</w:t>
            </w:r>
            <w:r w:rsidRPr="001D70C4">
              <w:rPr>
                <w:rFonts w:ascii="Times New Roman" w:hAnsi="Times New Roman" w:cs="Times New Roman"/>
                <w:sz w:val="24"/>
                <w:szCs w:val="24"/>
              </w:rPr>
              <w:t>н</w:t>
            </w:r>
            <w:r w:rsidRPr="001D70C4">
              <w:rPr>
                <w:rFonts w:ascii="Times New Roman" w:hAnsi="Times New Roman" w:cs="Times New Roman"/>
                <w:sz w:val="24"/>
                <w:szCs w:val="24"/>
              </w:rPr>
              <w:t>ной почты</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Испол</w:t>
            </w:r>
            <w:r w:rsidRPr="001D70C4">
              <w:rPr>
                <w:rFonts w:ascii="Times New Roman" w:hAnsi="Times New Roman" w:cs="Times New Roman"/>
                <w:sz w:val="24"/>
                <w:szCs w:val="24"/>
              </w:rPr>
              <w:t>ь</w:t>
            </w:r>
            <w:r w:rsidRPr="001D70C4">
              <w:rPr>
                <w:rFonts w:ascii="Times New Roman" w:hAnsi="Times New Roman" w:cs="Times New Roman"/>
                <w:sz w:val="24"/>
                <w:szCs w:val="24"/>
              </w:rPr>
              <w:t>зуемые АБИС</w:t>
            </w:r>
          </w:p>
        </w:tc>
      </w:tr>
      <w:tr w:rsidR="001D70C4" w:rsidRPr="001D70C4" w:rsidTr="00B54D58">
        <w:trPr>
          <w:cantSplit/>
          <w:trHeight w:val="1966"/>
        </w:trPr>
        <w:tc>
          <w:tcPr>
            <w:tcW w:w="1384"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5"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Кол-во ПВЭМ в сети</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Наличие доступа к ЭК через лок. Сеть</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Тип к</w:t>
            </w:r>
            <w:r w:rsidRPr="001D70C4">
              <w:rPr>
                <w:rFonts w:ascii="Times New Roman" w:hAnsi="Times New Roman" w:cs="Times New Roman"/>
                <w:sz w:val="24"/>
                <w:szCs w:val="24"/>
              </w:rPr>
              <w:t>а</w:t>
            </w:r>
            <w:r w:rsidRPr="001D70C4">
              <w:rPr>
                <w:rFonts w:ascii="Times New Roman" w:hAnsi="Times New Roman" w:cs="Times New Roman"/>
                <w:sz w:val="24"/>
                <w:szCs w:val="24"/>
              </w:rPr>
              <w:t>нала связи /  быстр</w:t>
            </w:r>
            <w:r w:rsidRPr="001D70C4">
              <w:rPr>
                <w:rFonts w:ascii="Times New Roman" w:hAnsi="Times New Roman" w:cs="Times New Roman"/>
                <w:sz w:val="24"/>
                <w:szCs w:val="24"/>
              </w:rPr>
              <w:t>о</w:t>
            </w:r>
            <w:r w:rsidRPr="001D70C4">
              <w:rPr>
                <w:rFonts w:ascii="Times New Roman" w:hAnsi="Times New Roman" w:cs="Times New Roman"/>
                <w:sz w:val="24"/>
                <w:szCs w:val="24"/>
              </w:rPr>
              <w:t>действие канала связи (кбит/сек)</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Провайдер Интернет услуг</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rPr>
              <w:t xml:space="preserve">Наличие </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 xml:space="preserve">Wi-Fi </w:t>
            </w:r>
          </w:p>
        </w:tc>
        <w:tc>
          <w:tcPr>
            <w:tcW w:w="155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Наличие сайта/ стр</w:t>
            </w:r>
            <w:r w:rsidRPr="001D70C4">
              <w:rPr>
                <w:rFonts w:ascii="Times New Roman" w:hAnsi="Times New Roman" w:cs="Times New Roman"/>
                <w:sz w:val="24"/>
                <w:szCs w:val="24"/>
              </w:rPr>
              <w:t>а</w:t>
            </w:r>
            <w:r w:rsidRPr="001D70C4">
              <w:rPr>
                <w:rFonts w:ascii="Times New Roman" w:hAnsi="Times New Roman" w:cs="Times New Roman"/>
                <w:sz w:val="24"/>
                <w:szCs w:val="24"/>
              </w:rPr>
              <w:t>ницы, гру</w:t>
            </w:r>
            <w:r w:rsidRPr="001D70C4">
              <w:rPr>
                <w:rFonts w:ascii="Times New Roman" w:hAnsi="Times New Roman" w:cs="Times New Roman"/>
                <w:sz w:val="24"/>
                <w:szCs w:val="24"/>
              </w:rPr>
              <w:t>п</w:t>
            </w:r>
            <w:r w:rsidRPr="001D70C4">
              <w:rPr>
                <w:rFonts w:ascii="Times New Roman" w:hAnsi="Times New Roman" w:cs="Times New Roman"/>
                <w:sz w:val="24"/>
                <w:szCs w:val="24"/>
              </w:rPr>
              <w:t>пы библи</w:t>
            </w:r>
            <w:r w:rsidRPr="001D70C4">
              <w:rPr>
                <w:rFonts w:ascii="Times New Roman" w:hAnsi="Times New Roman" w:cs="Times New Roman"/>
                <w:sz w:val="24"/>
                <w:szCs w:val="24"/>
              </w:rPr>
              <w:t>о</w:t>
            </w:r>
            <w:r w:rsidRPr="001D70C4">
              <w:rPr>
                <w:rFonts w:ascii="Times New Roman" w:hAnsi="Times New Roman" w:cs="Times New Roman"/>
                <w:sz w:val="24"/>
                <w:szCs w:val="24"/>
              </w:rPr>
              <w:t>теки в сети Интернет, адрес</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Количество посещ</w:t>
            </w:r>
            <w:r w:rsidRPr="001D70C4">
              <w:rPr>
                <w:rFonts w:ascii="Times New Roman" w:hAnsi="Times New Roman" w:cs="Times New Roman"/>
                <w:sz w:val="24"/>
                <w:szCs w:val="24"/>
              </w:rPr>
              <w:t>е</w:t>
            </w:r>
            <w:r w:rsidRPr="001D70C4">
              <w:rPr>
                <w:rFonts w:ascii="Times New Roman" w:hAnsi="Times New Roman" w:cs="Times New Roman"/>
                <w:sz w:val="24"/>
                <w:szCs w:val="24"/>
              </w:rPr>
              <w:t>ний веб-сайта/ стр</w:t>
            </w:r>
            <w:r w:rsidRPr="001D70C4">
              <w:rPr>
                <w:rFonts w:ascii="Times New Roman" w:hAnsi="Times New Roman" w:cs="Times New Roman"/>
                <w:sz w:val="24"/>
                <w:szCs w:val="24"/>
              </w:rPr>
              <w:t>а</w:t>
            </w:r>
            <w:r w:rsidRPr="001D70C4">
              <w:rPr>
                <w:rFonts w:ascii="Times New Roman" w:hAnsi="Times New Roman" w:cs="Times New Roman"/>
                <w:sz w:val="24"/>
                <w:szCs w:val="24"/>
              </w:rPr>
              <w:t>ницы</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D70C4" w:rsidRPr="001D70C4" w:rsidRDefault="001D70C4" w:rsidP="001D70C4">
            <w:pPr>
              <w:spacing w:after="0" w:line="240" w:lineRule="auto"/>
              <w:ind w:left="113" w:right="113"/>
              <w:jc w:val="center"/>
              <w:rPr>
                <w:rFonts w:ascii="Times New Roman" w:hAnsi="Times New Roman" w:cs="Times New Roman"/>
                <w:sz w:val="24"/>
                <w:szCs w:val="24"/>
              </w:rPr>
            </w:pPr>
            <w:r w:rsidRPr="001D70C4">
              <w:rPr>
                <w:rFonts w:ascii="Times New Roman" w:hAnsi="Times New Roman" w:cs="Times New Roman"/>
                <w:sz w:val="24"/>
                <w:szCs w:val="24"/>
              </w:rPr>
              <w:t>Наличие доступа к ЭК в сети Интернет</w:t>
            </w: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7</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14</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17</w:t>
            </w:r>
          </w:p>
        </w:tc>
        <w:tc>
          <w:tcPr>
            <w:tcW w:w="42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18</w:t>
            </w: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19</w:t>
            </w:r>
          </w:p>
        </w:tc>
        <w:tc>
          <w:tcPr>
            <w:tcW w:w="113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20</w:t>
            </w:r>
          </w:p>
        </w:tc>
      </w:tr>
      <w:tr w:rsidR="001D70C4" w:rsidRPr="001D70C4" w:rsidTr="00B54D58">
        <w:trPr>
          <w:trHeight w:val="2105"/>
        </w:trPr>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1</w:t>
            </w:r>
            <w:r w:rsidRPr="001D70C4">
              <w:rPr>
                <w:rFonts w:ascii="Times New Roman" w:hAnsi="Times New Roman" w:cs="Times New Roman"/>
                <w:sz w:val="24"/>
                <w:szCs w:val="24"/>
              </w:rPr>
              <w:t>6</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1</w:t>
            </w:r>
            <w:r w:rsidRPr="001D70C4">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rPr>
              <w:t>«Ск</w:t>
            </w:r>
            <w:r w:rsidRPr="001D70C4">
              <w:rPr>
                <w:rFonts w:ascii="Times New Roman" w:hAnsi="Times New Roman" w:cs="Times New Roman"/>
                <w:sz w:val="24"/>
                <w:szCs w:val="24"/>
              </w:rPr>
              <w:t>о</w:t>
            </w:r>
            <w:r w:rsidRPr="001D70C4">
              <w:rPr>
                <w:rFonts w:ascii="Times New Roman" w:hAnsi="Times New Roman" w:cs="Times New Roman"/>
                <w:sz w:val="24"/>
                <w:szCs w:val="24"/>
              </w:rPr>
              <w:t>ростной Инте</w:t>
            </w:r>
            <w:r w:rsidRPr="001D70C4">
              <w:rPr>
                <w:rFonts w:ascii="Times New Roman" w:hAnsi="Times New Roman" w:cs="Times New Roman"/>
                <w:sz w:val="24"/>
                <w:szCs w:val="24"/>
              </w:rPr>
              <w:t>р</w:t>
            </w:r>
            <w:r w:rsidRPr="001D70C4">
              <w:rPr>
                <w:rFonts w:ascii="Times New Roman" w:hAnsi="Times New Roman" w:cs="Times New Roman"/>
                <w:sz w:val="24"/>
                <w:szCs w:val="24"/>
              </w:rPr>
              <w:t>нет 10 мб/с»</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ОАО «Р</w:t>
            </w:r>
            <w:r w:rsidRPr="001D70C4">
              <w:rPr>
                <w:rFonts w:ascii="Times New Roman" w:hAnsi="Times New Roman" w:cs="Times New Roman"/>
                <w:sz w:val="24"/>
                <w:szCs w:val="24"/>
              </w:rPr>
              <w:t>о</w:t>
            </w:r>
            <w:r w:rsidRPr="001D70C4">
              <w:rPr>
                <w:rFonts w:ascii="Times New Roman" w:hAnsi="Times New Roman" w:cs="Times New Roman"/>
                <w:sz w:val="24"/>
                <w:szCs w:val="24"/>
              </w:rPr>
              <w:t>ст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Grzlib.Permculture.ru;</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Kniga.eto-ea.con;</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http://gorn-lib.biblioteka-perm.ru/</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8482</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w:t>
            </w:r>
          </w:p>
        </w:tc>
        <w:tc>
          <w:tcPr>
            <w:tcW w:w="42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gorn_lib@mail.ru</w:t>
            </w:r>
          </w:p>
        </w:tc>
        <w:tc>
          <w:tcPr>
            <w:tcW w:w="113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MARK 4.5</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MARK SOQ</w:t>
            </w: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Библиот</w:t>
            </w:r>
            <w:r w:rsidRPr="001D70C4">
              <w:rPr>
                <w:rFonts w:ascii="Times New Roman" w:hAnsi="Times New Roman" w:cs="Times New Roman"/>
                <w:sz w:val="24"/>
                <w:szCs w:val="24"/>
              </w:rPr>
              <w:t>е</w:t>
            </w:r>
            <w:r w:rsidRPr="001D70C4">
              <w:rPr>
                <w:rFonts w:ascii="Times New Roman" w:hAnsi="Times New Roman" w:cs="Times New Roman"/>
                <w:sz w:val="24"/>
                <w:szCs w:val="24"/>
              </w:rPr>
              <w:t>ка – Фил</w:t>
            </w:r>
            <w:r w:rsidRPr="001D70C4">
              <w:rPr>
                <w:rFonts w:ascii="Times New Roman" w:hAnsi="Times New Roman" w:cs="Times New Roman"/>
                <w:sz w:val="24"/>
                <w:szCs w:val="24"/>
              </w:rPr>
              <w:t>и</w:t>
            </w:r>
            <w:r w:rsidRPr="001D70C4">
              <w:rPr>
                <w:rFonts w:ascii="Times New Roman" w:hAnsi="Times New Roman" w:cs="Times New Roman"/>
                <w:sz w:val="24"/>
                <w:szCs w:val="24"/>
              </w:rPr>
              <w:t>ал №1 п.Тепля Гора</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1 </w:t>
            </w: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Комм</w:t>
            </w:r>
            <w:r w:rsidRPr="001D70C4">
              <w:rPr>
                <w:rFonts w:ascii="Times New Roman" w:hAnsi="Times New Roman" w:cs="Times New Roman"/>
                <w:sz w:val="24"/>
                <w:szCs w:val="24"/>
              </w:rPr>
              <w:t>у</w:t>
            </w:r>
            <w:r w:rsidRPr="001D70C4">
              <w:rPr>
                <w:rFonts w:ascii="Times New Roman" w:hAnsi="Times New Roman" w:cs="Times New Roman"/>
                <w:sz w:val="24"/>
                <w:szCs w:val="24"/>
              </w:rPr>
              <w:t>тиру</w:t>
            </w:r>
            <w:r w:rsidRPr="001D70C4">
              <w:rPr>
                <w:rFonts w:ascii="Times New Roman" w:hAnsi="Times New Roman" w:cs="Times New Roman"/>
                <w:sz w:val="24"/>
                <w:szCs w:val="24"/>
              </w:rPr>
              <w:t>е</w:t>
            </w:r>
            <w:r w:rsidRPr="001D70C4">
              <w:rPr>
                <w:rFonts w:ascii="Times New Roman" w:hAnsi="Times New Roman" w:cs="Times New Roman"/>
                <w:sz w:val="24"/>
                <w:szCs w:val="24"/>
              </w:rPr>
              <w:t>мый</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ADSL</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ОАО «Р</w:t>
            </w:r>
            <w:r w:rsidRPr="001D70C4">
              <w:rPr>
                <w:rFonts w:ascii="Times New Roman" w:hAnsi="Times New Roman" w:cs="Times New Roman"/>
                <w:sz w:val="24"/>
                <w:szCs w:val="24"/>
              </w:rPr>
              <w:t>о</w:t>
            </w:r>
            <w:r w:rsidRPr="001D70C4">
              <w:rPr>
                <w:rFonts w:ascii="Times New Roman" w:hAnsi="Times New Roman" w:cs="Times New Roman"/>
                <w:sz w:val="24"/>
                <w:szCs w:val="24"/>
              </w:rPr>
              <w:t>ст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w:t>
            </w:r>
          </w:p>
        </w:tc>
        <w:tc>
          <w:tcPr>
            <w:tcW w:w="155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Grzlib.Permculture.ru;</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Kniga.eto-ea.con;</w:t>
            </w:r>
          </w:p>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w:t>
            </w:r>
          </w:p>
        </w:tc>
        <w:tc>
          <w:tcPr>
            <w:tcW w:w="42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color w:val="333333"/>
                <w:sz w:val="24"/>
                <w:szCs w:val="24"/>
                <w:shd w:val="clear" w:color="auto" w:fill="FFFFFF"/>
              </w:rPr>
              <w:t>bib.t-gora@yandex.ru</w:t>
            </w:r>
          </w:p>
        </w:tc>
        <w:tc>
          <w:tcPr>
            <w:tcW w:w="113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MARK 4.5</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MARK SOQ</w:t>
            </w: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МБУК </w:t>
            </w:r>
            <w:r w:rsidRPr="001D70C4">
              <w:rPr>
                <w:rFonts w:ascii="Times New Roman" w:hAnsi="Times New Roman" w:cs="Times New Roman"/>
                <w:sz w:val="24"/>
                <w:szCs w:val="24"/>
              </w:rPr>
              <w:lastRenderedPageBreak/>
              <w:t>«ГЦДБ»</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12</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«Ск</w:t>
            </w:r>
            <w:r w:rsidRPr="001D70C4">
              <w:rPr>
                <w:rFonts w:ascii="Times New Roman" w:hAnsi="Times New Roman" w:cs="Times New Roman"/>
                <w:sz w:val="24"/>
                <w:szCs w:val="24"/>
              </w:rPr>
              <w:t>о</w:t>
            </w:r>
            <w:r w:rsidRPr="001D70C4">
              <w:rPr>
                <w:rFonts w:ascii="Times New Roman" w:hAnsi="Times New Roman" w:cs="Times New Roman"/>
                <w:sz w:val="24"/>
                <w:szCs w:val="24"/>
              </w:rPr>
              <w:lastRenderedPageBreak/>
              <w:t>ростной Инте</w:t>
            </w:r>
            <w:r w:rsidRPr="001D70C4">
              <w:rPr>
                <w:rFonts w:ascii="Times New Roman" w:hAnsi="Times New Roman" w:cs="Times New Roman"/>
                <w:sz w:val="24"/>
                <w:szCs w:val="24"/>
              </w:rPr>
              <w:t>р</w:t>
            </w:r>
            <w:r w:rsidRPr="001D70C4">
              <w:rPr>
                <w:rFonts w:ascii="Times New Roman" w:hAnsi="Times New Roman" w:cs="Times New Roman"/>
                <w:sz w:val="24"/>
                <w:szCs w:val="24"/>
              </w:rPr>
              <w:t>нет 10 мб/с»</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ОА</w:t>
            </w:r>
            <w:r w:rsidRPr="001D70C4">
              <w:rPr>
                <w:rFonts w:ascii="Times New Roman" w:hAnsi="Times New Roman" w:cs="Times New Roman"/>
                <w:sz w:val="24"/>
                <w:szCs w:val="24"/>
              </w:rPr>
              <w:lastRenderedPageBreak/>
              <w:t>О «Р</w:t>
            </w:r>
            <w:r w:rsidRPr="001D70C4">
              <w:rPr>
                <w:rFonts w:ascii="Times New Roman" w:hAnsi="Times New Roman" w:cs="Times New Roman"/>
                <w:sz w:val="24"/>
                <w:szCs w:val="24"/>
              </w:rPr>
              <w:t>о</w:t>
            </w:r>
            <w:r w:rsidRPr="001D70C4">
              <w:rPr>
                <w:rFonts w:ascii="Times New Roman" w:hAnsi="Times New Roman" w:cs="Times New Roman"/>
                <w:sz w:val="24"/>
                <w:szCs w:val="24"/>
              </w:rPr>
              <w:t>ст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Http://gornlb.</w:t>
            </w:r>
            <w:r w:rsidRPr="001D70C4">
              <w:rPr>
                <w:rFonts w:ascii="Times New Roman" w:hAnsi="Times New Roman" w:cs="Times New Roman"/>
                <w:sz w:val="24"/>
                <w:szCs w:val="24"/>
                <w:lang w:val="en-US"/>
              </w:rPr>
              <w:lastRenderedPageBreak/>
              <w:t>ru</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Http://vk. Com</w:t>
            </w:r>
            <w:r w:rsidRPr="001D70C4">
              <w:rPr>
                <w:rFonts w:ascii="Times New Roman" w:hAnsi="Times New Roman" w:cs="Times New Roman"/>
                <w:sz w:val="24"/>
                <w:szCs w:val="24"/>
              </w:rPr>
              <w:t>/</w:t>
            </w:r>
            <w:r w:rsidRPr="001D70C4">
              <w:rPr>
                <w:rFonts w:ascii="Times New Roman" w:hAnsi="Times New Roman" w:cs="Times New Roman"/>
                <w:sz w:val="24"/>
                <w:szCs w:val="24"/>
                <w:lang w:val="en-US"/>
              </w:rPr>
              <w:t>friends</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42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EF7CA5" w:rsidP="001D70C4">
            <w:pPr>
              <w:spacing w:after="0" w:line="240" w:lineRule="auto"/>
              <w:jc w:val="center"/>
              <w:rPr>
                <w:rFonts w:ascii="Times New Roman" w:hAnsi="Times New Roman" w:cs="Times New Roman"/>
                <w:sz w:val="24"/>
                <w:szCs w:val="24"/>
              </w:rPr>
            </w:pPr>
            <w:hyperlink r:id="rId68" w:history="1">
              <w:r w:rsidR="001D70C4" w:rsidRPr="001D70C4">
                <w:rPr>
                  <w:rStyle w:val="a4"/>
                  <w:rFonts w:ascii="Times New Roman" w:hAnsi="Times New Roman" w:cs="Times New Roman"/>
                  <w:sz w:val="24"/>
                  <w:szCs w:val="24"/>
                  <w:lang w:val="en-US"/>
                </w:rPr>
                <w:t>Gorn</w:t>
              </w:r>
              <w:r w:rsidR="001D70C4" w:rsidRPr="001D70C4">
                <w:rPr>
                  <w:rStyle w:val="a4"/>
                  <w:rFonts w:ascii="Times New Roman" w:hAnsi="Times New Roman" w:cs="Times New Roman"/>
                  <w:sz w:val="24"/>
                  <w:szCs w:val="24"/>
                </w:rPr>
                <w:t>_</w:t>
              </w:r>
              <w:r w:rsidR="001D70C4" w:rsidRPr="001D70C4">
                <w:rPr>
                  <w:rStyle w:val="a4"/>
                  <w:rFonts w:ascii="Times New Roman" w:hAnsi="Times New Roman" w:cs="Times New Roman"/>
                  <w:sz w:val="24"/>
                  <w:szCs w:val="24"/>
                  <w:lang w:val="en-US"/>
                </w:rPr>
                <w:lastRenderedPageBreak/>
                <w:t>Db</w:t>
              </w:r>
              <w:r w:rsidR="001D70C4" w:rsidRPr="001D70C4">
                <w:rPr>
                  <w:rStyle w:val="a4"/>
                  <w:rFonts w:ascii="Times New Roman" w:hAnsi="Times New Roman" w:cs="Times New Roman"/>
                  <w:sz w:val="24"/>
                  <w:szCs w:val="24"/>
                </w:rPr>
                <w:t>@</w:t>
              </w:r>
              <w:r w:rsidR="001D70C4" w:rsidRPr="001D70C4">
                <w:rPr>
                  <w:rStyle w:val="a4"/>
                  <w:rFonts w:ascii="Times New Roman" w:hAnsi="Times New Roman" w:cs="Times New Roman"/>
                  <w:sz w:val="24"/>
                  <w:szCs w:val="24"/>
                  <w:lang w:val="en-US"/>
                </w:rPr>
                <w:t>mail</w:t>
              </w:r>
              <w:r w:rsidR="001D70C4" w:rsidRPr="001D70C4">
                <w:rPr>
                  <w:rStyle w:val="a4"/>
                  <w:rFonts w:ascii="Times New Roman" w:hAnsi="Times New Roman" w:cs="Times New Roman"/>
                  <w:sz w:val="24"/>
                  <w:szCs w:val="24"/>
                </w:rPr>
                <w:t>.</w:t>
              </w:r>
              <w:r w:rsidR="001D70C4" w:rsidRPr="001D70C4">
                <w:rPr>
                  <w:rStyle w:val="a4"/>
                  <w:rFonts w:ascii="Times New Roman" w:hAnsi="Times New Roman" w:cs="Times New Roman"/>
                  <w:sz w:val="24"/>
                  <w:szCs w:val="24"/>
                  <w:lang w:val="en-US"/>
                </w:rPr>
                <w:t>ru</w:t>
              </w:r>
            </w:hyperlink>
            <w:r w:rsidR="001D70C4" w:rsidRPr="001D70C4">
              <w:rPr>
                <w:rFonts w:ascii="Times New Roman" w:hAnsi="Times New Roman" w:cs="Times New Roman"/>
                <w:sz w:val="24"/>
                <w:szCs w:val="24"/>
              </w:rPr>
              <w:t>.</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Elena</w:t>
            </w:r>
            <w:r w:rsidRPr="001D70C4">
              <w:rPr>
                <w:rFonts w:ascii="Times New Roman" w:hAnsi="Times New Roman" w:cs="Times New Roman"/>
                <w:sz w:val="24"/>
                <w:szCs w:val="24"/>
              </w:rPr>
              <w:t>250669@</w:t>
            </w:r>
            <w:r w:rsidRPr="001D70C4">
              <w:rPr>
                <w:rFonts w:ascii="Times New Roman" w:hAnsi="Times New Roman" w:cs="Times New Roman"/>
                <w:sz w:val="24"/>
                <w:szCs w:val="24"/>
                <w:lang w:val="en-US"/>
              </w:rPr>
              <w:t>yandex</w:t>
            </w:r>
            <w:r w:rsidRPr="001D70C4">
              <w:rPr>
                <w:rFonts w:ascii="Times New Roman" w:hAnsi="Times New Roman" w:cs="Times New Roman"/>
                <w:sz w:val="24"/>
                <w:szCs w:val="24"/>
              </w:rPr>
              <w:t>.</w:t>
            </w:r>
            <w:r w:rsidRPr="001D70C4">
              <w:rPr>
                <w:rFonts w:ascii="Times New Roman" w:hAnsi="Times New Roman" w:cs="Times New Roman"/>
                <w:sz w:val="24"/>
                <w:szCs w:val="24"/>
                <w:lang w:val="en-US"/>
              </w:rPr>
              <w:t>ru</w:t>
            </w:r>
          </w:p>
        </w:tc>
        <w:tc>
          <w:tcPr>
            <w:tcW w:w="113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lastRenderedPageBreak/>
              <w:t xml:space="preserve">MARK </w:t>
            </w:r>
            <w:r w:rsidRPr="001D70C4">
              <w:rPr>
                <w:rFonts w:ascii="Times New Roman" w:hAnsi="Times New Roman" w:cs="Times New Roman"/>
                <w:sz w:val="24"/>
                <w:szCs w:val="24"/>
                <w:lang w:val="en-US"/>
              </w:rPr>
              <w:lastRenderedPageBreak/>
              <w:t>4.5</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 xml:space="preserve">MARK SOQ </w:t>
            </w: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МБУК «Паши</w:t>
            </w:r>
            <w:r w:rsidRPr="001D70C4">
              <w:rPr>
                <w:rFonts w:ascii="Times New Roman" w:hAnsi="Times New Roman" w:cs="Times New Roman"/>
                <w:sz w:val="24"/>
                <w:szCs w:val="24"/>
              </w:rPr>
              <w:t>й</w:t>
            </w:r>
            <w:r w:rsidRPr="001D70C4">
              <w:rPr>
                <w:rFonts w:ascii="Times New Roman" w:hAnsi="Times New Roman" w:cs="Times New Roman"/>
                <w:sz w:val="24"/>
                <w:szCs w:val="24"/>
              </w:rPr>
              <w:t>ская би</w:t>
            </w:r>
            <w:r w:rsidRPr="001D70C4">
              <w:rPr>
                <w:rFonts w:ascii="Times New Roman" w:hAnsi="Times New Roman" w:cs="Times New Roman"/>
                <w:sz w:val="24"/>
                <w:szCs w:val="24"/>
              </w:rPr>
              <w:t>б</w:t>
            </w:r>
            <w:r w:rsidRPr="001D70C4">
              <w:rPr>
                <w:rFonts w:ascii="Times New Roman" w:hAnsi="Times New Roman" w:cs="Times New Roman"/>
                <w:sz w:val="24"/>
                <w:szCs w:val="24"/>
              </w:rPr>
              <w:t>лиотека»</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Комм</w:t>
            </w:r>
            <w:r w:rsidRPr="001D70C4">
              <w:rPr>
                <w:rFonts w:ascii="Times New Roman" w:hAnsi="Times New Roman" w:cs="Times New Roman"/>
                <w:sz w:val="24"/>
                <w:szCs w:val="24"/>
              </w:rPr>
              <w:t>у</w:t>
            </w:r>
            <w:r w:rsidRPr="001D70C4">
              <w:rPr>
                <w:rFonts w:ascii="Times New Roman" w:hAnsi="Times New Roman" w:cs="Times New Roman"/>
                <w:sz w:val="24"/>
                <w:szCs w:val="24"/>
              </w:rPr>
              <w:t>тиру</w:t>
            </w:r>
            <w:r w:rsidRPr="001D70C4">
              <w:rPr>
                <w:rFonts w:ascii="Times New Roman" w:hAnsi="Times New Roman" w:cs="Times New Roman"/>
                <w:sz w:val="24"/>
                <w:szCs w:val="24"/>
              </w:rPr>
              <w:t>е</w:t>
            </w:r>
            <w:r w:rsidRPr="001D70C4">
              <w:rPr>
                <w:rFonts w:ascii="Times New Roman" w:hAnsi="Times New Roman" w:cs="Times New Roman"/>
                <w:sz w:val="24"/>
                <w:szCs w:val="24"/>
              </w:rPr>
              <w:t>мый</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rPr>
              <w:t>ОАО «Р</w:t>
            </w:r>
            <w:r w:rsidRPr="001D70C4">
              <w:rPr>
                <w:rFonts w:ascii="Times New Roman" w:hAnsi="Times New Roman" w:cs="Times New Roman"/>
                <w:sz w:val="24"/>
                <w:szCs w:val="24"/>
              </w:rPr>
              <w:t>о</w:t>
            </w:r>
            <w:r w:rsidRPr="001D70C4">
              <w:rPr>
                <w:rFonts w:ascii="Times New Roman" w:hAnsi="Times New Roman" w:cs="Times New Roman"/>
                <w:sz w:val="24"/>
                <w:szCs w:val="24"/>
              </w:rPr>
              <w:t>ст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lang w:val="en-US"/>
              </w:rPr>
              <w:t>Pashbibl c</w:t>
            </w:r>
            <w:r w:rsidRPr="001D70C4">
              <w:rPr>
                <w:rFonts w:ascii="Times New Roman" w:hAnsi="Times New Roman" w:cs="Times New Roman"/>
                <w:sz w:val="24"/>
                <w:szCs w:val="24"/>
              </w:rPr>
              <w:t>о</w:t>
            </w:r>
            <w:r w:rsidRPr="001D70C4">
              <w:rPr>
                <w:rFonts w:ascii="Times New Roman" w:hAnsi="Times New Roman" w:cs="Times New Roman"/>
                <w:sz w:val="24"/>
                <w:szCs w:val="24"/>
                <w:lang w:val="en-US"/>
              </w:rPr>
              <w:t>m</w:t>
            </w:r>
            <w:r w:rsidRPr="001D70C4">
              <w:rPr>
                <w:rFonts w:ascii="Times New Roman" w:hAnsi="Times New Roman" w:cs="Times New Roman"/>
                <w:sz w:val="24"/>
                <w:szCs w:val="24"/>
              </w:rPr>
              <w:t>/</w:t>
            </w:r>
            <w:r w:rsidRPr="001D70C4">
              <w:rPr>
                <w:rFonts w:ascii="Times New Roman" w:hAnsi="Times New Roman" w:cs="Times New Roman"/>
                <w:sz w:val="24"/>
                <w:szCs w:val="24"/>
                <w:lang w:val="en-US"/>
              </w:rPr>
              <w:t xml:space="preserve"> bibl</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42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Pashiy_bib@ mail .ru</w:t>
            </w:r>
          </w:p>
        </w:tc>
        <w:tc>
          <w:tcPr>
            <w:tcW w:w="1132"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«Кусье –Алекса</w:t>
            </w:r>
            <w:r w:rsidRPr="001D70C4">
              <w:rPr>
                <w:rFonts w:ascii="Times New Roman" w:hAnsi="Times New Roman" w:cs="Times New Roman"/>
                <w:sz w:val="24"/>
                <w:szCs w:val="24"/>
              </w:rPr>
              <w:t>н</w:t>
            </w:r>
            <w:r w:rsidRPr="001D70C4">
              <w:rPr>
                <w:rFonts w:ascii="Times New Roman" w:hAnsi="Times New Roman" w:cs="Times New Roman"/>
                <w:sz w:val="24"/>
                <w:szCs w:val="24"/>
              </w:rPr>
              <w:t>дровская библиот</w:t>
            </w:r>
            <w:r w:rsidRPr="001D70C4">
              <w:rPr>
                <w:rFonts w:ascii="Times New Roman" w:hAnsi="Times New Roman" w:cs="Times New Roman"/>
                <w:sz w:val="24"/>
                <w:szCs w:val="24"/>
              </w:rPr>
              <w:t>е</w:t>
            </w:r>
            <w:r w:rsidRPr="001D70C4">
              <w:rPr>
                <w:rFonts w:ascii="Times New Roman" w:hAnsi="Times New Roman" w:cs="Times New Roman"/>
                <w:sz w:val="24"/>
                <w:szCs w:val="24"/>
              </w:rPr>
              <w:t>ка»</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Комм</w:t>
            </w:r>
            <w:r w:rsidRPr="001D70C4">
              <w:rPr>
                <w:rFonts w:ascii="Times New Roman" w:hAnsi="Times New Roman" w:cs="Times New Roman"/>
                <w:sz w:val="24"/>
                <w:szCs w:val="24"/>
              </w:rPr>
              <w:t>у</w:t>
            </w:r>
            <w:r w:rsidRPr="001D70C4">
              <w:rPr>
                <w:rFonts w:ascii="Times New Roman" w:hAnsi="Times New Roman" w:cs="Times New Roman"/>
                <w:sz w:val="24"/>
                <w:szCs w:val="24"/>
              </w:rPr>
              <w:t>тиру</w:t>
            </w:r>
            <w:r w:rsidRPr="001D70C4">
              <w:rPr>
                <w:rFonts w:ascii="Times New Roman" w:hAnsi="Times New Roman" w:cs="Times New Roman"/>
                <w:sz w:val="24"/>
                <w:szCs w:val="24"/>
              </w:rPr>
              <w:t>е</w:t>
            </w:r>
            <w:r w:rsidRPr="001D70C4">
              <w:rPr>
                <w:rFonts w:ascii="Times New Roman" w:hAnsi="Times New Roman" w:cs="Times New Roman"/>
                <w:sz w:val="24"/>
                <w:szCs w:val="24"/>
              </w:rPr>
              <w:t>мый</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ОАО «Ромт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42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Kysia 2014@ mail.ru</w:t>
            </w:r>
          </w:p>
        </w:tc>
        <w:tc>
          <w:tcPr>
            <w:tcW w:w="1132"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«Библи</w:t>
            </w:r>
            <w:r w:rsidRPr="001D70C4">
              <w:rPr>
                <w:rFonts w:ascii="Times New Roman" w:hAnsi="Times New Roman" w:cs="Times New Roman"/>
                <w:sz w:val="24"/>
                <w:szCs w:val="24"/>
              </w:rPr>
              <w:t>о</w:t>
            </w:r>
            <w:r w:rsidRPr="001D70C4">
              <w:rPr>
                <w:rFonts w:ascii="Times New Roman" w:hAnsi="Times New Roman" w:cs="Times New Roman"/>
                <w:sz w:val="24"/>
                <w:szCs w:val="24"/>
              </w:rPr>
              <w:t>тека Ме</w:t>
            </w:r>
            <w:r w:rsidRPr="001D70C4">
              <w:rPr>
                <w:rFonts w:ascii="Times New Roman" w:hAnsi="Times New Roman" w:cs="Times New Roman"/>
                <w:sz w:val="24"/>
                <w:szCs w:val="24"/>
              </w:rPr>
              <w:t>д</w:t>
            </w:r>
            <w:r w:rsidRPr="001D70C4">
              <w:rPr>
                <w:rFonts w:ascii="Times New Roman" w:hAnsi="Times New Roman" w:cs="Times New Roman"/>
                <w:sz w:val="24"/>
                <w:szCs w:val="24"/>
              </w:rPr>
              <w:t>ведкинск</w:t>
            </w:r>
            <w:r w:rsidRPr="001D70C4">
              <w:rPr>
                <w:rFonts w:ascii="Times New Roman" w:hAnsi="Times New Roman" w:cs="Times New Roman"/>
                <w:sz w:val="24"/>
                <w:szCs w:val="24"/>
              </w:rPr>
              <w:t>о</w:t>
            </w:r>
            <w:r w:rsidRPr="001D70C4">
              <w:rPr>
                <w:rFonts w:ascii="Times New Roman" w:hAnsi="Times New Roman" w:cs="Times New Roman"/>
                <w:sz w:val="24"/>
                <w:szCs w:val="24"/>
              </w:rPr>
              <w:t>го сельск</w:t>
            </w:r>
            <w:r w:rsidRPr="001D70C4">
              <w:rPr>
                <w:rFonts w:ascii="Times New Roman" w:hAnsi="Times New Roman" w:cs="Times New Roman"/>
                <w:sz w:val="24"/>
                <w:szCs w:val="24"/>
              </w:rPr>
              <w:t>о</w:t>
            </w:r>
            <w:r w:rsidRPr="001D70C4">
              <w:rPr>
                <w:rFonts w:ascii="Times New Roman" w:hAnsi="Times New Roman" w:cs="Times New Roman"/>
                <w:sz w:val="24"/>
                <w:szCs w:val="24"/>
              </w:rPr>
              <w:t>го посел</w:t>
            </w:r>
            <w:r w:rsidRPr="001D70C4">
              <w:rPr>
                <w:rFonts w:ascii="Times New Roman" w:hAnsi="Times New Roman" w:cs="Times New Roman"/>
                <w:sz w:val="24"/>
                <w:szCs w:val="24"/>
              </w:rPr>
              <w:t>е</w:t>
            </w:r>
            <w:r w:rsidRPr="001D70C4">
              <w:rPr>
                <w:rFonts w:ascii="Times New Roman" w:hAnsi="Times New Roman" w:cs="Times New Roman"/>
                <w:sz w:val="24"/>
                <w:szCs w:val="24"/>
              </w:rPr>
              <w:t>ния»</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0</w:t>
            </w:r>
          </w:p>
        </w:tc>
        <w:tc>
          <w:tcPr>
            <w:tcW w:w="56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rPr>
              <w:t>ОАО «Ромт</w:t>
            </w:r>
            <w:r w:rsidRPr="001D70C4">
              <w:rPr>
                <w:rFonts w:ascii="Times New Roman" w:hAnsi="Times New Roman" w:cs="Times New Roman"/>
                <w:sz w:val="24"/>
                <w:szCs w:val="24"/>
              </w:rPr>
              <w:t>е</w:t>
            </w:r>
            <w:r w:rsidRPr="001D70C4">
              <w:rPr>
                <w:rFonts w:ascii="Times New Roman" w:hAnsi="Times New Roman" w:cs="Times New Roman"/>
                <w:sz w:val="24"/>
                <w:szCs w:val="24"/>
              </w:rPr>
              <w:t>л</w:t>
            </w:r>
            <w:r w:rsidRPr="001D70C4">
              <w:rPr>
                <w:rFonts w:ascii="Times New Roman" w:hAnsi="Times New Roman" w:cs="Times New Roman"/>
                <w:sz w:val="24"/>
                <w:szCs w:val="24"/>
              </w:rPr>
              <w:t>е</w:t>
            </w:r>
            <w:r w:rsidRPr="001D70C4">
              <w:rPr>
                <w:rFonts w:ascii="Times New Roman" w:hAnsi="Times New Roman" w:cs="Times New Roman"/>
                <w:sz w:val="24"/>
                <w:szCs w:val="24"/>
              </w:rPr>
              <w:t>ком»</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Klu</w:t>
            </w:r>
            <w:r w:rsidRPr="001D70C4">
              <w:rPr>
                <w:rFonts w:ascii="Times New Roman" w:hAnsi="Times New Roman" w:cs="Times New Roman"/>
                <w:sz w:val="24"/>
                <w:szCs w:val="24"/>
                <w:lang w:val="en-US"/>
              </w:rPr>
              <w:t>b</w:t>
            </w:r>
            <w:r w:rsidRPr="001D70C4">
              <w:rPr>
                <w:rFonts w:ascii="Times New Roman" w:hAnsi="Times New Roman" w:cs="Times New Roman"/>
                <w:sz w:val="24"/>
                <w:szCs w:val="24"/>
                <w:lang w:val="en-US"/>
              </w:rPr>
              <w:t>med@inbox.ru</w:t>
            </w:r>
          </w:p>
        </w:tc>
        <w:tc>
          <w:tcPr>
            <w:tcW w:w="1132"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B54D58">
        <w:tc>
          <w:tcPr>
            <w:tcW w:w="1384"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Итого</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37</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34</w:t>
            </w:r>
          </w:p>
        </w:tc>
        <w:tc>
          <w:tcPr>
            <w:tcW w:w="568"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22</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w:t>
            </w:r>
          </w:p>
        </w:tc>
        <w:tc>
          <w:tcPr>
            <w:tcW w:w="56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w:t>
            </w:r>
          </w:p>
        </w:tc>
        <w:tc>
          <w:tcPr>
            <w:tcW w:w="56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27</w:t>
            </w:r>
          </w:p>
        </w:tc>
        <w:tc>
          <w:tcPr>
            <w:tcW w:w="70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1559"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lang w:val="en-US"/>
              </w:rPr>
            </w:pPr>
          </w:p>
        </w:tc>
        <w:tc>
          <w:tcPr>
            <w:tcW w:w="1132"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tc>
      </w:tr>
    </w:tbl>
    <w:p w:rsidR="001D70C4" w:rsidRDefault="001D70C4" w:rsidP="001D70C4">
      <w:pPr>
        <w:spacing w:after="0" w:line="240" w:lineRule="auto"/>
        <w:rPr>
          <w:rFonts w:ascii="Times New Roman" w:hAnsi="Times New Roman" w:cs="Times New Roman"/>
          <w:sz w:val="24"/>
          <w:szCs w:val="24"/>
        </w:rPr>
      </w:pPr>
    </w:p>
    <w:p w:rsidR="000E7F32" w:rsidRDefault="000E7F32" w:rsidP="000E7F32">
      <w:pPr>
        <w:jc w:val="right"/>
        <w:rPr>
          <w:rFonts w:ascii="Times New Roman" w:hAnsi="Times New Roman" w:cs="Times New Roman"/>
          <w:sz w:val="28"/>
          <w:szCs w:val="28"/>
        </w:rPr>
      </w:pPr>
      <w:r>
        <w:rPr>
          <w:rFonts w:ascii="Times New Roman" w:hAnsi="Times New Roman" w:cs="Times New Roman"/>
          <w:sz w:val="28"/>
          <w:szCs w:val="28"/>
        </w:rPr>
        <w:t xml:space="preserve">                                                          </w:t>
      </w:r>
    </w:p>
    <w:p w:rsidR="000E7F32" w:rsidRDefault="000E7F32" w:rsidP="000E7F32">
      <w:pPr>
        <w:jc w:val="right"/>
        <w:rPr>
          <w:rFonts w:ascii="Times New Roman" w:hAnsi="Times New Roman" w:cs="Times New Roman"/>
          <w:sz w:val="28"/>
          <w:szCs w:val="28"/>
        </w:rPr>
      </w:pPr>
    </w:p>
    <w:p w:rsidR="000E7F32" w:rsidRDefault="000E7F32" w:rsidP="000E7F32">
      <w:pPr>
        <w:jc w:val="right"/>
        <w:rPr>
          <w:rFonts w:ascii="Times New Roman" w:hAnsi="Times New Roman" w:cs="Times New Roman"/>
          <w:sz w:val="28"/>
          <w:szCs w:val="28"/>
        </w:rPr>
      </w:pPr>
      <w:r>
        <w:rPr>
          <w:rFonts w:ascii="Times New Roman" w:hAnsi="Times New Roman" w:cs="Times New Roman"/>
          <w:sz w:val="28"/>
          <w:szCs w:val="28"/>
        </w:rPr>
        <w:lastRenderedPageBreak/>
        <w:t>Таблица №13»а»</w:t>
      </w:r>
    </w:p>
    <w:p w:rsidR="000E7F32" w:rsidRDefault="000E7F32" w:rsidP="000E7F32">
      <w:pPr>
        <w:jc w:val="center"/>
        <w:rPr>
          <w:rFonts w:ascii="Times New Roman" w:hAnsi="Times New Roman" w:cs="Times New Roman"/>
          <w:sz w:val="28"/>
          <w:szCs w:val="28"/>
        </w:rPr>
      </w:pPr>
      <w:r w:rsidRPr="00172769">
        <w:rPr>
          <w:rFonts w:ascii="Times New Roman" w:hAnsi="Times New Roman" w:cs="Times New Roman"/>
          <w:sz w:val="28"/>
          <w:szCs w:val="28"/>
        </w:rPr>
        <w:t>Движение компьютерной техники</w:t>
      </w:r>
      <w:r>
        <w:rPr>
          <w:rFonts w:ascii="Times New Roman" w:hAnsi="Times New Roman" w:cs="Times New Roman"/>
          <w:sz w:val="28"/>
          <w:szCs w:val="28"/>
        </w:rPr>
        <w:t xml:space="preserve"> (приобретение/ списание) в 2017 году </w:t>
      </w:r>
    </w:p>
    <w:p w:rsidR="000E7F32" w:rsidRDefault="000E7F32" w:rsidP="000E7F32">
      <w:pPr>
        <w:jc w:val="center"/>
        <w:rPr>
          <w:rFonts w:ascii="Times New Roman" w:hAnsi="Times New Roman" w:cs="Times New Roman"/>
          <w:sz w:val="28"/>
          <w:szCs w:val="28"/>
        </w:rPr>
      </w:pPr>
    </w:p>
    <w:tbl>
      <w:tblPr>
        <w:tblStyle w:val="a5"/>
        <w:tblW w:w="0" w:type="auto"/>
        <w:tblLook w:val="04A0" w:firstRow="1" w:lastRow="0" w:firstColumn="1" w:lastColumn="0" w:noHBand="0" w:noVBand="1"/>
      </w:tblPr>
      <w:tblGrid>
        <w:gridCol w:w="1823"/>
        <w:gridCol w:w="1746"/>
        <w:gridCol w:w="2101"/>
        <w:gridCol w:w="1755"/>
        <w:gridCol w:w="1757"/>
        <w:gridCol w:w="1723"/>
        <w:gridCol w:w="1822"/>
        <w:gridCol w:w="1777"/>
      </w:tblGrid>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Единица те</w:t>
            </w:r>
            <w:r w:rsidRPr="000E7F32">
              <w:rPr>
                <w:rFonts w:ascii="Times New Roman" w:hAnsi="Times New Roman" w:cs="Times New Roman"/>
                <w:sz w:val="24"/>
                <w:szCs w:val="28"/>
              </w:rPr>
              <w:t>х</w:t>
            </w:r>
            <w:r w:rsidRPr="000E7F32">
              <w:rPr>
                <w:rFonts w:ascii="Times New Roman" w:hAnsi="Times New Roman" w:cs="Times New Roman"/>
                <w:sz w:val="24"/>
                <w:szCs w:val="28"/>
              </w:rPr>
              <w:t>ники</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Год выпуска</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Местонахождение</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Тактовая ч</w:t>
            </w:r>
            <w:r w:rsidRPr="000E7F32">
              <w:rPr>
                <w:rFonts w:ascii="Times New Roman" w:hAnsi="Times New Roman" w:cs="Times New Roman"/>
                <w:sz w:val="24"/>
                <w:szCs w:val="28"/>
              </w:rPr>
              <w:t>а</w:t>
            </w:r>
            <w:r w:rsidRPr="000E7F32">
              <w:rPr>
                <w:rFonts w:ascii="Times New Roman" w:hAnsi="Times New Roman" w:cs="Times New Roman"/>
                <w:sz w:val="24"/>
                <w:szCs w:val="28"/>
              </w:rPr>
              <w:t>стота</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Объем </w:t>
            </w:r>
          </w:p>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жесткого ди</w:t>
            </w:r>
            <w:r w:rsidRPr="000E7F32">
              <w:rPr>
                <w:rFonts w:ascii="Times New Roman" w:hAnsi="Times New Roman" w:cs="Times New Roman"/>
                <w:sz w:val="24"/>
                <w:szCs w:val="28"/>
              </w:rPr>
              <w:t>с</w:t>
            </w:r>
            <w:r w:rsidRPr="000E7F32">
              <w:rPr>
                <w:rFonts w:ascii="Times New Roman" w:hAnsi="Times New Roman" w:cs="Times New Roman"/>
                <w:sz w:val="24"/>
                <w:szCs w:val="28"/>
              </w:rPr>
              <w:t>ка</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Объем ОЗУ</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Источник пр</w:t>
            </w:r>
            <w:r w:rsidRPr="000E7F32">
              <w:rPr>
                <w:rFonts w:ascii="Times New Roman" w:hAnsi="Times New Roman" w:cs="Times New Roman"/>
                <w:sz w:val="24"/>
                <w:szCs w:val="28"/>
              </w:rPr>
              <w:t>и</w:t>
            </w:r>
            <w:r w:rsidRPr="000E7F32">
              <w:rPr>
                <w:rFonts w:ascii="Times New Roman" w:hAnsi="Times New Roman" w:cs="Times New Roman"/>
                <w:sz w:val="24"/>
                <w:szCs w:val="28"/>
              </w:rPr>
              <w:t>обретения</w:t>
            </w: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Источник</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Сумма</w:t>
            </w:r>
          </w:p>
        </w:tc>
      </w:tr>
      <w:tr w:rsidR="000E7F32" w:rsidTr="00CD796A">
        <w:tc>
          <w:tcPr>
            <w:tcW w:w="1848" w:type="dxa"/>
          </w:tcPr>
          <w:p w:rsidR="000E7F32" w:rsidRPr="000E7F32" w:rsidRDefault="000E7F32" w:rsidP="00CD796A">
            <w:pPr>
              <w:jc w:val="center"/>
              <w:rPr>
                <w:rFonts w:ascii="Times New Roman" w:hAnsi="Times New Roman" w:cs="Times New Roman"/>
                <w:b/>
                <w:sz w:val="24"/>
                <w:szCs w:val="28"/>
              </w:rPr>
            </w:pPr>
            <w:r w:rsidRPr="000E7F32">
              <w:rPr>
                <w:rFonts w:ascii="Times New Roman" w:hAnsi="Times New Roman" w:cs="Times New Roman"/>
                <w:b/>
                <w:sz w:val="24"/>
                <w:szCs w:val="28"/>
              </w:rPr>
              <w:t>Приобретено</w:t>
            </w:r>
          </w:p>
        </w:tc>
        <w:tc>
          <w:tcPr>
            <w:tcW w:w="1848" w:type="dxa"/>
          </w:tcPr>
          <w:p w:rsidR="000E7F32" w:rsidRPr="000E7F32" w:rsidRDefault="000E7F32" w:rsidP="00CD796A">
            <w:pPr>
              <w:jc w:val="center"/>
              <w:rPr>
                <w:rFonts w:ascii="Times New Roman" w:hAnsi="Times New Roman" w:cs="Times New Roman"/>
                <w:b/>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ПВЭМ</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 xml:space="preserve">Моноблок </w:t>
            </w:r>
            <w:r w:rsidRPr="000E7F32">
              <w:rPr>
                <w:rFonts w:ascii="Times New Roman" w:hAnsi="Times New Roman" w:cs="Times New Roman"/>
                <w:sz w:val="24"/>
                <w:szCs w:val="28"/>
                <w:lang w:val="en-US"/>
              </w:rPr>
              <w:t>Lenovo</w:t>
            </w:r>
          </w:p>
        </w:tc>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2017</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«ГЦДБ»</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2,40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500 Гб</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4 Гб</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Краевые сре</w:t>
            </w:r>
            <w:r w:rsidRPr="000E7F32">
              <w:rPr>
                <w:rFonts w:ascii="Times New Roman" w:hAnsi="Times New Roman" w:cs="Times New Roman"/>
                <w:sz w:val="24"/>
                <w:szCs w:val="28"/>
              </w:rPr>
              <w:t>д</w:t>
            </w:r>
            <w:r w:rsidRPr="000E7F32">
              <w:rPr>
                <w:rFonts w:ascii="Times New Roman" w:hAnsi="Times New Roman" w:cs="Times New Roman"/>
                <w:sz w:val="24"/>
                <w:szCs w:val="28"/>
              </w:rPr>
              <w:t>ства</w:t>
            </w:r>
          </w:p>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(Проект)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39 000,0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МФУ</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Куосера 1125</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2017</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«ГЦДБ»</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Черно </w:t>
            </w:r>
            <w:proofErr w:type="gramStart"/>
            <w:r w:rsidRPr="000E7F32">
              <w:rPr>
                <w:rFonts w:ascii="Times New Roman" w:hAnsi="Times New Roman" w:cs="Times New Roman"/>
                <w:sz w:val="24"/>
                <w:szCs w:val="28"/>
              </w:rPr>
              <w:t>-б</w:t>
            </w:r>
            <w:proofErr w:type="gramEnd"/>
            <w:r w:rsidRPr="000E7F32">
              <w:rPr>
                <w:rFonts w:ascii="Times New Roman" w:hAnsi="Times New Roman" w:cs="Times New Roman"/>
                <w:sz w:val="24"/>
                <w:szCs w:val="28"/>
              </w:rPr>
              <w:t>елый</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Краевые сре</w:t>
            </w:r>
            <w:r w:rsidRPr="000E7F32">
              <w:rPr>
                <w:rFonts w:ascii="Times New Roman" w:hAnsi="Times New Roman" w:cs="Times New Roman"/>
                <w:sz w:val="24"/>
                <w:szCs w:val="28"/>
              </w:rPr>
              <w:t>д</w:t>
            </w:r>
            <w:r w:rsidRPr="000E7F32">
              <w:rPr>
                <w:rFonts w:ascii="Times New Roman" w:hAnsi="Times New Roman" w:cs="Times New Roman"/>
                <w:sz w:val="24"/>
                <w:szCs w:val="28"/>
              </w:rPr>
              <w:t>ства</w:t>
            </w:r>
          </w:p>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(проект)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9500,0</w:t>
            </w:r>
          </w:p>
        </w:tc>
      </w:tr>
      <w:tr w:rsidR="000E7F32" w:rsidTr="00CD796A">
        <w:tc>
          <w:tcPr>
            <w:tcW w:w="1848" w:type="dxa"/>
          </w:tcPr>
          <w:p w:rsidR="000E7F32" w:rsidRPr="000E7F32" w:rsidRDefault="000E7F32" w:rsidP="00CD796A">
            <w:pPr>
              <w:rPr>
                <w:rFonts w:ascii="Times New Roman" w:hAnsi="Times New Roman" w:cs="Times New Roman"/>
                <w:sz w:val="24"/>
                <w:szCs w:val="28"/>
              </w:rPr>
            </w:pPr>
            <w:r w:rsidRPr="000E7F32">
              <w:rPr>
                <w:rFonts w:ascii="Times New Roman" w:hAnsi="Times New Roman" w:cs="Times New Roman"/>
                <w:sz w:val="24"/>
                <w:szCs w:val="28"/>
              </w:rPr>
              <w:t xml:space="preserve">Лазерное  МФУ </w:t>
            </w:r>
            <w:r w:rsidRPr="000E7F32">
              <w:rPr>
                <w:rFonts w:ascii="Times New Roman" w:hAnsi="Times New Roman" w:cs="Times New Roman"/>
                <w:sz w:val="24"/>
                <w:szCs w:val="28"/>
                <w:lang w:val="en-US"/>
              </w:rPr>
              <w:t>KYOCTRA</w:t>
            </w:r>
            <w:r w:rsidRPr="000E7F32">
              <w:rPr>
                <w:rFonts w:ascii="Times New Roman" w:hAnsi="Times New Roman" w:cs="Times New Roman"/>
                <w:sz w:val="24"/>
                <w:szCs w:val="28"/>
              </w:rPr>
              <w:t xml:space="preserve"> </w:t>
            </w:r>
            <w:r w:rsidRPr="000E7F32">
              <w:rPr>
                <w:rFonts w:ascii="Times New Roman" w:hAnsi="Times New Roman" w:cs="Times New Roman"/>
                <w:sz w:val="24"/>
                <w:szCs w:val="28"/>
                <w:lang w:val="en-US"/>
              </w:rPr>
              <w:t>FS</w:t>
            </w:r>
            <w:r w:rsidRPr="000E7F32">
              <w:rPr>
                <w:rFonts w:ascii="Times New Roman" w:hAnsi="Times New Roman" w:cs="Times New Roman"/>
                <w:sz w:val="24"/>
                <w:szCs w:val="28"/>
              </w:rPr>
              <w:t>-1025</w:t>
            </w:r>
            <w:r w:rsidRPr="000E7F32">
              <w:rPr>
                <w:rFonts w:ascii="Times New Roman" w:hAnsi="Times New Roman" w:cs="Times New Roman"/>
                <w:sz w:val="24"/>
                <w:szCs w:val="28"/>
                <w:lang w:val="en-US"/>
              </w:rPr>
              <w:t>MFP</w:t>
            </w:r>
            <w:r w:rsidRPr="000E7F32">
              <w:rPr>
                <w:rFonts w:ascii="Times New Roman" w:hAnsi="Times New Roman" w:cs="Times New Roman"/>
                <w:sz w:val="24"/>
                <w:szCs w:val="28"/>
              </w:rPr>
              <w:t xml:space="preserve"> (</w:t>
            </w:r>
            <w:proofErr w:type="gramStart"/>
            <w:r w:rsidRPr="000E7F32">
              <w:rPr>
                <w:rFonts w:ascii="Times New Roman" w:hAnsi="Times New Roman" w:cs="Times New Roman"/>
                <w:sz w:val="24"/>
                <w:szCs w:val="28"/>
              </w:rPr>
              <w:t>пр</w:t>
            </w:r>
            <w:proofErr w:type="gramEnd"/>
            <w:r w:rsidRPr="000E7F32">
              <w:rPr>
                <w:rFonts w:ascii="Times New Roman" w:hAnsi="Times New Roman" w:cs="Times New Roman"/>
                <w:sz w:val="24"/>
                <w:szCs w:val="28"/>
              </w:rPr>
              <w:t>, скан, коп) А4  25 стр /мин</w:t>
            </w:r>
          </w:p>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2017 </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Черно </w:t>
            </w:r>
            <w:proofErr w:type="gramStart"/>
            <w:r w:rsidRPr="000E7F32">
              <w:rPr>
                <w:rFonts w:ascii="Times New Roman" w:hAnsi="Times New Roman" w:cs="Times New Roman"/>
                <w:sz w:val="24"/>
                <w:szCs w:val="28"/>
              </w:rPr>
              <w:t>-б</w:t>
            </w:r>
            <w:proofErr w:type="gramEnd"/>
            <w:r w:rsidRPr="000E7F32">
              <w:rPr>
                <w:rFonts w:ascii="Times New Roman" w:hAnsi="Times New Roman" w:cs="Times New Roman"/>
                <w:sz w:val="24"/>
                <w:szCs w:val="28"/>
              </w:rPr>
              <w:t>елый</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18492,09</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Программные</w:t>
            </w:r>
          </w:p>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продукты </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Касперский</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2017</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«ГЦДБ»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7260,0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Доктор Веб</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2017 </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17306,0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Итого  на су</w:t>
            </w:r>
            <w:r w:rsidRPr="000E7F32">
              <w:rPr>
                <w:rFonts w:ascii="Times New Roman" w:hAnsi="Times New Roman" w:cs="Times New Roman"/>
                <w:sz w:val="24"/>
                <w:szCs w:val="28"/>
              </w:rPr>
              <w:t>м</w:t>
            </w:r>
            <w:r w:rsidRPr="000E7F32">
              <w:rPr>
                <w:rFonts w:ascii="Times New Roman" w:hAnsi="Times New Roman" w:cs="Times New Roman"/>
                <w:sz w:val="24"/>
                <w:szCs w:val="28"/>
              </w:rPr>
              <w:lastRenderedPageBreak/>
              <w:t>му</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91558,09</w:t>
            </w:r>
          </w:p>
        </w:tc>
      </w:tr>
      <w:tr w:rsidR="000E7F32" w:rsidTr="00CD796A">
        <w:tc>
          <w:tcPr>
            <w:tcW w:w="1848" w:type="dxa"/>
          </w:tcPr>
          <w:p w:rsidR="000E7F32" w:rsidRPr="000E7F32" w:rsidRDefault="000E7F32" w:rsidP="00CD796A">
            <w:pPr>
              <w:jc w:val="center"/>
              <w:rPr>
                <w:rFonts w:ascii="Times New Roman" w:hAnsi="Times New Roman" w:cs="Times New Roman"/>
                <w:b/>
                <w:sz w:val="24"/>
                <w:szCs w:val="28"/>
              </w:rPr>
            </w:pPr>
            <w:r w:rsidRPr="000E7F32">
              <w:rPr>
                <w:rFonts w:ascii="Times New Roman" w:hAnsi="Times New Roman" w:cs="Times New Roman"/>
                <w:b/>
                <w:sz w:val="24"/>
                <w:szCs w:val="28"/>
              </w:rPr>
              <w:lastRenderedPageBreak/>
              <w:t>Списано</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Системный блок </w:t>
            </w:r>
            <w:r w:rsidRPr="000E7F32">
              <w:rPr>
                <w:rFonts w:ascii="Times New Roman" w:hAnsi="Times New Roman" w:cs="Times New Roman"/>
                <w:sz w:val="24"/>
                <w:szCs w:val="28"/>
                <w:lang w:val="en-US"/>
              </w:rPr>
              <w:t>Cel</w:t>
            </w:r>
            <w:proofErr w:type="gramStart"/>
            <w:r w:rsidRPr="000E7F32">
              <w:rPr>
                <w:rFonts w:ascii="Times New Roman" w:hAnsi="Times New Roman" w:cs="Times New Roman"/>
                <w:sz w:val="24"/>
                <w:szCs w:val="28"/>
              </w:rPr>
              <w:t>е</w:t>
            </w:r>
            <w:proofErr w:type="gramEnd"/>
          </w:p>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ron</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12030,9</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r w:rsidRPr="000E7F32">
              <w:rPr>
                <w:rFonts w:ascii="Times New Roman" w:hAnsi="Times New Roman" w:cs="Times New Roman"/>
                <w:sz w:val="24"/>
                <w:szCs w:val="28"/>
                <w:lang w:val="en-US"/>
              </w:rPr>
              <w:t xml:space="preserve"> Samsung 550S</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20052,69</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r w:rsidRPr="000E7F32">
              <w:rPr>
                <w:rFonts w:ascii="Times New Roman" w:hAnsi="Times New Roman" w:cs="Times New Roman"/>
                <w:sz w:val="24"/>
                <w:szCs w:val="28"/>
                <w:lang w:val="en-US"/>
              </w:rPr>
              <w:t xml:space="preserve"> Cel 500\32</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27416,41</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r w:rsidRPr="000E7F32">
              <w:rPr>
                <w:rFonts w:ascii="Times New Roman" w:hAnsi="Times New Roman" w:cs="Times New Roman"/>
                <w:sz w:val="24"/>
                <w:szCs w:val="28"/>
                <w:lang w:val="en-US"/>
              </w:rPr>
              <w:t xml:space="preserve"> </w:t>
            </w:r>
            <w:proofErr w:type="gramStart"/>
            <w:r w:rsidRPr="000E7F32">
              <w:rPr>
                <w:rFonts w:ascii="Times New Roman" w:hAnsi="Times New Roman" w:cs="Times New Roman"/>
                <w:sz w:val="24"/>
                <w:szCs w:val="28"/>
              </w:rPr>
              <w:t>С</w:t>
            </w:r>
            <w:proofErr w:type="gramEnd"/>
            <w:r w:rsidRPr="000E7F32">
              <w:rPr>
                <w:rFonts w:ascii="Times New Roman" w:hAnsi="Times New Roman" w:cs="Times New Roman"/>
                <w:sz w:val="24"/>
                <w:szCs w:val="28"/>
                <w:lang w:val="en-US"/>
              </w:rPr>
              <w:t>eleron</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38872,54</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r w:rsidRPr="000E7F32">
              <w:rPr>
                <w:rFonts w:ascii="Times New Roman" w:hAnsi="Times New Roman" w:cs="Times New Roman"/>
                <w:sz w:val="24"/>
                <w:szCs w:val="28"/>
                <w:lang w:val="en-US"/>
              </w:rPr>
              <w:t xml:space="preserve"> LG</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2002</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53327,47</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r w:rsidRPr="000E7F32">
              <w:rPr>
                <w:rFonts w:ascii="Times New Roman" w:hAnsi="Times New Roman" w:cs="Times New Roman"/>
                <w:sz w:val="24"/>
                <w:szCs w:val="28"/>
                <w:lang w:val="en-US"/>
              </w:rPr>
              <w:t xml:space="preserve"> Pentium</w:t>
            </w:r>
          </w:p>
          <w:p w:rsidR="000E7F32" w:rsidRPr="000E7F32" w:rsidRDefault="000E7F32" w:rsidP="00CD796A">
            <w:pPr>
              <w:jc w:val="center"/>
              <w:rPr>
                <w:rFonts w:ascii="Times New Roman" w:hAnsi="Times New Roman" w:cs="Times New Roman"/>
                <w:sz w:val="24"/>
                <w:szCs w:val="28"/>
                <w:lang w:val="en-US"/>
              </w:rPr>
            </w:pP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2004</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23065,28</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p>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SILKON</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1999</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33434,24</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Компьютер</w:t>
            </w:r>
          </w:p>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AT 386</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1993</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29489,39</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Монитор</w:t>
            </w:r>
            <w:r w:rsidRPr="000E7F32">
              <w:rPr>
                <w:rFonts w:ascii="Times New Roman" w:hAnsi="Times New Roman" w:cs="Times New Roman"/>
                <w:sz w:val="24"/>
                <w:szCs w:val="28"/>
                <w:lang w:val="en-US"/>
              </w:rPr>
              <w:t xml:space="preserve"> </w:t>
            </w:r>
          </w:p>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19ViewSonic</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2009</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7050,0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Монитор</w:t>
            </w:r>
            <w:r w:rsidRPr="000E7F32">
              <w:rPr>
                <w:rFonts w:ascii="Times New Roman" w:hAnsi="Times New Roman" w:cs="Times New Roman"/>
                <w:sz w:val="24"/>
                <w:szCs w:val="28"/>
                <w:lang w:val="en-US"/>
              </w:rPr>
              <w:t xml:space="preserve"> 17 LG</w:t>
            </w:r>
          </w:p>
          <w:p w:rsidR="000E7F32" w:rsidRPr="000E7F32" w:rsidRDefault="000E7F32" w:rsidP="00CD796A">
            <w:pPr>
              <w:jc w:val="center"/>
              <w:rPr>
                <w:rFonts w:ascii="Times New Roman" w:hAnsi="Times New Roman" w:cs="Times New Roman"/>
                <w:sz w:val="24"/>
                <w:szCs w:val="28"/>
                <w:lang w:val="en-US"/>
              </w:rPr>
            </w:pP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2009</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9860,34</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Монитор</w:t>
            </w:r>
            <w:r w:rsidRPr="000E7F32">
              <w:rPr>
                <w:rFonts w:ascii="Times New Roman" w:hAnsi="Times New Roman" w:cs="Times New Roman"/>
                <w:sz w:val="24"/>
                <w:szCs w:val="28"/>
                <w:lang w:val="en-US"/>
              </w:rPr>
              <w:t xml:space="preserve"> LG</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2009</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7200,69</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 xml:space="preserve">Процессор </w:t>
            </w:r>
            <w:r w:rsidRPr="000E7F32">
              <w:rPr>
                <w:rFonts w:ascii="Times New Roman" w:hAnsi="Times New Roman" w:cs="Times New Roman"/>
                <w:sz w:val="24"/>
                <w:szCs w:val="28"/>
                <w:lang w:val="en-US"/>
              </w:rPr>
              <w:t>Intel Pentium</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2005</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12932</w:t>
            </w:r>
            <w:r w:rsidRPr="000E7F32">
              <w:rPr>
                <w:rFonts w:ascii="Times New Roman" w:hAnsi="Times New Roman" w:cs="Times New Roman"/>
                <w:sz w:val="24"/>
                <w:szCs w:val="28"/>
              </w:rPr>
              <w:t>,</w:t>
            </w:r>
            <w:r w:rsidRPr="000E7F32">
              <w:rPr>
                <w:rFonts w:ascii="Times New Roman" w:hAnsi="Times New Roman" w:cs="Times New Roman"/>
                <w:sz w:val="24"/>
                <w:szCs w:val="28"/>
                <w:lang w:val="en-US"/>
              </w:rPr>
              <w:t>02</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 xml:space="preserve"> Копир </w:t>
            </w:r>
            <w:r w:rsidRPr="000E7F32">
              <w:rPr>
                <w:rFonts w:ascii="Times New Roman" w:hAnsi="Times New Roman" w:cs="Times New Roman"/>
                <w:sz w:val="24"/>
                <w:szCs w:val="28"/>
                <w:lang w:val="en-US"/>
              </w:rPr>
              <w:t>Canon</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54444</w:t>
            </w:r>
            <w:r w:rsidRPr="000E7F32">
              <w:rPr>
                <w:rFonts w:ascii="Times New Roman" w:hAnsi="Times New Roman" w:cs="Times New Roman"/>
                <w:sz w:val="24"/>
                <w:szCs w:val="28"/>
              </w:rPr>
              <w:t>,</w:t>
            </w:r>
            <w:r w:rsidRPr="000E7F32">
              <w:rPr>
                <w:rFonts w:ascii="Times New Roman" w:hAnsi="Times New Roman" w:cs="Times New Roman"/>
                <w:sz w:val="24"/>
                <w:szCs w:val="28"/>
                <w:lang w:val="en-US"/>
              </w:rPr>
              <w:t>96</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 xml:space="preserve">Копир </w:t>
            </w:r>
            <w:proofErr w:type="gramStart"/>
            <w:r w:rsidRPr="000E7F32">
              <w:rPr>
                <w:rFonts w:ascii="Times New Roman" w:hAnsi="Times New Roman" w:cs="Times New Roman"/>
                <w:sz w:val="24"/>
                <w:szCs w:val="28"/>
              </w:rPr>
              <w:t>О</w:t>
            </w:r>
            <w:proofErr w:type="gramEnd"/>
            <w:r w:rsidRPr="000E7F32">
              <w:rPr>
                <w:rFonts w:ascii="Times New Roman" w:hAnsi="Times New Roman" w:cs="Times New Roman"/>
                <w:sz w:val="24"/>
                <w:szCs w:val="28"/>
                <w:lang w:val="en-US"/>
              </w:rPr>
              <w:t>livetti</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2001</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14709,6</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lastRenderedPageBreak/>
              <w:t>Копир</w:t>
            </w:r>
            <w:r w:rsidRPr="000E7F32">
              <w:rPr>
                <w:rFonts w:ascii="Times New Roman" w:hAnsi="Times New Roman" w:cs="Times New Roman"/>
                <w:sz w:val="24"/>
                <w:szCs w:val="28"/>
                <w:lang w:val="en-US"/>
              </w:rPr>
              <w:t xml:space="preserve"> </w:t>
            </w:r>
            <w:proofErr w:type="gramStart"/>
            <w:r w:rsidRPr="000E7F32">
              <w:rPr>
                <w:rFonts w:ascii="Times New Roman" w:hAnsi="Times New Roman" w:cs="Times New Roman"/>
                <w:sz w:val="24"/>
                <w:szCs w:val="28"/>
              </w:rPr>
              <w:t>Са</w:t>
            </w:r>
            <w:proofErr w:type="gramEnd"/>
            <w:r w:rsidRPr="000E7F32">
              <w:rPr>
                <w:rFonts w:ascii="Times New Roman" w:hAnsi="Times New Roman" w:cs="Times New Roman"/>
                <w:sz w:val="24"/>
                <w:szCs w:val="28"/>
                <w:lang w:val="en-US"/>
              </w:rPr>
              <w:t>non</w:t>
            </w:r>
          </w:p>
        </w:tc>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2010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5444</w:t>
            </w:r>
            <w:r w:rsidRPr="000E7F32">
              <w:rPr>
                <w:rFonts w:ascii="Times New Roman" w:hAnsi="Times New Roman" w:cs="Times New Roman"/>
                <w:sz w:val="24"/>
                <w:szCs w:val="28"/>
                <w:lang w:val="en-US"/>
              </w:rPr>
              <w:t>4</w:t>
            </w:r>
            <w:r w:rsidRPr="000E7F32">
              <w:rPr>
                <w:rFonts w:ascii="Times New Roman" w:hAnsi="Times New Roman" w:cs="Times New Roman"/>
                <w:sz w:val="24"/>
                <w:szCs w:val="28"/>
              </w:rPr>
              <w:t>,9</w:t>
            </w:r>
            <w:r w:rsidRPr="000E7F32">
              <w:rPr>
                <w:rFonts w:ascii="Times New Roman" w:hAnsi="Times New Roman" w:cs="Times New Roman"/>
                <w:sz w:val="24"/>
                <w:szCs w:val="28"/>
                <w:lang w:val="en-US"/>
              </w:rPr>
              <w:t>6</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 xml:space="preserve">Копир </w:t>
            </w:r>
            <w:r w:rsidRPr="000E7F32">
              <w:rPr>
                <w:rFonts w:ascii="Times New Roman" w:hAnsi="Times New Roman" w:cs="Times New Roman"/>
                <w:sz w:val="24"/>
                <w:szCs w:val="28"/>
                <w:lang w:val="en-US"/>
              </w:rPr>
              <w:t>VitaKM</w:t>
            </w:r>
          </w:p>
        </w:tc>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2007</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31630,0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Лазерный принтер 1200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2013</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12000,0</w:t>
            </w:r>
          </w:p>
        </w:tc>
      </w:tr>
      <w:tr w:rsidR="000E7F32" w:rsidTr="00CD796A">
        <w:tc>
          <w:tcPr>
            <w:tcW w:w="1848" w:type="dxa"/>
          </w:tcPr>
          <w:p w:rsidR="000E7F32" w:rsidRPr="000E7F32" w:rsidRDefault="000E7F32" w:rsidP="00524E3E">
            <w:pPr>
              <w:jc w:val="center"/>
              <w:rPr>
                <w:rFonts w:ascii="Times New Roman" w:hAnsi="Times New Roman" w:cs="Times New Roman"/>
                <w:sz w:val="24"/>
                <w:szCs w:val="28"/>
              </w:rPr>
            </w:pPr>
            <w:r w:rsidRPr="000E7F32">
              <w:rPr>
                <w:rFonts w:ascii="Times New Roman" w:hAnsi="Times New Roman" w:cs="Times New Roman"/>
                <w:sz w:val="24"/>
                <w:szCs w:val="28"/>
              </w:rPr>
              <w:t xml:space="preserve">Лазерный принтер 5220 </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1995</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32114,88</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Лазерный принтер НР</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2010</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15628,27</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Лазерный принтер</w:t>
            </w:r>
            <w:r w:rsidR="00524E3E">
              <w:rPr>
                <w:rFonts w:ascii="Times New Roman" w:hAnsi="Times New Roman" w:cs="Times New Roman"/>
                <w:sz w:val="24"/>
                <w:szCs w:val="28"/>
              </w:rPr>
              <w:t xml:space="preserve"> </w:t>
            </w:r>
            <w:r w:rsidRPr="000E7F32">
              <w:rPr>
                <w:rFonts w:ascii="Times New Roman" w:hAnsi="Times New Roman" w:cs="Times New Roman"/>
                <w:sz w:val="24"/>
                <w:szCs w:val="28"/>
                <w:lang w:val="en-US"/>
              </w:rPr>
              <w:t>Sa</w:t>
            </w:r>
            <w:r w:rsidRPr="000E7F32">
              <w:rPr>
                <w:rFonts w:ascii="Times New Roman" w:hAnsi="Times New Roman" w:cs="Times New Roman"/>
                <w:sz w:val="24"/>
                <w:szCs w:val="28"/>
                <w:lang w:val="en-US"/>
              </w:rPr>
              <w:t>m</w:t>
            </w:r>
            <w:r w:rsidRPr="000E7F32">
              <w:rPr>
                <w:rFonts w:ascii="Times New Roman" w:hAnsi="Times New Roman" w:cs="Times New Roman"/>
                <w:sz w:val="24"/>
                <w:szCs w:val="28"/>
                <w:lang w:val="en-US"/>
              </w:rPr>
              <w:t>sung</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2008</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3450,0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rPr>
              <w:t>Принтер цве</w:t>
            </w:r>
            <w:r w:rsidRPr="000E7F32">
              <w:rPr>
                <w:rFonts w:ascii="Times New Roman" w:hAnsi="Times New Roman" w:cs="Times New Roman"/>
                <w:sz w:val="24"/>
                <w:szCs w:val="28"/>
              </w:rPr>
              <w:t>т</w:t>
            </w:r>
            <w:r w:rsidRPr="000E7F32">
              <w:rPr>
                <w:rFonts w:ascii="Times New Roman" w:hAnsi="Times New Roman" w:cs="Times New Roman"/>
                <w:sz w:val="24"/>
                <w:szCs w:val="28"/>
              </w:rPr>
              <w:t xml:space="preserve">ной </w:t>
            </w:r>
            <w:r w:rsidRPr="000E7F32">
              <w:rPr>
                <w:rFonts w:ascii="Times New Roman" w:hAnsi="Times New Roman" w:cs="Times New Roman"/>
                <w:sz w:val="24"/>
                <w:szCs w:val="28"/>
                <w:lang w:val="en-US"/>
              </w:rPr>
              <w:t>Canon</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1996</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lang w:val="en-US"/>
              </w:rPr>
            </w:pPr>
            <w:r w:rsidRPr="000E7F32">
              <w:rPr>
                <w:rFonts w:ascii="Times New Roman" w:hAnsi="Times New Roman" w:cs="Times New Roman"/>
                <w:sz w:val="24"/>
                <w:szCs w:val="28"/>
                <w:lang w:val="en-US"/>
              </w:rPr>
              <w:t>11936</w:t>
            </w:r>
            <w:r w:rsidRPr="000E7F32">
              <w:rPr>
                <w:rFonts w:ascii="Times New Roman" w:hAnsi="Times New Roman" w:cs="Times New Roman"/>
                <w:sz w:val="24"/>
                <w:szCs w:val="28"/>
              </w:rPr>
              <w:t>,</w:t>
            </w:r>
            <w:r w:rsidRPr="000E7F32">
              <w:rPr>
                <w:rFonts w:ascii="Times New Roman" w:hAnsi="Times New Roman" w:cs="Times New Roman"/>
                <w:sz w:val="24"/>
                <w:szCs w:val="28"/>
                <w:lang w:val="en-US"/>
              </w:rPr>
              <w:t>0</w:t>
            </w:r>
          </w:p>
          <w:p w:rsidR="000E7F32" w:rsidRPr="000E7F32" w:rsidRDefault="000E7F32" w:rsidP="00CD796A">
            <w:pPr>
              <w:jc w:val="center"/>
              <w:rPr>
                <w:rFonts w:ascii="Times New Roman" w:hAnsi="Times New Roman" w:cs="Times New Roman"/>
                <w:sz w:val="24"/>
                <w:szCs w:val="28"/>
                <w:lang w:val="en-US"/>
              </w:rPr>
            </w:pP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Принтер струйный</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2004</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7320,32</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Принтер л</w:t>
            </w:r>
            <w:r w:rsidRPr="000E7F32">
              <w:rPr>
                <w:rFonts w:ascii="Times New Roman" w:hAnsi="Times New Roman" w:cs="Times New Roman"/>
                <w:sz w:val="24"/>
                <w:szCs w:val="28"/>
              </w:rPr>
              <w:t>а</w:t>
            </w:r>
            <w:r w:rsidRPr="000E7F32">
              <w:rPr>
                <w:rFonts w:ascii="Times New Roman" w:hAnsi="Times New Roman" w:cs="Times New Roman"/>
                <w:sz w:val="24"/>
                <w:szCs w:val="28"/>
              </w:rPr>
              <w:t>зерный</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2002</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15232,0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Источник п</w:t>
            </w:r>
            <w:r w:rsidRPr="000E7F32">
              <w:rPr>
                <w:rFonts w:ascii="Times New Roman" w:hAnsi="Times New Roman" w:cs="Times New Roman"/>
                <w:sz w:val="24"/>
                <w:szCs w:val="28"/>
              </w:rPr>
              <w:t>и</w:t>
            </w:r>
            <w:r w:rsidRPr="000E7F32">
              <w:rPr>
                <w:rFonts w:ascii="Times New Roman" w:hAnsi="Times New Roman" w:cs="Times New Roman"/>
                <w:sz w:val="24"/>
                <w:szCs w:val="28"/>
              </w:rPr>
              <w:t>тания</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2004</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3301,76</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Магнитола</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2004</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3298,40</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Пианино «К</w:t>
            </w:r>
            <w:r w:rsidRPr="000E7F32">
              <w:rPr>
                <w:rFonts w:ascii="Times New Roman" w:hAnsi="Times New Roman" w:cs="Times New Roman"/>
                <w:sz w:val="24"/>
                <w:szCs w:val="28"/>
              </w:rPr>
              <w:t>а</w:t>
            </w:r>
            <w:r w:rsidRPr="000E7F32">
              <w:rPr>
                <w:rFonts w:ascii="Times New Roman" w:hAnsi="Times New Roman" w:cs="Times New Roman"/>
                <w:sz w:val="24"/>
                <w:szCs w:val="28"/>
              </w:rPr>
              <w:t>ма»</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1981</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12227,91</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Телевизор «</w:t>
            </w:r>
            <w:r w:rsidRPr="000E7F32">
              <w:rPr>
                <w:rFonts w:ascii="Times New Roman" w:hAnsi="Times New Roman" w:cs="Times New Roman"/>
                <w:sz w:val="24"/>
                <w:szCs w:val="28"/>
                <w:lang w:val="en-US"/>
              </w:rPr>
              <w:t>Samsung</w:t>
            </w:r>
            <w:r w:rsidRPr="000E7F32">
              <w:rPr>
                <w:rFonts w:ascii="Times New Roman" w:hAnsi="Times New Roman" w:cs="Times New Roman"/>
                <w:sz w:val="24"/>
                <w:szCs w:val="28"/>
              </w:rPr>
              <w:t xml:space="preserve">» </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1997</w:t>
            </w:r>
          </w:p>
        </w:tc>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МБУК «ГЦМБ»</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Местный бю</w:t>
            </w:r>
            <w:r w:rsidRPr="000E7F32">
              <w:rPr>
                <w:rFonts w:ascii="Times New Roman" w:hAnsi="Times New Roman" w:cs="Times New Roman"/>
                <w:sz w:val="24"/>
                <w:szCs w:val="28"/>
              </w:rPr>
              <w:t>д</w:t>
            </w:r>
            <w:r w:rsidRPr="000E7F32">
              <w:rPr>
                <w:rFonts w:ascii="Times New Roman" w:hAnsi="Times New Roman" w:cs="Times New Roman"/>
                <w:sz w:val="24"/>
                <w:szCs w:val="28"/>
              </w:rPr>
              <w:t>жет</w:t>
            </w: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5662,02</w:t>
            </w:r>
          </w:p>
        </w:tc>
      </w:tr>
      <w:tr w:rsidR="000E7F32" w:rsidTr="00CD796A">
        <w:tc>
          <w:tcPr>
            <w:tcW w:w="1848"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Итого на су</w:t>
            </w:r>
            <w:r w:rsidRPr="000E7F32">
              <w:rPr>
                <w:rFonts w:ascii="Times New Roman" w:hAnsi="Times New Roman" w:cs="Times New Roman"/>
                <w:sz w:val="24"/>
                <w:szCs w:val="28"/>
              </w:rPr>
              <w:t>м</w:t>
            </w:r>
            <w:r w:rsidRPr="000E7F32">
              <w:rPr>
                <w:rFonts w:ascii="Times New Roman" w:hAnsi="Times New Roman" w:cs="Times New Roman"/>
                <w:sz w:val="24"/>
                <w:szCs w:val="28"/>
              </w:rPr>
              <w:t>му</w:t>
            </w: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8"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p>
        </w:tc>
        <w:tc>
          <w:tcPr>
            <w:tcW w:w="1849" w:type="dxa"/>
          </w:tcPr>
          <w:p w:rsidR="000E7F32" w:rsidRPr="000E7F32" w:rsidRDefault="000E7F32" w:rsidP="00CD796A">
            <w:pPr>
              <w:jc w:val="center"/>
              <w:rPr>
                <w:rFonts w:ascii="Times New Roman" w:hAnsi="Times New Roman" w:cs="Times New Roman"/>
                <w:sz w:val="24"/>
                <w:szCs w:val="28"/>
              </w:rPr>
            </w:pPr>
            <w:r w:rsidRPr="000E7F32">
              <w:rPr>
                <w:rFonts w:ascii="Times New Roman" w:hAnsi="Times New Roman" w:cs="Times New Roman"/>
                <w:sz w:val="24"/>
                <w:szCs w:val="28"/>
              </w:rPr>
              <w:t>497 688,98</w:t>
            </w:r>
          </w:p>
        </w:tc>
      </w:tr>
    </w:tbl>
    <w:p w:rsidR="000E7F32" w:rsidRPr="00172769" w:rsidRDefault="000E7F32" w:rsidP="000E7F32">
      <w:pPr>
        <w:jc w:val="center"/>
        <w:rPr>
          <w:rFonts w:ascii="Times New Roman" w:hAnsi="Times New Roman" w:cs="Times New Roman"/>
          <w:sz w:val="28"/>
          <w:szCs w:val="28"/>
        </w:rPr>
      </w:pPr>
    </w:p>
    <w:p w:rsidR="000E7F32" w:rsidRPr="001D70C4" w:rsidRDefault="000E7F32" w:rsidP="001D70C4">
      <w:pPr>
        <w:spacing w:after="0" w:line="240" w:lineRule="auto"/>
        <w:rPr>
          <w:rFonts w:ascii="Times New Roman" w:hAnsi="Times New Roman" w:cs="Times New Roman"/>
          <w:sz w:val="24"/>
          <w:szCs w:val="24"/>
        </w:rPr>
        <w:sectPr w:rsidR="000E7F32" w:rsidRPr="001D70C4" w:rsidSect="00D55855">
          <w:pgSz w:w="16840" w:h="11907" w:orient="landscape"/>
          <w:pgMar w:top="1134" w:right="851" w:bottom="1134" w:left="1701" w:header="720" w:footer="720" w:gutter="0"/>
          <w:cols w:space="720"/>
        </w:sectPr>
      </w:pPr>
    </w:p>
    <w:p w:rsidR="00FD11CE" w:rsidRPr="00BC0F90" w:rsidRDefault="00FD11CE" w:rsidP="00BC0F90">
      <w:pPr>
        <w:spacing w:after="0" w:line="240" w:lineRule="auto"/>
        <w:ind w:left="360"/>
        <w:jc w:val="center"/>
        <w:rPr>
          <w:rFonts w:ascii="Times New Roman" w:hAnsi="Times New Roman" w:cs="Times New Roman"/>
          <w:b/>
          <w:sz w:val="28"/>
          <w:szCs w:val="28"/>
        </w:rPr>
      </w:pPr>
      <w:r w:rsidRPr="00BC0F90">
        <w:rPr>
          <w:rFonts w:ascii="Times New Roman" w:hAnsi="Times New Roman" w:cs="Times New Roman"/>
          <w:b/>
          <w:sz w:val="28"/>
          <w:szCs w:val="28"/>
        </w:rPr>
        <w:lastRenderedPageBreak/>
        <w:t>14. Материально – техническая база</w:t>
      </w:r>
    </w:p>
    <w:p w:rsidR="00FD11CE" w:rsidRPr="00BC0F90" w:rsidRDefault="00FD11CE" w:rsidP="00BC0F90">
      <w:pPr>
        <w:spacing w:after="0" w:line="240" w:lineRule="auto"/>
        <w:ind w:left="360"/>
        <w:rPr>
          <w:rFonts w:ascii="Times New Roman" w:hAnsi="Times New Roman" w:cs="Times New Roman"/>
          <w:b/>
          <w:sz w:val="28"/>
          <w:szCs w:val="28"/>
        </w:rPr>
      </w:pPr>
      <w:r w:rsidRPr="00BC0F90">
        <w:rPr>
          <w:rFonts w:ascii="Times New Roman" w:hAnsi="Times New Roman" w:cs="Times New Roman"/>
          <w:b/>
          <w:sz w:val="28"/>
          <w:szCs w:val="28"/>
        </w:rPr>
        <w:t>14.1. Состояние библиотечных зданий</w:t>
      </w:r>
    </w:p>
    <w:p w:rsidR="00E50F41" w:rsidRPr="00BC0F90" w:rsidRDefault="00FD11CE"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МБУК «Горнозаводская центральная межпоселенческая библиотека» с 1987 года находится в здании бывшей средней школы, построенной в 1952 году. Это здание библиотека делит с МБУК «Горнозаводский краеведч</w:t>
      </w:r>
      <w:r w:rsidRPr="00BC0F90">
        <w:rPr>
          <w:rFonts w:ascii="Times New Roman" w:hAnsi="Times New Roman" w:cs="Times New Roman"/>
          <w:sz w:val="28"/>
          <w:szCs w:val="28"/>
        </w:rPr>
        <w:t>е</w:t>
      </w:r>
      <w:r w:rsidRPr="00BC0F90">
        <w:rPr>
          <w:rFonts w:ascii="Times New Roman" w:hAnsi="Times New Roman" w:cs="Times New Roman"/>
          <w:sz w:val="28"/>
          <w:szCs w:val="28"/>
        </w:rPr>
        <w:t>ский музей им. М. П. Старостина». Здание находится в удовлетворител</w:t>
      </w:r>
      <w:r w:rsidRPr="00BC0F90">
        <w:rPr>
          <w:rFonts w:ascii="Times New Roman" w:hAnsi="Times New Roman" w:cs="Times New Roman"/>
          <w:sz w:val="28"/>
          <w:szCs w:val="28"/>
        </w:rPr>
        <w:t>ь</w:t>
      </w:r>
      <w:r w:rsidRPr="00BC0F90">
        <w:rPr>
          <w:rFonts w:ascii="Times New Roman" w:hAnsi="Times New Roman" w:cs="Times New Roman"/>
          <w:sz w:val="28"/>
          <w:szCs w:val="28"/>
        </w:rPr>
        <w:t>ном состоянии. В 2015 году был построен наружный пандус с огражден</w:t>
      </w:r>
      <w:r w:rsidRPr="00BC0F90">
        <w:rPr>
          <w:rFonts w:ascii="Times New Roman" w:hAnsi="Times New Roman" w:cs="Times New Roman"/>
          <w:sz w:val="28"/>
          <w:szCs w:val="28"/>
        </w:rPr>
        <w:t>и</w:t>
      </w:r>
      <w:r w:rsidRPr="00BC0F90">
        <w:rPr>
          <w:rFonts w:ascii="Times New Roman" w:hAnsi="Times New Roman" w:cs="Times New Roman"/>
          <w:sz w:val="28"/>
          <w:szCs w:val="28"/>
        </w:rPr>
        <w:t xml:space="preserve">ями. </w:t>
      </w:r>
      <w:r w:rsidR="00434540" w:rsidRPr="00BC0F90">
        <w:rPr>
          <w:rFonts w:ascii="Times New Roman" w:hAnsi="Times New Roman" w:cs="Times New Roman"/>
          <w:sz w:val="28"/>
          <w:szCs w:val="28"/>
        </w:rPr>
        <w:t>В 2017</w:t>
      </w:r>
      <w:r w:rsidR="00496AAC" w:rsidRPr="00BC0F90">
        <w:rPr>
          <w:rFonts w:ascii="Times New Roman" w:hAnsi="Times New Roman" w:cs="Times New Roman"/>
          <w:sz w:val="28"/>
          <w:szCs w:val="28"/>
        </w:rPr>
        <w:t xml:space="preserve"> отремонтирована входная лестница к зданию МБУК «ГЦМБ» («Инициативное бюджетирование») </w:t>
      </w:r>
      <w:r w:rsidR="00434540" w:rsidRPr="00BC0F90">
        <w:rPr>
          <w:rFonts w:ascii="Times New Roman" w:hAnsi="Times New Roman" w:cs="Times New Roman"/>
          <w:sz w:val="28"/>
          <w:szCs w:val="28"/>
        </w:rPr>
        <w:t xml:space="preserve"> </w:t>
      </w:r>
      <w:r w:rsidR="00496AAC" w:rsidRPr="00BC0F90">
        <w:rPr>
          <w:rFonts w:ascii="Times New Roman" w:hAnsi="Times New Roman" w:cs="Times New Roman"/>
          <w:sz w:val="28"/>
          <w:szCs w:val="28"/>
        </w:rPr>
        <w:t>,</w:t>
      </w:r>
      <w:r w:rsidR="00434540" w:rsidRPr="00BC0F90">
        <w:rPr>
          <w:rFonts w:ascii="Times New Roman" w:hAnsi="Times New Roman" w:cs="Times New Roman"/>
          <w:sz w:val="28"/>
          <w:szCs w:val="28"/>
        </w:rPr>
        <w:t xml:space="preserve"> установлены поручни. В помещ</w:t>
      </w:r>
      <w:r w:rsidR="00434540" w:rsidRPr="00BC0F90">
        <w:rPr>
          <w:rFonts w:ascii="Times New Roman" w:hAnsi="Times New Roman" w:cs="Times New Roman"/>
          <w:sz w:val="28"/>
          <w:szCs w:val="28"/>
        </w:rPr>
        <w:t>е</w:t>
      </w:r>
      <w:r w:rsidR="00434540" w:rsidRPr="00BC0F90">
        <w:rPr>
          <w:rFonts w:ascii="Times New Roman" w:hAnsi="Times New Roman" w:cs="Times New Roman"/>
          <w:sz w:val="28"/>
          <w:szCs w:val="28"/>
        </w:rPr>
        <w:t>нии МБУК «ГЦМБ» отремонтирована гардеробная комната</w:t>
      </w:r>
      <w:r w:rsidR="000D2A35" w:rsidRPr="00BC0F90">
        <w:rPr>
          <w:rFonts w:ascii="Times New Roman" w:hAnsi="Times New Roman" w:cs="Times New Roman"/>
          <w:sz w:val="28"/>
          <w:szCs w:val="28"/>
        </w:rPr>
        <w:t>.</w:t>
      </w:r>
      <w:r w:rsidR="00434540" w:rsidRPr="00BC0F90">
        <w:rPr>
          <w:rFonts w:ascii="Times New Roman" w:hAnsi="Times New Roman" w:cs="Times New Roman"/>
          <w:sz w:val="28"/>
          <w:szCs w:val="28"/>
        </w:rPr>
        <w:t xml:space="preserve"> </w:t>
      </w:r>
    </w:p>
    <w:p w:rsidR="005D758E" w:rsidRPr="00BC0F90" w:rsidRDefault="005D758E" w:rsidP="00BC0F90">
      <w:pPr>
        <w:spacing w:after="0" w:line="240" w:lineRule="auto"/>
        <w:rPr>
          <w:rFonts w:ascii="Times New Roman" w:hAnsi="Times New Roman" w:cs="Times New Roman"/>
          <w:sz w:val="28"/>
          <w:szCs w:val="28"/>
        </w:rPr>
      </w:pPr>
      <w:r w:rsidRPr="00BC0F90">
        <w:rPr>
          <w:rFonts w:ascii="Times New Roman" w:hAnsi="Times New Roman" w:cs="Times New Roman"/>
          <w:sz w:val="28"/>
          <w:szCs w:val="28"/>
        </w:rPr>
        <w:t xml:space="preserve">14.3. </w:t>
      </w:r>
      <w:r w:rsidR="000D2A35" w:rsidRPr="00BC0F90">
        <w:rPr>
          <w:rFonts w:ascii="Times New Roman" w:hAnsi="Times New Roman" w:cs="Times New Roman"/>
          <w:sz w:val="28"/>
          <w:szCs w:val="28"/>
        </w:rPr>
        <w:t>В МБУК «ГЦМБ» з</w:t>
      </w:r>
      <w:r w:rsidRPr="00BC0F90">
        <w:rPr>
          <w:rFonts w:ascii="Times New Roman" w:hAnsi="Times New Roman" w:cs="Times New Roman"/>
          <w:sz w:val="28"/>
          <w:szCs w:val="28"/>
        </w:rPr>
        <w:t>а счет</w:t>
      </w:r>
      <w:r w:rsidR="000D2A35" w:rsidRPr="00BC0F90">
        <w:rPr>
          <w:rFonts w:ascii="Times New Roman" w:hAnsi="Times New Roman" w:cs="Times New Roman"/>
          <w:sz w:val="28"/>
          <w:szCs w:val="28"/>
        </w:rPr>
        <w:t xml:space="preserve"> средств </w:t>
      </w:r>
      <w:r w:rsidRPr="00BC0F90">
        <w:rPr>
          <w:rFonts w:ascii="Times New Roman" w:hAnsi="Times New Roman" w:cs="Times New Roman"/>
          <w:sz w:val="28"/>
          <w:szCs w:val="28"/>
        </w:rPr>
        <w:t xml:space="preserve"> местного бюджета приобретен </w:t>
      </w:r>
      <w:r w:rsidR="000D2A35" w:rsidRPr="00BC0F90">
        <w:rPr>
          <w:rFonts w:ascii="Times New Roman" w:hAnsi="Times New Roman" w:cs="Times New Roman"/>
          <w:sz w:val="28"/>
          <w:szCs w:val="28"/>
        </w:rPr>
        <w:t xml:space="preserve">МФУ </w:t>
      </w:r>
      <w:r w:rsidR="000D2A35" w:rsidRPr="00BC0F90">
        <w:rPr>
          <w:rFonts w:ascii="Times New Roman" w:hAnsi="Times New Roman" w:cs="Times New Roman"/>
          <w:sz w:val="28"/>
          <w:szCs w:val="28"/>
          <w:lang w:val="en-US"/>
        </w:rPr>
        <w:t>KYOCTRA</w:t>
      </w:r>
      <w:r w:rsidR="000D2A35" w:rsidRPr="00BC0F90">
        <w:rPr>
          <w:rFonts w:ascii="Times New Roman" w:hAnsi="Times New Roman" w:cs="Times New Roman"/>
          <w:sz w:val="28"/>
          <w:szCs w:val="28"/>
        </w:rPr>
        <w:t xml:space="preserve"> </w:t>
      </w:r>
      <w:r w:rsidR="000D2A35" w:rsidRPr="00BC0F90">
        <w:rPr>
          <w:rFonts w:ascii="Times New Roman" w:hAnsi="Times New Roman" w:cs="Times New Roman"/>
          <w:sz w:val="28"/>
          <w:szCs w:val="28"/>
          <w:lang w:val="en-US"/>
        </w:rPr>
        <w:t>FS</w:t>
      </w:r>
      <w:r w:rsidR="000D2A35" w:rsidRPr="00BC0F90">
        <w:rPr>
          <w:rFonts w:ascii="Times New Roman" w:hAnsi="Times New Roman" w:cs="Times New Roman"/>
          <w:sz w:val="28"/>
          <w:szCs w:val="28"/>
        </w:rPr>
        <w:t>-1025</w:t>
      </w:r>
      <w:r w:rsidR="000D2A35" w:rsidRPr="00BC0F90">
        <w:rPr>
          <w:rFonts w:ascii="Times New Roman" w:hAnsi="Times New Roman" w:cs="Times New Roman"/>
          <w:sz w:val="28"/>
          <w:szCs w:val="28"/>
          <w:lang w:val="en-US"/>
        </w:rPr>
        <w:t>MFP</w:t>
      </w:r>
      <w:r w:rsidR="000D2A35" w:rsidRPr="00BC0F90">
        <w:rPr>
          <w:rFonts w:ascii="Times New Roman" w:hAnsi="Times New Roman" w:cs="Times New Roman"/>
          <w:sz w:val="28"/>
          <w:szCs w:val="28"/>
        </w:rPr>
        <w:t xml:space="preserve"> (пр, скан, коп) А4  25 стр /мин  стоимостью  18492,09 (восемнадцать тысяч четыреста девяносто два ) рубля 09 копеек</w:t>
      </w:r>
    </w:p>
    <w:p w:rsidR="00E8104F" w:rsidRPr="00BC0F90" w:rsidRDefault="00E0445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 xml:space="preserve">МБУК «ГЦДБ» </w:t>
      </w:r>
      <w:r w:rsidR="00E8104F" w:rsidRPr="00BC0F90">
        <w:rPr>
          <w:rFonts w:ascii="Times New Roman" w:hAnsi="Times New Roman" w:cs="Times New Roman"/>
          <w:sz w:val="28"/>
          <w:szCs w:val="28"/>
        </w:rPr>
        <w:t xml:space="preserve"> находится в цокольном этаже пятиэтажного жилого дома. Общая площадь составляет 458,9 кв.м. </w:t>
      </w:r>
    </w:p>
    <w:p w:rsidR="00E8104F" w:rsidRPr="00BC0F90" w:rsidRDefault="00E8104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В 201</w:t>
      </w:r>
      <w:r w:rsidR="000D2A35" w:rsidRPr="00BC0F90">
        <w:rPr>
          <w:rFonts w:ascii="Times New Roman" w:hAnsi="Times New Roman" w:cs="Times New Roman"/>
          <w:sz w:val="28"/>
          <w:szCs w:val="28"/>
        </w:rPr>
        <w:t>7</w:t>
      </w:r>
      <w:r w:rsidRPr="00BC0F90">
        <w:rPr>
          <w:rFonts w:ascii="Times New Roman" w:hAnsi="Times New Roman" w:cs="Times New Roman"/>
          <w:sz w:val="28"/>
          <w:szCs w:val="28"/>
        </w:rPr>
        <w:t xml:space="preserve"> году  проведен косметический ремонт в переданных  в 2015 году д</w:t>
      </w:r>
      <w:r w:rsidRPr="00BC0F90">
        <w:rPr>
          <w:rFonts w:ascii="Times New Roman" w:hAnsi="Times New Roman" w:cs="Times New Roman"/>
          <w:sz w:val="28"/>
          <w:szCs w:val="28"/>
        </w:rPr>
        <w:t>о</w:t>
      </w:r>
      <w:r w:rsidRPr="00BC0F90">
        <w:rPr>
          <w:rFonts w:ascii="Times New Roman" w:hAnsi="Times New Roman" w:cs="Times New Roman"/>
          <w:sz w:val="28"/>
          <w:szCs w:val="28"/>
        </w:rPr>
        <w:t>полнительных помещениях. Теперь в учреждении имеется взрослый абон</w:t>
      </w:r>
      <w:r w:rsidRPr="00BC0F90">
        <w:rPr>
          <w:rFonts w:ascii="Times New Roman" w:hAnsi="Times New Roman" w:cs="Times New Roman"/>
          <w:sz w:val="28"/>
          <w:szCs w:val="28"/>
        </w:rPr>
        <w:t>е</w:t>
      </w:r>
      <w:r w:rsidRPr="00BC0F90">
        <w:rPr>
          <w:rFonts w:ascii="Times New Roman" w:hAnsi="Times New Roman" w:cs="Times New Roman"/>
          <w:sz w:val="28"/>
          <w:szCs w:val="28"/>
        </w:rPr>
        <w:t>мент и творческая мастерская художника (для работы с группами детей).</w:t>
      </w:r>
    </w:p>
    <w:p w:rsidR="00E8104F" w:rsidRPr="00BC0F90" w:rsidRDefault="00E8104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Деревянные окна в учреждении все заменены на пластиковые, установлены новые межкомнатные двери, входные металлические двери. Температурный и световой режим а помещениях соблюдается. Библиотека имеет очень с</w:t>
      </w:r>
      <w:r w:rsidRPr="00BC0F90">
        <w:rPr>
          <w:rFonts w:ascii="Times New Roman" w:hAnsi="Times New Roman" w:cs="Times New Roman"/>
          <w:sz w:val="28"/>
          <w:szCs w:val="28"/>
        </w:rPr>
        <w:t>о</w:t>
      </w:r>
      <w:r w:rsidRPr="00BC0F90">
        <w:rPr>
          <w:rFonts w:ascii="Times New Roman" w:hAnsi="Times New Roman" w:cs="Times New Roman"/>
          <w:sz w:val="28"/>
          <w:szCs w:val="28"/>
        </w:rPr>
        <w:t>временный вид, созданы все условия для комфортного пребывания и детей, и взрослых.</w:t>
      </w:r>
    </w:p>
    <w:p w:rsidR="00E8104F" w:rsidRPr="00BC0F90" w:rsidRDefault="00E8104F" w:rsidP="00BC0F90">
      <w:pPr>
        <w:spacing w:after="0" w:line="240" w:lineRule="auto"/>
        <w:jc w:val="both"/>
        <w:rPr>
          <w:rFonts w:ascii="Times New Roman" w:hAnsi="Times New Roman" w:cs="Times New Roman"/>
          <w:sz w:val="28"/>
          <w:szCs w:val="28"/>
        </w:rPr>
      </w:pPr>
      <w:r w:rsidRPr="00BC0F90">
        <w:rPr>
          <w:sz w:val="28"/>
          <w:szCs w:val="28"/>
        </w:rPr>
        <w:t xml:space="preserve"> </w:t>
      </w:r>
      <w:r w:rsidRPr="00BC0F90">
        <w:rPr>
          <w:rFonts w:ascii="Times New Roman" w:hAnsi="Times New Roman" w:cs="Times New Roman"/>
          <w:sz w:val="28"/>
          <w:szCs w:val="28"/>
        </w:rPr>
        <w:t>В отчетный период произведен косметический ремонт в помещениях учр</w:t>
      </w:r>
      <w:r w:rsidRPr="00BC0F90">
        <w:rPr>
          <w:rFonts w:ascii="Times New Roman" w:hAnsi="Times New Roman" w:cs="Times New Roman"/>
          <w:sz w:val="28"/>
          <w:szCs w:val="28"/>
        </w:rPr>
        <w:t>е</w:t>
      </w:r>
      <w:r w:rsidRPr="00BC0F90">
        <w:rPr>
          <w:rFonts w:ascii="Times New Roman" w:hAnsi="Times New Roman" w:cs="Times New Roman"/>
          <w:sz w:val="28"/>
          <w:szCs w:val="28"/>
        </w:rPr>
        <w:t>ждения на сумму – 79998,32 за счет средств местного бюджета.</w:t>
      </w:r>
    </w:p>
    <w:p w:rsidR="00E8104F" w:rsidRPr="00BC0F90" w:rsidRDefault="00E8104F" w:rsidP="00BC0F90">
      <w:pPr>
        <w:spacing w:after="0" w:line="240" w:lineRule="auto"/>
        <w:jc w:val="both"/>
        <w:rPr>
          <w:rFonts w:ascii="Times New Roman" w:hAnsi="Times New Roman" w:cs="Times New Roman"/>
          <w:sz w:val="28"/>
          <w:szCs w:val="28"/>
        </w:rPr>
      </w:pPr>
      <w:r w:rsidRPr="00BC0F90">
        <w:rPr>
          <w:rFonts w:ascii="Times New Roman" w:hAnsi="Times New Roman" w:cs="Times New Roman"/>
          <w:sz w:val="28"/>
          <w:szCs w:val="28"/>
        </w:rPr>
        <w:t>Косметический ремонт кабинетов директора и главного бухгалтера -  28203,00</w:t>
      </w:r>
    </w:p>
    <w:p w:rsidR="00C35A06" w:rsidRPr="00BC0F90" w:rsidRDefault="00C35A06"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 xml:space="preserve">14.4. Два раза в год </w:t>
      </w:r>
      <w:r w:rsidR="005825A0" w:rsidRPr="00BC0F90">
        <w:rPr>
          <w:rFonts w:ascii="Times New Roman" w:hAnsi="Times New Roman" w:cs="Times New Roman"/>
          <w:sz w:val="28"/>
          <w:szCs w:val="28"/>
        </w:rPr>
        <w:t xml:space="preserve">в  муниципальных </w:t>
      </w:r>
      <w:r w:rsidRPr="00BC0F90">
        <w:rPr>
          <w:rFonts w:ascii="Times New Roman" w:hAnsi="Times New Roman" w:cs="Times New Roman"/>
          <w:sz w:val="28"/>
          <w:szCs w:val="28"/>
        </w:rPr>
        <w:t xml:space="preserve"> библиотеках проходят  меропри</w:t>
      </w:r>
      <w:r w:rsidRPr="00BC0F90">
        <w:rPr>
          <w:rFonts w:ascii="Times New Roman" w:hAnsi="Times New Roman" w:cs="Times New Roman"/>
          <w:sz w:val="28"/>
          <w:szCs w:val="28"/>
        </w:rPr>
        <w:t>я</w:t>
      </w:r>
      <w:r w:rsidRPr="00BC0F90">
        <w:rPr>
          <w:rFonts w:ascii="Times New Roman" w:hAnsi="Times New Roman" w:cs="Times New Roman"/>
          <w:sz w:val="28"/>
          <w:szCs w:val="28"/>
        </w:rPr>
        <w:t>тия по пожарно</w:t>
      </w:r>
      <w:r w:rsidR="00DF1D0B" w:rsidRPr="00BC0F90">
        <w:rPr>
          <w:rFonts w:ascii="Times New Roman" w:hAnsi="Times New Roman" w:cs="Times New Roman"/>
          <w:sz w:val="28"/>
          <w:szCs w:val="28"/>
        </w:rPr>
        <w:t>-</w:t>
      </w:r>
      <w:r w:rsidRPr="00BC0F90">
        <w:rPr>
          <w:rFonts w:ascii="Times New Roman" w:hAnsi="Times New Roman" w:cs="Times New Roman"/>
          <w:sz w:val="28"/>
          <w:szCs w:val="28"/>
        </w:rPr>
        <w:t>техническому минимуму.  Учебу проводят директора</w:t>
      </w:r>
      <w:r w:rsidR="000169FA" w:rsidRPr="00BC0F90">
        <w:rPr>
          <w:rFonts w:ascii="Times New Roman" w:hAnsi="Times New Roman" w:cs="Times New Roman"/>
          <w:sz w:val="28"/>
          <w:szCs w:val="28"/>
        </w:rPr>
        <w:t xml:space="preserve"> библиотек</w:t>
      </w:r>
      <w:r w:rsidR="005825A0" w:rsidRPr="00BC0F90">
        <w:rPr>
          <w:rFonts w:ascii="Times New Roman" w:hAnsi="Times New Roman" w:cs="Times New Roman"/>
          <w:sz w:val="28"/>
          <w:szCs w:val="28"/>
        </w:rPr>
        <w:t>, п</w:t>
      </w:r>
      <w:r w:rsidRPr="00BC0F90">
        <w:rPr>
          <w:rFonts w:ascii="Times New Roman" w:hAnsi="Times New Roman" w:cs="Times New Roman"/>
          <w:sz w:val="28"/>
          <w:szCs w:val="28"/>
        </w:rPr>
        <w:t>рошедшие соответствующее обучение</w:t>
      </w:r>
      <w:r w:rsidR="000169FA" w:rsidRPr="00BC0F90">
        <w:rPr>
          <w:rFonts w:ascii="Times New Roman" w:hAnsi="Times New Roman" w:cs="Times New Roman"/>
          <w:sz w:val="28"/>
          <w:szCs w:val="28"/>
        </w:rPr>
        <w:t xml:space="preserve"> </w:t>
      </w:r>
      <w:r w:rsidR="005F708F" w:rsidRPr="00BC0F90">
        <w:rPr>
          <w:rFonts w:ascii="Times New Roman" w:hAnsi="Times New Roman" w:cs="Times New Roman"/>
          <w:sz w:val="28"/>
          <w:szCs w:val="28"/>
        </w:rPr>
        <w:t>,</w:t>
      </w:r>
      <w:r w:rsidR="000169FA" w:rsidRPr="00BC0F90">
        <w:rPr>
          <w:rFonts w:ascii="Times New Roman" w:hAnsi="Times New Roman" w:cs="Times New Roman"/>
          <w:sz w:val="28"/>
          <w:szCs w:val="28"/>
        </w:rPr>
        <w:t xml:space="preserve"> имеющие удостов</w:t>
      </w:r>
      <w:r w:rsidR="000169FA" w:rsidRPr="00BC0F90">
        <w:rPr>
          <w:rFonts w:ascii="Times New Roman" w:hAnsi="Times New Roman" w:cs="Times New Roman"/>
          <w:sz w:val="28"/>
          <w:szCs w:val="28"/>
        </w:rPr>
        <w:t>е</w:t>
      </w:r>
      <w:r w:rsidR="000169FA" w:rsidRPr="00BC0F90">
        <w:rPr>
          <w:rFonts w:ascii="Times New Roman" w:hAnsi="Times New Roman" w:cs="Times New Roman"/>
          <w:sz w:val="28"/>
          <w:szCs w:val="28"/>
        </w:rPr>
        <w:t>рение</w:t>
      </w:r>
      <w:r w:rsidRPr="00BC0F90">
        <w:rPr>
          <w:rFonts w:ascii="Times New Roman" w:hAnsi="Times New Roman" w:cs="Times New Roman"/>
          <w:sz w:val="28"/>
          <w:szCs w:val="28"/>
        </w:rPr>
        <w:t>.</w:t>
      </w:r>
    </w:p>
    <w:p w:rsidR="005825A0" w:rsidRPr="00BC0F90" w:rsidRDefault="005825A0" w:rsidP="00BC0F90">
      <w:pPr>
        <w:spacing w:after="0" w:line="240" w:lineRule="auto"/>
        <w:ind w:left="360"/>
        <w:jc w:val="both"/>
        <w:rPr>
          <w:rFonts w:ascii="Times New Roman" w:hAnsi="Times New Roman" w:cs="Times New Roman"/>
          <w:sz w:val="28"/>
          <w:szCs w:val="28"/>
        </w:rPr>
      </w:pPr>
      <w:r w:rsidRPr="00BC0F90">
        <w:rPr>
          <w:rFonts w:ascii="Times New Roman" w:hAnsi="Times New Roman" w:cs="Times New Roman"/>
          <w:sz w:val="28"/>
          <w:szCs w:val="28"/>
        </w:rPr>
        <w:t xml:space="preserve">Количество огнетушителей в библиотеках  соответствует норме. </w:t>
      </w:r>
    </w:p>
    <w:p w:rsidR="001D70C4" w:rsidRDefault="001D70C4" w:rsidP="00BC0F90">
      <w:pPr>
        <w:spacing w:after="0" w:line="240" w:lineRule="auto"/>
        <w:jc w:val="both"/>
        <w:rPr>
          <w:rFonts w:ascii="Times New Roman" w:hAnsi="Times New Roman" w:cs="Times New Roman"/>
          <w:b/>
          <w:sz w:val="28"/>
          <w:szCs w:val="28"/>
        </w:rPr>
      </w:pPr>
    </w:p>
    <w:p w:rsidR="001D70C4" w:rsidRDefault="001D70C4" w:rsidP="001D70C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br w:type="page"/>
      </w:r>
    </w:p>
    <w:p w:rsidR="001D70C4" w:rsidRDefault="001D70C4" w:rsidP="001D70C4">
      <w:pPr>
        <w:spacing w:after="0" w:line="240" w:lineRule="auto"/>
        <w:jc w:val="right"/>
        <w:rPr>
          <w:rFonts w:ascii="Times New Roman" w:hAnsi="Times New Roman" w:cs="Times New Roman"/>
          <w:b/>
          <w:bCs/>
          <w:sz w:val="24"/>
          <w:szCs w:val="24"/>
        </w:rPr>
        <w:sectPr w:rsidR="001D70C4">
          <w:pgSz w:w="11906" w:h="16838"/>
          <w:pgMar w:top="1134" w:right="850" w:bottom="1134" w:left="1701" w:header="708" w:footer="708" w:gutter="0"/>
          <w:cols w:space="708"/>
          <w:docGrid w:linePitch="360"/>
        </w:sectPr>
      </w:pPr>
    </w:p>
    <w:p w:rsidR="001D70C4" w:rsidRPr="001D70C4" w:rsidRDefault="003A311E" w:rsidP="001D70C4">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lastRenderedPageBreak/>
        <w:t>Таблица №14</w:t>
      </w:r>
    </w:p>
    <w:p w:rsidR="001D70C4" w:rsidRPr="001D70C4" w:rsidRDefault="001D70C4" w:rsidP="001D70C4">
      <w:pPr>
        <w:spacing w:after="0" w:line="240" w:lineRule="auto"/>
        <w:jc w:val="center"/>
        <w:rPr>
          <w:rFonts w:ascii="Times New Roman" w:hAnsi="Times New Roman" w:cs="Times New Roman"/>
          <w:b/>
          <w:sz w:val="24"/>
          <w:szCs w:val="24"/>
          <w:lang w:eastAsia="x-none"/>
        </w:rPr>
      </w:pPr>
    </w:p>
    <w:p w:rsidR="001D70C4" w:rsidRPr="001D70C4" w:rsidRDefault="001D70C4" w:rsidP="001D70C4">
      <w:pPr>
        <w:spacing w:after="0" w:line="240" w:lineRule="auto"/>
        <w:jc w:val="center"/>
        <w:rPr>
          <w:rFonts w:ascii="Times New Roman" w:hAnsi="Times New Roman" w:cs="Times New Roman"/>
          <w:b/>
          <w:sz w:val="24"/>
          <w:szCs w:val="24"/>
          <w:lang w:val="x-none" w:eastAsia="x-none"/>
        </w:rPr>
      </w:pPr>
      <w:r w:rsidRPr="001D70C4">
        <w:rPr>
          <w:rFonts w:ascii="Times New Roman" w:hAnsi="Times New Roman" w:cs="Times New Roman"/>
          <w:b/>
          <w:sz w:val="24"/>
          <w:szCs w:val="24"/>
          <w:lang w:val="x-none" w:eastAsia="x-none"/>
        </w:rPr>
        <w:t>Укрепление МТБ</w:t>
      </w:r>
    </w:p>
    <w:tbl>
      <w:tblPr>
        <w:tblW w:w="1545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289"/>
        <w:gridCol w:w="719"/>
        <w:gridCol w:w="702"/>
        <w:gridCol w:w="851"/>
        <w:gridCol w:w="850"/>
        <w:gridCol w:w="1132"/>
        <w:gridCol w:w="569"/>
        <w:gridCol w:w="851"/>
        <w:gridCol w:w="567"/>
        <w:gridCol w:w="708"/>
        <w:gridCol w:w="1134"/>
        <w:gridCol w:w="567"/>
        <w:gridCol w:w="567"/>
        <w:gridCol w:w="567"/>
        <w:gridCol w:w="567"/>
        <w:gridCol w:w="851"/>
        <w:gridCol w:w="705"/>
        <w:gridCol w:w="851"/>
        <w:gridCol w:w="850"/>
      </w:tblGrid>
      <w:tr w:rsidR="001D70C4" w:rsidRPr="001D70C4" w:rsidTr="00B54D58">
        <w:trPr>
          <w:cantSplit/>
          <w:trHeight w:val="510"/>
        </w:trPr>
        <w:tc>
          <w:tcPr>
            <w:tcW w:w="553"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п\п</w:t>
            </w:r>
          </w:p>
        </w:tc>
        <w:tc>
          <w:tcPr>
            <w:tcW w:w="1289"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Наимен</w:t>
            </w:r>
            <w:r w:rsidRPr="001D70C4">
              <w:rPr>
                <w:rFonts w:ascii="Times New Roman" w:hAnsi="Times New Roman" w:cs="Times New Roman"/>
                <w:sz w:val="24"/>
                <w:szCs w:val="24"/>
              </w:rPr>
              <w:t>о</w:t>
            </w:r>
            <w:r w:rsidRPr="001D70C4">
              <w:rPr>
                <w:rFonts w:ascii="Times New Roman" w:hAnsi="Times New Roman" w:cs="Times New Roman"/>
                <w:sz w:val="24"/>
                <w:szCs w:val="24"/>
              </w:rPr>
              <w:t>вание библиот</w:t>
            </w:r>
            <w:r w:rsidRPr="001D70C4">
              <w:rPr>
                <w:rFonts w:ascii="Times New Roman" w:hAnsi="Times New Roman" w:cs="Times New Roman"/>
                <w:sz w:val="24"/>
                <w:szCs w:val="24"/>
              </w:rPr>
              <w:t>е</w:t>
            </w:r>
            <w:r w:rsidRPr="001D70C4">
              <w:rPr>
                <w:rFonts w:ascii="Times New Roman" w:hAnsi="Times New Roman" w:cs="Times New Roman"/>
                <w:sz w:val="24"/>
                <w:szCs w:val="24"/>
              </w:rPr>
              <w:t>ки</w:t>
            </w:r>
          </w:p>
        </w:tc>
        <w:tc>
          <w:tcPr>
            <w:tcW w:w="4823" w:type="dxa"/>
            <w:gridSpan w:val="6"/>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Ремонт зданий и помещений</w:t>
            </w:r>
          </w:p>
        </w:tc>
        <w:tc>
          <w:tcPr>
            <w:tcW w:w="6379" w:type="dxa"/>
            <w:gridSpan w:val="9"/>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Противопожарная безопасность</w:t>
            </w:r>
          </w:p>
        </w:tc>
        <w:tc>
          <w:tcPr>
            <w:tcW w:w="2406" w:type="dxa"/>
            <w:gridSpan w:val="3"/>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Доступность зд</w:t>
            </w:r>
            <w:r w:rsidRPr="001D70C4">
              <w:rPr>
                <w:rFonts w:ascii="Times New Roman" w:hAnsi="Times New Roman" w:cs="Times New Roman"/>
                <w:sz w:val="24"/>
                <w:szCs w:val="24"/>
              </w:rPr>
              <w:t>а</w:t>
            </w:r>
            <w:r w:rsidRPr="001D70C4">
              <w:rPr>
                <w:rFonts w:ascii="Times New Roman" w:hAnsi="Times New Roman" w:cs="Times New Roman"/>
                <w:sz w:val="24"/>
                <w:szCs w:val="24"/>
              </w:rPr>
              <w:t>ния/помещения для посещения лицам с ограниченными во</w:t>
            </w:r>
            <w:r w:rsidRPr="001D70C4">
              <w:rPr>
                <w:rFonts w:ascii="Times New Roman" w:hAnsi="Times New Roman" w:cs="Times New Roman"/>
                <w:sz w:val="24"/>
                <w:szCs w:val="24"/>
              </w:rPr>
              <w:t>з</w:t>
            </w:r>
            <w:r w:rsidRPr="001D70C4">
              <w:rPr>
                <w:rFonts w:ascii="Times New Roman" w:hAnsi="Times New Roman" w:cs="Times New Roman"/>
                <w:sz w:val="24"/>
                <w:szCs w:val="24"/>
              </w:rPr>
              <w:t>можностями здор</w:t>
            </w:r>
            <w:r w:rsidRPr="001D70C4">
              <w:rPr>
                <w:rFonts w:ascii="Times New Roman" w:hAnsi="Times New Roman" w:cs="Times New Roman"/>
                <w:sz w:val="24"/>
                <w:szCs w:val="24"/>
              </w:rPr>
              <w:t>о</w:t>
            </w:r>
            <w:r w:rsidRPr="001D70C4">
              <w:rPr>
                <w:rFonts w:ascii="Times New Roman" w:hAnsi="Times New Roman" w:cs="Times New Roman"/>
                <w:sz w:val="24"/>
                <w:szCs w:val="24"/>
              </w:rPr>
              <w:t>вья и др. малом</w:t>
            </w:r>
            <w:r w:rsidRPr="001D70C4">
              <w:rPr>
                <w:rFonts w:ascii="Times New Roman" w:hAnsi="Times New Roman" w:cs="Times New Roman"/>
                <w:sz w:val="24"/>
                <w:szCs w:val="24"/>
              </w:rPr>
              <w:t>о</w:t>
            </w:r>
            <w:r w:rsidRPr="001D70C4">
              <w:rPr>
                <w:rFonts w:ascii="Times New Roman" w:hAnsi="Times New Roman" w:cs="Times New Roman"/>
                <w:sz w:val="24"/>
                <w:szCs w:val="24"/>
              </w:rPr>
              <w:t>бильных групп нас</w:t>
            </w:r>
            <w:r w:rsidRPr="001D70C4">
              <w:rPr>
                <w:rFonts w:ascii="Times New Roman" w:hAnsi="Times New Roman" w:cs="Times New Roman"/>
                <w:sz w:val="24"/>
                <w:szCs w:val="24"/>
              </w:rPr>
              <w:t>е</w:t>
            </w:r>
            <w:r w:rsidRPr="001D70C4">
              <w:rPr>
                <w:rFonts w:ascii="Times New Roman" w:hAnsi="Times New Roman" w:cs="Times New Roman"/>
                <w:sz w:val="24"/>
                <w:szCs w:val="24"/>
              </w:rPr>
              <w:t>ления</w:t>
            </w:r>
          </w:p>
        </w:tc>
      </w:tr>
      <w:tr w:rsidR="001D70C4" w:rsidRPr="001D70C4" w:rsidTr="00B54D58">
        <w:trPr>
          <w:cantSplit/>
          <w:trHeight w:val="78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2272" w:type="dxa"/>
            <w:gridSpan w:val="3"/>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капитальный р</w:t>
            </w:r>
            <w:r w:rsidRPr="001D70C4">
              <w:rPr>
                <w:rFonts w:ascii="Times New Roman" w:hAnsi="Times New Roman" w:cs="Times New Roman"/>
                <w:sz w:val="24"/>
                <w:szCs w:val="24"/>
              </w:rPr>
              <w:t>е</w:t>
            </w:r>
            <w:r w:rsidRPr="001D70C4">
              <w:rPr>
                <w:rFonts w:ascii="Times New Roman" w:hAnsi="Times New Roman" w:cs="Times New Roman"/>
                <w:sz w:val="24"/>
                <w:szCs w:val="24"/>
              </w:rPr>
              <w:t>монт*</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текущий ремонт</w:t>
            </w:r>
          </w:p>
        </w:tc>
        <w:tc>
          <w:tcPr>
            <w:tcW w:w="4394" w:type="dxa"/>
            <w:gridSpan w:val="6"/>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Наличие охранных средств</w:t>
            </w:r>
          </w:p>
        </w:tc>
        <w:tc>
          <w:tcPr>
            <w:tcW w:w="1985" w:type="dxa"/>
            <w:gridSpan w:val="3"/>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огнетушители</w:t>
            </w:r>
          </w:p>
        </w:tc>
        <w:tc>
          <w:tcPr>
            <w:tcW w:w="705" w:type="dxa"/>
            <w:vMerge w:val="restart"/>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Пандус</w:t>
            </w:r>
          </w:p>
        </w:tc>
        <w:tc>
          <w:tcPr>
            <w:tcW w:w="851" w:type="dxa"/>
            <w:vMerge w:val="restart"/>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Огражд</w:t>
            </w:r>
            <w:r w:rsidRPr="001D70C4">
              <w:rPr>
                <w:rFonts w:ascii="Times New Roman" w:hAnsi="Times New Roman" w:cs="Times New Roman"/>
                <w:sz w:val="24"/>
                <w:szCs w:val="24"/>
              </w:rPr>
              <w:t>е</w:t>
            </w:r>
            <w:r w:rsidRPr="001D70C4">
              <w:rPr>
                <w:rFonts w:ascii="Times New Roman" w:hAnsi="Times New Roman" w:cs="Times New Roman"/>
                <w:sz w:val="24"/>
                <w:szCs w:val="24"/>
              </w:rPr>
              <w:t>ния</w:t>
            </w:r>
          </w:p>
        </w:tc>
        <w:tc>
          <w:tcPr>
            <w:tcW w:w="850" w:type="dxa"/>
            <w:vMerge w:val="restart"/>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Др</w:t>
            </w:r>
            <w:r w:rsidRPr="001D70C4">
              <w:rPr>
                <w:rFonts w:ascii="Times New Roman" w:hAnsi="Times New Roman" w:cs="Times New Roman"/>
                <w:sz w:val="24"/>
                <w:szCs w:val="24"/>
              </w:rPr>
              <w:t>у</w:t>
            </w:r>
            <w:r w:rsidRPr="001D70C4">
              <w:rPr>
                <w:rFonts w:ascii="Times New Roman" w:hAnsi="Times New Roman" w:cs="Times New Roman"/>
                <w:sz w:val="24"/>
                <w:szCs w:val="24"/>
              </w:rPr>
              <w:t>гое (п</w:t>
            </w:r>
            <w:r w:rsidRPr="001D70C4">
              <w:rPr>
                <w:rFonts w:ascii="Times New Roman" w:hAnsi="Times New Roman" w:cs="Times New Roman"/>
                <w:sz w:val="24"/>
                <w:szCs w:val="24"/>
              </w:rPr>
              <w:t>о</w:t>
            </w:r>
            <w:r w:rsidRPr="001D70C4">
              <w:rPr>
                <w:rFonts w:ascii="Times New Roman" w:hAnsi="Times New Roman" w:cs="Times New Roman"/>
                <w:sz w:val="24"/>
                <w:szCs w:val="24"/>
              </w:rPr>
              <w:t>ру</w:t>
            </w:r>
            <w:r w:rsidRPr="001D70C4">
              <w:rPr>
                <w:rFonts w:ascii="Times New Roman" w:hAnsi="Times New Roman" w:cs="Times New Roman"/>
                <w:sz w:val="24"/>
                <w:szCs w:val="24"/>
              </w:rPr>
              <w:t>ч</w:t>
            </w:r>
            <w:r w:rsidRPr="001D70C4">
              <w:rPr>
                <w:rFonts w:ascii="Times New Roman" w:hAnsi="Times New Roman" w:cs="Times New Roman"/>
                <w:sz w:val="24"/>
                <w:szCs w:val="24"/>
              </w:rPr>
              <w:t>ни, пор</w:t>
            </w:r>
            <w:r w:rsidRPr="001D70C4">
              <w:rPr>
                <w:rFonts w:ascii="Times New Roman" w:hAnsi="Times New Roman" w:cs="Times New Roman"/>
                <w:sz w:val="24"/>
                <w:szCs w:val="24"/>
              </w:rPr>
              <w:t>о</w:t>
            </w:r>
            <w:r w:rsidRPr="001D70C4">
              <w:rPr>
                <w:rFonts w:ascii="Times New Roman" w:hAnsi="Times New Roman" w:cs="Times New Roman"/>
                <w:sz w:val="24"/>
                <w:szCs w:val="24"/>
              </w:rPr>
              <w:t>ги)</w:t>
            </w:r>
          </w:p>
        </w:tc>
      </w:tr>
      <w:tr w:rsidR="001D70C4" w:rsidRPr="001D70C4" w:rsidTr="000E7F32">
        <w:trPr>
          <w:cantSplit/>
          <w:trHeight w:val="546"/>
        </w:trPr>
        <w:tc>
          <w:tcPr>
            <w:tcW w:w="553" w:type="dxa"/>
            <w:vMerge w:val="restart"/>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rPr>
                <w:rFonts w:ascii="Times New Roman" w:hAnsi="Times New Roman" w:cs="Times New Roman"/>
                <w:sz w:val="24"/>
                <w:szCs w:val="24"/>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719"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осуществл</w:t>
            </w:r>
            <w:r w:rsidRPr="001D70C4">
              <w:rPr>
                <w:rFonts w:ascii="Times New Roman" w:hAnsi="Times New Roman" w:cs="Times New Roman"/>
                <w:sz w:val="24"/>
                <w:szCs w:val="24"/>
              </w:rPr>
              <w:t>е</w:t>
            </w:r>
            <w:r w:rsidRPr="001D70C4">
              <w:rPr>
                <w:rFonts w:ascii="Times New Roman" w:hAnsi="Times New Roman" w:cs="Times New Roman"/>
                <w:sz w:val="24"/>
                <w:szCs w:val="24"/>
              </w:rPr>
              <w:t>но, кол-во</w:t>
            </w:r>
          </w:p>
        </w:tc>
        <w:tc>
          <w:tcPr>
            <w:tcW w:w="702"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сумма тыс. руб</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тр</w:t>
            </w:r>
            <w:r w:rsidRPr="001D70C4">
              <w:rPr>
                <w:rFonts w:ascii="Times New Roman" w:hAnsi="Times New Roman" w:cs="Times New Roman"/>
                <w:sz w:val="24"/>
                <w:szCs w:val="24"/>
              </w:rPr>
              <w:t>е</w:t>
            </w:r>
            <w:r w:rsidRPr="001D70C4">
              <w:rPr>
                <w:rFonts w:ascii="Times New Roman" w:hAnsi="Times New Roman" w:cs="Times New Roman"/>
                <w:sz w:val="24"/>
                <w:szCs w:val="24"/>
              </w:rPr>
              <w:t>буе</w:t>
            </w:r>
            <w:r w:rsidRPr="001D70C4">
              <w:rPr>
                <w:rFonts w:ascii="Times New Roman" w:hAnsi="Times New Roman" w:cs="Times New Roman"/>
                <w:sz w:val="24"/>
                <w:szCs w:val="24"/>
              </w:rPr>
              <w:t>т</w:t>
            </w:r>
            <w:r w:rsidRPr="001D70C4">
              <w:rPr>
                <w:rFonts w:ascii="Times New Roman" w:hAnsi="Times New Roman" w:cs="Times New Roman"/>
                <w:sz w:val="24"/>
                <w:szCs w:val="24"/>
              </w:rPr>
              <w:t>ся, кол-во</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ос</w:t>
            </w:r>
            <w:r w:rsidRPr="001D70C4">
              <w:rPr>
                <w:rFonts w:ascii="Times New Roman" w:hAnsi="Times New Roman" w:cs="Times New Roman"/>
                <w:sz w:val="24"/>
                <w:szCs w:val="24"/>
              </w:rPr>
              <w:t>у</w:t>
            </w:r>
            <w:r w:rsidRPr="001D70C4">
              <w:rPr>
                <w:rFonts w:ascii="Times New Roman" w:hAnsi="Times New Roman" w:cs="Times New Roman"/>
                <w:sz w:val="24"/>
                <w:szCs w:val="24"/>
              </w:rPr>
              <w:t>ществлено, кол-во</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сумма тыс. руб</w:t>
            </w:r>
          </w:p>
        </w:tc>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треб</w:t>
            </w:r>
            <w:r w:rsidRPr="001D70C4">
              <w:rPr>
                <w:rFonts w:ascii="Times New Roman" w:hAnsi="Times New Roman" w:cs="Times New Roman"/>
                <w:sz w:val="24"/>
                <w:szCs w:val="24"/>
              </w:rPr>
              <w:t>у</w:t>
            </w:r>
            <w:r w:rsidRPr="001D70C4">
              <w:rPr>
                <w:rFonts w:ascii="Times New Roman" w:hAnsi="Times New Roman" w:cs="Times New Roman"/>
                <w:sz w:val="24"/>
                <w:szCs w:val="24"/>
              </w:rPr>
              <w:t>е</w:t>
            </w:r>
            <w:r w:rsidRPr="001D70C4">
              <w:rPr>
                <w:rFonts w:ascii="Times New Roman" w:hAnsi="Times New Roman" w:cs="Times New Roman"/>
                <w:sz w:val="24"/>
                <w:szCs w:val="24"/>
              </w:rPr>
              <w:t>т</w:t>
            </w:r>
            <w:r w:rsidRPr="001D70C4">
              <w:rPr>
                <w:rFonts w:ascii="Times New Roman" w:hAnsi="Times New Roman" w:cs="Times New Roman"/>
                <w:sz w:val="24"/>
                <w:szCs w:val="24"/>
              </w:rPr>
              <w:t>ся, кол-во</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Охранно-п</w:t>
            </w:r>
            <w:r w:rsidRPr="001D70C4">
              <w:rPr>
                <w:rFonts w:ascii="Times New Roman" w:hAnsi="Times New Roman" w:cs="Times New Roman"/>
                <w:sz w:val="24"/>
                <w:szCs w:val="24"/>
              </w:rPr>
              <w:t>о</w:t>
            </w:r>
            <w:r w:rsidRPr="001D70C4">
              <w:rPr>
                <w:rFonts w:ascii="Times New Roman" w:hAnsi="Times New Roman" w:cs="Times New Roman"/>
                <w:sz w:val="24"/>
                <w:szCs w:val="24"/>
              </w:rPr>
              <w:t>жа</w:t>
            </w:r>
            <w:r w:rsidRPr="001D70C4">
              <w:rPr>
                <w:rFonts w:ascii="Times New Roman" w:hAnsi="Times New Roman" w:cs="Times New Roman"/>
                <w:sz w:val="24"/>
                <w:szCs w:val="24"/>
              </w:rPr>
              <w:t>р</w:t>
            </w:r>
            <w:r w:rsidRPr="001D70C4">
              <w:rPr>
                <w:rFonts w:ascii="Times New Roman" w:hAnsi="Times New Roman" w:cs="Times New Roman"/>
                <w:sz w:val="24"/>
                <w:szCs w:val="24"/>
              </w:rPr>
              <w:t>ная си</w:t>
            </w:r>
            <w:r w:rsidRPr="001D70C4">
              <w:rPr>
                <w:rFonts w:ascii="Times New Roman" w:hAnsi="Times New Roman" w:cs="Times New Roman"/>
                <w:sz w:val="24"/>
                <w:szCs w:val="24"/>
              </w:rPr>
              <w:t>г</w:t>
            </w:r>
            <w:r w:rsidRPr="001D70C4">
              <w:rPr>
                <w:rFonts w:ascii="Times New Roman" w:hAnsi="Times New Roman" w:cs="Times New Roman"/>
                <w:sz w:val="24"/>
                <w:szCs w:val="24"/>
              </w:rPr>
              <w:t>нал</w:t>
            </w:r>
            <w:r w:rsidRPr="001D70C4">
              <w:rPr>
                <w:rFonts w:ascii="Times New Roman" w:hAnsi="Times New Roman" w:cs="Times New Roman"/>
                <w:sz w:val="24"/>
                <w:szCs w:val="24"/>
              </w:rPr>
              <w:t>и</w:t>
            </w:r>
            <w:r w:rsidRPr="001D70C4">
              <w:rPr>
                <w:rFonts w:ascii="Times New Roman" w:hAnsi="Times New Roman" w:cs="Times New Roman"/>
                <w:sz w:val="24"/>
                <w:szCs w:val="24"/>
              </w:rPr>
              <w:t>зация</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Пожарная сигнал</w:t>
            </w:r>
            <w:r w:rsidRPr="001D70C4">
              <w:rPr>
                <w:rFonts w:ascii="Times New Roman" w:hAnsi="Times New Roman" w:cs="Times New Roman"/>
                <w:sz w:val="24"/>
                <w:szCs w:val="24"/>
              </w:rPr>
              <w:t>и</w:t>
            </w:r>
            <w:r w:rsidRPr="001D70C4">
              <w:rPr>
                <w:rFonts w:ascii="Times New Roman" w:hAnsi="Times New Roman" w:cs="Times New Roman"/>
                <w:sz w:val="24"/>
                <w:szCs w:val="24"/>
              </w:rPr>
              <w:t>з</w:t>
            </w:r>
            <w:r w:rsidRPr="001D70C4">
              <w:rPr>
                <w:rFonts w:ascii="Times New Roman" w:hAnsi="Times New Roman" w:cs="Times New Roman"/>
                <w:sz w:val="24"/>
                <w:szCs w:val="24"/>
              </w:rPr>
              <w:t>а</w:t>
            </w:r>
            <w:r w:rsidRPr="001D70C4">
              <w:rPr>
                <w:rFonts w:ascii="Times New Roman" w:hAnsi="Times New Roman" w:cs="Times New Roman"/>
                <w:sz w:val="24"/>
                <w:szCs w:val="24"/>
              </w:rPr>
              <w:t>ция</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Охра</w:t>
            </w:r>
            <w:r w:rsidRPr="001D70C4">
              <w:rPr>
                <w:rFonts w:ascii="Times New Roman" w:hAnsi="Times New Roman" w:cs="Times New Roman"/>
                <w:sz w:val="24"/>
                <w:szCs w:val="24"/>
              </w:rPr>
              <w:t>н</w:t>
            </w:r>
            <w:r w:rsidRPr="001D70C4">
              <w:rPr>
                <w:rFonts w:ascii="Times New Roman" w:hAnsi="Times New Roman" w:cs="Times New Roman"/>
                <w:sz w:val="24"/>
                <w:szCs w:val="24"/>
              </w:rPr>
              <w:t>ная си</w:t>
            </w:r>
            <w:r w:rsidRPr="001D70C4">
              <w:rPr>
                <w:rFonts w:ascii="Times New Roman" w:hAnsi="Times New Roman" w:cs="Times New Roman"/>
                <w:sz w:val="24"/>
                <w:szCs w:val="24"/>
              </w:rPr>
              <w:t>г</w:t>
            </w:r>
            <w:r w:rsidRPr="001D70C4">
              <w:rPr>
                <w:rFonts w:ascii="Times New Roman" w:hAnsi="Times New Roman" w:cs="Times New Roman"/>
                <w:sz w:val="24"/>
                <w:szCs w:val="24"/>
              </w:rPr>
              <w:t>н</w:t>
            </w:r>
            <w:r w:rsidRPr="001D70C4">
              <w:rPr>
                <w:rFonts w:ascii="Times New Roman" w:hAnsi="Times New Roman" w:cs="Times New Roman"/>
                <w:sz w:val="24"/>
                <w:szCs w:val="24"/>
              </w:rPr>
              <w:t>а</w:t>
            </w:r>
            <w:r w:rsidRPr="001D70C4">
              <w:rPr>
                <w:rFonts w:ascii="Times New Roman" w:hAnsi="Times New Roman" w:cs="Times New Roman"/>
                <w:sz w:val="24"/>
                <w:szCs w:val="24"/>
              </w:rPr>
              <w:t>л</w:t>
            </w:r>
            <w:r w:rsidRPr="001D70C4">
              <w:rPr>
                <w:rFonts w:ascii="Times New Roman" w:hAnsi="Times New Roman" w:cs="Times New Roman"/>
                <w:sz w:val="24"/>
                <w:szCs w:val="24"/>
              </w:rPr>
              <w:t>и</w:t>
            </w:r>
            <w:r w:rsidRPr="001D70C4">
              <w:rPr>
                <w:rFonts w:ascii="Times New Roman" w:hAnsi="Times New Roman" w:cs="Times New Roman"/>
                <w:sz w:val="24"/>
                <w:szCs w:val="24"/>
              </w:rPr>
              <w:t>з</w:t>
            </w:r>
            <w:r w:rsidRPr="001D70C4">
              <w:rPr>
                <w:rFonts w:ascii="Times New Roman" w:hAnsi="Times New Roman" w:cs="Times New Roman"/>
                <w:sz w:val="24"/>
                <w:szCs w:val="24"/>
              </w:rPr>
              <w:t>а</w:t>
            </w:r>
            <w:r w:rsidRPr="001D70C4">
              <w:rPr>
                <w:rFonts w:ascii="Times New Roman" w:hAnsi="Times New Roman" w:cs="Times New Roman"/>
                <w:sz w:val="24"/>
                <w:szCs w:val="24"/>
              </w:rPr>
              <w:t>ция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Другое (прот</w:t>
            </w:r>
            <w:r w:rsidRPr="001D70C4">
              <w:rPr>
                <w:rFonts w:ascii="Times New Roman" w:hAnsi="Times New Roman" w:cs="Times New Roman"/>
                <w:sz w:val="24"/>
                <w:szCs w:val="24"/>
              </w:rPr>
              <w:t>и</w:t>
            </w:r>
            <w:r w:rsidRPr="001D70C4">
              <w:rPr>
                <w:rFonts w:ascii="Times New Roman" w:hAnsi="Times New Roman" w:cs="Times New Roman"/>
                <w:sz w:val="24"/>
                <w:szCs w:val="24"/>
              </w:rPr>
              <w:t>воп</w:t>
            </w:r>
            <w:r w:rsidRPr="001D70C4">
              <w:rPr>
                <w:rFonts w:ascii="Times New Roman" w:hAnsi="Times New Roman" w:cs="Times New Roman"/>
                <w:sz w:val="24"/>
                <w:szCs w:val="24"/>
              </w:rPr>
              <w:t>о</w:t>
            </w:r>
            <w:r w:rsidRPr="001D70C4">
              <w:rPr>
                <w:rFonts w:ascii="Times New Roman" w:hAnsi="Times New Roman" w:cs="Times New Roman"/>
                <w:sz w:val="24"/>
                <w:szCs w:val="24"/>
              </w:rPr>
              <w:t>жарные сист</w:t>
            </w:r>
            <w:r w:rsidRPr="001D70C4">
              <w:rPr>
                <w:rFonts w:ascii="Times New Roman" w:hAnsi="Times New Roman" w:cs="Times New Roman"/>
                <w:sz w:val="24"/>
                <w:szCs w:val="24"/>
              </w:rPr>
              <w:t>е</w:t>
            </w:r>
            <w:r w:rsidRPr="001D70C4">
              <w:rPr>
                <w:rFonts w:ascii="Times New Roman" w:hAnsi="Times New Roman" w:cs="Times New Roman"/>
                <w:sz w:val="24"/>
                <w:szCs w:val="24"/>
              </w:rPr>
              <w:t>мы, ст</w:t>
            </w:r>
            <w:r w:rsidRPr="001D70C4">
              <w:rPr>
                <w:rFonts w:ascii="Times New Roman" w:hAnsi="Times New Roman" w:cs="Times New Roman"/>
                <w:sz w:val="24"/>
                <w:szCs w:val="24"/>
              </w:rPr>
              <w:t>о</w:t>
            </w:r>
            <w:r w:rsidRPr="001D70C4">
              <w:rPr>
                <w:rFonts w:ascii="Times New Roman" w:hAnsi="Times New Roman" w:cs="Times New Roman"/>
                <w:sz w:val="24"/>
                <w:szCs w:val="24"/>
              </w:rPr>
              <w:t>рожа, решетки на окнах и др).</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уст</w:t>
            </w:r>
            <w:r w:rsidRPr="001D70C4">
              <w:rPr>
                <w:rFonts w:ascii="Times New Roman" w:hAnsi="Times New Roman" w:cs="Times New Roman"/>
                <w:sz w:val="24"/>
                <w:szCs w:val="24"/>
              </w:rPr>
              <w:t>а</w:t>
            </w:r>
            <w:r w:rsidRPr="001D70C4">
              <w:rPr>
                <w:rFonts w:ascii="Times New Roman" w:hAnsi="Times New Roman" w:cs="Times New Roman"/>
                <w:sz w:val="24"/>
                <w:szCs w:val="24"/>
              </w:rPr>
              <w:t>новлено в 2017</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Имеется (кол-во)</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приобрет</w:t>
            </w:r>
            <w:r w:rsidRPr="001D70C4">
              <w:rPr>
                <w:rFonts w:ascii="Times New Roman" w:hAnsi="Times New Roman" w:cs="Times New Roman"/>
                <w:sz w:val="24"/>
                <w:szCs w:val="24"/>
              </w:rPr>
              <w:t>е</w:t>
            </w:r>
            <w:r w:rsidRPr="001D70C4">
              <w:rPr>
                <w:rFonts w:ascii="Times New Roman" w:hAnsi="Times New Roman" w:cs="Times New Roman"/>
                <w:sz w:val="24"/>
                <w:szCs w:val="24"/>
              </w:rPr>
              <w:t>но в 2017</w:t>
            </w: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r>
      <w:tr w:rsidR="001D70C4" w:rsidRPr="001D70C4" w:rsidTr="000E7F32">
        <w:trPr>
          <w:cantSplit/>
          <w:trHeight w:val="28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Да/нет</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Сумма</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Кол-во</w:t>
            </w: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Су</w:t>
            </w:r>
            <w:r w:rsidRPr="001D70C4">
              <w:rPr>
                <w:rFonts w:ascii="Times New Roman" w:hAnsi="Times New Roman" w:cs="Times New Roman"/>
                <w:sz w:val="24"/>
                <w:szCs w:val="24"/>
              </w:rPr>
              <w:t>м</w:t>
            </w:r>
            <w:r w:rsidRPr="001D70C4">
              <w:rPr>
                <w:rFonts w:ascii="Times New Roman" w:hAnsi="Times New Roman" w:cs="Times New Roman"/>
                <w:sz w:val="24"/>
                <w:szCs w:val="24"/>
              </w:rPr>
              <w:t>ма</w:t>
            </w: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rPr>
                <w:rFonts w:ascii="Times New Roman" w:hAnsi="Times New Roman" w:cs="Times New Roman"/>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71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702"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1132"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7</w:t>
            </w:r>
          </w:p>
        </w:tc>
        <w:tc>
          <w:tcPr>
            <w:tcW w:w="56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w:t>
            </w:r>
          </w:p>
        </w:tc>
        <w:tc>
          <w:tcPr>
            <w:tcW w:w="567"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w:t>
            </w:r>
          </w:p>
        </w:tc>
        <w:tc>
          <w:tcPr>
            <w:tcW w:w="851"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17</w:t>
            </w:r>
          </w:p>
        </w:tc>
        <w:tc>
          <w:tcPr>
            <w:tcW w:w="70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18</w:t>
            </w:r>
          </w:p>
        </w:tc>
        <w:tc>
          <w:tcPr>
            <w:tcW w:w="851"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19</w:t>
            </w:r>
          </w:p>
        </w:tc>
        <w:tc>
          <w:tcPr>
            <w:tcW w:w="850"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20</w:t>
            </w: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113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37800,0</w:t>
            </w: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1134"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да</w:t>
            </w:r>
          </w:p>
        </w:tc>
        <w:tc>
          <w:tcPr>
            <w:tcW w:w="851"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да</w:t>
            </w:r>
          </w:p>
        </w:tc>
        <w:tc>
          <w:tcPr>
            <w:tcW w:w="850"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да</w:t>
            </w: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1132"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10231,55</w:t>
            </w: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r w:rsidRPr="001D70C4">
              <w:rPr>
                <w:rFonts w:ascii="Times New Roman" w:hAnsi="Times New Roman" w:cs="Times New Roman"/>
                <w:spacing w:val="-20"/>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1D70C4" w:rsidRPr="001D70C4" w:rsidRDefault="001D70C4" w:rsidP="001D70C4">
            <w:pPr>
              <w:spacing w:after="0" w:line="240" w:lineRule="auto"/>
              <w:jc w:val="center"/>
              <w:rPr>
                <w:rFonts w:ascii="Times New Roman" w:hAnsi="Times New Roman" w:cs="Times New Roman"/>
                <w:spacing w:val="-20"/>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«Паши</w:t>
            </w:r>
            <w:r w:rsidRPr="001D70C4">
              <w:rPr>
                <w:rFonts w:ascii="Times New Roman" w:hAnsi="Times New Roman" w:cs="Times New Roman"/>
                <w:sz w:val="24"/>
                <w:szCs w:val="24"/>
              </w:rPr>
              <w:t>й</w:t>
            </w:r>
            <w:r w:rsidRPr="001D70C4">
              <w:rPr>
                <w:rFonts w:ascii="Times New Roman" w:hAnsi="Times New Roman" w:cs="Times New Roman"/>
                <w:sz w:val="24"/>
                <w:szCs w:val="24"/>
              </w:rPr>
              <w:t>ская би</w:t>
            </w:r>
            <w:r w:rsidRPr="001D70C4">
              <w:rPr>
                <w:rFonts w:ascii="Times New Roman" w:hAnsi="Times New Roman" w:cs="Times New Roman"/>
                <w:sz w:val="24"/>
                <w:szCs w:val="24"/>
              </w:rPr>
              <w:t>б</w:t>
            </w:r>
            <w:r w:rsidRPr="001D70C4">
              <w:rPr>
                <w:rFonts w:ascii="Times New Roman" w:hAnsi="Times New Roman" w:cs="Times New Roman"/>
                <w:sz w:val="24"/>
                <w:szCs w:val="24"/>
              </w:rPr>
              <w:t>лиотека»</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да</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w:t>
            </w:r>
          </w:p>
        </w:tc>
        <w:tc>
          <w:tcPr>
            <w:tcW w:w="70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1"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0"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lastRenderedPageBreak/>
              <w:t>4.</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«Паши</w:t>
            </w:r>
            <w:r w:rsidRPr="001D70C4">
              <w:rPr>
                <w:rFonts w:ascii="Times New Roman" w:hAnsi="Times New Roman" w:cs="Times New Roman"/>
                <w:sz w:val="24"/>
                <w:szCs w:val="24"/>
              </w:rPr>
              <w:t>й</w:t>
            </w:r>
            <w:r w:rsidRPr="001D70C4">
              <w:rPr>
                <w:rFonts w:ascii="Times New Roman" w:hAnsi="Times New Roman" w:cs="Times New Roman"/>
                <w:sz w:val="24"/>
                <w:szCs w:val="24"/>
              </w:rPr>
              <w:t>ская де</w:t>
            </w:r>
            <w:r w:rsidRPr="001D70C4">
              <w:rPr>
                <w:rFonts w:ascii="Times New Roman" w:hAnsi="Times New Roman" w:cs="Times New Roman"/>
                <w:sz w:val="24"/>
                <w:szCs w:val="24"/>
              </w:rPr>
              <w:t>т</w:t>
            </w:r>
            <w:r w:rsidRPr="001D70C4">
              <w:rPr>
                <w:rFonts w:ascii="Times New Roman" w:hAnsi="Times New Roman" w:cs="Times New Roman"/>
                <w:sz w:val="24"/>
                <w:szCs w:val="24"/>
              </w:rPr>
              <w:t>ская би</w:t>
            </w:r>
            <w:r w:rsidRPr="001D70C4">
              <w:rPr>
                <w:rFonts w:ascii="Times New Roman" w:hAnsi="Times New Roman" w:cs="Times New Roman"/>
                <w:sz w:val="24"/>
                <w:szCs w:val="24"/>
              </w:rPr>
              <w:t>б</w:t>
            </w:r>
            <w:r w:rsidRPr="001D70C4">
              <w:rPr>
                <w:rFonts w:ascii="Times New Roman" w:hAnsi="Times New Roman" w:cs="Times New Roman"/>
                <w:sz w:val="24"/>
                <w:szCs w:val="24"/>
              </w:rPr>
              <w:t>лиотека»</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1"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0"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1289"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«Кусье –Алекса</w:t>
            </w:r>
            <w:r w:rsidRPr="001D70C4">
              <w:rPr>
                <w:rFonts w:ascii="Times New Roman" w:hAnsi="Times New Roman" w:cs="Times New Roman"/>
                <w:sz w:val="24"/>
                <w:szCs w:val="24"/>
              </w:rPr>
              <w:t>н</w:t>
            </w:r>
            <w:r w:rsidRPr="001D70C4">
              <w:rPr>
                <w:rFonts w:ascii="Times New Roman" w:hAnsi="Times New Roman" w:cs="Times New Roman"/>
                <w:sz w:val="24"/>
                <w:szCs w:val="24"/>
              </w:rPr>
              <w:t>дровская библиот</w:t>
            </w:r>
            <w:r w:rsidRPr="001D70C4">
              <w:rPr>
                <w:rFonts w:ascii="Times New Roman" w:hAnsi="Times New Roman" w:cs="Times New Roman"/>
                <w:sz w:val="24"/>
                <w:szCs w:val="24"/>
              </w:rPr>
              <w:t>е</w:t>
            </w:r>
            <w:r w:rsidRPr="001D70C4">
              <w:rPr>
                <w:rFonts w:ascii="Times New Roman" w:hAnsi="Times New Roman" w:cs="Times New Roman"/>
                <w:sz w:val="24"/>
                <w:szCs w:val="24"/>
              </w:rPr>
              <w:t>ка»</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1"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0"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128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«Библи</w:t>
            </w:r>
            <w:r w:rsidRPr="001D70C4">
              <w:rPr>
                <w:rFonts w:ascii="Times New Roman" w:hAnsi="Times New Roman" w:cs="Times New Roman"/>
                <w:sz w:val="24"/>
                <w:szCs w:val="24"/>
              </w:rPr>
              <w:t>о</w:t>
            </w:r>
            <w:r w:rsidRPr="001D70C4">
              <w:rPr>
                <w:rFonts w:ascii="Times New Roman" w:hAnsi="Times New Roman" w:cs="Times New Roman"/>
                <w:sz w:val="24"/>
                <w:szCs w:val="24"/>
              </w:rPr>
              <w:t>тека ме</w:t>
            </w:r>
            <w:r w:rsidRPr="001D70C4">
              <w:rPr>
                <w:rFonts w:ascii="Times New Roman" w:hAnsi="Times New Roman" w:cs="Times New Roman"/>
                <w:sz w:val="24"/>
                <w:szCs w:val="24"/>
              </w:rPr>
              <w:t>д</w:t>
            </w:r>
            <w:r w:rsidRPr="001D70C4">
              <w:rPr>
                <w:rFonts w:ascii="Times New Roman" w:hAnsi="Times New Roman" w:cs="Times New Roman"/>
                <w:sz w:val="24"/>
                <w:szCs w:val="24"/>
              </w:rPr>
              <w:t>ведки</w:t>
            </w:r>
            <w:r w:rsidRPr="001D70C4">
              <w:rPr>
                <w:rFonts w:ascii="Times New Roman" w:hAnsi="Times New Roman" w:cs="Times New Roman"/>
                <w:sz w:val="24"/>
                <w:szCs w:val="24"/>
              </w:rPr>
              <w:t>н</w:t>
            </w:r>
            <w:r w:rsidRPr="001D70C4">
              <w:rPr>
                <w:rFonts w:ascii="Times New Roman" w:hAnsi="Times New Roman" w:cs="Times New Roman"/>
                <w:sz w:val="24"/>
                <w:szCs w:val="24"/>
              </w:rPr>
              <w:t>ского сельского посел</w:t>
            </w:r>
            <w:r w:rsidRPr="001D70C4">
              <w:rPr>
                <w:rFonts w:ascii="Times New Roman" w:hAnsi="Times New Roman" w:cs="Times New Roman"/>
                <w:sz w:val="24"/>
                <w:szCs w:val="24"/>
              </w:rPr>
              <w:t>е</w:t>
            </w:r>
            <w:r w:rsidRPr="001D70C4">
              <w:rPr>
                <w:rFonts w:ascii="Times New Roman" w:hAnsi="Times New Roman" w:cs="Times New Roman"/>
                <w:sz w:val="24"/>
                <w:szCs w:val="24"/>
              </w:rPr>
              <w:t>ния»</w:t>
            </w: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1"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0"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r>
      <w:tr w:rsidR="001D70C4" w:rsidRPr="001D70C4" w:rsidTr="000E7F32">
        <w:trPr>
          <w:trHeight w:val="285"/>
        </w:trPr>
        <w:tc>
          <w:tcPr>
            <w:tcW w:w="553"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28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1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2"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14011,55</w:t>
            </w:r>
          </w:p>
        </w:tc>
        <w:tc>
          <w:tcPr>
            <w:tcW w:w="569"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22</w:t>
            </w:r>
          </w:p>
        </w:tc>
        <w:tc>
          <w:tcPr>
            <w:tcW w:w="567"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1D70C4" w:rsidRPr="001D70C4" w:rsidRDefault="001D70C4" w:rsidP="001D70C4">
            <w:pPr>
              <w:spacing w:after="0" w:line="240" w:lineRule="auto"/>
              <w:jc w:val="center"/>
              <w:rPr>
                <w:rFonts w:ascii="Times New Roman" w:hAnsi="Times New Roman" w:cs="Times New Roman"/>
                <w:sz w:val="24"/>
                <w:szCs w:val="24"/>
              </w:rPr>
            </w:pPr>
          </w:p>
        </w:tc>
        <w:tc>
          <w:tcPr>
            <w:tcW w:w="705"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1"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c>
          <w:tcPr>
            <w:tcW w:w="850" w:type="dxa"/>
            <w:tcBorders>
              <w:top w:val="single" w:sz="4" w:space="0" w:color="auto"/>
              <w:left w:val="single" w:sz="4" w:space="0" w:color="auto"/>
              <w:bottom w:val="single" w:sz="4" w:space="0" w:color="auto"/>
              <w:right w:val="single" w:sz="4" w:space="0" w:color="auto"/>
            </w:tcBorders>
          </w:tcPr>
          <w:p w:rsidR="001D70C4" w:rsidRPr="001D70C4" w:rsidRDefault="001D70C4" w:rsidP="001D70C4">
            <w:pPr>
              <w:spacing w:after="0" w:line="240" w:lineRule="auto"/>
              <w:jc w:val="center"/>
              <w:rPr>
                <w:rFonts w:ascii="Times New Roman" w:hAnsi="Times New Roman" w:cs="Times New Roman"/>
                <w:spacing w:val="-20"/>
                <w:sz w:val="24"/>
                <w:szCs w:val="24"/>
              </w:rPr>
            </w:pPr>
          </w:p>
        </w:tc>
      </w:tr>
    </w:tbl>
    <w:p w:rsidR="001D70C4" w:rsidRPr="001D70C4" w:rsidRDefault="001D70C4" w:rsidP="001D70C4">
      <w:pPr>
        <w:spacing w:after="0" w:line="240" w:lineRule="auto"/>
        <w:rPr>
          <w:rFonts w:ascii="Times New Roman" w:hAnsi="Times New Roman" w:cs="Times New Roman"/>
          <w:b/>
          <w:sz w:val="24"/>
          <w:szCs w:val="24"/>
        </w:rPr>
      </w:pPr>
    </w:p>
    <w:p w:rsidR="001D70C4" w:rsidRPr="001D70C4" w:rsidRDefault="001D70C4" w:rsidP="001D70C4">
      <w:pPr>
        <w:spacing w:after="0" w:line="240" w:lineRule="auto"/>
        <w:jc w:val="right"/>
        <w:rPr>
          <w:rFonts w:ascii="Times New Roman" w:hAnsi="Times New Roman" w:cs="Times New Roman"/>
          <w:b/>
          <w:sz w:val="24"/>
          <w:szCs w:val="24"/>
          <w:lang w:eastAsia="x-none"/>
        </w:rPr>
      </w:pPr>
    </w:p>
    <w:p w:rsidR="001D70C4" w:rsidRPr="001D70C4" w:rsidRDefault="001D70C4" w:rsidP="001D70C4">
      <w:pPr>
        <w:spacing w:after="0" w:line="240" w:lineRule="auto"/>
        <w:jc w:val="right"/>
        <w:rPr>
          <w:rFonts w:ascii="Times New Roman" w:hAnsi="Times New Roman" w:cs="Times New Roman"/>
          <w:b/>
          <w:sz w:val="24"/>
          <w:szCs w:val="24"/>
          <w:lang w:eastAsia="x-none"/>
        </w:rPr>
      </w:pPr>
    </w:p>
    <w:p w:rsidR="00D55855" w:rsidRDefault="00D55855" w:rsidP="001D70C4">
      <w:pPr>
        <w:spacing w:after="0" w:line="240" w:lineRule="auto"/>
        <w:jc w:val="right"/>
        <w:rPr>
          <w:rFonts w:ascii="Times New Roman" w:hAnsi="Times New Roman" w:cs="Times New Roman"/>
          <w:b/>
          <w:sz w:val="24"/>
          <w:szCs w:val="24"/>
          <w:lang w:val="x-none" w:eastAsia="x-none"/>
        </w:rPr>
      </w:pPr>
      <w:r>
        <w:rPr>
          <w:rFonts w:ascii="Times New Roman" w:hAnsi="Times New Roman" w:cs="Times New Roman"/>
          <w:b/>
          <w:sz w:val="24"/>
          <w:szCs w:val="24"/>
          <w:lang w:val="x-none" w:eastAsia="x-none"/>
        </w:rPr>
        <w:br w:type="page"/>
      </w:r>
    </w:p>
    <w:p w:rsidR="001D70C4" w:rsidRPr="001D70C4" w:rsidRDefault="001D70C4" w:rsidP="001D70C4">
      <w:pPr>
        <w:spacing w:after="0" w:line="240" w:lineRule="auto"/>
        <w:jc w:val="right"/>
        <w:rPr>
          <w:rFonts w:ascii="Times New Roman" w:hAnsi="Times New Roman" w:cs="Times New Roman"/>
          <w:sz w:val="24"/>
          <w:szCs w:val="24"/>
          <w:lang w:eastAsia="x-none"/>
        </w:rPr>
      </w:pPr>
      <w:r w:rsidRPr="001D70C4">
        <w:rPr>
          <w:rFonts w:ascii="Times New Roman" w:hAnsi="Times New Roman" w:cs="Times New Roman"/>
          <w:b/>
          <w:sz w:val="24"/>
          <w:szCs w:val="24"/>
          <w:lang w:val="x-none" w:eastAsia="x-none"/>
        </w:rPr>
        <w:lastRenderedPageBreak/>
        <w:t>Таблица 1</w:t>
      </w:r>
      <w:r w:rsidR="003A311E">
        <w:rPr>
          <w:rFonts w:ascii="Times New Roman" w:hAnsi="Times New Roman" w:cs="Times New Roman"/>
          <w:b/>
          <w:sz w:val="24"/>
          <w:szCs w:val="24"/>
          <w:lang w:eastAsia="x-none"/>
        </w:rPr>
        <w:t>4</w:t>
      </w:r>
      <w:r w:rsidRPr="001D70C4">
        <w:rPr>
          <w:rFonts w:ascii="Times New Roman" w:hAnsi="Times New Roman" w:cs="Times New Roman"/>
          <w:b/>
          <w:sz w:val="24"/>
          <w:szCs w:val="24"/>
          <w:lang w:val="x-none" w:eastAsia="x-none"/>
        </w:rPr>
        <w:t xml:space="preserve"> а</w:t>
      </w:r>
      <w:r w:rsidRPr="001D70C4">
        <w:rPr>
          <w:rFonts w:ascii="Times New Roman" w:hAnsi="Times New Roman" w:cs="Times New Roman"/>
          <w:b/>
          <w:sz w:val="24"/>
          <w:szCs w:val="24"/>
          <w:lang w:eastAsia="x-none"/>
        </w:rPr>
        <w:t xml:space="preserve"> </w:t>
      </w:r>
      <w:r w:rsidRPr="001D70C4">
        <w:rPr>
          <w:rFonts w:ascii="Times New Roman" w:hAnsi="Times New Roman" w:cs="Times New Roman"/>
          <w:sz w:val="24"/>
          <w:szCs w:val="24"/>
          <w:lang w:eastAsia="x-none"/>
        </w:rPr>
        <w:t>(к анализу)</w:t>
      </w:r>
    </w:p>
    <w:p w:rsidR="001D70C4" w:rsidRPr="001D70C4" w:rsidRDefault="001D70C4" w:rsidP="001D70C4">
      <w:pPr>
        <w:spacing w:after="0" w:line="240" w:lineRule="auto"/>
        <w:ind w:left="360"/>
        <w:jc w:val="center"/>
        <w:rPr>
          <w:rFonts w:ascii="Times New Roman" w:hAnsi="Times New Roman" w:cs="Times New Roman"/>
          <w:b/>
          <w:sz w:val="24"/>
          <w:szCs w:val="24"/>
        </w:rPr>
      </w:pPr>
      <w:r w:rsidRPr="001D70C4">
        <w:rPr>
          <w:rFonts w:ascii="Times New Roman" w:hAnsi="Times New Roman" w:cs="Times New Roman"/>
          <w:b/>
          <w:sz w:val="24"/>
          <w:szCs w:val="24"/>
        </w:rPr>
        <w:t>Приобретение оборудования (кроме автотранспорта и компьютерной техники)****</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701"/>
        <w:gridCol w:w="1559"/>
        <w:gridCol w:w="1276"/>
        <w:gridCol w:w="1275"/>
        <w:gridCol w:w="1135"/>
        <w:gridCol w:w="1556"/>
        <w:gridCol w:w="1556"/>
        <w:gridCol w:w="1557"/>
        <w:gridCol w:w="1556"/>
        <w:gridCol w:w="1429"/>
      </w:tblGrid>
      <w:tr w:rsidR="001D70C4" w:rsidRPr="001D70C4" w:rsidTr="00B54D58">
        <w:trPr>
          <w:cantSplit/>
          <w:trHeight w:val="413"/>
        </w:trPr>
        <w:tc>
          <w:tcPr>
            <w:tcW w:w="568" w:type="dxa"/>
            <w:vMerge w:val="restart"/>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п\п</w:t>
            </w:r>
          </w:p>
        </w:tc>
        <w:tc>
          <w:tcPr>
            <w:tcW w:w="1701" w:type="dxa"/>
            <w:vMerge w:val="restart"/>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pacing w:val="-20"/>
                <w:sz w:val="24"/>
                <w:szCs w:val="24"/>
              </w:rPr>
              <w:t>Наименование библиотеки</w:t>
            </w:r>
          </w:p>
        </w:tc>
        <w:tc>
          <w:tcPr>
            <w:tcW w:w="2835" w:type="dxa"/>
            <w:gridSpan w:val="2"/>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Приобретено оборудов</w:t>
            </w:r>
            <w:r w:rsidRPr="001D70C4">
              <w:rPr>
                <w:rFonts w:ascii="Times New Roman" w:hAnsi="Times New Roman" w:cs="Times New Roman"/>
                <w:sz w:val="24"/>
                <w:szCs w:val="24"/>
              </w:rPr>
              <w:t>а</w:t>
            </w:r>
            <w:r w:rsidRPr="001D70C4">
              <w:rPr>
                <w:rFonts w:ascii="Times New Roman" w:hAnsi="Times New Roman" w:cs="Times New Roman"/>
                <w:sz w:val="24"/>
                <w:szCs w:val="24"/>
              </w:rPr>
              <w:t xml:space="preserve">ния </w:t>
            </w:r>
          </w:p>
        </w:tc>
        <w:tc>
          <w:tcPr>
            <w:tcW w:w="10064" w:type="dxa"/>
            <w:gridSpan w:val="7"/>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Расходы на приобретение оборудования, тыс. руб. </w:t>
            </w:r>
          </w:p>
        </w:tc>
      </w:tr>
      <w:tr w:rsidR="001D70C4" w:rsidRPr="001D70C4" w:rsidTr="00B54D58">
        <w:trPr>
          <w:cantSplit/>
          <w:trHeight w:val="547"/>
        </w:trPr>
        <w:tc>
          <w:tcPr>
            <w:tcW w:w="568" w:type="dxa"/>
            <w:vMerge/>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vMerge/>
          </w:tcPr>
          <w:p w:rsidR="001D70C4" w:rsidRPr="001D70C4" w:rsidRDefault="001D70C4" w:rsidP="001D70C4">
            <w:pPr>
              <w:spacing w:after="0" w:line="240" w:lineRule="auto"/>
              <w:jc w:val="center"/>
              <w:rPr>
                <w:rFonts w:ascii="Times New Roman" w:hAnsi="Times New Roman" w:cs="Times New Roman"/>
                <w:sz w:val="24"/>
                <w:szCs w:val="24"/>
              </w:rPr>
            </w:pPr>
          </w:p>
        </w:tc>
        <w:tc>
          <w:tcPr>
            <w:tcW w:w="1559" w:type="dxa"/>
            <w:vMerge w:val="restart"/>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Название</w:t>
            </w:r>
          </w:p>
        </w:tc>
        <w:tc>
          <w:tcPr>
            <w:tcW w:w="1276" w:type="dxa"/>
            <w:vMerge w:val="restart"/>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Кол-во</w:t>
            </w:r>
          </w:p>
        </w:tc>
        <w:tc>
          <w:tcPr>
            <w:tcW w:w="2410" w:type="dxa"/>
            <w:gridSpan w:val="2"/>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Всего</w:t>
            </w:r>
          </w:p>
        </w:tc>
        <w:tc>
          <w:tcPr>
            <w:tcW w:w="7654" w:type="dxa"/>
            <w:gridSpan w:val="5"/>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В т. ч. источники финансирования в 2017 году</w:t>
            </w:r>
          </w:p>
        </w:tc>
      </w:tr>
      <w:tr w:rsidR="001D70C4" w:rsidRPr="001D70C4" w:rsidTr="000E7F32">
        <w:trPr>
          <w:cantSplit/>
          <w:trHeight w:val="696"/>
        </w:trPr>
        <w:tc>
          <w:tcPr>
            <w:tcW w:w="568" w:type="dxa"/>
            <w:vMerge/>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vMerge/>
          </w:tcPr>
          <w:p w:rsidR="001D70C4" w:rsidRPr="001D70C4" w:rsidRDefault="001D70C4" w:rsidP="001D70C4">
            <w:pPr>
              <w:spacing w:after="0" w:line="240" w:lineRule="auto"/>
              <w:jc w:val="center"/>
              <w:rPr>
                <w:rFonts w:ascii="Times New Roman" w:hAnsi="Times New Roman" w:cs="Times New Roman"/>
                <w:sz w:val="24"/>
                <w:szCs w:val="24"/>
              </w:rPr>
            </w:pPr>
          </w:p>
        </w:tc>
        <w:tc>
          <w:tcPr>
            <w:tcW w:w="1559" w:type="dxa"/>
            <w:vMerge/>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276" w:type="dxa"/>
            <w:vMerge/>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2016</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2017</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местный бюджет</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федерал</w:t>
            </w:r>
            <w:r w:rsidRPr="001D70C4">
              <w:rPr>
                <w:rFonts w:ascii="Times New Roman" w:hAnsi="Times New Roman" w:cs="Times New Roman"/>
                <w:sz w:val="24"/>
                <w:szCs w:val="24"/>
              </w:rPr>
              <w:t>ь</w:t>
            </w:r>
            <w:r w:rsidRPr="001D70C4">
              <w:rPr>
                <w:rFonts w:ascii="Times New Roman" w:hAnsi="Times New Roman" w:cs="Times New Roman"/>
                <w:sz w:val="24"/>
                <w:szCs w:val="24"/>
              </w:rPr>
              <w:t>ный. бюджет</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гранты </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уставная д</w:t>
            </w:r>
            <w:r w:rsidRPr="001D70C4">
              <w:rPr>
                <w:rFonts w:ascii="Times New Roman" w:hAnsi="Times New Roman" w:cs="Times New Roman"/>
                <w:sz w:val="24"/>
                <w:szCs w:val="24"/>
              </w:rPr>
              <w:t>е</w:t>
            </w:r>
            <w:r w:rsidRPr="001D70C4">
              <w:rPr>
                <w:rFonts w:ascii="Times New Roman" w:hAnsi="Times New Roman" w:cs="Times New Roman"/>
                <w:sz w:val="24"/>
                <w:szCs w:val="24"/>
              </w:rPr>
              <w:t>ятельность</w:t>
            </w: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другие привлечен</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ные </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средства</w:t>
            </w: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7</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9</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w:t>
            </w: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w:t>
            </w: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Шкаф -витрина</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44980,80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Коллекция кукол в национал</w:t>
            </w:r>
            <w:r w:rsidRPr="001D70C4">
              <w:rPr>
                <w:rFonts w:ascii="Times New Roman" w:hAnsi="Times New Roman" w:cs="Times New Roman"/>
                <w:sz w:val="24"/>
                <w:szCs w:val="24"/>
              </w:rPr>
              <w:t>ь</w:t>
            </w:r>
            <w:r w:rsidRPr="001D70C4">
              <w:rPr>
                <w:rFonts w:ascii="Times New Roman" w:hAnsi="Times New Roman" w:cs="Times New Roman"/>
                <w:sz w:val="24"/>
                <w:szCs w:val="24"/>
              </w:rPr>
              <w:t>ных кост</w:t>
            </w:r>
            <w:r w:rsidRPr="001D70C4">
              <w:rPr>
                <w:rFonts w:ascii="Times New Roman" w:hAnsi="Times New Roman" w:cs="Times New Roman"/>
                <w:sz w:val="24"/>
                <w:szCs w:val="24"/>
              </w:rPr>
              <w:t>ю</w:t>
            </w:r>
            <w:r w:rsidRPr="001D70C4">
              <w:rPr>
                <w:rFonts w:ascii="Times New Roman" w:hAnsi="Times New Roman" w:cs="Times New Roman"/>
                <w:sz w:val="24"/>
                <w:szCs w:val="24"/>
              </w:rPr>
              <w:t>мах</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25000,0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Коллекция кукол в национал</w:t>
            </w:r>
            <w:r w:rsidRPr="001D70C4">
              <w:rPr>
                <w:rFonts w:ascii="Times New Roman" w:hAnsi="Times New Roman" w:cs="Times New Roman"/>
                <w:sz w:val="24"/>
                <w:szCs w:val="24"/>
              </w:rPr>
              <w:t>ь</w:t>
            </w:r>
            <w:r w:rsidRPr="001D70C4">
              <w:rPr>
                <w:rFonts w:ascii="Times New Roman" w:hAnsi="Times New Roman" w:cs="Times New Roman"/>
                <w:sz w:val="24"/>
                <w:szCs w:val="24"/>
              </w:rPr>
              <w:t>ных кост</w:t>
            </w:r>
            <w:r w:rsidRPr="001D70C4">
              <w:rPr>
                <w:rFonts w:ascii="Times New Roman" w:hAnsi="Times New Roman" w:cs="Times New Roman"/>
                <w:sz w:val="24"/>
                <w:szCs w:val="24"/>
              </w:rPr>
              <w:t>ю</w:t>
            </w:r>
            <w:r w:rsidRPr="001D70C4">
              <w:rPr>
                <w:rFonts w:ascii="Times New Roman" w:hAnsi="Times New Roman" w:cs="Times New Roman"/>
                <w:sz w:val="24"/>
                <w:szCs w:val="24"/>
              </w:rPr>
              <w:t>мах</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13600,00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13600,0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«ГЦМБ»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Устройство для чтения «Говорящих «книг- т</w:t>
            </w:r>
            <w:r w:rsidRPr="001D70C4">
              <w:rPr>
                <w:rFonts w:ascii="Times New Roman" w:hAnsi="Times New Roman" w:cs="Times New Roman"/>
                <w:sz w:val="24"/>
                <w:szCs w:val="24"/>
              </w:rPr>
              <w:t>и</w:t>
            </w:r>
            <w:r w:rsidRPr="001D70C4">
              <w:rPr>
                <w:rFonts w:ascii="Times New Roman" w:hAnsi="Times New Roman" w:cs="Times New Roman"/>
                <w:sz w:val="24"/>
                <w:szCs w:val="24"/>
              </w:rPr>
              <w:t>флофлэшп</w:t>
            </w:r>
          </w:p>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леер (11500,0)</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Стеллаж для книг</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83500,00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Диван Сантьяго большой (бежевый)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8490,0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Диван Сантьяго (оранжевый)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8950,0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Кресло Сантьяго малый (оранжевый)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3310,00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Тумба с дверками</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3000,00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Полка для книг</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3000,.00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Информац</w:t>
            </w:r>
            <w:r w:rsidRPr="001D70C4">
              <w:rPr>
                <w:rFonts w:ascii="Times New Roman" w:hAnsi="Times New Roman" w:cs="Times New Roman"/>
                <w:sz w:val="24"/>
                <w:szCs w:val="24"/>
              </w:rPr>
              <w:t>и</w:t>
            </w:r>
            <w:r w:rsidRPr="001D70C4">
              <w:rPr>
                <w:rFonts w:ascii="Times New Roman" w:hAnsi="Times New Roman" w:cs="Times New Roman"/>
                <w:sz w:val="24"/>
                <w:szCs w:val="24"/>
              </w:rPr>
              <w:t>онный стенд</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3200,0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Кресло офис «Стандарт»</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3800,0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Выставо</w:t>
            </w:r>
            <w:r w:rsidRPr="001D70C4">
              <w:rPr>
                <w:rFonts w:ascii="Times New Roman" w:hAnsi="Times New Roman" w:cs="Times New Roman"/>
                <w:sz w:val="24"/>
                <w:szCs w:val="24"/>
              </w:rPr>
              <w:t>ч</w:t>
            </w:r>
            <w:r w:rsidRPr="001D70C4">
              <w:rPr>
                <w:rFonts w:ascii="Times New Roman" w:hAnsi="Times New Roman" w:cs="Times New Roman"/>
                <w:sz w:val="24"/>
                <w:szCs w:val="24"/>
              </w:rPr>
              <w:t>ное панно</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Информац</w:t>
            </w:r>
            <w:r w:rsidRPr="001D70C4">
              <w:rPr>
                <w:rFonts w:ascii="Times New Roman" w:hAnsi="Times New Roman" w:cs="Times New Roman"/>
                <w:sz w:val="24"/>
                <w:szCs w:val="24"/>
              </w:rPr>
              <w:t>и</w:t>
            </w:r>
            <w:r w:rsidRPr="001D70C4">
              <w:rPr>
                <w:rFonts w:ascii="Times New Roman" w:hAnsi="Times New Roman" w:cs="Times New Roman"/>
                <w:sz w:val="24"/>
                <w:szCs w:val="24"/>
              </w:rPr>
              <w:t>онный стенд</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1800,0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Кресло оп</w:t>
            </w:r>
            <w:r w:rsidRPr="001D70C4">
              <w:rPr>
                <w:rFonts w:ascii="Times New Roman" w:hAnsi="Times New Roman" w:cs="Times New Roman"/>
                <w:sz w:val="24"/>
                <w:szCs w:val="24"/>
              </w:rPr>
              <w:t>е</w:t>
            </w:r>
            <w:r w:rsidRPr="001D70C4">
              <w:rPr>
                <w:rFonts w:ascii="Times New Roman" w:hAnsi="Times New Roman" w:cs="Times New Roman"/>
                <w:sz w:val="24"/>
                <w:szCs w:val="24"/>
              </w:rPr>
              <w:t>ративное</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2185,0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Кресло офисное</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2185,0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Полка по</w:t>
            </w:r>
            <w:r w:rsidRPr="001D70C4">
              <w:rPr>
                <w:rFonts w:ascii="Times New Roman" w:hAnsi="Times New Roman" w:cs="Times New Roman"/>
                <w:sz w:val="24"/>
                <w:szCs w:val="24"/>
              </w:rPr>
              <w:t>д</w:t>
            </w:r>
            <w:r w:rsidRPr="001D70C4">
              <w:rPr>
                <w:rFonts w:ascii="Times New Roman" w:hAnsi="Times New Roman" w:cs="Times New Roman"/>
                <w:sz w:val="24"/>
                <w:szCs w:val="24"/>
              </w:rPr>
              <w:t>весная</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800,00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Стол жу</w:t>
            </w:r>
            <w:r w:rsidRPr="001D70C4">
              <w:rPr>
                <w:rFonts w:ascii="Times New Roman" w:hAnsi="Times New Roman" w:cs="Times New Roman"/>
                <w:sz w:val="24"/>
                <w:szCs w:val="24"/>
              </w:rPr>
              <w:t>р</w:t>
            </w:r>
            <w:r w:rsidRPr="001D70C4">
              <w:rPr>
                <w:rFonts w:ascii="Times New Roman" w:hAnsi="Times New Roman" w:cs="Times New Roman"/>
                <w:sz w:val="24"/>
                <w:szCs w:val="24"/>
              </w:rPr>
              <w:t>нальный «Монолит»</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1900,0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Стул учен</w:t>
            </w:r>
            <w:r w:rsidRPr="001D70C4">
              <w:rPr>
                <w:rFonts w:ascii="Times New Roman" w:hAnsi="Times New Roman" w:cs="Times New Roman"/>
                <w:sz w:val="24"/>
                <w:szCs w:val="24"/>
              </w:rPr>
              <w:t>и</w:t>
            </w:r>
            <w:r w:rsidRPr="001D70C4">
              <w:rPr>
                <w:rFonts w:ascii="Times New Roman" w:hAnsi="Times New Roman" w:cs="Times New Roman"/>
                <w:sz w:val="24"/>
                <w:szCs w:val="24"/>
              </w:rPr>
              <w:t>ческий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13500,0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Тумба с дверками</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2200,00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Акустич</w:t>
            </w:r>
            <w:r w:rsidRPr="001D70C4">
              <w:rPr>
                <w:rFonts w:ascii="Times New Roman" w:hAnsi="Times New Roman" w:cs="Times New Roman"/>
                <w:sz w:val="24"/>
                <w:szCs w:val="24"/>
              </w:rPr>
              <w:t>е</w:t>
            </w:r>
            <w:r w:rsidRPr="001D70C4">
              <w:rPr>
                <w:rFonts w:ascii="Times New Roman" w:hAnsi="Times New Roman" w:cs="Times New Roman"/>
                <w:sz w:val="24"/>
                <w:szCs w:val="24"/>
              </w:rPr>
              <w:t>ский ко</w:t>
            </w:r>
            <w:r w:rsidRPr="001D70C4">
              <w:rPr>
                <w:rFonts w:ascii="Times New Roman" w:hAnsi="Times New Roman" w:cs="Times New Roman"/>
                <w:sz w:val="24"/>
                <w:szCs w:val="24"/>
              </w:rPr>
              <w:t>м</w:t>
            </w:r>
            <w:r w:rsidRPr="001D70C4">
              <w:rPr>
                <w:rFonts w:ascii="Times New Roman" w:hAnsi="Times New Roman" w:cs="Times New Roman"/>
                <w:sz w:val="24"/>
                <w:szCs w:val="24"/>
              </w:rPr>
              <w:t>плекс</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38000,00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38000,00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Стойка для журналов напол.</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5000,00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Стойка -ширма</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18000,00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18000,0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Мебель: В</w:t>
            </w:r>
            <w:r w:rsidRPr="001D70C4">
              <w:rPr>
                <w:rFonts w:ascii="Times New Roman" w:hAnsi="Times New Roman" w:cs="Times New Roman"/>
                <w:sz w:val="24"/>
                <w:szCs w:val="24"/>
              </w:rPr>
              <w:t>ы</w:t>
            </w:r>
            <w:r w:rsidRPr="001D70C4">
              <w:rPr>
                <w:rFonts w:ascii="Times New Roman" w:hAnsi="Times New Roman" w:cs="Times New Roman"/>
                <w:sz w:val="24"/>
                <w:szCs w:val="24"/>
              </w:rPr>
              <w:t>ставочный комплекс</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12000,0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Мебель: Стол тран</w:t>
            </w:r>
            <w:r w:rsidRPr="001D70C4">
              <w:rPr>
                <w:rFonts w:ascii="Times New Roman" w:hAnsi="Times New Roman" w:cs="Times New Roman"/>
                <w:sz w:val="24"/>
                <w:szCs w:val="24"/>
              </w:rPr>
              <w:t>с</w:t>
            </w:r>
            <w:r w:rsidRPr="001D70C4">
              <w:rPr>
                <w:rFonts w:ascii="Times New Roman" w:hAnsi="Times New Roman" w:cs="Times New Roman"/>
                <w:sz w:val="24"/>
                <w:szCs w:val="24"/>
              </w:rPr>
              <w:t>формер</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10000,0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Стенд-доска магнитно-маркерная</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15000,00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15000,0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МБУК </w:t>
            </w:r>
            <w:r w:rsidR="00436874">
              <w:rPr>
                <w:rFonts w:ascii="Times New Roman" w:hAnsi="Times New Roman" w:cs="Times New Roman"/>
                <w:sz w:val="24"/>
                <w:szCs w:val="24"/>
              </w:rPr>
              <w:t>«</w:t>
            </w:r>
            <w:r w:rsidRPr="001D70C4">
              <w:rPr>
                <w:rFonts w:ascii="Times New Roman" w:hAnsi="Times New Roman" w:cs="Times New Roman"/>
                <w:sz w:val="24"/>
                <w:szCs w:val="24"/>
              </w:rPr>
              <w:t>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МФУ лазе</w:t>
            </w:r>
            <w:r w:rsidRPr="001D70C4">
              <w:rPr>
                <w:rFonts w:ascii="Times New Roman" w:hAnsi="Times New Roman" w:cs="Times New Roman"/>
                <w:sz w:val="24"/>
                <w:szCs w:val="24"/>
              </w:rPr>
              <w:t>р</w:t>
            </w:r>
            <w:r w:rsidRPr="001D70C4">
              <w:rPr>
                <w:rFonts w:ascii="Times New Roman" w:hAnsi="Times New Roman" w:cs="Times New Roman"/>
                <w:sz w:val="24"/>
                <w:szCs w:val="24"/>
              </w:rPr>
              <w:t>ный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9500,0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9500,0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43687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МБУК </w:t>
            </w:r>
          </w:p>
          <w:p w:rsidR="001D70C4" w:rsidRPr="001D70C4" w:rsidRDefault="00436874" w:rsidP="004368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1D70C4" w:rsidRPr="001D70C4">
              <w:rPr>
                <w:rFonts w:ascii="Times New Roman" w:hAnsi="Times New Roman" w:cs="Times New Roman"/>
                <w:sz w:val="24"/>
                <w:szCs w:val="24"/>
              </w:rPr>
              <w:t>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Полка навесная настенная</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3000,0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Тумба по</w:t>
            </w:r>
            <w:r w:rsidRPr="001D70C4">
              <w:rPr>
                <w:rFonts w:ascii="Times New Roman" w:hAnsi="Times New Roman" w:cs="Times New Roman"/>
                <w:sz w:val="24"/>
                <w:szCs w:val="24"/>
              </w:rPr>
              <w:t>д</w:t>
            </w:r>
            <w:r w:rsidRPr="001D70C4">
              <w:rPr>
                <w:rFonts w:ascii="Times New Roman" w:hAnsi="Times New Roman" w:cs="Times New Roman"/>
                <w:sz w:val="24"/>
                <w:szCs w:val="24"/>
              </w:rPr>
              <w:t>катная «Канц», 400х450х567 мм</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2825,18</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2825,18</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Тумба по</w:t>
            </w:r>
            <w:r w:rsidRPr="001D70C4">
              <w:rPr>
                <w:rFonts w:ascii="Times New Roman" w:hAnsi="Times New Roman" w:cs="Times New Roman"/>
                <w:sz w:val="24"/>
                <w:szCs w:val="24"/>
              </w:rPr>
              <w:t>д</w:t>
            </w:r>
            <w:r w:rsidRPr="001D70C4">
              <w:rPr>
                <w:rFonts w:ascii="Times New Roman" w:hAnsi="Times New Roman" w:cs="Times New Roman"/>
                <w:sz w:val="24"/>
                <w:szCs w:val="24"/>
              </w:rPr>
              <w:t>катная ДЭМИ ТУВ.02-01 426х570х620</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5923,76</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5923,76</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 xml:space="preserve">Резак </w:t>
            </w:r>
            <w:r w:rsidRPr="001D70C4">
              <w:rPr>
                <w:rFonts w:ascii="Times New Roman" w:hAnsi="Times New Roman" w:cs="Times New Roman"/>
                <w:sz w:val="24"/>
                <w:szCs w:val="24"/>
                <w:lang w:val="en-US"/>
              </w:rPr>
              <w:t>K</w:t>
            </w:r>
            <w:r w:rsidRPr="001D70C4">
              <w:rPr>
                <w:rFonts w:ascii="Times New Roman" w:hAnsi="Times New Roman" w:cs="Times New Roman"/>
                <w:sz w:val="24"/>
                <w:szCs w:val="24"/>
              </w:rPr>
              <w:t xml:space="preserve"> </w:t>
            </w:r>
            <w:r w:rsidRPr="001D70C4">
              <w:rPr>
                <w:rFonts w:ascii="Times New Roman" w:hAnsi="Times New Roman" w:cs="Times New Roman"/>
                <w:sz w:val="24"/>
                <w:szCs w:val="24"/>
                <w:lang w:val="en-US"/>
              </w:rPr>
              <w:t>W</w:t>
            </w:r>
            <w:r w:rsidRPr="001D70C4">
              <w:rPr>
                <w:rFonts w:ascii="Times New Roman" w:hAnsi="Times New Roman" w:cs="Times New Roman"/>
                <w:sz w:val="24"/>
                <w:szCs w:val="24"/>
              </w:rPr>
              <w:t>-</w:t>
            </w:r>
            <w:r w:rsidRPr="001D70C4">
              <w:rPr>
                <w:rFonts w:ascii="Times New Roman" w:hAnsi="Times New Roman" w:cs="Times New Roman"/>
                <w:sz w:val="24"/>
                <w:szCs w:val="24"/>
                <w:lang w:val="en-US"/>
              </w:rPr>
              <w:t>trio</w:t>
            </w:r>
            <w:r w:rsidRPr="001D70C4">
              <w:rPr>
                <w:rFonts w:ascii="Times New Roman" w:hAnsi="Times New Roman" w:cs="Times New Roman"/>
                <w:sz w:val="24"/>
                <w:szCs w:val="24"/>
              </w:rPr>
              <w:t xml:space="preserve"> сабел</w:t>
            </w:r>
            <w:r w:rsidRPr="001D70C4">
              <w:rPr>
                <w:rFonts w:ascii="Times New Roman" w:hAnsi="Times New Roman" w:cs="Times New Roman"/>
                <w:sz w:val="24"/>
                <w:szCs w:val="24"/>
              </w:rPr>
              <w:t>ь</w:t>
            </w:r>
            <w:r w:rsidRPr="001D70C4">
              <w:rPr>
                <w:rFonts w:ascii="Times New Roman" w:hAnsi="Times New Roman" w:cs="Times New Roman"/>
                <w:sz w:val="24"/>
                <w:szCs w:val="24"/>
              </w:rPr>
              <w:t>ный</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4101,06</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4101,06</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Шкаф м</w:t>
            </w:r>
            <w:r w:rsidRPr="001D70C4">
              <w:rPr>
                <w:rFonts w:ascii="Times New Roman" w:hAnsi="Times New Roman" w:cs="Times New Roman"/>
                <w:sz w:val="24"/>
                <w:szCs w:val="24"/>
              </w:rPr>
              <w:t>е</w:t>
            </w:r>
            <w:r w:rsidRPr="001D70C4">
              <w:rPr>
                <w:rFonts w:ascii="Times New Roman" w:hAnsi="Times New Roman" w:cs="Times New Roman"/>
                <w:sz w:val="24"/>
                <w:szCs w:val="24"/>
              </w:rPr>
              <w:t>таллический офисный Надежда «ШМС -435»</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13300,0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13300,0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Шкаф м</w:t>
            </w:r>
            <w:r w:rsidRPr="001D70C4">
              <w:rPr>
                <w:rFonts w:ascii="Times New Roman" w:hAnsi="Times New Roman" w:cs="Times New Roman"/>
                <w:sz w:val="24"/>
                <w:szCs w:val="24"/>
              </w:rPr>
              <w:t>е</w:t>
            </w:r>
            <w:r w:rsidRPr="001D70C4">
              <w:rPr>
                <w:rFonts w:ascii="Times New Roman" w:hAnsi="Times New Roman" w:cs="Times New Roman"/>
                <w:sz w:val="24"/>
                <w:szCs w:val="24"/>
              </w:rPr>
              <w:t>таллический офисный НАДЕЖДА «ШМС -4»</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16450,0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16450,0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Телефон</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PFNFSONIC</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2</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1100,0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МБУК «ГЦДБ»</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Кресло оп</w:t>
            </w:r>
            <w:r w:rsidRPr="001D70C4">
              <w:rPr>
                <w:rFonts w:ascii="Times New Roman" w:hAnsi="Times New Roman" w:cs="Times New Roman"/>
                <w:sz w:val="24"/>
                <w:szCs w:val="24"/>
              </w:rPr>
              <w:t>е</w:t>
            </w:r>
            <w:r w:rsidRPr="001D70C4">
              <w:rPr>
                <w:rFonts w:ascii="Times New Roman" w:hAnsi="Times New Roman" w:cs="Times New Roman"/>
                <w:sz w:val="24"/>
                <w:szCs w:val="24"/>
              </w:rPr>
              <w:t>ратора</w:t>
            </w:r>
          </w:p>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CY -1296NX</w:t>
            </w: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lang w:val="en-US"/>
              </w:rPr>
            </w:pPr>
            <w:r w:rsidRPr="001D70C4">
              <w:rPr>
                <w:rFonts w:ascii="Times New Roman" w:hAnsi="Times New Roman" w:cs="Times New Roman"/>
                <w:sz w:val="24"/>
                <w:szCs w:val="24"/>
                <w:lang w:val="en-US"/>
              </w:rPr>
              <w:t>1</w:t>
            </w: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2000,0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r w:rsidR="001D70C4" w:rsidRPr="001D70C4" w:rsidTr="000E7F32">
        <w:trPr>
          <w:cantSplit/>
          <w:trHeight w:val="399"/>
        </w:trPr>
        <w:tc>
          <w:tcPr>
            <w:tcW w:w="568" w:type="dxa"/>
          </w:tcPr>
          <w:p w:rsidR="001D70C4" w:rsidRPr="001D70C4" w:rsidRDefault="001D70C4" w:rsidP="001D70C4">
            <w:pPr>
              <w:spacing w:after="0" w:line="240" w:lineRule="auto"/>
              <w:jc w:val="center"/>
              <w:rPr>
                <w:rFonts w:ascii="Times New Roman" w:hAnsi="Times New Roman" w:cs="Times New Roman"/>
                <w:sz w:val="24"/>
                <w:szCs w:val="24"/>
              </w:rPr>
            </w:pPr>
          </w:p>
        </w:tc>
        <w:tc>
          <w:tcPr>
            <w:tcW w:w="1701" w:type="dxa"/>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Итого</w:t>
            </w:r>
          </w:p>
        </w:tc>
        <w:tc>
          <w:tcPr>
            <w:tcW w:w="155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27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27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214800,80</w:t>
            </w:r>
          </w:p>
        </w:tc>
        <w:tc>
          <w:tcPr>
            <w:tcW w:w="1135"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169800,0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104700,0</w:t>
            </w: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r w:rsidRPr="001D70C4">
              <w:rPr>
                <w:rFonts w:ascii="Times New Roman" w:hAnsi="Times New Roman" w:cs="Times New Roman"/>
                <w:sz w:val="24"/>
                <w:szCs w:val="24"/>
              </w:rPr>
              <w:t>65100,0</w:t>
            </w:r>
          </w:p>
        </w:tc>
        <w:tc>
          <w:tcPr>
            <w:tcW w:w="1557"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556"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c>
          <w:tcPr>
            <w:tcW w:w="1429" w:type="dxa"/>
            <w:vAlign w:val="center"/>
          </w:tcPr>
          <w:p w:rsidR="001D70C4" w:rsidRPr="001D70C4" w:rsidRDefault="001D70C4" w:rsidP="001D70C4">
            <w:pPr>
              <w:spacing w:after="0" w:line="240" w:lineRule="auto"/>
              <w:jc w:val="center"/>
              <w:rPr>
                <w:rFonts w:ascii="Times New Roman" w:hAnsi="Times New Roman" w:cs="Times New Roman"/>
                <w:sz w:val="24"/>
                <w:szCs w:val="24"/>
              </w:rPr>
            </w:pPr>
          </w:p>
        </w:tc>
      </w:tr>
    </w:tbl>
    <w:p w:rsidR="001D70C4" w:rsidRPr="001D70C4" w:rsidRDefault="001D70C4" w:rsidP="001D70C4">
      <w:pPr>
        <w:spacing w:after="0" w:line="240" w:lineRule="auto"/>
        <w:rPr>
          <w:rFonts w:ascii="Times New Roman" w:hAnsi="Times New Roman" w:cs="Times New Roman"/>
          <w:sz w:val="24"/>
          <w:szCs w:val="24"/>
          <w:lang w:val="x-none" w:eastAsia="x-none"/>
        </w:rPr>
      </w:pPr>
    </w:p>
    <w:p w:rsidR="001D70C4" w:rsidRPr="001D70C4" w:rsidRDefault="001D70C4" w:rsidP="001D70C4">
      <w:pPr>
        <w:spacing w:after="0" w:line="240" w:lineRule="auto"/>
        <w:rPr>
          <w:rFonts w:ascii="Times New Roman" w:hAnsi="Times New Roman" w:cs="Times New Roman"/>
          <w:sz w:val="24"/>
          <w:szCs w:val="24"/>
          <w:lang w:val="x-none" w:eastAsia="x-none"/>
        </w:rPr>
      </w:pPr>
      <w:r w:rsidRPr="001D70C4">
        <w:rPr>
          <w:rFonts w:ascii="Times New Roman" w:hAnsi="Times New Roman" w:cs="Times New Roman"/>
          <w:sz w:val="24"/>
          <w:szCs w:val="24"/>
          <w:lang w:val="x-none" w:eastAsia="x-none"/>
        </w:rPr>
        <w:t>*наименование выполненных работ</w:t>
      </w:r>
    </w:p>
    <w:p w:rsidR="001D70C4" w:rsidRPr="001D70C4" w:rsidRDefault="001D70C4" w:rsidP="001D70C4">
      <w:pPr>
        <w:spacing w:after="0" w:line="240" w:lineRule="auto"/>
        <w:rPr>
          <w:rFonts w:ascii="Times New Roman" w:hAnsi="Times New Roman" w:cs="Times New Roman"/>
          <w:sz w:val="24"/>
          <w:szCs w:val="24"/>
          <w:lang w:eastAsia="x-none"/>
        </w:rPr>
      </w:pPr>
      <w:r w:rsidRPr="001D70C4">
        <w:rPr>
          <w:rFonts w:ascii="Times New Roman" w:hAnsi="Times New Roman" w:cs="Times New Roman"/>
          <w:sz w:val="24"/>
          <w:szCs w:val="24"/>
          <w:lang w:val="x-none" w:eastAsia="x-none"/>
        </w:rPr>
        <w:t>**</w:t>
      </w:r>
      <w:r w:rsidRPr="001D70C4">
        <w:rPr>
          <w:rFonts w:ascii="Times New Roman" w:hAnsi="Times New Roman" w:cs="Times New Roman"/>
          <w:sz w:val="24"/>
          <w:szCs w:val="24"/>
          <w:lang w:eastAsia="x-none"/>
        </w:rPr>
        <w:t>указать, что именно из перечисленного имеется в библиотеке</w:t>
      </w:r>
    </w:p>
    <w:p w:rsidR="001D70C4" w:rsidRPr="001D70C4" w:rsidRDefault="001D70C4" w:rsidP="001D70C4">
      <w:pPr>
        <w:spacing w:after="0" w:line="240" w:lineRule="auto"/>
        <w:rPr>
          <w:rFonts w:ascii="Times New Roman" w:hAnsi="Times New Roman" w:cs="Times New Roman"/>
          <w:sz w:val="24"/>
          <w:szCs w:val="24"/>
          <w:lang w:eastAsia="x-none"/>
        </w:rPr>
      </w:pPr>
      <w:r w:rsidRPr="001D70C4">
        <w:rPr>
          <w:rFonts w:ascii="Times New Roman" w:hAnsi="Times New Roman" w:cs="Times New Roman"/>
          <w:sz w:val="24"/>
          <w:szCs w:val="24"/>
          <w:lang w:val="x-none" w:eastAsia="x-none"/>
        </w:rPr>
        <w:t xml:space="preserve">*** брать за единицу наличие огнетушителей вообще в данной библиотеке, а не общее их количество </w:t>
      </w:r>
    </w:p>
    <w:p w:rsidR="001D70C4" w:rsidRPr="001D70C4" w:rsidRDefault="001D70C4" w:rsidP="001D70C4">
      <w:pPr>
        <w:spacing w:after="0" w:line="240" w:lineRule="auto"/>
        <w:rPr>
          <w:rFonts w:ascii="Times New Roman" w:hAnsi="Times New Roman" w:cs="Times New Roman"/>
          <w:sz w:val="24"/>
          <w:szCs w:val="24"/>
          <w:lang w:val="x-none" w:eastAsia="x-none"/>
        </w:rPr>
      </w:pPr>
      <w:r w:rsidRPr="001D70C4">
        <w:rPr>
          <w:rFonts w:ascii="Times New Roman" w:hAnsi="Times New Roman" w:cs="Times New Roman"/>
          <w:sz w:val="24"/>
          <w:szCs w:val="24"/>
          <w:lang w:eastAsia="x-none"/>
        </w:rPr>
        <w:t>****</w:t>
      </w:r>
      <w:r w:rsidRPr="001D70C4">
        <w:rPr>
          <w:rFonts w:ascii="Times New Roman" w:hAnsi="Times New Roman" w:cs="Times New Roman"/>
          <w:sz w:val="24"/>
          <w:szCs w:val="24"/>
          <w:lang w:val="x-none" w:eastAsia="x-none"/>
        </w:rPr>
        <w:t>аудиовидеосредства, библиотечное оборудование (столы, стулья, кафедры, витрины, стеллажи)</w:t>
      </w:r>
    </w:p>
    <w:p w:rsidR="001D70C4" w:rsidRPr="001D70C4" w:rsidRDefault="001D70C4" w:rsidP="001D70C4">
      <w:pPr>
        <w:spacing w:after="0" w:line="240" w:lineRule="auto"/>
        <w:ind w:firstLine="567"/>
        <w:rPr>
          <w:rFonts w:ascii="Times New Roman" w:hAnsi="Times New Roman" w:cs="Times New Roman"/>
          <w:b/>
          <w:sz w:val="24"/>
          <w:szCs w:val="24"/>
          <w:lang w:val="x-none"/>
        </w:rPr>
      </w:pPr>
    </w:p>
    <w:p w:rsidR="001D70C4" w:rsidRDefault="001D70C4" w:rsidP="001D70C4">
      <w:pPr>
        <w:ind w:firstLine="567"/>
        <w:rPr>
          <w:b/>
        </w:rPr>
        <w:sectPr w:rsidR="001D70C4" w:rsidSect="001D70C4">
          <w:pgSz w:w="16838" w:h="11906" w:orient="landscape"/>
          <w:pgMar w:top="851" w:right="1134" w:bottom="1701" w:left="1134" w:header="709" w:footer="709" w:gutter="0"/>
          <w:cols w:space="708"/>
          <w:docGrid w:linePitch="360"/>
        </w:sectPr>
      </w:pPr>
    </w:p>
    <w:p w:rsidR="001D70C4" w:rsidRDefault="001D70C4" w:rsidP="001D70C4">
      <w:pPr>
        <w:spacing w:after="0" w:line="240" w:lineRule="auto"/>
        <w:jc w:val="center"/>
        <w:rPr>
          <w:rFonts w:ascii="Times New Roman" w:hAnsi="Times New Roman" w:cs="Times New Roman"/>
          <w:sz w:val="28"/>
          <w:szCs w:val="28"/>
        </w:rPr>
      </w:pPr>
      <w:r w:rsidRPr="00BC0F90">
        <w:rPr>
          <w:rFonts w:ascii="Times New Roman" w:hAnsi="Times New Roman" w:cs="Times New Roman"/>
          <w:b/>
          <w:sz w:val="28"/>
          <w:szCs w:val="28"/>
        </w:rPr>
        <w:lastRenderedPageBreak/>
        <w:t>Заключение.</w:t>
      </w:r>
    </w:p>
    <w:p w:rsidR="001D70C4" w:rsidRPr="00BC0F90" w:rsidRDefault="001D70C4" w:rsidP="001D70C4">
      <w:pPr>
        <w:spacing w:after="0" w:line="240" w:lineRule="auto"/>
        <w:jc w:val="both"/>
        <w:rPr>
          <w:rFonts w:ascii="Times New Roman" w:hAnsi="Times New Roman" w:cs="Times New Roman"/>
          <w:color w:val="444444"/>
          <w:sz w:val="28"/>
          <w:szCs w:val="28"/>
        </w:rPr>
      </w:pPr>
      <w:r w:rsidRPr="00BC0F90">
        <w:rPr>
          <w:rFonts w:ascii="Times New Roman" w:hAnsi="Times New Roman" w:cs="Times New Roman"/>
          <w:sz w:val="28"/>
          <w:szCs w:val="28"/>
        </w:rPr>
        <w:t>На территории Горнозаводского муниципального района действуют 11 м</w:t>
      </w:r>
      <w:r w:rsidRPr="00BC0F90">
        <w:rPr>
          <w:rFonts w:ascii="Times New Roman" w:hAnsi="Times New Roman" w:cs="Times New Roman"/>
          <w:sz w:val="28"/>
          <w:szCs w:val="28"/>
        </w:rPr>
        <w:t>у</w:t>
      </w:r>
      <w:r w:rsidRPr="00BC0F90">
        <w:rPr>
          <w:rFonts w:ascii="Times New Roman" w:hAnsi="Times New Roman" w:cs="Times New Roman"/>
          <w:sz w:val="28"/>
          <w:szCs w:val="28"/>
        </w:rPr>
        <w:t>ниципальных библиотек: муниципальное бюджетное учреждение культуры «Горнозаводская центральная межпоселенческая библиотека»,библиотека – филиал МБУК «ГЦМБ» п. Теплая Гора,муниципальное бюджетное учрежд</w:t>
      </w:r>
      <w:r w:rsidRPr="00BC0F90">
        <w:rPr>
          <w:rFonts w:ascii="Times New Roman" w:hAnsi="Times New Roman" w:cs="Times New Roman"/>
          <w:sz w:val="28"/>
          <w:szCs w:val="28"/>
        </w:rPr>
        <w:t>е</w:t>
      </w:r>
      <w:r w:rsidRPr="00BC0F90">
        <w:rPr>
          <w:rFonts w:ascii="Times New Roman" w:hAnsi="Times New Roman" w:cs="Times New Roman"/>
          <w:sz w:val="28"/>
          <w:szCs w:val="28"/>
        </w:rPr>
        <w:t>ние культуры «Горнозаводская центральная детская  библиотека» (Горноз</w:t>
      </w:r>
      <w:r w:rsidRPr="00BC0F90">
        <w:rPr>
          <w:rFonts w:ascii="Times New Roman" w:hAnsi="Times New Roman" w:cs="Times New Roman"/>
          <w:sz w:val="28"/>
          <w:szCs w:val="28"/>
        </w:rPr>
        <w:t>а</w:t>
      </w:r>
      <w:r w:rsidRPr="00BC0F90">
        <w:rPr>
          <w:rFonts w:ascii="Times New Roman" w:hAnsi="Times New Roman" w:cs="Times New Roman"/>
          <w:sz w:val="28"/>
          <w:szCs w:val="28"/>
        </w:rPr>
        <w:t>водское городское поселение),муниципальное бюджетное учреждение кул</w:t>
      </w:r>
      <w:r w:rsidRPr="00BC0F90">
        <w:rPr>
          <w:rFonts w:ascii="Times New Roman" w:hAnsi="Times New Roman" w:cs="Times New Roman"/>
          <w:sz w:val="28"/>
          <w:szCs w:val="28"/>
        </w:rPr>
        <w:t>ь</w:t>
      </w:r>
      <w:r w:rsidRPr="00BC0F90">
        <w:rPr>
          <w:rFonts w:ascii="Times New Roman" w:hAnsi="Times New Roman" w:cs="Times New Roman"/>
          <w:sz w:val="28"/>
          <w:szCs w:val="28"/>
        </w:rPr>
        <w:t>туры «Пашийская библиотека»,библиотека – филиал «Пашийская детская библиотека»,библиотека – филиал (п. Вильва) - (Пашийское сельское посел</w:t>
      </w:r>
      <w:r w:rsidRPr="00BC0F90">
        <w:rPr>
          <w:rFonts w:ascii="Times New Roman" w:hAnsi="Times New Roman" w:cs="Times New Roman"/>
          <w:sz w:val="28"/>
          <w:szCs w:val="28"/>
        </w:rPr>
        <w:t>е</w:t>
      </w:r>
      <w:r w:rsidRPr="00BC0F90">
        <w:rPr>
          <w:rFonts w:ascii="Times New Roman" w:hAnsi="Times New Roman" w:cs="Times New Roman"/>
          <w:sz w:val="28"/>
          <w:szCs w:val="28"/>
        </w:rPr>
        <w:t>ние),муниципальное бюджетное учреждение культуры «Библиотека медве</w:t>
      </w:r>
      <w:r w:rsidRPr="00BC0F90">
        <w:rPr>
          <w:rFonts w:ascii="Times New Roman" w:hAnsi="Times New Roman" w:cs="Times New Roman"/>
          <w:sz w:val="28"/>
          <w:szCs w:val="28"/>
        </w:rPr>
        <w:t>д</w:t>
      </w:r>
      <w:r w:rsidRPr="00BC0F90">
        <w:rPr>
          <w:rFonts w:ascii="Times New Roman" w:hAnsi="Times New Roman" w:cs="Times New Roman"/>
          <w:sz w:val="28"/>
          <w:szCs w:val="28"/>
        </w:rPr>
        <w:t>кинского сельского поселения», библиотека – филиал №2 (п.Средняя Усьва) – (Медведкинское сельское поселение),муниципальное бюджетное учрежд</w:t>
      </w:r>
      <w:r w:rsidRPr="00BC0F90">
        <w:rPr>
          <w:rFonts w:ascii="Times New Roman" w:hAnsi="Times New Roman" w:cs="Times New Roman"/>
          <w:sz w:val="28"/>
          <w:szCs w:val="28"/>
        </w:rPr>
        <w:t>е</w:t>
      </w:r>
      <w:r w:rsidRPr="00BC0F90">
        <w:rPr>
          <w:rFonts w:ascii="Times New Roman" w:hAnsi="Times New Roman" w:cs="Times New Roman"/>
          <w:sz w:val="28"/>
          <w:szCs w:val="28"/>
        </w:rPr>
        <w:t>ние культуры «Теплогорская библиотека»,( Теплогорское сельское посел</w:t>
      </w:r>
      <w:r w:rsidRPr="00BC0F90">
        <w:rPr>
          <w:rFonts w:ascii="Times New Roman" w:hAnsi="Times New Roman" w:cs="Times New Roman"/>
          <w:sz w:val="28"/>
          <w:szCs w:val="28"/>
        </w:rPr>
        <w:t>е</w:t>
      </w:r>
      <w:r w:rsidRPr="00BC0F90">
        <w:rPr>
          <w:rFonts w:ascii="Times New Roman" w:hAnsi="Times New Roman" w:cs="Times New Roman"/>
          <w:sz w:val="28"/>
          <w:szCs w:val="28"/>
        </w:rPr>
        <w:t>ние),муниципальное бюджетное учреждение культуры «Кусье –Александровская библиотека» (Кусье –Александровское сельское посел</w:t>
      </w:r>
      <w:r w:rsidRPr="00BC0F90">
        <w:rPr>
          <w:rFonts w:ascii="Times New Roman" w:hAnsi="Times New Roman" w:cs="Times New Roman"/>
          <w:sz w:val="28"/>
          <w:szCs w:val="28"/>
        </w:rPr>
        <w:t>е</w:t>
      </w:r>
      <w:r w:rsidRPr="00BC0F90">
        <w:rPr>
          <w:rFonts w:ascii="Times New Roman" w:hAnsi="Times New Roman" w:cs="Times New Roman"/>
          <w:sz w:val="28"/>
          <w:szCs w:val="28"/>
        </w:rPr>
        <w:t>ние),библиотека МБУК «Сарановский Дом досуга» (Сарановское сельское поселение). Сеть библиотек в 2017 году не изменилась. Муниципальные з</w:t>
      </w:r>
      <w:r w:rsidRPr="00BC0F90">
        <w:rPr>
          <w:rFonts w:ascii="Times New Roman" w:hAnsi="Times New Roman" w:cs="Times New Roman"/>
          <w:sz w:val="28"/>
          <w:szCs w:val="28"/>
        </w:rPr>
        <w:t>а</w:t>
      </w:r>
      <w:r w:rsidRPr="00BC0F90">
        <w:rPr>
          <w:rFonts w:ascii="Times New Roman" w:hAnsi="Times New Roman" w:cs="Times New Roman"/>
          <w:sz w:val="28"/>
          <w:szCs w:val="28"/>
        </w:rPr>
        <w:t>дания библиотеками выполнены. В настоящем 2017 году особо актуальна т</w:t>
      </w:r>
      <w:r w:rsidRPr="00BC0F90">
        <w:rPr>
          <w:rFonts w:ascii="Times New Roman" w:hAnsi="Times New Roman" w:cs="Times New Roman"/>
          <w:sz w:val="28"/>
          <w:szCs w:val="28"/>
        </w:rPr>
        <w:t>е</w:t>
      </w:r>
      <w:r w:rsidRPr="00BC0F90">
        <w:rPr>
          <w:rFonts w:ascii="Times New Roman" w:hAnsi="Times New Roman" w:cs="Times New Roman"/>
          <w:sz w:val="28"/>
          <w:szCs w:val="28"/>
        </w:rPr>
        <w:t>ма экологии и охраны окружающей среды, поскольку текущий год объявлен Президентом РФ Владимиром Владимировичем Путиным Годом экологии. Все муниципальные библиотеки активно работали в данном направлении. Одним из значимых мероприятий – это районный конкурс, организованный МБУК «ГЦМБ» Сохраним  природу – сбережем</w:t>
      </w:r>
      <w:r w:rsidRPr="00BC0F90">
        <w:rPr>
          <w:rFonts w:ascii="Times New Roman" w:hAnsi="Times New Roman" w:cs="Times New Roman"/>
          <w:b/>
          <w:sz w:val="28"/>
          <w:szCs w:val="28"/>
        </w:rPr>
        <w:t xml:space="preserve">  </w:t>
      </w:r>
      <w:r w:rsidRPr="00BC0F90">
        <w:rPr>
          <w:rFonts w:ascii="Times New Roman" w:hAnsi="Times New Roman" w:cs="Times New Roman"/>
          <w:sz w:val="28"/>
          <w:szCs w:val="28"/>
        </w:rPr>
        <w:t>мир». Целью проведения конкурса «Сохраним  природу – сбережем  мир» являлось формирование у подрастающего поколения экологической культуры, ответственного отнош</w:t>
      </w:r>
      <w:r w:rsidRPr="00BC0F90">
        <w:rPr>
          <w:rFonts w:ascii="Times New Roman" w:hAnsi="Times New Roman" w:cs="Times New Roman"/>
          <w:sz w:val="28"/>
          <w:szCs w:val="28"/>
        </w:rPr>
        <w:t>е</w:t>
      </w:r>
      <w:r w:rsidRPr="00BC0F90">
        <w:rPr>
          <w:rFonts w:ascii="Times New Roman" w:hAnsi="Times New Roman" w:cs="Times New Roman"/>
          <w:sz w:val="28"/>
          <w:szCs w:val="28"/>
        </w:rPr>
        <w:t>ния к окружающей среде. Всего приняли участие 110 человек в возрасте от 7 до 18 лет из г. Горнозаводска, п. Кусье -Александровский, п. Пашия, п. Те</w:t>
      </w:r>
      <w:r w:rsidRPr="00BC0F90">
        <w:rPr>
          <w:rFonts w:ascii="Times New Roman" w:hAnsi="Times New Roman" w:cs="Times New Roman"/>
          <w:sz w:val="28"/>
          <w:szCs w:val="28"/>
        </w:rPr>
        <w:t>п</w:t>
      </w:r>
      <w:r w:rsidRPr="00BC0F90">
        <w:rPr>
          <w:rFonts w:ascii="Times New Roman" w:hAnsi="Times New Roman" w:cs="Times New Roman"/>
          <w:sz w:val="28"/>
          <w:szCs w:val="28"/>
        </w:rPr>
        <w:t>лая Гора. На конкурс представлено более 100 работ в трех номинациях: «З</w:t>
      </w:r>
      <w:r w:rsidRPr="00BC0F90">
        <w:rPr>
          <w:rFonts w:ascii="Times New Roman" w:hAnsi="Times New Roman" w:cs="Times New Roman"/>
          <w:sz w:val="28"/>
          <w:szCs w:val="28"/>
        </w:rPr>
        <w:t>а</w:t>
      </w:r>
      <w:r w:rsidRPr="00BC0F90">
        <w:rPr>
          <w:rFonts w:ascii="Times New Roman" w:hAnsi="Times New Roman" w:cs="Times New Roman"/>
          <w:sz w:val="28"/>
          <w:szCs w:val="28"/>
        </w:rPr>
        <w:t>поведнику «Басеги» - 35 лет», «Как человек охраняет природу», «Новая жизнь планеты Земля».       Библиотеки района принимают участие в  общ</w:t>
      </w:r>
      <w:r w:rsidRPr="00BC0F90">
        <w:rPr>
          <w:rFonts w:ascii="Times New Roman" w:hAnsi="Times New Roman" w:cs="Times New Roman"/>
          <w:sz w:val="28"/>
          <w:szCs w:val="28"/>
        </w:rPr>
        <w:t>е</w:t>
      </w:r>
      <w:r w:rsidRPr="00BC0F90">
        <w:rPr>
          <w:rFonts w:ascii="Times New Roman" w:hAnsi="Times New Roman" w:cs="Times New Roman"/>
          <w:sz w:val="28"/>
          <w:szCs w:val="28"/>
        </w:rPr>
        <w:t xml:space="preserve">ственно – значимых мероприятиях  на районном  и краевом уровнях. Одним из главных  краевых проектов стал проект инициативное бюджетирование. </w:t>
      </w:r>
      <w:r w:rsidRPr="00BC0F90">
        <w:rPr>
          <w:rFonts w:ascii="Times New Roman" w:hAnsi="Times New Roman" w:cs="Times New Roman"/>
          <w:color w:val="000000"/>
          <w:sz w:val="28"/>
          <w:szCs w:val="28"/>
          <w:shd w:val="clear" w:color="auto" w:fill="F5F7F9"/>
        </w:rPr>
        <w:t xml:space="preserve"> Проект «Островок культуры», инициатором которого выступила  Мезенцева Елена Владимировна, заместитель директора МБУК «ГЦМБ»,</w:t>
      </w:r>
      <w:r w:rsidRPr="00BC0F90">
        <w:rPr>
          <w:rFonts w:ascii="Times New Roman" w:hAnsi="Times New Roman" w:cs="Times New Roman"/>
          <w:noProof/>
          <w:color w:val="333333"/>
          <w:sz w:val="28"/>
          <w:szCs w:val="28"/>
        </w:rPr>
        <w:t xml:space="preserve"> был поддержаен населением города.</w:t>
      </w:r>
      <w:r w:rsidRPr="00BC0F90">
        <w:rPr>
          <w:rFonts w:ascii="Tahoma" w:eastAsia="Times New Roman" w:hAnsi="Tahoma" w:cs="Tahoma"/>
          <w:color w:val="333333"/>
          <w:sz w:val="28"/>
          <w:szCs w:val="28"/>
          <w:lang w:eastAsia="ru-RU"/>
        </w:rPr>
        <w:t xml:space="preserve"> </w:t>
      </w:r>
      <w:r w:rsidRPr="00BC0F90">
        <w:rPr>
          <w:rFonts w:ascii="Times New Roman" w:eastAsia="Times New Roman" w:hAnsi="Times New Roman" w:cs="Times New Roman"/>
          <w:color w:val="333333"/>
          <w:sz w:val="28"/>
          <w:szCs w:val="28"/>
          <w:lang w:eastAsia="ru-RU"/>
        </w:rPr>
        <w:t>В результате</w:t>
      </w:r>
      <w:r w:rsidRPr="00BC0F90">
        <w:rPr>
          <w:rFonts w:ascii="Tahoma" w:eastAsia="Times New Roman" w:hAnsi="Tahoma" w:cs="Tahoma"/>
          <w:color w:val="333333"/>
          <w:sz w:val="28"/>
          <w:szCs w:val="28"/>
          <w:lang w:eastAsia="ru-RU"/>
        </w:rPr>
        <w:t xml:space="preserve"> </w:t>
      </w:r>
      <w:r w:rsidRPr="00BC0F90">
        <w:rPr>
          <w:rFonts w:ascii="Times New Roman" w:hAnsi="Times New Roman" w:cs="Times New Roman"/>
          <w:color w:val="000000"/>
          <w:sz w:val="28"/>
          <w:szCs w:val="28"/>
          <w:shd w:val="clear" w:color="auto" w:fill="F5F7F9"/>
        </w:rPr>
        <w:t xml:space="preserve">  реализации проекта отремо</w:t>
      </w:r>
      <w:r w:rsidRPr="00BC0F90">
        <w:rPr>
          <w:rFonts w:ascii="Times New Roman" w:hAnsi="Times New Roman" w:cs="Times New Roman"/>
          <w:color w:val="000000"/>
          <w:sz w:val="28"/>
          <w:szCs w:val="28"/>
          <w:shd w:val="clear" w:color="auto" w:fill="F5F7F9"/>
        </w:rPr>
        <w:t>н</w:t>
      </w:r>
      <w:r w:rsidRPr="00BC0F90">
        <w:rPr>
          <w:rFonts w:ascii="Times New Roman" w:hAnsi="Times New Roman" w:cs="Times New Roman"/>
          <w:color w:val="000000"/>
          <w:sz w:val="28"/>
          <w:szCs w:val="28"/>
          <w:shd w:val="clear" w:color="auto" w:fill="F5F7F9"/>
        </w:rPr>
        <w:t>тирована лестница, ведущая в здание МБУК «Горнозаводская центральная межпоселенческая библиотека» и МБУК «Горнозаводский краеведческий музей им. М. П. Старостина»,</w:t>
      </w:r>
      <w:r w:rsidRPr="00BC0F90">
        <w:rPr>
          <w:rFonts w:ascii="Times New Roman" w:eastAsia="Times New Roman" w:hAnsi="Times New Roman" w:cs="Times New Roman"/>
          <w:color w:val="000000"/>
          <w:sz w:val="28"/>
          <w:szCs w:val="28"/>
          <w:lang w:eastAsia="ru-RU"/>
        </w:rPr>
        <w:t xml:space="preserve">  тротуар,  установлена лестница к «Молоде</w:t>
      </w:r>
      <w:r w:rsidRPr="00BC0F90">
        <w:rPr>
          <w:rFonts w:ascii="Times New Roman" w:eastAsia="Times New Roman" w:hAnsi="Times New Roman" w:cs="Times New Roman"/>
          <w:color w:val="000000"/>
          <w:sz w:val="28"/>
          <w:szCs w:val="28"/>
          <w:lang w:eastAsia="ru-RU"/>
        </w:rPr>
        <w:t>ж</w:t>
      </w:r>
      <w:r w:rsidRPr="00BC0F90">
        <w:rPr>
          <w:rFonts w:ascii="Times New Roman" w:eastAsia="Times New Roman" w:hAnsi="Times New Roman" w:cs="Times New Roman"/>
          <w:color w:val="000000"/>
          <w:sz w:val="28"/>
          <w:szCs w:val="28"/>
          <w:lang w:eastAsia="ru-RU"/>
        </w:rPr>
        <w:t>ному дворику».</w:t>
      </w:r>
      <w:r w:rsidRPr="00BC0F90">
        <w:rPr>
          <w:rFonts w:ascii="Arial" w:eastAsia="Times New Roman" w:hAnsi="Arial" w:cs="Arial"/>
          <w:color w:val="000000"/>
          <w:sz w:val="28"/>
          <w:szCs w:val="28"/>
          <w:lang w:eastAsia="ru-RU"/>
        </w:rPr>
        <w:t> </w:t>
      </w:r>
      <w:r w:rsidRPr="00BC0F90">
        <w:rPr>
          <w:rFonts w:ascii="Times New Roman" w:eastAsia="Times New Roman" w:hAnsi="Times New Roman" w:cs="Times New Roman"/>
          <w:color w:val="000000"/>
          <w:sz w:val="28"/>
          <w:szCs w:val="28"/>
          <w:lang w:eastAsia="ru-RU"/>
        </w:rPr>
        <w:t xml:space="preserve"> </w:t>
      </w:r>
      <w:r w:rsidRPr="00BC0F90">
        <w:rPr>
          <w:rFonts w:ascii="Times New Roman" w:eastAsia="Times New Roman" w:hAnsi="Times New Roman" w:cs="Times New Roman"/>
          <w:color w:val="333333"/>
          <w:sz w:val="28"/>
          <w:szCs w:val="28"/>
          <w:lang w:eastAsia="ru-RU"/>
        </w:rPr>
        <w:t>В отчетном году  продолжена работа проекта МБУК «ГЦМБ» «Библиотека – центр межкультурной коммуникации». В админ</w:t>
      </w:r>
      <w:r w:rsidRPr="00BC0F90">
        <w:rPr>
          <w:rFonts w:ascii="Times New Roman" w:eastAsia="Times New Roman" w:hAnsi="Times New Roman" w:cs="Times New Roman"/>
          <w:color w:val="333333"/>
          <w:sz w:val="28"/>
          <w:szCs w:val="28"/>
          <w:lang w:eastAsia="ru-RU"/>
        </w:rPr>
        <w:t>и</w:t>
      </w:r>
      <w:r w:rsidRPr="00BC0F90">
        <w:rPr>
          <w:rFonts w:ascii="Times New Roman" w:eastAsia="Times New Roman" w:hAnsi="Times New Roman" w:cs="Times New Roman"/>
          <w:color w:val="333333"/>
          <w:sz w:val="28"/>
          <w:szCs w:val="28"/>
          <w:lang w:eastAsia="ru-RU"/>
        </w:rPr>
        <w:t>страции района был заслушан  директор МБУК «ГЦМБ» о ходе реализации проекта.</w:t>
      </w:r>
      <w:r w:rsidRPr="00BC0F90">
        <w:rPr>
          <w:color w:val="000000"/>
          <w:sz w:val="28"/>
          <w:szCs w:val="28"/>
        </w:rPr>
        <w:t xml:space="preserve">  </w:t>
      </w:r>
      <w:r w:rsidRPr="00BC0F90">
        <w:rPr>
          <w:rFonts w:ascii="Times New Roman" w:hAnsi="Times New Roman" w:cs="Times New Roman"/>
          <w:color w:val="000000"/>
          <w:sz w:val="28"/>
          <w:szCs w:val="28"/>
        </w:rPr>
        <w:t>Центральное место</w:t>
      </w:r>
      <w:r w:rsidRPr="00BC0F90">
        <w:rPr>
          <w:color w:val="000000"/>
          <w:sz w:val="28"/>
          <w:szCs w:val="28"/>
        </w:rPr>
        <w:t xml:space="preserve"> </w:t>
      </w:r>
      <w:r w:rsidRPr="00BC0F90">
        <w:rPr>
          <w:rFonts w:ascii="Times New Roman" w:hAnsi="Times New Roman" w:cs="Times New Roman"/>
          <w:color w:val="000000"/>
          <w:sz w:val="28"/>
          <w:szCs w:val="28"/>
        </w:rPr>
        <w:t xml:space="preserve"> в проекте занимает уникальная  коллекция к</w:t>
      </w:r>
      <w:r w:rsidRPr="00BC0F90">
        <w:rPr>
          <w:rFonts w:ascii="Times New Roman" w:hAnsi="Times New Roman" w:cs="Times New Roman"/>
          <w:color w:val="000000"/>
          <w:sz w:val="28"/>
          <w:szCs w:val="28"/>
        </w:rPr>
        <w:t>у</w:t>
      </w:r>
      <w:r w:rsidRPr="00BC0F90">
        <w:rPr>
          <w:rFonts w:ascii="Times New Roman" w:hAnsi="Times New Roman" w:cs="Times New Roman"/>
          <w:color w:val="000000"/>
          <w:sz w:val="28"/>
          <w:szCs w:val="28"/>
        </w:rPr>
        <w:t>кол в национальных костюмах.</w:t>
      </w:r>
      <w:r w:rsidRPr="00BC0F90">
        <w:rPr>
          <w:color w:val="000000"/>
          <w:sz w:val="28"/>
          <w:szCs w:val="28"/>
        </w:rPr>
        <w:t xml:space="preserve"> </w:t>
      </w:r>
      <w:r w:rsidRPr="00BC0F90">
        <w:rPr>
          <w:rFonts w:ascii="Times New Roman" w:hAnsi="Times New Roman" w:cs="Times New Roman"/>
          <w:color w:val="000000"/>
          <w:sz w:val="28"/>
          <w:szCs w:val="28"/>
        </w:rPr>
        <w:t xml:space="preserve">МБУК «ГЦДБ» успешно реализован  проект </w:t>
      </w:r>
      <w:r w:rsidRPr="00BC0F90">
        <w:rPr>
          <w:color w:val="000000"/>
          <w:sz w:val="28"/>
          <w:szCs w:val="28"/>
        </w:rPr>
        <w:t xml:space="preserve"> </w:t>
      </w:r>
      <w:r w:rsidRPr="00BC0F90">
        <w:rPr>
          <w:rFonts w:ascii="Times New Roman" w:hAnsi="Times New Roman" w:cs="Times New Roman"/>
          <w:sz w:val="28"/>
          <w:szCs w:val="28"/>
        </w:rPr>
        <w:t xml:space="preserve">«Сторителлинг в детской библиотеке: корпорация сказочников».  Салтыкова </w:t>
      </w:r>
      <w:r w:rsidRPr="00BC0F90">
        <w:rPr>
          <w:rFonts w:ascii="Times New Roman" w:hAnsi="Times New Roman" w:cs="Times New Roman"/>
          <w:sz w:val="28"/>
          <w:szCs w:val="28"/>
        </w:rPr>
        <w:lastRenderedPageBreak/>
        <w:t>О.А., заведующий методическим  отделом МБУК «ГЦДБ»  стала победит</w:t>
      </w:r>
      <w:r w:rsidRPr="00BC0F90">
        <w:rPr>
          <w:rFonts w:ascii="Times New Roman" w:hAnsi="Times New Roman" w:cs="Times New Roman"/>
          <w:sz w:val="28"/>
          <w:szCs w:val="28"/>
        </w:rPr>
        <w:t>е</w:t>
      </w:r>
      <w:r w:rsidRPr="00BC0F90">
        <w:rPr>
          <w:rFonts w:ascii="Times New Roman" w:hAnsi="Times New Roman" w:cs="Times New Roman"/>
          <w:sz w:val="28"/>
          <w:szCs w:val="28"/>
        </w:rPr>
        <w:t>лем краевого конкурса профессионального мастерства «Ради детей», приур</w:t>
      </w:r>
      <w:r w:rsidRPr="00BC0F90">
        <w:rPr>
          <w:rFonts w:ascii="Times New Roman" w:hAnsi="Times New Roman" w:cs="Times New Roman"/>
          <w:sz w:val="28"/>
          <w:szCs w:val="28"/>
        </w:rPr>
        <w:t>о</w:t>
      </w:r>
      <w:r w:rsidRPr="00BC0F90">
        <w:rPr>
          <w:rFonts w:ascii="Times New Roman" w:hAnsi="Times New Roman" w:cs="Times New Roman"/>
          <w:sz w:val="28"/>
          <w:szCs w:val="28"/>
        </w:rPr>
        <w:t>ченный к 100-летию создания комиссий по делам несовершеннолетних и з</w:t>
      </w:r>
      <w:r w:rsidRPr="00BC0F90">
        <w:rPr>
          <w:rFonts w:ascii="Times New Roman" w:hAnsi="Times New Roman" w:cs="Times New Roman"/>
          <w:sz w:val="28"/>
          <w:szCs w:val="28"/>
        </w:rPr>
        <w:t>а</w:t>
      </w:r>
      <w:r w:rsidRPr="00BC0F90">
        <w:rPr>
          <w:rFonts w:ascii="Times New Roman" w:hAnsi="Times New Roman" w:cs="Times New Roman"/>
          <w:sz w:val="28"/>
          <w:szCs w:val="28"/>
        </w:rPr>
        <w:t>щите их прав в РФ, также приняла участие в 4 Пермском краевом Семейном Форуме «Навстречу Десятилетию детства». Библиотеки впервые приняли участие в «Ночи искусств», «Большом этнографическом диктанте». Всё больше мероприятий проходит вне стен библиотеки.</w:t>
      </w:r>
      <w:r w:rsidRPr="00BC0F90">
        <w:rPr>
          <w:color w:val="444444"/>
          <w:sz w:val="28"/>
          <w:szCs w:val="28"/>
        </w:rPr>
        <w:t xml:space="preserve"> </w:t>
      </w:r>
      <w:r w:rsidRPr="00BC0F90">
        <w:rPr>
          <w:rFonts w:ascii="Times New Roman" w:hAnsi="Times New Roman" w:cs="Times New Roman"/>
          <w:color w:val="444444"/>
          <w:sz w:val="28"/>
          <w:szCs w:val="28"/>
        </w:rPr>
        <w:t>Главная задача таких мероприятий - привлечь внимание как можно большего числа населения, в</w:t>
      </w:r>
      <w:r w:rsidRPr="00BC0F90">
        <w:rPr>
          <w:rFonts w:ascii="Times New Roman" w:hAnsi="Times New Roman" w:cs="Times New Roman"/>
          <w:color w:val="444444"/>
          <w:sz w:val="28"/>
          <w:szCs w:val="28"/>
        </w:rPr>
        <w:t>ы</w:t>
      </w:r>
      <w:r w:rsidRPr="00BC0F90">
        <w:rPr>
          <w:rFonts w:ascii="Times New Roman" w:hAnsi="Times New Roman" w:cs="Times New Roman"/>
          <w:color w:val="444444"/>
          <w:sz w:val="28"/>
          <w:szCs w:val="28"/>
        </w:rPr>
        <w:t>звать эмоциональную реакцию, желание взять книгу в руки и посетить би</w:t>
      </w:r>
      <w:r w:rsidRPr="00BC0F90">
        <w:rPr>
          <w:rFonts w:ascii="Times New Roman" w:hAnsi="Times New Roman" w:cs="Times New Roman"/>
          <w:color w:val="444444"/>
          <w:sz w:val="28"/>
          <w:szCs w:val="28"/>
        </w:rPr>
        <w:t>б</w:t>
      </w:r>
      <w:r w:rsidRPr="00BC0F90">
        <w:rPr>
          <w:rFonts w:ascii="Times New Roman" w:hAnsi="Times New Roman" w:cs="Times New Roman"/>
          <w:color w:val="444444"/>
          <w:sz w:val="28"/>
          <w:szCs w:val="28"/>
        </w:rPr>
        <w:t>лиотеку. К таким мероприятиям можно отнести: «22 июня – День памяти и скорби», «Масленичные гуляния»,  «День семьи, любви и верности»,  «День физкультурника», «Промысловские тропы» и др. Все поселения результати</w:t>
      </w:r>
      <w:r w:rsidRPr="00BC0F90">
        <w:rPr>
          <w:rFonts w:ascii="Times New Roman" w:hAnsi="Times New Roman" w:cs="Times New Roman"/>
          <w:color w:val="444444"/>
          <w:sz w:val="28"/>
          <w:szCs w:val="28"/>
        </w:rPr>
        <w:t>в</w:t>
      </w:r>
      <w:r w:rsidRPr="00BC0F90">
        <w:rPr>
          <w:rFonts w:ascii="Times New Roman" w:hAnsi="Times New Roman" w:cs="Times New Roman"/>
          <w:color w:val="444444"/>
          <w:sz w:val="28"/>
          <w:szCs w:val="28"/>
        </w:rPr>
        <w:t>но  приняли участие в краевом конкурсе на получение субсидий  на  ко</w:t>
      </w:r>
      <w:r w:rsidRPr="00BC0F90">
        <w:rPr>
          <w:rFonts w:ascii="Times New Roman" w:hAnsi="Times New Roman" w:cs="Times New Roman"/>
          <w:color w:val="444444"/>
          <w:sz w:val="28"/>
          <w:szCs w:val="28"/>
        </w:rPr>
        <w:t>м</w:t>
      </w:r>
      <w:r w:rsidRPr="00BC0F90">
        <w:rPr>
          <w:rFonts w:ascii="Times New Roman" w:hAnsi="Times New Roman" w:cs="Times New Roman"/>
          <w:color w:val="444444"/>
          <w:sz w:val="28"/>
          <w:szCs w:val="28"/>
        </w:rPr>
        <w:t>плектование книжных  фондов.</w:t>
      </w:r>
    </w:p>
    <w:p w:rsidR="001D70C4" w:rsidRPr="00BC0F90" w:rsidRDefault="001D70C4" w:rsidP="001D70C4">
      <w:pPr>
        <w:spacing w:after="0" w:line="240" w:lineRule="auto"/>
        <w:jc w:val="both"/>
        <w:rPr>
          <w:rFonts w:ascii="Times New Roman" w:hAnsi="Times New Roman" w:cs="Times New Roman"/>
          <w:color w:val="444444"/>
          <w:sz w:val="28"/>
          <w:szCs w:val="28"/>
        </w:rPr>
      </w:pPr>
      <w:r w:rsidRPr="00BC0F90">
        <w:rPr>
          <w:rFonts w:ascii="Times New Roman" w:hAnsi="Times New Roman" w:cs="Times New Roman"/>
          <w:color w:val="444444"/>
          <w:sz w:val="28"/>
          <w:szCs w:val="28"/>
        </w:rPr>
        <w:t xml:space="preserve">        Кроме положительных результатов, к сожалению, есть проблемы. Фо</w:t>
      </w:r>
      <w:r w:rsidRPr="00BC0F90">
        <w:rPr>
          <w:rFonts w:ascii="Times New Roman" w:hAnsi="Times New Roman" w:cs="Times New Roman"/>
          <w:color w:val="444444"/>
          <w:sz w:val="28"/>
          <w:szCs w:val="28"/>
        </w:rPr>
        <w:t>р</w:t>
      </w:r>
      <w:r w:rsidRPr="00BC0F90">
        <w:rPr>
          <w:rFonts w:ascii="Times New Roman" w:hAnsi="Times New Roman" w:cs="Times New Roman"/>
          <w:color w:val="444444"/>
          <w:sz w:val="28"/>
          <w:szCs w:val="28"/>
        </w:rPr>
        <w:t>мально ведётся библиотечное обслуживание в Бисерском сельском посел</w:t>
      </w:r>
      <w:r w:rsidRPr="00BC0F90">
        <w:rPr>
          <w:rFonts w:ascii="Times New Roman" w:hAnsi="Times New Roman" w:cs="Times New Roman"/>
          <w:color w:val="444444"/>
          <w:sz w:val="28"/>
          <w:szCs w:val="28"/>
        </w:rPr>
        <w:t>е</w:t>
      </w:r>
      <w:r w:rsidRPr="00BC0F90">
        <w:rPr>
          <w:rFonts w:ascii="Times New Roman" w:hAnsi="Times New Roman" w:cs="Times New Roman"/>
          <w:color w:val="444444"/>
          <w:sz w:val="28"/>
          <w:szCs w:val="28"/>
        </w:rPr>
        <w:t>нии. Население в п. Бисер и  п. Станция Бисер составляет 1086 человек. В 2015 году закрылись клубы в этих посёлках, а  библиотеки входили в состав клубов. Нет финансовой  возможности организовать полноценные сайты в  библиотеках сельских поселений. Также в сельских поселениях практически не работает программа «Доступная среда». Недостаточно денежных средств на пополнение книжного фонда, фонда периодических изданий. Библиотек</w:t>
      </w:r>
      <w:r w:rsidRPr="00BC0F90">
        <w:rPr>
          <w:rFonts w:ascii="Times New Roman" w:hAnsi="Times New Roman" w:cs="Times New Roman"/>
          <w:color w:val="444444"/>
          <w:sz w:val="28"/>
          <w:szCs w:val="28"/>
        </w:rPr>
        <w:t>а</w:t>
      </w:r>
      <w:r w:rsidRPr="00BC0F90">
        <w:rPr>
          <w:rFonts w:ascii="Times New Roman" w:hAnsi="Times New Roman" w:cs="Times New Roman"/>
          <w:color w:val="444444"/>
          <w:sz w:val="28"/>
          <w:szCs w:val="28"/>
        </w:rPr>
        <w:t>ри сельских поселений не имеют финансовой возможности пройти курсы п</w:t>
      </w:r>
      <w:r w:rsidRPr="00BC0F90">
        <w:rPr>
          <w:rFonts w:ascii="Times New Roman" w:hAnsi="Times New Roman" w:cs="Times New Roman"/>
          <w:color w:val="444444"/>
          <w:sz w:val="28"/>
          <w:szCs w:val="28"/>
        </w:rPr>
        <w:t>о</w:t>
      </w:r>
      <w:r w:rsidRPr="00BC0F90">
        <w:rPr>
          <w:rFonts w:ascii="Times New Roman" w:hAnsi="Times New Roman" w:cs="Times New Roman"/>
          <w:color w:val="444444"/>
          <w:sz w:val="28"/>
          <w:szCs w:val="28"/>
        </w:rPr>
        <w:t xml:space="preserve">вышения квалификации. </w:t>
      </w:r>
    </w:p>
    <w:p w:rsidR="001D70C4" w:rsidRPr="00BC0F90" w:rsidRDefault="001D70C4" w:rsidP="001D70C4">
      <w:pPr>
        <w:spacing w:after="0" w:line="240" w:lineRule="auto"/>
        <w:ind w:left="360"/>
        <w:jc w:val="both"/>
        <w:rPr>
          <w:rFonts w:ascii="Times New Roman" w:hAnsi="Times New Roman" w:cs="Times New Roman"/>
          <w:b/>
          <w:sz w:val="28"/>
          <w:szCs w:val="28"/>
        </w:rPr>
      </w:pPr>
    </w:p>
    <w:p w:rsidR="001D70C4" w:rsidRPr="00BC0F90" w:rsidRDefault="001D70C4" w:rsidP="001D70C4">
      <w:pPr>
        <w:ind w:left="360"/>
        <w:jc w:val="both"/>
        <w:rPr>
          <w:rFonts w:ascii="Times New Roman" w:hAnsi="Times New Roman" w:cs="Times New Roman"/>
          <w:sz w:val="28"/>
          <w:szCs w:val="28"/>
        </w:rPr>
      </w:pPr>
      <w:r w:rsidRPr="00BC0F90">
        <w:rPr>
          <w:rFonts w:ascii="Times New Roman" w:hAnsi="Times New Roman" w:cs="Times New Roman"/>
          <w:sz w:val="28"/>
          <w:szCs w:val="28"/>
        </w:rPr>
        <w:t xml:space="preserve"> </w:t>
      </w:r>
    </w:p>
    <w:p w:rsidR="001D70C4" w:rsidRPr="00BC0F90" w:rsidRDefault="001D70C4" w:rsidP="001D70C4">
      <w:pPr>
        <w:ind w:left="360"/>
        <w:jc w:val="both"/>
        <w:rPr>
          <w:rFonts w:ascii="Times New Roman" w:hAnsi="Times New Roman" w:cs="Times New Roman"/>
          <w:sz w:val="28"/>
          <w:szCs w:val="28"/>
        </w:rPr>
      </w:pPr>
    </w:p>
    <w:p w:rsidR="00D365D3" w:rsidRPr="00BC0F90" w:rsidRDefault="00D365D3" w:rsidP="00D365D3">
      <w:pPr>
        <w:ind w:left="360"/>
        <w:jc w:val="both"/>
        <w:rPr>
          <w:rFonts w:ascii="Times New Roman" w:hAnsi="Times New Roman" w:cs="Times New Roman"/>
          <w:sz w:val="28"/>
          <w:szCs w:val="28"/>
        </w:rPr>
      </w:pPr>
    </w:p>
    <w:sectPr w:rsidR="00D365D3" w:rsidRPr="00BC0F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CA5" w:rsidRDefault="00EF7CA5" w:rsidP="00550ACF">
      <w:pPr>
        <w:spacing w:after="0" w:line="240" w:lineRule="auto"/>
      </w:pPr>
      <w:r>
        <w:separator/>
      </w:r>
    </w:p>
  </w:endnote>
  <w:endnote w:type="continuationSeparator" w:id="0">
    <w:p w:rsidR="00EF7CA5" w:rsidRDefault="00EF7CA5" w:rsidP="00550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_FuturaRound"/>
    <w:panose1 w:val="020F0502020204030204"/>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879859"/>
      <w:docPartObj>
        <w:docPartGallery w:val="Page Numbers (Bottom of Page)"/>
        <w:docPartUnique/>
      </w:docPartObj>
    </w:sdtPr>
    <w:sdtEndPr/>
    <w:sdtContent>
      <w:p w:rsidR="00CD796A" w:rsidRDefault="00CD796A">
        <w:pPr>
          <w:pStyle w:val="ad"/>
          <w:jc w:val="center"/>
        </w:pPr>
        <w:r>
          <w:fldChar w:fldCharType="begin"/>
        </w:r>
        <w:r>
          <w:instrText>PAGE   \* MERGEFORMAT</w:instrText>
        </w:r>
        <w:r>
          <w:fldChar w:fldCharType="separate"/>
        </w:r>
        <w:r w:rsidR="00DA1143">
          <w:rPr>
            <w:noProof/>
          </w:rPr>
          <w:t>70</w:t>
        </w:r>
        <w:r>
          <w:fldChar w:fldCharType="end"/>
        </w:r>
      </w:p>
    </w:sdtContent>
  </w:sdt>
  <w:p w:rsidR="00CD796A" w:rsidRDefault="00CD796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CA5" w:rsidRDefault="00EF7CA5" w:rsidP="00550ACF">
      <w:pPr>
        <w:spacing w:after="0" w:line="240" w:lineRule="auto"/>
      </w:pPr>
      <w:r>
        <w:separator/>
      </w:r>
    </w:p>
  </w:footnote>
  <w:footnote w:type="continuationSeparator" w:id="0">
    <w:p w:rsidR="00EF7CA5" w:rsidRDefault="00EF7CA5" w:rsidP="00550ACF">
      <w:pPr>
        <w:spacing w:after="0" w:line="240" w:lineRule="auto"/>
      </w:pPr>
      <w:r>
        <w:continuationSeparator/>
      </w:r>
    </w:p>
  </w:footnote>
  <w:footnote w:id="1">
    <w:p w:rsidR="00CD796A" w:rsidRDefault="00CD796A" w:rsidP="00F60177">
      <w:pPr>
        <w:pStyle w:val="af2"/>
      </w:pPr>
      <w:r>
        <w:rPr>
          <w:rStyle w:val="af1"/>
        </w:rPr>
        <w:t>*</w:t>
      </w:r>
      <w:r>
        <w:t xml:space="preserve"> Старше 18лет</w:t>
      </w:r>
    </w:p>
  </w:footnote>
  <w:footnote w:id="2">
    <w:p w:rsidR="00CD796A" w:rsidRDefault="00CD796A" w:rsidP="00AA5070">
      <w:r>
        <w:rPr>
          <w:rStyle w:val="af1"/>
        </w:rPr>
        <w:t>*</w:t>
      </w:r>
      <w:r>
        <w:t xml:space="preserve"> Б - библиографическая, Ф – фактографическая, </w:t>
      </w:r>
      <w:proofErr w:type="gramStart"/>
      <w:r>
        <w:t>П</w:t>
      </w:r>
      <w:proofErr w:type="gramEnd"/>
      <w:r>
        <w:t xml:space="preserve"> – полнотекстовая.</w:t>
      </w:r>
    </w:p>
    <w:p w:rsidR="00CD796A" w:rsidRDefault="00CD796A" w:rsidP="00AA5070">
      <w:pPr>
        <w:pStyle w:val="af2"/>
      </w:pPr>
    </w:p>
  </w:footnote>
  <w:footnote w:id="3">
    <w:p w:rsidR="00CD796A" w:rsidRPr="00602B92" w:rsidRDefault="00CD796A" w:rsidP="00AA5070">
      <w:pPr>
        <w:pStyle w:val="af2"/>
      </w:pPr>
      <w:r w:rsidRPr="00602B92">
        <w:rPr>
          <w:rStyle w:val="af1"/>
        </w:rPr>
        <w:t>*</w:t>
      </w:r>
      <w:r w:rsidRPr="00602B92">
        <w:t xml:space="preserve"> справки, выполненные по запросам, поступившим заочно, без посещения библиотеки.</w:t>
      </w:r>
    </w:p>
  </w:footnote>
  <w:footnote w:id="4">
    <w:p w:rsidR="00CD796A" w:rsidRDefault="00CD796A" w:rsidP="00AA5070">
      <w:pPr>
        <w:pStyle w:val="af2"/>
        <w:ind w:firstLine="360"/>
        <w:rPr>
          <w:sz w:val="24"/>
        </w:rPr>
      </w:pPr>
      <w:r w:rsidRPr="00602B92">
        <w:rPr>
          <w:rStyle w:val="af1"/>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5">
    <w:p w:rsidR="00CD796A" w:rsidRDefault="00CD796A" w:rsidP="00362662">
      <w:pPr>
        <w:pStyle w:val="af2"/>
      </w:pPr>
      <w:r>
        <w:rPr>
          <w:rStyle w:val="af1"/>
        </w:rPr>
        <w:t>*</w:t>
      </w:r>
      <w:r>
        <w:t xml:space="preserve"> Цифры должны совпадать с данными 6НК</w:t>
      </w:r>
    </w:p>
  </w:footnote>
  <w:footnote w:id="6">
    <w:p w:rsidR="00CD796A" w:rsidRDefault="00CD796A" w:rsidP="0001465A">
      <w:pPr>
        <w:pStyle w:val="af2"/>
        <w:jc w:val="both"/>
        <w:rPr>
          <w:sz w:val="18"/>
        </w:rPr>
      </w:pPr>
      <w:r>
        <w:rPr>
          <w:rStyle w:val="af1"/>
          <w:sz w:val="18"/>
        </w:rPr>
        <w:t>*</w:t>
      </w:r>
      <w:r>
        <w:rPr>
          <w:sz w:val="18"/>
        </w:rPr>
        <w:t xml:space="preserve"> через косую черту</w:t>
      </w:r>
      <w:proofErr w:type="gramStart"/>
      <w:r>
        <w:rPr>
          <w:sz w:val="18"/>
        </w:rPr>
        <w:t xml:space="preserve"> ( / ) </w:t>
      </w:r>
      <w:proofErr w:type="gramEnd"/>
      <w:r>
        <w:rPr>
          <w:sz w:val="18"/>
        </w:rPr>
        <w:t xml:space="preserve">указываются коллективные консультации на семинарах, производственных учёбах, творческих лабораториях, областных мероприятиях </w:t>
      </w:r>
    </w:p>
  </w:footnote>
  <w:footnote w:id="7">
    <w:p w:rsidR="00CD796A" w:rsidRPr="005320B5" w:rsidRDefault="00CD796A" w:rsidP="00362662">
      <w:pPr>
        <w:rPr>
          <w:rStyle w:val="af1"/>
        </w:rPr>
      </w:pPr>
    </w:p>
    <w:p w:rsidR="00CD796A" w:rsidRDefault="00CD796A" w:rsidP="00362662">
      <w:pPr>
        <w:pStyle w:val="af2"/>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2AD1"/>
    <w:multiLevelType w:val="multilevel"/>
    <w:tmpl w:val="BB06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94CDC"/>
    <w:multiLevelType w:val="hybridMultilevel"/>
    <w:tmpl w:val="BDB2C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3">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D576A9F"/>
    <w:multiLevelType w:val="hybridMultilevel"/>
    <w:tmpl w:val="DB70E1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17F958DE"/>
    <w:multiLevelType w:val="hybridMultilevel"/>
    <w:tmpl w:val="DE086E5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8BA3DCB"/>
    <w:multiLevelType w:val="hybridMultilevel"/>
    <w:tmpl w:val="D23A7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12">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6364F29"/>
    <w:multiLevelType w:val="multilevel"/>
    <w:tmpl w:val="39E2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222F8B"/>
    <w:multiLevelType w:val="multilevel"/>
    <w:tmpl w:val="5F8C1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AF1D5A"/>
    <w:multiLevelType w:val="multilevel"/>
    <w:tmpl w:val="596C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277833"/>
    <w:multiLevelType w:val="hybridMultilevel"/>
    <w:tmpl w:val="43C410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19">
    <w:nsid w:val="4FE84A02"/>
    <w:multiLevelType w:val="multilevel"/>
    <w:tmpl w:val="04E4E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463141B"/>
    <w:multiLevelType w:val="hybridMultilevel"/>
    <w:tmpl w:val="E320EA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DC3CC6"/>
    <w:multiLevelType w:val="multilevel"/>
    <w:tmpl w:val="753E6A58"/>
    <w:lvl w:ilvl="0">
      <w:start w:val="13"/>
      <w:numFmt w:val="decimal"/>
      <w:lvlText w:val="%1"/>
      <w:lvlJc w:val="left"/>
      <w:pPr>
        <w:tabs>
          <w:tab w:val="num" w:pos="735"/>
        </w:tabs>
        <w:ind w:left="735" w:hanging="735"/>
      </w:pPr>
      <w:rPr>
        <w:rFonts w:hint="default"/>
      </w:rPr>
    </w:lvl>
    <w:lvl w:ilvl="1">
      <w:start w:val="4"/>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5A1B182C"/>
    <w:multiLevelType w:val="singleLevel"/>
    <w:tmpl w:val="300A67EC"/>
    <w:lvl w:ilvl="0">
      <w:numFmt w:val="bullet"/>
      <w:lvlText w:val="-"/>
      <w:lvlJc w:val="left"/>
      <w:pPr>
        <w:tabs>
          <w:tab w:val="num" w:pos="360"/>
        </w:tabs>
        <w:ind w:left="360" w:hanging="360"/>
      </w:pPr>
      <w:rPr>
        <w:rFonts w:hint="default"/>
      </w:rPr>
    </w:lvl>
  </w:abstractNum>
  <w:abstractNum w:abstractNumId="24">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5">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B1D7BE0"/>
    <w:multiLevelType w:val="hybridMultilevel"/>
    <w:tmpl w:val="172C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695A5C"/>
    <w:multiLevelType w:val="multilevel"/>
    <w:tmpl w:val="671E5C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71297803"/>
    <w:multiLevelType w:val="hybridMultilevel"/>
    <w:tmpl w:val="52BA2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4">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31"/>
  </w:num>
  <w:num w:numId="2">
    <w:abstractNumId w:val="29"/>
  </w:num>
  <w:num w:numId="3">
    <w:abstractNumId w:val="0"/>
  </w:num>
  <w:num w:numId="4">
    <w:abstractNumId w:val="21"/>
  </w:num>
  <w:num w:numId="5">
    <w:abstractNumId w:val="7"/>
  </w:num>
  <w:num w:numId="6">
    <w:abstractNumId w:val="6"/>
  </w:num>
  <w:num w:numId="7">
    <w:abstractNumId w:val="4"/>
  </w:num>
  <w:num w:numId="8">
    <w:abstractNumId w:val="15"/>
  </w:num>
  <w:num w:numId="9">
    <w:abstractNumId w:val="16"/>
  </w:num>
  <w:num w:numId="10">
    <w:abstractNumId w:val="14"/>
  </w:num>
  <w:num w:numId="11">
    <w:abstractNumId w:val="22"/>
  </w:num>
  <w:num w:numId="12">
    <w:abstractNumId w:val="17"/>
  </w:num>
  <w:num w:numId="13">
    <w:abstractNumId w:val="24"/>
  </w:num>
  <w:num w:numId="14">
    <w:abstractNumId w:val="19"/>
  </w:num>
  <w:num w:numId="15">
    <w:abstractNumId w:val="23"/>
  </w:num>
  <w:num w:numId="16">
    <w:abstractNumId w:val="32"/>
  </w:num>
  <w:num w:numId="17">
    <w:abstractNumId w:val="28"/>
  </w:num>
  <w:num w:numId="18">
    <w:abstractNumId w:val="9"/>
  </w:num>
  <w:num w:numId="19">
    <w:abstractNumId w:val="20"/>
  </w:num>
  <w:num w:numId="20">
    <w:abstractNumId w:val="34"/>
  </w:num>
  <w:num w:numId="21">
    <w:abstractNumId w:val="13"/>
  </w:num>
  <w:num w:numId="22">
    <w:abstractNumId w:val="26"/>
  </w:num>
  <w:num w:numId="23">
    <w:abstractNumId w:val="12"/>
  </w:num>
  <w:num w:numId="24">
    <w:abstractNumId w:val="18"/>
  </w:num>
  <w:num w:numId="25">
    <w:abstractNumId w:val="11"/>
  </w:num>
  <w:num w:numId="26">
    <w:abstractNumId w:val="30"/>
  </w:num>
  <w:num w:numId="27">
    <w:abstractNumId w:val="35"/>
  </w:num>
  <w:num w:numId="28">
    <w:abstractNumId w:val="2"/>
  </w:num>
  <w:num w:numId="29">
    <w:abstractNumId w:val="5"/>
  </w:num>
  <w:num w:numId="30">
    <w:abstractNumId w:val="25"/>
  </w:num>
  <w:num w:numId="31">
    <w:abstractNumId w:val="10"/>
  </w:num>
  <w:num w:numId="32">
    <w:abstractNumId w:val="8"/>
  </w:num>
  <w:num w:numId="33">
    <w:abstractNumId w:val="1"/>
  </w:num>
  <w:num w:numId="34">
    <w:abstractNumId w:val="33"/>
  </w:num>
  <w:num w:numId="35">
    <w:abstractNumId w:val="27"/>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4A0"/>
    <w:rsid w:val="00004B96"/>
    <w:rsid w:val="000104A0"/>
    <w:rsid w:val="0001465A"/>
    <w:rsid w:val="000169FA"/>
    <w:rsid w:val="00020291"/>
    <w:rsid w:val="000220A5"/>
    <w:rsid w:val="00032BE8"/>
    <w:rsid w:val="0004059A"/>
    <w:rsid w:val="00042052"/>
    <w:rsid w:val="00045FCC"/>
    <w:rsid w:val="0004659E"/>
    <w:rsid w:val="0005486B"/>
    <w:rsid w:val="00054FFF"/>
    <w:rsid w:val="00063B59"/>
    <w:rsid w:val="00085FCC"/>
    <w:rsid w:val="00087038"/>
    <w:rsid w:val="00091CF7"/>
    <w:rsid w:val="00097237"/>
    <w:rsid w:val="000A156C"/>
    <w:rsid w:val="000A45B7"/>
    <w:rsid w:val="000A5417"/>
    <w:rsid w:val="000B2A6A"/>
    <w:rsid w:val="000B4D5E"/>
    <w:rsid w:val="000D2A35"/>
    <w:rsid w:val="000E7F32"/>
    <w:rsid w:val="000F0B97"/>
    <w:rsid w:val="0011199B"/>
    <w:rsid w:val="0011607F"/>
    <w:rsid w:val="00116C18"/>
    <w:rsid w:val="0012614A"/>
    <w:rsid w:val="001417C6"/>
    <w:rsid w:val="001512A6"/>
    <w:rsid w:val="00152448"/>
    <w:rsid w:val="00154A1D"/>
    <w:rsid w:val="00170AA9"/>
    <w:rsid w:val="00176235"/>
    <w:rsid w:val="00190FDF"/>
    <w:rsid w:val="001915F7"/>
    <w:rsid w:val="00196020"/>
    <w:rsid w:val="001A2D27"/>
    <w:rsid w:val="001C2532"/>
    <w:rsid w:val="001D1231"/>
    <w:rsid w:val="001D70C4"/>
    <w:rsid w:val="001D75D7"/>
    <w:rsid w:val="001E111C"/>
    <w:rsid w:val="001F5CE3"/>
    <w:rsid w:val="001F7388"/>
    <w:rsid w:val="00203072"/>
    <w:rsid w:val="002134DC"/>
    <w:rsid w:val="00224004"/>
    <w:rsid w:val="002364BF"/>
    <w:rsid w:val="002367DF"/>
    <w:rsid w:val="002452FA"/>
    <w:rsid w:val="00254AB0"/>
    <w:rsid w:val="00256517"/>
    <w:rsid w:val="00264ABA"/>
    <w:rsid w:val="00265DD4"/>
    <w:rsid w:val="002747B9"/>
    <w:rsid w:val="002758DC"/>
    <w:rsid w:val="002770EB"/>
    <w:rsid w:val="00280B2F"/>
    <w:rsid w:val="002811A9"/>
    <w:rsid w:val="002822B3"/>
    <w:rsid w:val="002B53A7"/>
    <w:rsid w:val="002D086E"/>
    <w:rsid w:val="002D2E86"/>
    <w:rsid w:val="002D4D71"/>
    <w:rsid w:val="002F274F"/>
    <w:rsid w:val="00311F9E"/>
    <w:rsid w:val="00313193"/>
    <w:rsid w:val="003212CB"/>
    <w:rsid w:val="003217DB"/>
    <w:rsid w:val="00334464"/>
    <w:rsid w:val="00335017"/>
    <w:rsid w:val="00344E75"/>
    <w:rsid w:val="00362662"/>
    <w:rsid w:val="003729C0"/>
    <w:rsid w:val="00381CC7"/>
    <w:rsid w:val="003824FD"/>
    <w:rsid w:val="00384BB8"/>
    <w:rsid w:val="0039167F"/>
    <w:rsid w:val="00397040"/>
    <w:rsid w:val="003A311E"/>
    <w:rsid w:val="003B6228"/>
    <w:rsid w:val="003C17FE"/>
    <w:rsid w:val="003C2605"/>
    <w:rsid w:val="003C30A7"/>
    <w:rsid w:val="003C61F4"/>
    <w:rsid w:val="003C66F3"/>
    <w:rsid w:val="003D4942"/>
    <w:rsid w:val="003D5B5B"/>
    <w:rsid w:val="003D78FF"/>
    <w:rsid w:val="003D7EBD"/>
    <w:rsid w:val="003E20AB"/>
    <w:rsid w:val="003E641A"/>
    <w:rsid w:val="00402422"/>
    <w:rsid w:val="004130E1"/>
    <w:rsid w:val="0041469A"/>
    <w:rsid w:val="004344F7"/>
    <w:rsid w:val="00434540"/>
    <w:rsid w:val="00436874"/>
    <w:rsid w:val="0044718E"/>
    <w:rsid w:val="0045026B"/>
    <w:rsid w:val="00450D17"/>
    <w:rsid w:val="00451E31"/>
    <w:rsid w:val="00454663"/>
    <w:rsid w:val="00456064"/>
    <w:rsid w:val="00460178"/>
    <w:rsid w:val="00464A13"/>
    <w:rsid w:val="004674B3"/>
    <w:rsid w:val="004674D2"/>
    <w:rsid w:val="0047387C"/>
    <w:rsid w:val="004820C0"/>
    <w:rsid w:val="0049499D"/>
    <w:rsid w:val="00496AAC"/>
    <w:rsid w:val="00497527"/>
    <w:rsid w:val="004A0E69"/>
    <w:rsid w:val="004A1262"/>
    <w:rsid w:val="004A4026"/>
    <w:rsid w:val="004B3A2E"/>
    <w:rsid w:val="004B5D9C"/>
    <w:rsid w:val="004D02E1"/>
    <w:rsid w:val="004D0869"/>
    <w:rsid w:val="004D5F5D"/>
    <w:rsid w:val="004E04C1"/>
    <w:rsid w:val="004F3A5F"/>
    <w:rsid w:val="005065D2"/>
    <w:rsid w:val="00510454"/>
    <w:rsid w:val="00511E3A"/>
    <w:rsid w:val="00516107"/>
    <w:rsid w:val="00524E3E"/>
    <w:rsid w:val="0052670F"/>
    <w:rsid w:val="00532DE3"/>
    <w:rsid w:val="00550ACF"/>
    <w:rsid w:val="00566896"/>
    <w:rsid w:val="00581E7E"/>
    <w:rsid w:val="005825A0"/>
    <w:rsid w:val="005B37B5"/>
    <w:rsid w:val="005B6395"/>
    <w:rsid w:val="005C3EAE"/>
    <w:rsid w:val="005C6C65"/>
    <w:rsid w:val="005D758E"/>
    <w:rsid w:val="005F64B2"/>
    <w:rsid w:val="005F708F"/>
    <w:rsid w:val="005F7481"/>
    <w:rsid w:val="00605AF9"/>
    <w:rsid w:val="00607914"/>
    <w:rsid w:val="00617334"/>
    <w:rsid w:val="00621312"/>
    <w:rsid w:val="0063509C"/>
    <w:rsid w:val="00647CFB"/>
    <w:rsid w:val="00650295"/>
    <w:rsid w:val="00651C24"/>
    <w:rsid w:val="00656A1C"/>
    <w:rsid w:val="00661E80"/>
    <w:rsid w:val="00664CE5"/>
    <w:rsid w:val="0066536A"/>
    <w:rsid w:val="00670357"/>
    <w:rsid w:val="006820D6"/>
    <w:rsid w:val="00687814"/>
    <w:rsid w:val="00695482"/>
    <w:rsid w:val="006A04BB"/>
    <w:rsid w:val="006A3C6B"/>
    <w:rsid w:val="006A4D2B"/>
    <w:rsid w:val="006B3C9A"/>
    <w:rsid w:val="006C2BBA"/>
    <w:rsid w:val="006D652B"/>
    <w:rsid w:val="006D747E"/>
    <w:rsid w:val="006D7EAD"/>
    <w:rsid w:val="006E56B1"/>
    <w:rsid w:val="006E61B2"/>
    <w:rsid w:val="00700954"/>
    <w:rsid w:val="0070681E"/>
    <w:rsid w:val="007275A8"/>
    <w:rsid w:val="00731087"/>
    <w:rsid w:val="00741F38"/>
    <w:rsid w:val="00743F6A"/>
    <w:rsid w:val="00765978"/>
    <w:rsid w:val="00766DF5"/>
    <w:rsid w:val="00774659"/>
    <w:rsid w:val="00775821"/>
    <w:rsid w:val="00776B2A"/>
    <w:rsid w:val="00782882"/>
    <w:rsid w:val="007856FE"/>
    <w:rsid w:val="00790F85"/>
    <w:rsid w:val="00793704"/>
    <w:rsid w:val="007A7B16"/>
    <w:rsid w:val="007B327F"/>
    <w:rsid w:val="007B6518"/>
    <w:rsid w:val="007B77A7"/>
    <w:rsid w:val="007E6B42"/>
    <w:rsid w:val="007F6E91"/>
    <w:rsid w:val="00801E38"/>
    <w:rsid w:val="008214F6"/>
    <w:rsid w:val="0082228A"/>
    <w:rsid w:val="00823142"/>
    <w:rsid w:val="008307BE"/>
    <w:rsid w:val="00836928"/>
    <w:rsid w:val="00837CB1"/>
    <w:rsid w:val="00857476"/>
    <w:rsid w:val="00867A84"/>
    <w:rsid w:val="00884B52"/>
    <w:rsid w:val="008B472F"/>
    <w:rsid w:val="008C0A44"/>
    <w:rsid w:val="008C2AAC"/>
    <w:rsid w:val="008D1A0E"/>
    <w:rsid w:val="008D6EEC"/>
    <w:rsid w:val="008E7C72"/>
    <w:rsid w:val="008F7E6D"/>
    <w:rsid w:val="0091033B"/>
    <w:rsid w:val="009116B7"/>
    <w:rsid w:val="009168B5"/>
    <w:rsid w:val="00934149"/>
    <w:rsid w:val="009351DC"/>
    <w:rsid w:val="009441E9"/>
    <w:rsid w:val="00955CFB"/>
    <w:rsid w:val="00972143"/>
    <w:rsid w:val="00980094"/>
    <w:rsid w:val="00992165"/>
    <w:rsid w:val="009A3F3A"/>
    <w:rsid w:val="009C0302"/>
    <w:rsid w:val="009C6C21"/>
    <w:rsid w:val="009C74E0"/>
    <w:rsid w:val="009D274E"/>
    <w:rsid w:val="009E017A"/>
    <w:rsid w:val="009F0335"/>
    <w:rsid w:val="009F0EEE"/>
    <w:rsid w:val="009F71F3"/>
    <w:rsid w:val="00A00664"/>
    <w:rsid w:val="00A02554"/>
    <w:rsid w:val="00A06F08"/>
    <w:rsid w:val="00A12910"/>
    <w:rsid w:val="00A34128"/>
    <w:rsid w:val="00A42E2D"/>
    <w:rsid w:val="00A44F8C"/>
    <w:rsid w:val="00A56978"/>
    <w:rsid w:val="00A57F06"/>
    <w:rsid w:val="00A6768D"/>
    <w:rsid w:val="00A70C59"/>
    <w:rsid w:val="00A75A0C"/>
    <w:rsid w:val="00A90A29"/>
    <w:rsid w:val="00AA1834"/>
    <w:rsid w:val="00AA5070"/>
    <w:rsid w:val="00AB2587"/>
    <w:rsid w:val="00AC7939"/>
    <w:rsid w:val="00AD6F5A"/>
    <w:rsid w:val="00AE2E46"/>
    <w:rsid w:val="00AE2F73"/>
    <w:rsid w:val="00AF16D4"/>
    <w:rsid w:val="00AF2299"/>
    <w:rsid w:val="00AF463E"/>
    <w:rsid w:val="00B04850"/>
    <w:rsid w:val="00B059B6"/>
    <w:rsid w:val="00B14BBC"/>
    <w:rsid w:val="00B14E0D"/>
    <w:rsid w:val="00B17301"/>
    <w:rsid w:val="00B361C9"/>
    <w:rsid w:val="00B4121F"/>
    <w:rsid w:val="00B42E09"/>
    <w:rsid w:val="00B54D58"/>
    <w:rsid w:val="00B56003"/>
    <w:rsid w:val="00B621D4"/>
    <w:rsid w:val="00B640EE"/>
    <w:rsid w:val="00BA4802"/>
    <w:rsid w:val="00BB4B16"/>
    <w:rsid w:val="00BC02C3"/>
    <w:rsid w:val="00BC0E14"/>
    <w:rsid w:val="00BC0F90"/>
    <w:rsid w:val="00BD3082"/>
    <w:rsid w:val="00BE54DA"/>
    <w:rsid w:val="00BF72FA"/>
    <w:rsid w:val="00C017BC"/>
    <w:rsid w:val="00C03667"/>
    <w:rsid w:val="00C058E2"/>
    <w:rsid w:val="00C0767F"/>
    <w:rsid w:val="00C15863"/>
    <w:rsid w:val="00C170F2"/>
    <w:rsid w:val="00C21B37"/>
    <w:rsid w:val="00C2471E"/>
    <w:rsid w:val="00C25968"/>
    <w:rsid w:val="00C307EB"/>
    <w:rsid w:val="00C3257B"/>
    <w:rsid w:val="00C35A06"/>
    <w:rsid w:val="00C56FBE"/>
    <w:rsid w:val="00C77981"/>
    <w:rsid w:val="00C95D51"/>
    <w:rsid w:val="00CA2A10"/>
    <w:rsid w:val="00CA4FEA"/>
    <w:rsid w:val="00CA6F11"/>
    <w:rsid w:val="00CB26AC"/>
    <w:rsid w:val="00CB4A4B"/>
    <w:rsid w:val="00CB4E51"/>
    <w:rsid w:val="00CD3FDC"/>
    <w:rsid w:val="00CD49DA"/>
    <w:rsid w:val="00CD796A"/>
    <w:rsid w:val="00CE6882"/>
    <w:rsid w:val="00CF0B94"/>
    <w:rsid w:val="00CF6A7C"/>
    <w:rsid w:val="00D004C8"/>
    <w:rsid w:val="00D01EC1"/>
    <w:rsid w:val="00D05386"/>
    <w:rsid w:val="00D11633"/>
    <w:rsid w:val="00D13575"/>
    <w:rsid w:val="00D13776"/>
    <w:rsid w:val="00D1455F"/>
    <w:rsid w:val="00D14A81"/>
    <w:rsid w:val="00D14E85"/>
    <w:rsid w:val="00D15241"/>
    <w:rsid w:val="00D160F9"/>
    <w:rsid w:val="00D27E8F"/>
    <w:rsid w:val="00D30159"/>
    <w:rsid w:val="00D365D3"/>
    <w:rsid w:val="00D417E2"/>
    <w:rsid w:val="00D54164"/>
    <w:rsid w:val="00D55437"/>
    <w:rsid w:val="00D557C8"/>
    <w:rsid w:val="00D55855"/>
    <w:rsid w:val="00D64709"/>
    <w:rsid w:val="00D745DC"/>
    <w:rsid w:val="00D807DC"/>
    <w:rsid w:val="00D84150"/>
    <w:rsid w:val="00DA1143"/>
    <w:rsid w:val="00DA1809"/>
    <w:rsid w:val="00DB176D"/>
    <w:rsid w:val="00DD0F5B"/>
    <w:rsid w:val="00DD141C"/>
    <w:rsid w:val="00DD188D"/>
    <w:rsid w:val="00DD1C05"/>
    <w:rsid w:val="00DE4F43"/>
    <w:rsid w:val="00DF0DAD"/>
    <w:rsid w:val="00DF1D0B"/>
    <w:rsid w:val="00E0311B"/>
    <w:rsid w:val="00E03359"/>
    <w:rsid w:val="00E0445F"/>
    <w:rsid w:val="00E1124C"/>
    <w:rsid w:val="00E11372"/>
    <w:rsid w:val="00E11AB3"/>
    <w:rsid w:val="00E20B1E"/>
    <w:rsid w:val="00E400EF"/>
    <w:rsid w:val="00E50F41"/>
    <w:rsid w:val="00E62CB0"/>
    <w:rsid w:val="00E63EE6"/>
    <w:rsid w:val="00E64CA5"/>
    <w:rsid w:val="00E65C24"/>
    <w:rsid w:val="00E70BD4"/>
    <w:rsid w:val="00E73F44"/>
    <w:rsid w:val="00E8104F"/>
    <w:rsid w:val="00E82D7F"/>
    <w:rsid w:val="00E9157D"/>
    <w:rsid w:val="00EA186B"/>
    <w:rsid w:val="00EA2A4D"/>
    <w:rsid w:val="00EB15D3"/>
    <w:rsid w:val="00EB4136"/>
    <w:rsid w:val="00EB6185"/>
    <w:rsid w:val="00EC27E5"/>
    <w:rsid w:val="00EC6D53"/>
    <w:rsid w:val="00ED7D05"/>
    <w:rsid w:val="00EF50AF"/>
    <w:rsid w:val="00EF7B6C"/>
    <w:rsid w:val="00EF7CA5"/>
    <w:rsid w:val="00F03065"/>
    <w:rsid w:val="00F17D63"/>
    <w:rsid w:val="00F2182A"/>
    <w:rsid w:val="00F24A6F"/>
    <w:rsid w:val="00F357B3"/>
    <w:rsid w:val="00F36FC0"/>
    <w:rsid w:val="00F4214C"/>
    <w:rsid w:val="00F46C54"/>
    <w:rsid w:val="00F53567"/>
    <w:rsid w:val="00F55E27"/>
    <w:rsid w:val="00F57E6D"/>
    <w:rsid w:val="00F60177"/>
    <w:rsid w:val="00F654D9"/>
    <w:rsid w:val="00F75536"/>
    <w:rsid w:val="00F76B7A"/>
    <w:rsid w:val="00F916CF"/>
    <w:rsid w:val="00FD11CE"/>
    <w:rsid w:val="00FD55B7"/>
    <w:rsid w:val="00FE2745"/>
    <w:rsid w:val="00FE7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939"/>
  </w:style>
  <w:style w:type="paragraph" w:styleId="1">
    <w:name w:val="heading 1"/>
    <w:basedOn w:val="a"/>
    <w:next w:val="a"/>
    <w:link w:val="10"/>
    <w:qFormat/>
    <w:rsid w:val="0036266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362662"/>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qFormat/>
    <w:rsid w:val="00362662"/>
    <w:pPr>
      <w:keepNext/>
      <w:spacing w:before="240" w:after="60" w:line="240" w:lineRule="auto"/>
      <w:outlineLvl w:val="2"/>
    </w:pPr>
    <w:rPr>
      <w:rFonts w:ascii="Arial" w:eastAsia="Calibri" w:hAnsi="Arial" w:cs="Arial"/>
      <w:b/>
      <w:bCs/>
      <w:sz w:val="26"/>
      <w:szCs w:val="26"/>
      <w:lang w:eastAsia="ru-RU"/>
    </w:rPr>
  </w:style>
  <w:style w:type="paragraph" w:styleId="4">
    <w:name w:val="heading 4"/>
    <w:basedOn w:val="a"/>
    <w:next w:val="a"/>
    <w:link w:val="40"/>
    <w:qFormat/>
    <w:rsid w:val="0036266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04A0"/>
    <w:pPr>
      <w:ind w:left="720"/>
      <w:contextualSpacing/>
    </w:pPr>
  </w:style>
  <w:style w:type="character" w:styleId="a4">
    <w:name w:val="Hyperlink"/>
    <w:unhideWhenUsed/>
    <w:rsid w:val="00E03359"/>
    <w:rPr>
      <w:color w:val="0000FF"/>
      <w:u w:val="single"/>
    </w:rPr>
  </w:style>
  <w:style w:type="table" w:styleId="a5">
    <w:name w:val="Table Grid"/>
    <w:basedOn w:val="a1"/>
    <w:uiPriority w:val="59"/>
    <w:rsid w:val="00282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450D17"/>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450D17"/>
    <w:rPr>
      <w:rFonts w:ascii="Times New Roman" w:eastAsia="Times New Roman" w:hAnsi="Times New Roman" w:cs="Times New Roman"/>
      <w:sz w:val="28"/>
      <w:szCs w:val="20"/>
      <w:lang w:eastAsia="ru-RU"/>
    </w:rPr>
  </w:style>
  <w:style w:type="character" w:styleId="a6">
    <w:name w:val="Strong"/>
    <w:basedOn w:val="a0"/>
    <w:uiPriority w:val="22"/>
    <w:qFormat/>
    <w:rsid w:val="004D5F5D"/>
    <w:rPr>
      <w:b/>
      <w:bCs/>
    </w:rPr>
  </w:style>
  <w:style w:type="character" w:customStyle="1" w:styleId="apple-converted-space">
    <w:name w:val="apple-converted-space"/>
    <w:basedOn w:val="a0"/>
    <w:rsid w:val="004D5F5D"/>
  </w:style>
  <w:style w:type="paragraph" w:styleId="a7">
    <w:name w:val="Normal (Web)"/>
    <w:basedOn w:val="a"/>
    <w:uiPriority w:val="99"/>
    <w:unhideWhenUsed/>
    <w:rsid w:val="00D647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sercontent">
    <w:name w:val="usercontent"/>
    <w:basedOn w:val="a0"/>
    <w:rsid w:val="00F916CF"/>
  </w:style>
  <w:style w:type="character" w:customStyle="1" w:styleId="textexposedshow">
    <w:name w:val="text_exposed_show"/>
    <w:basedOn w:val="a0"/>
    <w:rsid w:val="00F916CF"/>
  </w:style>
  <w:style w:type="character" w:customStyle="1" w:styleId="usercontentsecondary">
    <w:name w:val="usercontentsecondary"/>
    <w:basedOn w:val="a0"/>
    <w:rsid w:val="00F916CF"/>
  </w:style>
  <w:style w:type="paragraph" w:styleId="a8">
    <w:name w:val="Balloon Text"/>
    <w:basedOn w:val="a"/>
    <w:link w:val="a9"/>
    <w:uiPriority w:val="99"/>
    <w:unhideWhenUsed/>
    <w:rsid w:val="00992165"/>
    <w:pPr>
      <w:spacing w:after="0" w:line="240" w:lineRule="auto"/>
    </w:pPr>
    <w:rPr>
      <w:rFonts w:ascii="Tahoma" w:hAnsi="Tahoma" w:cs="Tahoma"/>
      <w:sz w:val="16"/>
      <w:szCs w:val="16"/>
    </w:rPr>
  </w:style>
  <w:style w:type="character" w:customStyle="1" w:styleId="a9">
    <w:name w:val="Текст выноски Знак"/>
    <w:basedOn w:val="a0"/>
    <w:link w:val="a8"/>
    <w:uiPriority w:val="99"/>
    <w:rsid w:val="00992165"/>
    <w:rPr>
      <w:rFonts w:ascii="Tahoma" w:hAnsi="Tahoma" w:cs="Tahoma"/>
      <w:sz w:val="16"/>
      <w:szCs w:val="16"/>
    </w:rPr>
  </w:style>
  <w:style w:type="character" w:styleId="aa">
    <w:name w:val="Emphasis"/>
    <w:basedOn w:val="a0"/>
    <w:uiPriority w:val="20"/>
    <w:qFormat/>
    <w:rsid w:val="00F17D63"/>
    <w:rPr>
      <w:i/>
      <w:iCs/>
    </w:rPr>
  </w:style>
  <w:style w:type="character" w:customStyle="1" w:styleId="bibl-name">
    <w:name w:val="bibl-name"/>
    <w:basedOn w:val="a0"/>
    <w:rsid w:val="007E6B42"/>
  </w:style>
  <w:style w:type="paragraph" w:styleId="ab">
    <w:name w:val="header"/>
    <w:basedOn w:val="a"/>
    <w:link w:val="ac"/>
    <w:uiPriority w:val="99"/>
    <w:unhideWhenUsed/>
    <w:rsid w:val="00550AC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50ACF"/>
  </w:style>
  <w:style w:type="paragraph" w:styleId="ad">
    <w:name w:val="footer"/>
    <w:basedOn w:val="a"/>
    <w:link w:val="ae"/>
    <w:uiPriority w:val="99"/>
    <w:unhideWhenUsed/>
    <w:rsid w:val="00550AC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50ACF"/>
  </w:style>
  <w:style w:type="character" w:customStyle="1" w:styleId="font-large">
    <w:name w:val="font-large"/>
    <w:basedOn w:val="a0"/>
    <w:rsid w:val="00384BB8"/>
  </w:style>
  <w:style w:type="paragraph" w:customStyle="1" w:styleId="uk-margin">
    <w:name w:val="uk-margin"/>
    <w:basedOn w:val="a"/>
    <w:rsid w:val="00280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280B2F"/>
  </w:style>
  <w:style w:type="character" w:customStyle="1" w:styleId="c0">
    <w:name w:val="c0"/>
    <w:basedOn w:val="a0"/>
    <w:rsid w:val="00A34128"/>
  </w:style>
  <w:style w:type="paragraph" w:styleId="af">
    <w:name w:val="No Spacing"/>
    <w:uiPriority w:val="1"/>
    <w:qFormat/>
    <w:rsid w:val="0044718E"/>
    <w:pPr>
      <w:spacing w:after="0" w:line="240" w:lineRule="auto"/>
    </w:pPr>
    <w:rPr>
      <w:rFonts w:ascii="Calibri" w:eastAsia="Calibri" w:hAnsi="Calibri" w:cs="Times New Roman"/>
    </w:rPr>
  </w:style>
  <w:style w:type="paragraph" w:styleId="af0">
    <w:name w:val="Block Text"/>
    <w:basedOn w:val="a"/>
    <w:unhideWhenUsed/>
    <w:rsid w:val="00AA5070"/>
    <w:pPr>
      <w:spacing w:after="0" w:line="240" w:lineRule="auto"/>
      <w:ind w:left="540" w:right="895"/>
    </w:pPr>
    <w:rPr>
      <w:rFonts w:ascii="Times New Roman" w:eastAsia="Times New Roman" w:hAnsi="Times New Roman" w:cs="Times New Roman"/>
      <w:sz w:val="28"/>
      <w:lang w:eastAsia="ru-RU"/>
    </w:rPr>
  </w:style>
  <w:style w:type="character" w:styleId="af1">
    <w:name w:val="footnote reference"/>
    <w:rsid w:val="00AA5070"/>
    <w:rPr>
      <w:vertAlign w:val="superscript"/>
    </w:rPr>
  </w:style>
  <w:style w:type="paragraph" w:styleId="af2">
    <w:name w:val="footnote text"/>
    <w:basedOn w:val="a"/>
    <w:link w:val="af3"/>
    <w:rsid w:val="00AA5070"/>
    <w:pPr>
      <w:spacing w:after="0" w:line="240" w:lineRule="auto"/>
    </w:pPr>
    <w:rPr>
      <w:rFonts w:ascii="Times New Roman" w:eastAsia="Times New Roman" w:hAnsi="Times New Roman" w:cs="Times New Roman"/>
      <w:sz w:val="20"/>
      <w:szCs w:val="20"/>
      <w:lang w:eastAsia="ru-RU"/>
    </w:rPr>
  </w:style>
  <w:style w:type="character" w:customStyle="1" w:styleId="af3">
    <w:name w:val="Текст сноски Знак"/>
    <w:basedOn w:val="a0"/>
    <w:link w:val="af2"/>
    <w:rsid w:val="00AA5070"/>
    <w:rPr>
      <w:rFonts w:ascii="Times New Roman" w:eastAsia="Times New Roman" w:hAnsi="Times New Roman" w:cs="Times New Roman"/>
      <w:sz w:val="20"/>
      <w:szCs w:val="20"/>
      <w:lang w:eastAsia="ru-RU"/>
    </w:rPr>
  </w:style>
  <w:style w:type="paragraph" w:styleId="af4">
    <w:name w:val="Body Text"/>
    <w:basedOn w:val="a"/>
    <w:link w:val="af5"/>
    <w:rsid w:val="00362662"/>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sid w:val="00362662"/>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362662"/>
    <w:rPr>
      <w:rFonts w:ascii="Arial" w:eastAsia="Calibri" w:hAnsi="Arial" w:cs="Arial"/>
      <w:b/>
      <w:bCs/>
      <w:sz w:val="26"/>
      <w:szCs w:val="26"/>
      <w:lang w:eastAsia="ru-RU"/>
    </w:rPr>
  </w:style>
  <w:style w:type="character" w:customStyle="1" w:styleId="10">
    <w:name w:val="Заголовок 1 Знак"/>
    <w:basedOn w:val="a0"/>
    <w:link w:val="1"/>
    <w:rsid w:val="0036266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62662"/>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362662"/>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62662"/>
  </w:style>
  <w:style w:type="numbering" w:customStyle="1" w:styleId="110">
    <w:name w:val="Нет списка11"/>
    <w:next w:val="a2"/>
    <w:uiPriority w:val="99"/>
    <w:semiHidden/>
    <w:unhideWhenUsed/>
    <w:rsid w:val="00362662"/>
  </w:style>
  <w:style w:type="character" w:customStyle="1" w:styleId="sharetext">
    <w:name w:val="share_text"/>
    <w:basedOn w:val="a0"/>
    <w:rsid w:val="00362662"/>
  </w:style>
  <w:style w:type="character" w:customStyle="1" w:styleId="b-share-btnwrap">
    <w:name w:val="b-share-btn__wrap"/>
    <w:basedOn w:val="a0"/>
    <w:rsid w:val="00362662"/>
  </w:style>
  <w:style w:type="character" w:customStyle="1" w:styleId="b-share-counter">
    <w:name w:val="b-share-counter"/>
    <w:basedOn w:val="a0"/>
    <w:rsid w:val="00362662"/>
  </w:style>
  <w:style w:type="character" w:styleId="HTML">
    <w:name w:val="HTML Definition"/>
    <w:basedOn w:val="a0"/>
    <w:uiPriority w:val="99"/>
    <w:semiHidden/>
    <w:unhideWhenUsed/>
    <w:rsid w:val="00362662"/>
    <w:rPr>
      <w:i/>
      <w:iCs/>
    </w:rPr>
  </w:style>
  <w:style w:type="character" w:customStyle="1" w:styleId="username">
    <w:name w:val="username"/>
    <w:basedOn w:val="a0"/>
    <w:rsid w:val="00362662"/>
  </w:style>
  <w:style w:type="paragraph" w:customStyle="1" w:styleId="ConsPlusNormal">
    <w:name w:val="ConsPlusNormal"/>
    <w:rsid w:val="003626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36266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w-mailboxuserinfoemailinner">
    <w:name w:val="w-mailbox__userinfo__email_inner"/>
    <w:rsid w:val="00362662"/>
  </w:style>
  <w:style w:type="character" w:customStyle="1" w:styleId="contactlinebodyitememail">
    <w:name w:val="contactline__body__item_email"/>
    <w:rsid w:val="00362662"/>
  </w:style>
  <w:style w:type="paragraph" w:customStyle="1" w:styleId="12">
    <w:name w:val="Без интервала1"/>
    <w:rsid w:val="00362662"/>
    <w:pPr>
      <w:spacing w:after="0" w:line="240" w:lineRule="auto"/>
    </w:pPr>
    <w:rPr>
      <w:rFonts w:ascii="Calibri" w:eastAsia="Times New Roman" w:hAnsi="Calibri" w:cs="Times New Roman"/>
      <w:lang w:eastAsia="ru-RU"/>
    </w:rPr>
  </w:style>
  <w:style w:type="character" w:customStyle="1" w:styleId="bibl-name-other">
    <w:name w:val="bibl-name-other"/>
    <w:basedOn w:val="a0"/>
    <w:rsid w:val="00362662"/>
  </w:style>
  <w:style w:type="paragraph" w:styleId="af6">
    <w:name w:val="caption"/>
    <w:basedOn w:val="a"/>
    <w:next w:val="a"/>
    <w:qFormat/>
    <w:rsid w:val="00362662"/>
    <w:pPr>
      <w:spacing w:after="120" w:line="240" w:lineRule="auto"/>
      <w:jc w:val="right"/>
    </w:pPr>
    <w:rPr>
      <w:rFonts w:ascii="Times New Roman" w:eastAsia="Times New Roman" w:hAnsi="Times New Roman" w:cs="Times New Roman"/>
      <w:sz w:val="28"/>
      <w:szCs w:val="20"/>
      <w:lang w:eastAsia="ru-RU"/>
    </w:rPr>
  </w:style>
  <w:style w:type="paragraph" w:styleId="af7">
    <w:name w:val="Body Text Indent"/>
    <w:basedOn w:val="a"/>
    <w:link w:val="af8"/>
    <w:rsid w:val="00362662"/>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rsid w:val="00362662"/>
    <w:rPr>
      <w:rFonts w:ascii="Times New Roman" w:eastAsia="Times New Roman" w:hAnsi="Times New Roman" w:cs="Times New Roman"/>
      <w:sz w:val="24"/>
      <w:szCs w:val="24"/>
      <w:lang w:eastAsia="ru-RU"/>
    </w:rPr>
  </w:style>
  <w:style w:type="paragraph" w:styleId="af9">
    <w:name w:val="Title"/>
    <w:basedOn w:val="a"/>
    <w:link w:val="afa"/>
    <w:qFormat/>
    <w:rsid w:val="00362662"/>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a">
    <w:name w:val="Название Знак"/>
    <w:basedOn w:val="a0"/>
    <w:link w:val="af9"/>
    <w:rsid w:val="00362662"/>
    <w:rPr>
      <w:rFonts w:ascii="Times New Roman" w:eastAsia="Times New Roman" w:hAnsi="Times New Roman" w:cs="Times New Roman"/>
      <w:sz w:val="36"/>
      <w:szCs w:val="36"/>
      <w:lang w:eastAsia="ru-RU"/>
    </w:rPr>
  </w:style>
  <w:style w:type="character" w:styleId="afb">
    <w:name w:val="page number"/>
    <w:basedOn w:val="a0"/>
    <w:rsid w:val="00362662"/>
  </w:style>
  <w:style w:type="table" w:customStyle="1" w:styleId="13">
    <w:name w:val="Сетка таблицы1"/>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362662"/>
  </w:style>
  <w:style w:type="table" w:customStyle="1" w:styleId="41">
    <w:name w:val="Сетка таблицы4"/>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rsid w:val="00362662"/>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362662"/>
    <w:rPr>
      <w:rFonts w:ascii="Times New Roman" w:eastAsia="Times New Roman" w:hAnsi="Times New Roman" w:cs="Times New Roman"/>
      <w:sz w:val="24"/>
      <w:szCs w:val="24"/>
      <w:lang w:eastAsia="ru-RU"/>
    </w:rPr>
  </w:style>
  <w:style w:type="character" w:customStyle="1" w:styleId="apple-style-span">
    <w:name w:val="apple-style-span"/>
    <w:basedOn w:val="a0"/>
    <w:rsid w:val="00362662"/>
  </w:style>
  <w:style w:type="numbering" w:customStyle="1" w:styleId="1111">
    <w:name w:val="Нет списка1111"/>
    <w:next w:val="a2"/>
    <w:semiHidden/>
    <w:rsid w:val="00362662"/>
  </w:style>
  <w:style w:type="numbering" w:customStyle="1" w:styleId="24">
    <w:name w:val="Нет списка2"/>
    <w:next w:val="a2"/>
    <w:uiPriority w:val="99"/>
    <w:semiHidden/>
    <w:unhideWhenUsed/>
    <w:rsid w:val="00362662"/>
  </w:style>
  <w:style w:type="table" w:customStyle="1" w:styleId="5">
    <w:name w:val="Сетка таблицы5"/>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basedOn w:val="a0"/>
    <w:uiPriority w:val="99"/>
    <w:semiHidden/>
    <w:unhideWhenUsed/>
    <w:rsid w:val="00362662"/>
    <w:rPr>
      <w:vertAlign w:val="superscript"/>
    </w:rPr>
  </w:style>
  <w:style w:type="numbering" w:customStyle="1" w:styleId="34">
    <w:name w:val="Нет списка3"/>
    <w:next w:val="a2"/>
    <w:semiHidden/>
    <w:rsid w:val="00362662"/>
  </w:style>
  <w:style w:type="numbering" w:customStyle="1" w:styleId="42">
    <w:name w:val="Нет списка4"/>
    <w:next w:val="a2"/>
    <w:semiHidden/>
    <w:rsid w:val="00362662"/>
  </w:style>
  <w:style w:type="table" w:customStyle="1" w:styleId="6">
    <w:name w:val="Сетка таблицы6"/>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3626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939"/>
  </w:style>
  <w:style w:type="paragraph" w:styleId="1">
    <w:name w:val="heading 1"/>
    <w:basedOn w:val="a"/>
    <w:next w:val="a"/>
    <w:link w:val="10"/>
    <w:qFormat/>
    <w:rsid w:val="0036266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362662"/>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qFormat/>
    <w:rsid w:val="00362662"/>
    <w:pPr>
      <w:keepNext/>
      <w:spacing w:before="240" w:after="60" w:line="240" w:lineRule="auto"/>
      <w:outlineLvl w:val="2"/>
    </w:pPr>
    <w:rPr>
      <w:rFonts w:ascii="Arial" w:eastAsia="Calibri" w:hAnsi="Arial" w:cs="Arial"/>
      <w:b/>
      <w:bCs/>
      <w:sz w:val="26"/>
      <w:szCs w:val="26"/>
      <w:lang w:eastAsia="ru-RU"/>
    </w:rPr>
  </w:style>
  <w:style w:type="paragraph" w:styleId="4">
    <w:name w:val="heading 4"/>
    <w:basedOn w:val="a"/>
    <w:next w:val="a"/>
    <w:link w:val="40"/>
    <w:qFormat/>
    <w:rsid w:val="00362662"/>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04A0"/>
    <w:pPr>
      <w:ind w:left="720"/>
      <w:contextualSpacing/>
    </w:pPr>
  </w:style>
  <w:style w:type="character" w:styleId="a4">
    <w:name w:val="Hyperlink"/>
    <w:unhideWhenUsed/>
    <w:rsid w:val="00E03359"/>
    <w:rPr>
      <w:color w:val="0000FF"/>
      <w:u w:val="single"/>
    </w:rPr>
  </w:style>
  <w:style w:type="table" w:styleId="a5">
    <w:name w:val="Table Grid"/>
    <w:basedOn w:val="a1"/>
    <w:uiPriority w:val="59"/>
    <w:rsid w:val="00282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450D17"/>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450D17"/>
    <w:rPr>
      <w:rFonts w:ascii="Times New Roman" w:eastAsia="Times New Roman" w:hAnsi="Times New Roman" w:cs="Times New Roman"/>
      <w:sz w:val="28"/>
      <w:szCs w:val="20"/>
      <w:lang w:eastAsia="ru-RU"/>
    </w:rPr>
  </w:style>
  <w:style w:type="character" w:styleId="a6">
    <w:name w:val="Strong"/>
    <w:basedOn w:val="a0"/>
    <w:uiPriority w:val="22"/>
    <w:qFormat/>
    <w:rsid w:val="004D5F5D"/>
    <w:rPr>
      <w:b/>
      <w:bCs/>
    </w:rPr>
  </w:style>
  <w:style w:type="character" w:customStyle="1" w:styleId="apple-converted-space">
    <w:name w:val="apple-converted-space"/>
    <w:basedOn w:val="a0"/>
    <w:rsid w:val="004D5F5D"/>
  </w:style>
  <w:style w:type="paragraph" w:styleId="a7">
    <w:name w:val="Normal (Web)"/>
    <w:basedOn w:val="a"/>
    <w:uiPriority w:val="99"/>
    <w:unhideWhenUsed/>
    <w:rsid w:val="00D647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sercontent">
    <w:name w:val="usercontent"/>
    <w:basedOn w:val="a0"/>
    <w:rsid w:val="00F916CF"/>
  </w:style>
  <w:style w:type="character" w:customStyle="1" w:styleId="textexposedshow">
    <w:name w:val="text_exposed_show"/>
    <w:basedOn w:val="a0"/>
    <w:rsid w:val="00F916CF"/>
  </w:style>
  <w:style w:type="character" w:customStyle="1" w:styleId="usercontentsecondary">
    <w:name w:val="usercontentsecondary"/>
    <w:basedOn w:val="a0"/>
    <w:rsid w:val="00F916CF"/>
  </w:style>
  <w:style w:type="paragraph" w:styleId="a8">
    <w:name w:val="Balloon Text"/>
    <w:basedOn w:val="a"/>
    <w:link w:val="a9"/>
    <w:uiPriority w:val="99"/>
    <w:unhideWhenUsed/>
    <w:rsid w:val="00992165"/>
    <w:pPr>
      <w:spacing w:after="0" w:line="240" w:lineRule="auto"/>
    </w:pPr>
    <w:rPr>
      <w:rFonts w:ascii="Tahoma" w:hAnsi="Tahoma" w:cs="Tahoma"/>
      <w:sz w:val="16"/>
      <w:szCs w:val="16"/>
    </w:rPr>
  </w:style>
  <w:style w:type="character" w:customStyle="1" w:styleId="a9">
    <w:name w:val="Текст выноски Знак"/>
    <w:basedOn w:val="a0"/>
    <w:link w:val="a8"/>
    <w:uiPriority w:val="99"/>
    <w:rsid w:val="00992165"/>
    <w:rPr>
      <w:rFonts w:ascii="Tahoma" w:hAnsi="Tahoma" w:cs="Tahoma"/>
      <w:sz w:val="16"/>
      <w:szCs w:val="16"/>
    </w:rPr>
  </w:style>
  <w:style w:type="character" w:styleId="aa">
    <w:name w:val="Emphasis"/>
    <w:basedOn w:val="a0"/>
    <w:uiPriority w:val="20"/>
    <w:qFormat/>
    <w:rsid w:val="00F17D63"/>
    <w:rPr>
      <w:i/>
      <w:iCs/>
    </w:rPr>
  </w:style>
  <w:style w:type="character" w:customStyle="1" w:styleId="bibl-name">
    <w:name w:val="bibl-name"/>
    <w:basedOn w:val="a0"/>
    <w:rsid w:val="007E6B42"/>
  </w:style>
  <w:style w:type="paragraph" w:styleId="ab">
    <w:name w:val="header"/>
    <w:basedOn w:val="a"/>
    <w:link w:val="ac"/>
    <w:uiPriority w:val="99"/>
    <w:unhideWhenUsed/>
    <w:rsid w:val="00550AC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50ACF"/>
  </w:style>
  <w:style w:type="paragraph" w:styleId="ad">
    <w:name w:val="footer"/>
    <w:basedOn w:val="a"/>
    <w:link w:val="ae"/>
    <w:uiPriority w:val="99"/>
    <w:unhideWhenUsed/>
    <w:rsid w:val="00550AC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50ACF"/>
  </w:style>
  <w:style w:type="character" w:customStyle="1" w:styleId="font-large">
    <w:name w:val="font-large"/>
    <w:basedOn w:val="a0"/>
    <w:rsid w:val="00384BB8"/>
  </w:style>
  <w:style w:type="paragraph" w:customStyle="1" w:styleId="uk-margin">
    <w:name w:val="uk-margin"/>
    <w:basedOn w:val="a"/>
    <w:rsid w:val="00280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280B2F"/>
  </w:style>
  <w:style w:type="character" w:customStyle="1" w:styleId="c0">
    <w:name w:val="c0"/>
    <w:basedOn w:val="a0"/>
    <w:rsid w:val="00A34128"/>
  </w:style>
  <w:style w:type="paragraph" w:styleId="af">
    <w:name w:val="No Spacing"/>
    <w:uiPriority w:val="1"/>
    <w:qFormat/>
    <w:rsid w:val="0044718E"/>
    <w:pPr>
      <w:spacing w:after="0" w:line="240" w:lineRule="auto"/>
    </w:pPr>
    <w:rPr>
      <w:rFonts w:ascii="Calibri" w:eastAsia="Calibri" w:hAnsi="Calibri" w:cs="Times New Roman"/>
    </w:rPr>
  </w:style>
  <w:style w:type="paragraph" w:styleId="af0">
    <w:name w:val="Block Text"/>
    <w:basedOn w:val="a"/>
    <w:unhideWhenUsed/>
    <w:rsid w:val="00AA5070"/>
    <w:pPr>
      <w:spacing w:after="0" w:line="240" w:lineRule="auto"/>
      <w:ind w:left="540" w:right="895"/>
    </w:pPr>
    <w:rPr>
      <w:rFonts w:ascii="Times New Roman" w:eastAsia="Times New Roman" w:hAnsi="Times New Roman" w:cs="Times New Roman"/>
      <w:sz w:val="28"/>
      <w:lang w:eastAsia="ru-RU"/>
    </w:rPr>
  </w:style>
  <w:style w:type="character" w:styleId="af1">
    <w:name w:val="footnote reference"/>
    <w:rsid w:val="00AA5070"/>
    <w:rPr>
      <w:vertAlign w:val="superscript"/>
    </w:rPr>
  </w:style>
  <w:style w:type="paragraph" w:styleId="af2">
    <w:name w:val="footnote text"/>
    <w:basedOn w:val="a"/>
    <w:link w:val="af3"/>
    <w:rsid w:val="00AA5070"/>
    <w:pPr>
      <w:spacing w:after="0" w:line="240" w:lineRule="auto"/>
    </w:pPr>
    <w:rPr>
      <w:rFonts w:ascii="Times New Roman" w:eastAsia="Times New Roman" w:hAnsi="Times New Roman" w:cs="Times New Roman"/>
      <w:sz w:val="20"/>
      <w:szCs w:val="20"/>
      <w:lang w:eastAsia="ru-RU"/>
    </w:rPr>
  </w:style>
  <w:style w:type="character" w:customStyle="1" w:styleId="af3">
    <w:name w:val="Текст сноски Знак"/>
    <w:basedOn w:val="a0"/>
    <w:link w:val="af2"/>
    <w:rsid w:val="00AA5070"/>
    <w:rPr>
      <w:rFonts w:ascii="Times New Roman" w:eastAsia="Times New Roman" w:hAnsi="Times New Roman" w:cs="Times New Roman"/>
      <w:sz w:val="20"/>
      <w:szCs w:val="20"/>
      <w:lang w:eastAsia="ru-RU"/>
    </w:rPr>
  </w:style>
  <w:style w:type="paragraph" w:styleId="af4">
    <w:name w:val="Body Text"/>
    <w:basedOn w:val="a"/>
    <w:link w:val="af5"/>
    <w:rsid w:val="00362662"/>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sid w:val="00362662"/>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362662"/>
    <w:rPr>
      <w:rFonts w:ascii="Arial" w:eastAsia="Calibri" w:hAnsi="Arial" w:cs="Arial"/>
      <w:b/>
      <w:bCs/>
      <w:sz w:val="26"/>
      <w:szCs w:val="26"/>
      <w:lang w:eastAsia="ru-RU"/>
    </w:rPr>
  </w:style>
  <w:style w:type="character" w:customStyle="1" w:styleId="10">
    <w:name w:val="Заголовок 1 Знак"/>
    <w:basedOn w:val="a0"/>
    <w:link w:val="1"/>
    <w:rsid w:val="0036266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62662"/>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362662"/>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62662"/>
  </w:style>
  <w:style w:type="numbering" w:customStyle="1" w:styleId="110">
    <w:name w:val="Нет списка11"/>
    <w:next w:val="a2"/>
    <w:uiPriority w:val="99"/>
    <w:semiHidden/>
    <w:unhideWhenUsed/>
    <w:rsid w:val="00362662"/>
  </w:style>
  <w:style w:type="character" w:customStyle="1" w:styleId="sharetext">
    <w:name w:val="share_text"/>
    <w:basedOn w:val="a0"/>
    <w:rsid w:val="00362662"/>
  </w:style>
  <w:style w:type="character" w:customStyle="1" w:styleId="b-share-btnwrap">
    <w:name w:val="b-share-btn__wrap"/>
    <w:basedOn w:val="a0"/>
    <w:rsid w:val="00362662"/>
  </w:style>
  <w:style w:type="character" w:customStyle="1" w:styleId="b-share-counter">
    <w:name w:val="b-share-counter"/>
    <w:basedOn w:val="a0"/>
    <w:rsid w:val="00362662"/>
  </w:style>
  <w:style w:type="character" w:styleId="HTML">
    <w:name w:val="HTML Definition"/>
    <w:basedOn w:val="a0"/>
    <w:uiPriority w:val="99"/>
    <w:semiHidden/>
    <w:unhideWhenUsed/>
    <w:rsid w:val="00362662"/>
    <w:rPr>
      <w:i/>
      <w:iCs/>
    </w:rPr>
  </w:style>
  <w:style w:type="character" w:customStyle="1" w:styleId="username">
    <w:name w:val="username"/>
    <w:basedOn w:val="a0"/>
    <w:rsid w:val="00362662"/>
  </w:style>
  <w:style w:type="paragraph" w:customStyle="1" w:styleId="ConsPlusNormal">
    <w:name w:val="ConsPlusNormal"/>
    <w:rsid w:val="003626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36266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w-mailboxuserinfoemailinner">
    <w:name w:val="w-mailbox__userinfo__email_inner"/>
    <w:rsid w:val="00362662"/>
  </w:style>
  <w:style w:type="character" w:customStyle="1" w:styleId="contactlinebodyitememail">
    <w:name w:val="contactline__body__item_email"/>
    <w:rsid w:val="00362662"/>
  </w:style>
  <w:style w:type="paragraph" w:customStyle="1" w:styleId="12">
    <w:name w:val="Без интервала1"/>
    <w:rsid w:val="00362662"/>
    <w:pPr>
      <w:spacing w:after="0" w:line="240" w:lineRule="auto"/>
    </w:pPr>
    <w:rPr>
      <w:rFonts w:ascii="Calibri" w:eastAsia="Times New Roman" w:hAnsi="Calibri" w:cs="Times New Roman"/>
      <w:lang w:eastAsia="ru-RU"/>
    </w:rPr>
  </w:style>
  <w:style w:type="character" w:customStyle="1" w:styleId="bibl-name-other">
    <w:name w:val="bibl-name-other"/>
    <w:basedOn w:val="a0"/>
    <w:rsid w:val="00362662"/>
  </w:style>
  <w:style w:type="paragraph" w:styleId="af6">
    <w:name w:val="caption"/>
    <w:basedOn w:val="a"/>
    <w:next w:val="a"/>
    <w:qFormat/>
    <w:rsid w:val="00362662"/>
    <w:pPr>
      <w:spacing w:after="120" w:line="240" w:lineRule="auto"/>
      <w:jc w:val="right"/>
    </w:pPr>
    <w:rPr>
      <w:rFonts w:ascii="Times New Roman" w:eastAsia="Times New Roman" w:hAnsi="Times New Roman" w:cs="Times New Roman"/>
      <w:sz w:val="28"/>
      <w:szCs w:val="20"/>
      <w:lang w:eastAsia="ru-RU"/>
    </w:rPr>
  </w:style>
  <w:style w:type="paragraph" w:styleId="af7">
    <w:name w:val="Body Text Indent"/>
    <w:basedOn w:val="a"/>
    <w:link w:val="af8"/>
    <w:rsid w:val="00362662"/>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rsid w:val="00362662"/>
    <w:rPr>
      <w:rFonts w:ascii="Times New Roman" w:eastAsia="Times New Roman" w:hAnsi="Times New Roman" w:cs="Times New Roman"/>
      <w:sz w:val="24"/>
      <w:szCs w:val="24"/>
      <w:lang w:eastAsia="ru-RU"/>
    </w:rPr>
  </w:style>
  <w:style w:type="paragraph" w:styleId="af9">
    <w:name w:val="Title"/>
    <w:basedOn w:val="a"/>
    <w:link w:val="afa"/>
    <w:qFormat/>
    <w:rsid w:val="00362662"/>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a">
    <w:name w:val="Название Знак"/>
    <w:basedOn w:val="a0"/>
    <w:link w:val="af9"/>
    <w:rsid w:val="00362662"/>
    <w:rPr>
      <w:rFonts w:ascii="Times New Roman" w:eastAsia="Times New Roman" w:hAnsi="Times New Roman" w:cs="Times New Roman"/>
      <w:sz w:val="36"/>
      <w:szCs w:val="36"/>
      <w:lang w:eastAsia="ru-RU"/>
    </w:rPr>
  </w:style>
  <w:style w:type="character" w:styleId="afb">
    <w:name w:val="page number"/>
    <w:basedOn w:val="a0"/>
    <w:rsid w:val="00362662"/>
  </w:style>
  <w:style w:type="table" w:customStyle="1" w:styleId="13">
    <w:name w:val="Сетка таблицы1"/>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362662"/>
  </w:style>
  <w:style w:type="table" w:customStyle="1" w:styleId="41">
    <w:name w:val="Сетка таблицы4"/>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rsid w:val="00362662"/>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362662"/>
    <w:rPr>
      <w:rFonts w:ascii="Times New Roman" w:eastAsia="Times New Roman" w:hAnsi="Times New Roman" w:cs="Times New Roman"/>
      <w:sz w:val="24"/>
      <w:szCs w:val="24"/>
      <w:lang w:eastAsia="ru-RU"/>
    </w:rPr>
  </w:style>
  <w:style w:type="character" w:customStyle="1" w:styleId="apple-style-span">
    <w:name w:val="apple-style-span"/>
    <w:basedOn w:val="a0"/>
    <w:rsid w:val="00362662"/>
  </w:style>
  <w:style w:type="numbering" w:customStyle="1" w:styleId="1111">
    <w:name w:val="Нет списка1111"/>
    <w:next w:val="a2"/>
    <w:semiHidden/>
    <w:rsid w:val="00362662"/>
  </w:style>
  <w:style w:type="numbering" w:customStyle="1" w:styleId="24">
    <w:name w:val="Нет списка2"/>
    <w:next w:val="a2"/>
    <w:uiPriority w:val="99"/>
    <w:semiHidden/>
    <w:unhideWhenUsed/>
    <w:rsid w:val="00362662"/>
  </w:style>
  <w:style w:type="table" w:customStyle="1" w:styleId="5">
    <w:name w:val="Сетка таблицы5"/>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basedOn w:val="a0"/>
    <w:uiPriority w:val="99"/>
    <w:semiHidden/>
    <w:unhideWhenUsed/>
    <w:rsid w:val="00362662"/>
    <w:rPr>
      <w:vertAlign w:val="superscript"/>
    </w:rPr>
  </w:style>
  <w:style w:type="numbering" w:customStyle="1" w:styleId="34">
    <w:name w:val="Нет списка3"/>
    <w:next w:val="a2"/>
    <w:semiHidden/>
    <w:rsid w:val="00362662"/>
  </w:style>
  <w:style w:type="numbering" w:customStyle="1" w:styleId="42">
    <w:name w:val="Нет списка4"/>
    <w:next w:val="a2"/>
    <w:semiHidden/>
    <w:rsid w:val="00362662"/>
  </w:style>
  <w:style w:type="table" w:customStyle="1" w:styleId="6">
    <w:name w:val="Сетка таблицы6"/>
    <w:basedOn w:val="a1"/>
    <w:next w:val="a5"/>
    <w:rsid w:val="003626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362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7578">
      <w:bodyDiv w:val="1"/>
      <w:marLeft w:val="0"/>
      <w:marRight w:val="0"/>
      <w:marTop w:val="0"/>
      <w:marBottom w:val="0"/>
      <w:divBdr>
        <w:top w:val="none" w:sz="0" w:space="0" w:color="auto"/>
        <w:left w:val="none" w:sz="0" w:space="0" w:color="auto"/>
        <w:bottom w:val="none" w:sz="0" w:space="0" w:color="auto"/>
        <w:right w:val="none" w:sz="0" w:space="0" w:color="auto"/>
      </w:divBdr>
    </w:div>
    <w:div w:id="68386572">
      <w:bodyDiv w:val="1"/>
      <w:marLeft w:val="0"/>
      <w:marRight w:val="0"/>
      <w:marTop w:val="0"/>
      <w:marBottom w:val="0"/>
      <w:divBdr>
        <w:top w:val="none" w:sz="0" w:space="0" w:color="auto"/>
        <w:left w:val="none" w:sz="0" w:space="0" w:color="auto"/>
        <w:bottom w:val="none" w:sz="0" w:space="0" w:color="auto"/>
        <w:right w:val="none" w:sz="0" w:space="0" w:color="auto"/>
      </w:divBdr>
    </w:div>
    <w:div w:id="71045777">
      <w:bodyDiv w:val="1"/>
      <w:marLeft w:val="0"/>
      <w:marRight w:val="0"/>
      <w:marTop w:val="0"/>
      <w:marBottom w:val="0"/>
      <w:divBdr>
        <w:top w:val="none" w:sz="0" w:space="0" w:color="auto"/>
        <w:left w:val="none" w:sz="0" w:space="0" w:color="auto"/>
        <w:bottom w:val="none" w:sz="0" w:space="0" w:color="auto"/>
        <w:right w:val="none" w:sz="0" w:space="0" w:color="auto"/>
      </w:divBdr>
    </w:div>
    <w:div w:id="87770433">
      <w:bodyDiv w:val="1"/>
      <w:marLeft w:val="0"/>
      <w:marRight w:val="0"/>
      <w:marTop w:val="0"/>
      <w:marBottom w:val="0"/>
      <w:divBdr>
        <w:top w:val="none" w:sz="0" w:space="0" w:color="auto"/>
        <w:left w:val="none" w:sz="0" w:space="0" w:color="auto"/>
        <w:bottom w:val="none" w:sz="0" w:space="0" w:color="auto"/>
        <w:right w:val="none" w:sz="0" w:space="0" w:color="auto"/>
      </w:divBdr>
    </w:div>
    <w:div w:id="118694741">
      <w:bodyDiv w:val="1"/>
      <w:marLeft w:val="0"/>
      <w:marRight w:val="0"/>
      <w:marTop w:val="0"/>
      <w:marBottom w:val="0"/>
      <w:divBdr>
        <w:top w:val="none" w:sz="0" w:space="0" w:color="auto"/>
        <w:left w:val="none" w:sz="0" w:space="0" w:color="auto"/>
        <w:bottom w:val="none" w:sz="0" w:space="0" w:color="auto"/>
        <w:right w:val="none" w:sz="0" w:space="0" w:color="auto"/>
      </w:divBdr>
    </w:div>
    <w:div w:id="234434471">
      <w:bodyDiv w:val="1"/>
      <w:marLeft w:val="0"/>
      <w:marRight w:val="0"/>
      <w:marTop w:val="0"/>
      <w:marBottom w:val="0"/>
      <w:divBdr>
        <w:top w:val="none" w:sz="0" w:space="0" w:color="auto"/>
        <w:left w:val="none" w:sz="0" w:space="0" w:color="auto"/>
        <w:bottom w:val="none" w:sz="0" w:space="0" w:color="auto"/>
        <w:right w:val="none" w:sz="0" w:space="0" w:color="auto"/>
      </w:divBdr>
    </w:div>
    <w:div w:id="266738825">
      <w:bodyDiv w:val="1"/>
      <w:marLeft w:val="0"/>
      <w:marRight w:val="0"/>
      <w:marTop w:val="0"/>
      <w:marBottom w:val="0"/>
      <w:divBdr>
        <w:top w:val="none" w:sz="0" w:space="0" w:color="auto"/>
        <w:left w:val="none" w:sz="0" w:space="0" w:color="auto"/>
        <w:bottom w:val="none" w:sz="0" w:space="0" w:color="auto"/>
        <w:right w:val="none" w:sz="0" w:space="0" w:color="auto"/>
      </w:divBdr>
    </w:div>
    <w:div w:id="421069351">
      <w:bodyDiv w:val="1"/>
      <w:marLeft w:val="0"/>
      <w:marRight w:val="0"/>
      <w:marTop w:val="0"/>
      <w:marBottom w:val="0"/>
      <w:divBdr>
        <w:top w:val="none" w:sz="0" w:space="0" w:color="auto"/>
        <w:left w:val="none" w:sz="0" w:space="0" w:color="auto"/>
        <w:bottom w:val="none" w:sz="0" w:space="0" w:color="auto"/>
        <w:right w:val="none" w:sz="0" w:space="0" w:color="auto"/>
      </w:divBdr>
    </w:div>
    <w:div w:id="457338471">
      <w:bodyDiv w:val="1"/>
      <w:marLeft w:val="0"/>
      <w:marRight w:val="0"/>
      <w:marTop w:val="0"/>
      <w:marBottom w:val="0"/>
      <w:divBdr>
        <w:top w:val="none" w:sz="0" w:space="0" w:color="auto"/>
        <w:left w:val="none" w:sz="0" w:space="0" w:color="auto"/>
        <w:bottom w:val="none" w:sz="0" w:space="0" w:color="auto"/>
        <w:right w:val="none" w:sz="0" w:space="0" w:color="auto"/>
      </w:divBdr>
    </w:div>
    <w:div w:id="560406767">
      <w:bodyDiv w:val="1"/>
      <w:marLeft w:val="0"/>
      <w:marRight w:val="0"/>
      <w:marTop w:val="0"/>
      <w:marBottom w:val="0"/>
      <w:divBdr>
        <w:top w:val="none" w:sz="0" w:space="0" w:color="auto"/>
        <w:left w:val="none" w:sz="0" w:space="0" w:color="auto"/>
        <w:bottom w:val="none" w:sz="0" w:space="0" w:color="auto"/>
        <w:right w:val="none" w:sz="0" w:space="0" w:color="auto"/>
      </w:divBdr>
    </w:div>
    <w:div w:id="642928938">
      <w:bodyDiv w:val="1"/>
      <w:marLeft w:val="0"/>
      <w:marRight w:val="0"/>
      <w:marTop w:val="0"/>
      <w:marBottom w:val="0"/>
      <w:divBdr>
        <w:top w:val="none" w:sz="0" w:space="0" w:color="auto"/>
        <w:left w:val="none" w:sz="0" w:space="0" w:color="auto"/>
        <w:bottom w:val="none" w:sz="0" w:space="0" w:color="auto"/>
        <w:right w:val="none" w:sz="0" w:space="0" w:color="auto"/>
      </w:divBdr>
    </w:div>
    <w:div w:id="701902475">
      <w:bodyDiv w:val="1"/>
      <w:marLeft w:val="0"/>
      <w:marRight w:val="0"/>
      <w:marTop w:val="0"/>
      <w:marBottom w:val="0"/>
      <w:divBdr>
        <w:top w:val="none" w:sz="0" w:space="0" w:color="auto"/>
        <w:left w:val="none" w:sz="0" w:space="0" w:color="auto"/>
        <w:bottom w:val="none" w:sz="0" w:space="0" w:color="auto"/>
        <w:right w:val="none" w:sz="0" w:space="0" w:color="auto"/>
      </w:divBdr>
    </w:div>
    <w:div w:id="712927947">
      <w:bodyDiv w:val="1"/>
      <w:marLeft w:val="0"/>
      <w:marRight w:val="0"/>
      <w:marTop w:val="0"/>
      <w:marBottom w:val="0"/>
      <w:divBdr>
        <w:top w:val="none" w:sz="0" w:space="0" w:color="auto"/>
        <w:left w:val="none" w:sz="0" w:space="0" w:color="auto"/>
        <w:bottom w:val="none" w:sz="0" w:space="0" w:color="auto"/>
        <w:right w:val="none" w:sz="0" w:space="0" w:color="auto"/>
      </w:divBdr>
    </w:div>
    <w:div w:id="807403980">
      <w:bodyDiv w:val="1"/>
      <w:marLeft w:val="0"/>
      <w:marRight w:val="0"/>
      <w:marTop w:val="0"/>
      <w:marBottom w:val="0"/>
      <w:divBdr>
        <w:top w:val="none" w:sz="0" w:space="0" w:color="auto"/>
        <w:left w:val="none" w:sz="0" w:space="0" w:color="auto"/>
        <w:bottom w:val="none" w:sz="0" w:space="0" w:color="auto"/>
        <w:right w:val="none" w:sz="0" w:space="0" w:color="auto"/>
      </w:divBdr>
    </w:div>
    <w:div w:id="963459022">
      <w:bodyDiv w:val="1"/>
      <w:marLeft w:val="0"/>
      <w:marRight w:val="0"/>
      <w:marTop w:val="0"/>
      <w:marBottom w:val="0"/>
      <w:divBdr>
        <w:top w:val="none" w:sz="0" w:space="0" w:color="auto"/>
        <w:left w:val="none" w:sz="0" w:space="0" w:color="auto"/>
        <w:bottom w:val="none" w:sz="0" w:space="0" w:color="auto"/>
        <w:right w:val="none" w:sz="0" w:space="0" w:color="auto"/>
      </w:divBdr>
    </w:div>
    <w:div w:id="1003968702">
      <w:bodyDiv w:val="1"/>
      <w:marLeft w:val="0"/>
      <w:marRight w:val="0"/>
      <w:marTop w:val="0"/>
      <w:marBottom w:val="0"/>
      <w:divBdr>
        <w:top w:val="none" w:sz="0" w:space="0" w:color="auto"/>
        <w:left w:val="none" w:sz="0" w:space="0" w:color="auto"/>
        <w:bottom w:val="none" w:sz="0" w:space="0" w:color="auto"/>
        <w:right w:val="none" w:sz="0" w:space="0" w:color="auto"/>
      </w:divBdr>
    </w:div>
    <w:div w:id="1013990894">
      <w:bodyDiv w:val="1"/>
      <w:marLeft w:val="0"/>
      <w:marRight w:val="0"/>
      <w:marTop w:val="0"/>
      <w:marBottom w:val="0"/>
      <w:divBdr>
        <w:top w:val="none" w:sz="0" w:space="0" w:color="auto"/>
        <w:left w:val="none" w:sz="0" w:space="0" w:color="auto"/>
        <w:bottom w:val="none" w:sz="0" w:space="0" w:color="auto"/>
        <w:right w:val="none" w:sz="0" w:space="0" w:color="auto"/>
      </w:divBdr>
    </w:div>
    <w:div w:id="1090468448">
      <w:bodyDiv w:val="1"/>
      <w:marLeft w:val="0"/>
      <w:marRight w:val="0"/>
      <w:marTop w:val="0"/>
      <w:marBottom w:val="0"/>
      <w:divBdr>
        <w:top w:val="none" w:sz="0" w:space="0" w:color="auto"/>
        <w:left w:val="none" w:sz="0" w:space="0" w:color="auto"/>
        <w:bottom w:val="none" w:sz="0" w:space="0" w:color="auto"/>
        <w:right w:val="none" w:sz="0" w:space="0" w:color="auto"/>
      </w:divBdr>
    </w:div>
    <w:div w:id="1151481979">
      <w:bodyDiv w:val="1"/>
      <w:marLeft w:val="0"/>
      <w:marRight w:val="0"/>
      <w:marTop w:val="0"/>
      <w:marBottom w:val="0"/>
      <w:divBdr>
        <w:top w:val="none" w:sz="0" w:space="0" w:color="auto"/>
        <w:left w:val="none" w:sz="0" w:space="0" w:color="auto"/>
        <w:bottom w:val="none" w:sz="0" w:space="0" w:color="auto"/>
        <w:right w:val="none" w:sz="0" w:space="0" w:color="auto"/>
      </w:divBdr>
    </w:div>
    <w:div w:id="1245532209">
      <w:bodyDiv w:val="1"/>
      <w:marLeft w:val="0"/>
      <w:marRight w:val="0"/>
      <w:marTop w:val="0"/>
      <w:marBottom w:val="0"/>
      <w:divBdr>
        <w:top w:val="none" w:sz="0" w:space="0" w:color="auto"/>
        <w:left w:val="none" w:sz="0" w:space="0" w:color="auto"/>
        <w:bottom w:val="none" w:sz="0" w:space="0" w:color="auto"/>
        <w:right w:val="none" w:sz="0" w:space="0" w:color="auto"/>
      </w:divBdr>
    </w:div>
    <w:div w:id="1251310088">
      <w:bodyDiv w:val="1"/>
      <w:marLeft w:val="0"/>
      <w:marRight w:val="0"/>
      <w:marTop w:val="0"/>
      <w:marBottom w:val="0"/>
      <w:divBdr>
        <w:top w:val="none" w:sz="0" w:space="0" w:color="auto"/>
        <w:left w:val="none" w:sz="0" w:space="0" w:color="auto"/>
        <w:bottom w:val="none" w:sz="0" w:space="0" w:color="auto"/>
        <w:right w:val="none" w:sz="0" w:space="0" w:color="auto"/>
      </w:divBdr>
    </w:div>
    <w:div w:id="1268780365">
      <w:bodyDiv w:val="1"/>
      <w:marLeft w:val="0"/>
      <w:marRight w:val="0"/>
      <w:marTop w:val="0"/>
      <w:marBottom w:val="0"/>
      <w:divBdr>
        <w:top w:val="none" w:sz="0" w:space="0" w:color="auto"/>
        <w:left w:val="none" w:sz="0" w:space="0" w:color="auto"/>
        <w:bottom w:val="none" w:sz="0" w:space="0" w:color="auto"/>
        <w:right w:val="none" w:sz="0" w:space="0" w:color="auto"/>
      </w:divBdr>
    </w:div>
    <w:div w:id="1371882376">
      <w:bodyDiv w:val="1"/>
      <w:marLeft w:val="0"/>
      <w:marRight w:val="0"/>
      <w:marTop w:val="0"/>
      <w:marBottom w:val="0"/>
      <w:divBdr>
        <w:top w:val="none" w:sz="0" w:space="0" w:color="auto"/>
        <w:left w:val="none" w:sz="0" w:space="0" w:color="auto"/>
        <w:bottom w:val="none" w:sz="0" w:space="0" w:color="auto"/>
        <w:right w:val="none" w:sz="0" w:space="0" w:color="auto"/>
      </w:divBdr>
    </w:div>
    <w:div w:id="1372000245">
      <w:bodyDiv w:val="1"/>
      <w:marLeft w:val="0"/>
      <w:marRight w:val="0"/>
      <w:marTop w:val="0"/>
      <w:marBottom w:val="0"/>
      <w:divBdr>
        <w:top w:val="none" w:sz="0" w:space="0" w:color="auto"/>
        <w:left w:val="none" w:sz="0" w:space="0" w:color="auto"/>
        <w:bottom w:val="none" w:sz="0" w:space="0" w:color="auto"/>
        <w:right w:val="none" w:sz="0" w:space="0" w:color="auto"/>
      </w:divBdr>
      <w:divsChild>
        <w:div w:id="1988238386">
          <w:marLeft w:val="-150"/>
          <w:marRight w:val="-150"/>
          <w:marTop w:val="0"/>
          <w:marBottom w:val="0"/>
          <w:divBdr>
            <w:top w:val="none" w:sz="0" w:space="0" w:color="auto"/>
            <w:left w:val="none" w:sz="0" w:space="0" w:color="auto"/>
            <w:bottom w:val="none" w:sz="0" w:space="0" w:color="auto"/>
            <w:right w:val="none" w:sz="0" w:space="0" w:color="auto"/>
          </w:divBdr>
          <w:divsChild>
            <w:div w:id="910385515">
              <w:marLeft w:val="0"/>
              <w:marRight w:val="0"/>
              <w:marTop w:val="0"/>
              <w:marBottom w:val="0"/>
              <w:divBdr>
                <w:top w:val="none" w:sz="0" w:space="0" w:color="auto"/>
                <w:left w:val="none" w:sz="0" w:space="0" w:color="auto"/>
                <w:bottom w:val="none" w:sz="0" w:space="0" w:color="auto"/>
                <w:right w:val="none" w:sz="0" w:space="0" w:color="auto"/>
              </w:divBdr>
              <w:divsChild>
                <w:div w:id="622033958">
                  <w:marLeft w:val="0"/>
                  <w:marRight w:val="0"/>
                  <w:marTop w:val="300"/>
                  <w:marBottom w:val="0"/>
                  <w:divBdr>
                    <w:top w:val="none" w:sz="0" w:space="0" w:color="auto"/>
                    <w:left w:val="none" w:sz="0" w:space="0" w:color="auto"/>
                    <w:bottom w:val="none" w:sz="0" w:space="0" w:color="auto"/>
                    <w:right w:val="none" w:sz="0" w:space="0" w:color="auto"/>
                  </w:divBdr>
                  <w:divsChild>
                    <w:div w:id="1958099609">
                      <w:marLeft w:val="-150"/>
                      <w:marRight w:val="-150"/>
                      <w:marTop w:val="0"/>
                      <w:marBottom w:val="0"/>
                      <w:divBdr>
                        <w:top w:val="none" w:sz="0" w:space="0" w:color="auto"/>
                        <w:left w:val="none" w:sz="0" w:space="0" w:color="auto"/>
                        <w:bottom w:val="none" w:sz="0" w:space="0" w:color="auto"/>
                        <w:right w:val="none" w:sz="0" w:space="0" w:color="auto"/>
                      </w:divBdr>
                      <w:divsChild>
                        <w:div w:id="19843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69907">
                  <w:marLeft w:val="0"/>
                  <w:marRight w:val="0"/>
                  <w:marTop w:val="450"/>
                  <w:marBottom w:val="0"/>
                  <w:divBdr>
                    <w:top w:val="none" w:sz="0" w:space="0" w:color="auto"/>
                    <w:left w:val="none" w:sz="0" w:space="0" w:color="auto"/>
                    <w:bottom w:val="none" w:sz="0" w:space="0" w:color="auto"/>
                    <w:right w:val="none" w:sz="0" w:space="0" w:color="auto"/>
                  </w:divBdr>
                  <w:divsChild>
                    <w:div w:id="1358776939">
                      <w:marLeft w:val="0"/>
                      <w:marRight w:val="0"/>
                      <w:marTop w:val="0"/>
                      <w:marBottom w:val="0"/>
                      <w:divBdr>
                        <w:top w:val="none" w:sz="0" w:space="0" w:color="auto"/>
                        <w:left w:val="none" w:sz="0" w:space="0" w:color="auto"/>
                        <w:bottom w:val="none" w:sz="0" w:space="0" w:color="auto"/>
                        <w:right w:val="none" w:sz="0" w:space="0" w:color="auto"/>
                      </w:divBdr>
                    </w:div>
                    <w:div w:id="1182285674">
                      <w:marLeft w:val="0"/>
                      <w:marRight w:val="0"/>
                      <w:marTop w:val="0"/>
                      <w:marBottom w:val="0"/>
                      <w:divBdr>
                        <w:top w:val="none" w:sz="0" w:space="0" w:color="auto"/>
                        <w:left w:val="none" w:sz="0" w:space="0" w:color="auto"/>
                        <w:bottom w:val="none" w:sz="0" w:space="0" w:color="auto"/>
                        <w:right w:val="none" w:sz="0" w:space="0" w:color="auto"/>
                      </w:divBdr>
                      <w:divsChild>
                        <w:div w:id="317079131">
                          <w:marLeft w:val="0"/>
                          <w:marRight w:val="0"/>
                          <w:marTop w:val="0"/>
                          <w:marBottom w:val="0"/>
                          <w:divBdr>
                            <w:top w:val="none" w:sz="0" w:space="0" w:color="auto"/>
                            <w:left w:val="none" w:sz="0" w:space="0" w:color="auto"/>
                            <w:bottom w:val="none" w:sz="0" w:space="0" w:color="auto"/>
                            <w:right w:val="none" w:sz="0" w:space="0" w:color="auto"/>
                          </w:divBdr>
                          <w:divsChild>
                            <w:div w:id="1368145361">
                              <w:marLeft w:val="0"/>
                              <w:marRight w:val="0"/>
                              <w:marTop w:val="0"/>
                              <w:marBottom w:val="0"/>
                              <w:divBdr>
                                <w:top w:val="none" w:sz="0" w:space="0" w:color="auto"/>
                                <w:left w:val="none" w:sz="0" w:space="0" w:color="auto"/>
                                <w:bottom w:val="none" w:sz="0" w:space="0" w:color="auto"/>
                                <w:right w:val="none" w:sz="0" w:space="0" w:color="auto"/>
                              </w:divBdr>
                              <w:divsChild>
                                <w:div w:id="878736314">
                                  <w:marLeft w:val="0"/>
                                  <w:marRight w:val="0"/>
                                  <w:marTop w:val="0"/>
                                  <w:marBottom w:val="0"/>
                                  <w:divBdr>
                                    <w:top w:val="none" w:sz="0" w:space="0" w:color="auto"/>
                                    <w:left w:val="none" w:sz="0" w:space="0" w:color="auto"/>
                                    <w:bottom w:val="none" w:sz="0" w:space="0" w:color="auto"/>
                                    <w:right w:val="none" w:sz="0" w:space="0" w:color="auto"/>
                                  </w:divBdr>
                                  <w:divsChild>
                                    <w:div w:id="1308827004">
                                      <w:marLeft w:val="0"/>
                                      <w:marRight w:val="0"/>
                                      <w:marTop w:val="0"/>
                                      <w:marBottom w:val="0"/>
                                      <w:divBdr>
                                        <w:top w:val="none" w:sz="0" w:space="0" w:color="auto"/>
                                        <w:left w:val="none" w:sz="0" w:space="0" w:color="auto"/>
                                        <w:bottom w:val="none" w:sz="0" w:space="0" w:color="auto"/>
                                        <w:right w:val="none" w:sz="0" w:space="0" w:color="auto"/>
                                      </w:divBdr>
                                      <w:divsChild>
                                        <w:div w:id="44333430">
                                          <w:marLeft w:val="0"/>
                                          <w:marRight w:val="0"/>
                                          <w:marTop w:val="0"/>
                                          <w:marBottom w:val="0"/>
                                          <w:divBdr>
                                            <w:top w:val="none" w:sz="0" w:space="0" w:color="auto"/>
                                            <w:left w:val="none" w:sz="0" w:space="0" w:color="auto"/>
                                            <w:bottom w:val="none" w:sz="0" w:space="0" w:color="auto"/>
                                            <w:right w:val="none" w:sz="0" w:space="0" w:color="auto"/>
                                          </w:divBdr>
                                          <w:divsChild>
                                            <w:div w:id="1493839178">
                                              <w:marLeft w:val="0"/>
                                              <w:marRight w:val="0"/>
                                              <w:marTop w:val="0"/>
                                              <w:marBottom w:val="0"/>
                                              <w:divBdr>
                                                <w:top w:val="none" w:sz="0" w:space="0" w:color="auto"/>
                                                <w:left w:val="none" w:sz="0" w:space="0" w:color="auto"/>
                                                <w:bottom w:val="none" w:sz="0" w:space="0" w:color="auto"/>
                                                <w:right w:val="none" w:sz="0" w:space="0" w:color="auto"/>
                                              </w:divBdr>
                                              <w:divsChild>
                                                <w:div w:id="28581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720946">
                              <w:marLeft w:val="0"/>
                              <w:marRight w:val="0"/>
                              <w:marTop w:val="0"/>
                              <w:marBottom w:val="0"/>
                              <w:divBdr>
                                <w:top w:val="none" w:sz="0" w:space="0" w:color="auto"/>
                                <w:left w:val="none" w:sz="0" w:space="0" w:color="auto"/>
                                <w:bottom w:val="none" w:sz="0" w:space="0" w:color="auto"/>
                                <w:right w:val="none" w:sz="0" w:space="0" w:color="auto"/>
                              </w:divBdr>
                              <w:divsChild>
                                <w:div w:id="101001595">
                                  <w:marLeft w:val="0"/>
                                  <w:marRight w:val="0"/>
                                  <w:marTop w:val="0"/>
                                  <w:marBottom w:val="0"/>
                                  <w:divBdr>
                                    <w:top w:val="none" w:sz="0" w:space="0" w:color="auto"/>
                                    <w:left w:val="none" w:sz="0" w:space="0" w:color="auto"/>
                                    <w:bottom w:val="none" w:sz="0" w:space="0" w:color="auto"/>
                                    <w:right w:val="none" w:sz="0" w:space="0" w:color="auto"/>
                                  </w:divBdr>
                                  <w:divsChild>
                                    <w:div w:id="301735992">
                                      <w:marLeft w:val="0"/>
                                      <w:marRight w:val="0"/>
                                      <w:marTop w:val="0"/>
                                      <w:marBottom w:val="0"/>
                                      <w:divBdr>
                                        <w:top w:val="none" w:sz="0" w:space="0" w:color="auto"/>
                                        <w:left w:val="none" w:sz="0" w:space="0" w:color="auto"/>
                                        <w:bottom w:val="none" w:sz="0" w:space="0" w:color="auto"/>
                                        <w:right w:val="none" w:sz="0" w:space="0" w:color="auto"/>
                                      </w:divBdr>
                                      <w:divsChild>
                                        <w:div w:id="1959336452">
                                          <w:marLeft w:val="0"/>
                                          <w:marRight w:val="0"/>
                                          <w:marTop w:val="0"/>
                                          <w:marBottom w:val="0"/>
                                          <w:divBdr>
                                            <w:top w:val="none" w:sz="0" w:space="0" w:color="auto"/>
                                            <w:left w:val="none" w:sz="0" w:space="0" w:color="auto"/>
                                            <w:bottom w:val="none" w:sz="0" w:space="0" w:color="auto"/>
                                            <w:right w:val="none" w:sz="0" w:space="0" w:color="auto"/>
                                          </w:divBdr>
                                          <w:divsChild>
                                            <w:div w:id="2020811935">
                                              <w:marLeft w:val="0"/>
                                              <w:marRight w:val="0"/>
                                              <w:marTop w:val="0"/>
                                              <w:marBottom w:val="0"/>
                                              <w:divBdr>
                                                <w:top w:val="none" w:sz="0" w:space="0" w:color="auto"/>
                                                <w:left w:val="none" w:sz="0" w:space="0" w:color="auto"/>
                                                <w:bottom w:val="none" w:sz="0" w:space="0" w:color="auto"/>
                                                <w:right w:val="none" w:sz="0" w:space="0" w:color="auto"/>
                                              </w:divBdr>
                                              <w:divsChild>
                                                <w:div w:id="17905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979475">
                      <w:marLeft w:val="0"/>
                      <w:marRight w:val="0"/>
                      <w:marTop w:val="0"/>
                      <w:marBottom w:val="75"/>
                      <w:divBdr>
                        <w:top w:val="single" w:sz="6" w:space="0" w:color="703161"/>
                        <w:left w:val="single" w:sz="6" w:space="0" w:color="703161"/>
                        <w:bottom w:val="single" w:sz="6" w:space="0" w:color="703161"/>
                        <w:right w:val="single" w:sz="6" w:space="0" w:color="703161"/>
                      </w:divBdr>
                    </w:div>
                    <w:div w:id="1457019265">
                      <w:marLeft w:val="0"/>
                      <w:marRight w:val="0"/>
                      <w:marTop w:val="0"/>
                      <w:marBottom w:val="75"/>
                      <w:divBdr>
                        <w:top w:val="single" w:sz="6" w:space="0" w:color="703161"/>
                        <w:left w:val="single" w:sz="6" w:space="0" w:color="703161"/>
                        <w:bottom w:val="single" w:sz="6" w:space="0" w:color="703161"/>
                        <w:right w:val="single" w:sz="6" w:space="0" w:color="703161"/>
                      </w:divBdr>
                    </w:div>
                    <w:div w:id="1262491989">
                      <w:marLeft w:val="0"/>
                      <w:marRight w:val="0"/>
                      <w:marTop w:val="0"/>
                      <w:marBottom w:val="75"/>
                      <w:divBdr>
                        <w:top w:val="single" w:sz="6" w:space="0" w:color="703161"/>
                        <w:left w:val="single" w:sz="6" w:space="0" w:color="703161"/>
                        <w:bottom w:val="single" w:sz="6" w:space="0" w:color="703161"/>
                        <w:right w:val="single" w:sz="6" w:space="0" w:color="703161"/>
                      </w:divBdr>
                    </w:div>
                  </w:divsChild>
                </w:div>
              </w:divsChild>
            </w:div>
          </w:divsChild>
        </w:div>
        <w:div w:id="684788011">
          <w:marLeft w:val="-150"/>
          <w:marRight w:val="-150"/>
          <w:marTop w:val="0"/>
          <w:marBottom w:val="0"/>
          <w:divBdr>
            <w:top w:val="none" w:sz="0" w:space="0" w:color="auto"/>
            <w:left w:val="none" w:sz="0" w:space="0" w:color="auto"/>
            <w:bottom w:val="none" w:sz="0" w:space="0" w:color="auto"/>
            <w:right w:val="none" w:sz="0" w:space="0" w:color="auto"/>
          </w:divBdr>
          <w:divsChild>
            <w:div w:id="1973974706">
              <w:marLeft w:val="0"/>
              <w:marRight w:val="0"/>
              <w:marTop w:val="0"/>
              <w:marBottom w:val="0"/>
              <w:divBdr>
                <w:top w:val="none" w:sz="0" w:space="0" w:color="auto"/>
                <w:left w:val="none" w:sz="0" w:space="0" w:color="auto"/>
                <w:bottom w:val="none" w:sz="0" w:space="0" w:color="auto"/>
                <w:right w:val="none" w:sz="0" w:space="0" w:color="auto"/>
              </w:divBdr>
              <w:divsChild>
                <w:div w:id="759449598">
                  <w:marLeft w:val="0"/>
                  <w:marRight w:val="0"/>
                  <w:marTop w:val="0"/>
                  <w:marBottom w:val="0"/>
                  <w:divBdr>
                    <w:top w:val="none" w:sz="0" w:space="0" w:color="auto"/>
                    <w:left w:val="none" w:sz="0" w:space="0" w:color="auto"/>
                    <w:bottom w:val="none" w:sz="0" w:space="0" w:color="auto"/>
                    <w:right w:val="none" w:sz="0" w:space="0" w:color="auto"/>
                  </w:divBdr>
                  <w:divsChild>
                    <w:div w:id="877276651">
                      <w:marLeft w:val="0"/>
                      <w:marRight w:val="0"/>
                      <w:marTop w:val="300"/>
                      <w:marBottom w:val="600"/>
                      <w:divBdr>
                        <w:top w:val="none" w:sz="0" w:space="0" w:color="auto"/>
                        <w:left w:val="none" w:sz="0" w:space="0" w:color="auto"/>
                        <w:bottom w:val="none" w:sz="0" w:space="0" w:color="auto"/>
                        <w:right w:val="none" w:sz="0" w:space="0" w:color="auto"/>
                      </w:divBdr>
                      <w:divsChild>
                        <w:div w:id="372730372">
                          <w:marLeft w:val="0"/>
                          <w:marRight w:val="0"/>
                          <w:marTop w:val="0"/>
                          <w:marBottom w:val="0"/>
                          <w:divBdr>
                            <w:top w:val="none" w:sz="0" w:space="0" w:color="auto"/>
                            <w:left w:val="none" w:sz="0" w:space="0" w:color="auto"/>
                            <w:bottom w:val="none" w:sz="0" w:space="0" w:color="auto"/>
                            <w:right w:val="none" w:sz="0" w:space="0" w:color="auto"/>
                          </w:divBdr>
                          <w:divsChild>
                            <w:div w:id="765804779">
                              <w:marLeft w:val="0"/>
                              <w:marRight w:val="0"/>
                              <w:marTop w:val="0"/>
                              <w:marBottom w:val="0"/>
                              <w:divBdr>
                                <w:top w:val="none" w:sz="0" w:space="0" w:color="auto"/>
                                <w:left w:val="none" w:sz="0" w:space="0" w:color="auto"/>
                                <w:bottom w:val="none" w:sz="0" w:space="0" w:color="auto"/>
                                <w:right w:val="none" w:sz="0" w:space="0" w:color="auto"/>
                              </w:divBdr>
                              <w:divsChild>
                                <w:div w:id="1111047820">
                                  <w:marLeft w:val="0"/>
                                  <w:marRight w:val="0"/>
                                  <w:marTop w:val="0"/>
                                  <w:marBottom w:val="0"/>
                                  <w:divBdr>
                                    <w:top w:val="none" w:sz="0" w:space="0" w:color="auto"/>
                                    <w:left w:val="none" w:sz="0" w:space="0" w:color="auto"/>
                                    <w:bottom w:val="none" w:sz="0" w:space="0" w:color="auto"/>
                                    <w:right w:val="none" w:sz="0" w:space="0" w:color="auto"/>
                                  </w:divBdr>
                                  <w:divsChild>
                                    <w:div w:id="1300724706">
                                      <w:marLeft w:val="0"/>
                                      <w:marRight w:val="0"/>
                                      <w:marTop w:val="0"/>
                                      <w:marBottom w:val="0"/>
                                      <w:divBdr>
                                        <w:top w:val="none" w:sz="0" w:space="0" w:color="auto"/>
                                        <w:left w:val="none" w:sz="0" w:space="0" w:color="auto"/>
                                        <w:bottom w:val="none" w:sz="0" w:space="0" w:color="auto"/>
                                        <w:right w:val="none" w:sz="0" w:space="0" w:color="auto"/>
                                      </w:divBdr>
                                    </w:div>
                                  </w:divsChild>
                                </w:div>
                                <w:div w:id="790438038">
                                  <w:marLeft w:val="0"/>
                                  <w:marRight w:val="0"/>
                                  <w:marTop w:val="0"/>
                                  <w:marBottom w:val="0"/>
                                  <w:divBdr>
                                    <w:top w:val="none" w:sz="0" w:space="0" w:color="auto"/>
                                    <w:left w:val="none" w:sz="0" w:space="0" w:color="auto"/>
                                    <w:bottom w:val="none" w:sz="0" w:space="0" w:color="auto"/>
                                    <w:right w:val="none" w:sz="0" w:space="0" w:color="auto"/>
                                  </w:divBdr>
                                  <w:divsChild>
                                    <w:div w:id="26562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004125">
          <w:marLeft w:val="0"/>
          <w:marRight w:val="0"/>
          <w:marTop w:val="0"/>
          <w:marBottom w:val="0"/>
          <w:divBdr>
            <w:top w:val="none" w:sz="0" w:space="0" w:color="auto"/>
            <w:left w:val="none" w:sz="0" w:space="0" w:color="auto"/>
            <w:bottom w:val="none" w:sz="0" w:space="0" w:color="auto"/>
            <w:right w:val="none" w:sz="0" w:space="0" w:color="auto"/>
          </w:divBdr>
          <w:divsChild>
            <w:div w:id="8968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735115">
      <w:bodyDiv w:val="1"/>
      <w:marLeft w:val="0"/>
      <w:marRight w:val="0"/>
      <w:marTop w:val="0"/>
      <w:marBottom w:val="0"/>
      <w:divBdr>
        <w:top w:val="none" w:sz="0" w:space="0" w:color="auto"/>
        <w:left w:val="none" w:sz="0" w:space="0" w:color="auto"/>
        <w:bottom w:val="none" w:sz="0" w:space="0" w:color="auto"/>
        <w:right w:val="none" w:sz="0" w:space="0" w:color="auto"/>
      </w:divBdr>
    </w:div>
    <w:div w:id="1433550467">
      <w:bodyDiv w:val="1"/>
      <w:marLeft w:val="0"/>
      <w:marRight w:val="0"/>
      <w:marTop w:val="0"/>
      <w:marBottom w:val="0"/>
      <w:divBdr>
        <w:top w:val="none" w:sz="0" w:space="0" w:color="auto"/>
        <w:left w:val="none" w:sz="0" w:space="0" w:color="auto"/>
        <w:bottom w:val="none" w:sz="0" w:space="0" w:color="auto"/>
        <w:right w:val="none" w:sz="0" w:space="0" w:color="auto"/>
      </w:divBdr>
    </w:div>
    <w:div w:id="1491092069">
      <w:bodyDiv w:val="1"/>
      <w:marLeft w:val="0"/>
      <w:marRight w:val="0"/>
      <w:marTop w:val="0"/>
      <w:marBottom w:val="0"/>
      <w:divBdr>
        <w:top w:val="none" w:sz="0" w:space="0" w:color="auto"/>
        <w:left w:val="none" w:sz="0" w:space="0" w:color="auto"/>
        <w:bottom w:val="none" w:sz="0" w:space="0" w:color="auto"/>
        <w:right w:val="none" w:sz="0" w:space="0" w:color="auto"/>
      </w:divBdr>
    </w:div>
    <w:div w:id="1575354628">
      <w:bodyDiv w:val="1"/>
      <w:marLeft w:val="0"/>
      <w:marRight w:val="0"/>
      <w:marTop w:val="0"/>
      <w:marBottom w:val="0"/>
      <w:divBdr>
        <w:top w:val="none" w:sz="0" w:space="0" w:color="auto"/>
        <w:left w:val="none" w:sz="0" w:space="0" w:color="auto"/>
        <w:bottom w:val="none" w:sz="0" w:space="0" w:color="auto"/>
        <w:right w:val="none" w:sz="0" w:space="0" w:color="auto"/>
      </w:divBdr>
    </w:div>
    <w:div w:id="1609577312">
      <w:bodyDiv w:val="1"/>
      <w:marLeft w:val="0"/>
      <w:marRight w:val="0"/>
      <w:marTop w:val="0"/>
      <w:marBottom w:val="0"/>
      <w:divBdr>
        <w:top w:val="none" w:sz="0" w:space="0" w:color="auto"/>
        <w:left w:val="none" w:sz="0" w:space="0" w:color="auto"/>
        <w:bottom w:val="none" w:sz="0" w:space="0" w:color="auto"/>
        <w:right w:val="none" w:sz="0" w:space="0" w:color="auto"/>
      </w:divBdr>
    </w:div>
    <w:div w:id="1838038272">
      <w:bodyDiv w:val="1"/>
      <w:marLeft w:val="0"/>
      <w:marRight w:val="0"/>
      <w:marTop w:val="0"/>
      <w:marBottom w:val="0"/>
      <w:divBdr>
        <w:top w:val="none" w:sz="0" w:space="0" w:color="auto"/>
        <w:left w:val="none" w:sz="0" w:space="0" w:color="auto"/>
        <w:bottom w:val="none" w:sz="0" w:space="0" w:color="auto"/>
        <w:right w:val="none" w:sz="0" w:space="0" w:color="auto"/>
      </w:divBdr>
    </w:div>
    <w:div w:id="1866558008">
      <w:bodyDiv w:val="1"/>
      <w:marLeft w:val="0"/>
      <w:marRight w:val="0"/>
      <w:marTop w:val="0"/>
      <w:marBottom w:val="0"/>
      <w:divBdr>
        <w:top w:val="none" w:sz="0" w:space="0" w:color="auto"/>
        <w:left w:val="none" w:sz="0" w:space="0" w:color="auto"/>
        <w:bottom w:val="none" w:sz="0" w:space="0" w:color="auto"/>
        <w:right w:val="none" w:sz="0" w:space="0" w:color="auto"/>
      </w:divBdr>
    </w:div>
    <w:div w:id="2011059386">
      <w:bodyDiv w:val="1"/>
      <w:marLeft w:val="0"/>
      <w:marRight w:val="0"/>
      <w:marTop w:val="0"/>
      <w:marBottom w:val="0"/>
      <w:divBdr>
        <w:top w:val="none" w:sz="0" w:space="0" w:color="auto"/>
        <w:left w:val="none" w:sz="0" w:space="0" w:color="auto"/>
        <w:bottom w:val="none" w:sz="0" w:space="0" w:color="auto"/>
        <w:right w:val="none" w:sz="0" w:space="0" w:color="auto"/>
      </w:divBdr>
    </w:div>
    <w:div w:id="207265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image" Target="media/image26.jpeg"/><Relationship Id="rId21" Type="http://schemas.openxmlformats.org/officeDocument/2006/relationships/image" Target="media/image10.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microsoft.com/office/2007/relationships/hdphoto" Target="media/hdphoto4.wdp"/><Relationship Id="rId63" Type="http://schemas.openxmlformats.org/officeDocument/2006/relationships/hyperlink" Target="mailto:izyminka78@bk.ru" TargetMode="External"/><Relationship Id="rId68" Type="http://schemas.openxmlformats.org/officeDocument/2006/relationships/hyperlink" Target="mailto:Gorn_Db@mail.ru"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1.wdp"/><Relationship Id="rId24" Type="http://schemas.microsoft.com/office/2007/relationships/hdphoto" Target="media/hdphoto3.wdp"/><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hyperlink" Target="http://gorn-lib.biblioteka-perm.ru/" TargetMode="External"/><Relationship Id="rId58" Type="http://schemas.openxmlformats.org/officeDocument/2006/relationships/image" Target="media/image42.jpeg"/><Relationship Id="rId66" Type="http://schemas.openxmlformats.org/officeDocument/2006/relationships/image" Target="media/image49.jpeg"/><Relationship Id="rId5" Type="http://schemas.openxmlformats.org/officeDocument/2006/relationships/webSettings" Target="webSettings.xml"/><Relationship Id="rId15" Type="http://schemas.openxmlformats.org/officeDocument/2006/relationships/hyperlink" Target="http://www.gornozavodskii.ru/files2/files/2017/Kultura/QABiKOqPDDo.jpg" TargetMode="External"/><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microsoft.com/office/2007/relationships/hdphoto" Target="media/hdphoto5.wdp"/><Relationship Id="rId61" Type="http://schemas.openxmlformats.org/officeDocument/2006/relationships/image" Target="media/image45.png"/><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4.png"/><Relationship Id="rId65" Type="http://schemas.openxmlformats.org/officeDocument/2006/relationships/image" Target="media/image4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gorn_lib@mail.ru" TargetMode="External"/><Relationship Id="rId22" Type="http://schemas.openxmlformats.org/officeDocument/2006/relationships/image" Target="media/image11.jpeg"/><Relationship Id="rId27" Type="http://schemas.openxmlformats.org/officeDocument/2006/relationships/footer" Target="footer1.xml"/><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1.png"/><Relationship Id="rId64" Type="http://schemas.openxmlformats.org/officeDocument/2006/relationships/image" Target="media/image47.jpeg"/><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8.jpeg"/><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3.jpeg"/><Relationship Id="rId67" Type="http://schemas.openxmlformats.org/officeDocument/2006/relationships/image" Target="media/image50.jpeg"/><Relationship Id="rId20" Type="http://schemas.openxmlformats.org/officeDocument/2006/relationships/image" Target="media/image9.jpeg"/><Relationship Id="rId41" Type="http://schemas.openxmlformats.org/officeDocument/2006/relationships/image" Target="media/image28.jpeg"/><Relationship Id="rId54" Type="http://schemas.openxmlformats.org/officeDocument/2006/relationships/image" Target="media/image40.png"/><Relationship Id="rId62" Type="http://schemas.openxmlformats.org/officeDocument/2006/relationships/image" Target="media/image46.pn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183</Pages>
  <Words>50969</Words>
  <Characters>290527</Characters>
  <Application>Microsoft Office Word</Application>
  <DocSecurity>0</DocSecurity>
  <Lines>2421</Lines>
  <Paragraphs>681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User_Chitzal</cp:lastModifiedBy>
  <cp:revision>14</cp:revision>
  <cp:lastPrinted>2018-01-20T06:43:00Z</cp:lastPrinted>
  <dcterms:created xsi:type="dcterms:W3CDTF">2018-01-18T07:51:00Z</dcterms:created>
  <dcterms:modified xsi:type="dcterms:W3CDTF">2018-01-20T06:45:00Z</dcterms:modified>
</cp:coreProperties>
</file>